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a.xml" ContentType="application/vnd.openxmlformats-officedocument.wordprocessingml.header+xml"/>
  <Override PartName="/word/headerb.xml" ContentType="application/vnd.openxmlformats-officedocument.wordprocessingml.header+xml"/>
  <Override PartName="/word/headerc.xml" ContentType="application/vnd.openxmlformats-officedocument.wordprocessingml.header+xml"/>
  <Override PartName="/word/headerd.xml" ContentType="application/vnd.openxmlformats-officedocument.wordprocessingml.header+xml"/>
  <Override PartName="/word/headere.xml" ContentType="application/vnd.openxmlformats-officedocument.wordprocessingml.header+xml"/>
  <Override PartName="/word/headerf.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504CCB" w:rsidRDefault="00504CCB" w14:paraId="5F6FF67B" w14:textId="77777777">
      <w:pPr>
        <w:pStyle w:val="BodyText"/>
        <w:spacing w:before="73"/>
        <w:rPr>
          <w:sz w:val="53"/>
        </w:rPr>
      </w:pPr>
    </w:p>
    <w:p w:rsidR="00504CCB" w:rsidP="00987197" w:rsidRDefault="00103C2C" w14:paraId="654FBEDF" w14:textId="0A1C2095">
      <w:pPr>
        <w:pStyle w:val="Title"/>
        <w:ind w:left="720" w:right="720"/>
      </w:pPr>
      <w:r w:rsidR="00103C2C">
        <w:rPr/>
        <w:t>Histotechnology</w:t>
      </w:r>
      <w:r w:rsidR="00103C2C">
        <w:rPr>
          <w:spacing w:val="3"/>
        </w:rPr>
        <w:t xml:space="preserve"> </w:t>
      </w:r>
      <w:r w:rsidR="00103C2C">
        <w:rPr/>
        <w:t xml:space="preserve">Program </w:t>
      </w:r>
      <w:r w:rsidR="00103C2C">
        <w:rPr>
          <w:spacing w:val="-4"/>
        </w:rPr>
        <w:t>(HT)</w:t>
      </w:r>
    </w:p>
    <w:p w:rsidR="38D7EEDA" w:rsidP="38D7EEDA" w:rsidRDefault="38D7EEDA" w14:paraId="03975489" w14:textId="2FF29069">
      <w:pPr>
        <w:pStyle w:val="Title"/>
        <w:ind w:left="720" w:right="720"/>
      </w:pPr>
    </w:p>
    <w:p w:rsidR="00504CCB" w:rsidP="38D7EEDA" w:rsidRDefault="00103C2C" w14:paraId="3F5A6A52" w14:textId="51C0AD3C">
      <w:pPr>
        <w:pStyle w:val="BodyText"/>
        <w:spacing w:before="90"/>
        <w:ind w:left="720" w:right="720"/>
        <w:jc w:val="center"/>
        <w:rPr>
          <w:sz w:val="20"/>
          <w:szCs w:val="20"/>
        </w:rPr>
      </w:pPr>
      <w:r w:rsidRPr="38D7EEDA" w:rsidR="1EFE7071">
        <w:rPr>
          <w:sz w:val="20"/>
          <w:szCs w:val="20"/>
        </w:rPr>
        <w:t xml:space="preserve">  </w:t>
      </w:r>
      <w:r w:rsidR="3701FAA9">
        <w:drawing>
          <wp:inline wp14:editId="155D7E16" wp14:anchorId="119E4C76">
            <wp:extent cx="2670145" cy="1950720"/>
            <wp:effectExtent l="0" t="0" r="0" b="0"/>
            <wp:docPr id="2" name="Image 2"/>
            <wp:cNvGraphicFramePr>
              <a:graphicFrameLocks/>
            </wp:cNvGraphicFramePr>
            <a:graphic>
              <a:graphicData xmlns:a="http://schemas.openxmlformats.org/drawingml/2006/main" uri="http://schemas.openxmlformats.org/drawingml/2006/picture">
                <pic:pic xmlns:pic="http://schemas.openxmlformats.org/drawingml/2006/picture">
                  <pic:nvPicPr>
                    <pic:cNvPr id="2" name="Image 2"/>
                    <pic:cNvPicPr/>
                  </pic:nvPicPr>
                  <pic:blipFill>
                    <a:blip xmlns:r="http://schemas.openxmlformats.org/officeDocument/2006/relationships" r:embed="rId11" cstate="print"/>
                    <a:stretch>
                      <a:fillRect/>
                    </a:stretch>
                  </pic:blipFill>
                  <pic:spPr>
                    <a:xfrm rot="0">
                      <a:off x="0" y="0"/>
                      <a:ext cx="2670145" cy="1950720"/>
                    </a:xfrm>
                    <a:prstGeom prst="rect">
                      <a:avLst/>
                    </a:prstGeom>
                  </pic:spPr>
                </pic:pic>
              </a:graphicData>
            </a:graphic>
          </wp:inline>
        </w:drawing>
      </w:r>
    </w:p>
    <w:p w:rsidR="00504CCB" w:rsidP="38D7EEDA" w:rsidRDefault="00103C2C" w14:paraId="0AADA88E" w14:textId="443D86E8">
      <w:pPr>
        <w:pStyle w:val="Title"/>
        <w:spacing w:before="455" w:line="242" w:lineRule="auto"/>
        <w:ind w:left="720" w:right="720"/>
        <w:jc w:val="center"/>
      </w:pPr>
      <w:r w:rsidR="00103C2C">
        <w:rPr/>
        <w:t>Student</w:t>
      </w:r>
      <w:r w:rsidR="00103C2C">
        <w:rPr>
          <w:spacing w:val="-8"/>
        </w:rPr>
        <w:t xml:space="preserve"> </w:t>
      </w:r>
      <w:r w:rsidR="00103C2C">
        <w:rPr/>
        <w:t xml:space="preserve">Handbook </w:t>
      </w:r>
      <w:r w:rsidR="00103C2C">
        <w:rPr>
          <w:spacing w:val="-2"/>
        </w:rPr>
        <w:t>2026-2027</w:t>
      </w:r>
    </w:p>
    <w:p w:rsidR="38D7EEDA" w:rsidP="38D7EEDA" w:rsidRDefault="38D7EEDA" w14:paraId="7815A2F5" w14:textId="6A3C8BF2">
      <w:pPr>
        <w:pStyle w:val="Title"/>
        <w:spacing w:before="455" w:line="242" w:lineRule="auto"/>
        <w:ind w:left="720" w:right="720"/>
      </w:pPr>
    </w:p>
    <w:p w:rsidR="00504CCB" w:rsidP="38D7EEDA" w:rsidRDefault="00103C2C" w14:paraId="4327FE1E" w14:textId="0C9DC3A6">
      <w:pPr>
        <w:pStyle w:val="BodyText"/>
        <w:spacing w:before="86"/>
        <w:ind w:left="720" w:right="720"/>
        <w:jc w:val="center"/>
        <w:rPr>
          <w:sz w:val="20"/>
          <w:szCs w:val="20"/>
        </w:rPr>
      </w:pPr>
      <w:r w:rsidR="0E4BEC71">
        <w:drawing>
          <wp:inline wp14:editId="671FB406" wp14:anchorId="5F09C828">
            <wp:extent cx="2886223" cy="443484"/>
            <wp:effectExtent l="0" t="0" r="0" b="0"/>
            <wp:docPr id="3" name="Image 3"/>
            <wp:cNvGraphicFramePr>
              <a:graphicFrameLocks/>
            </wp:cNvGraphicFramePr>
            <a:graphic>
              <a:graphicData xmlns:a="http://schemas.openxmlformats.org/drawingml/2006/main" uri="http://schemas.openxmlformats.org/drawingml/2006/picture">
                <pic:pic xmlns:pic="http://schemas.openxmlformats.org/drawingml/2006/picture">
                  <pic:nvPicPr>
                    <pic:cNvPr id="3" name="Image 3"/>
                    <pic:cNvPicPr/>
                  </pic:nvPicPr>
                  <pic:blipFill>
                    <a:blip xmlns:r="http://schemas.openxmlformats.org/officeDocument/2006/relationships" r:embed="rId12" cstate="print"/>
                    <a:stretch>
                      <a:fillRect/>
                    </a:stretch>
                  </pic:blipFill>
                  <pic:spPr>
                    <a:xfrm>
                      <a:off x="0" y="0"/>
                      <a:ext cx="2886223" cy="443484"/>
                    </a:xfrm>
                    <a:prstGeom prst="rect">
                      <a:avLst/>
                    </a:prstGeom>
                  </pic:spPr>
                </pic:pic>
              </a:graphicData>
            </a:graphic>
          </wp:inline>
        </w:drawing>
      </w:r>
    </w:p>
    <w:p w:rsidR="38D7EEDA" w:rsidP="38D7EEDA" w:rsidRDefault="38D7EEDA" w14:paraId="19357969" w14:textId="3C176CB9">
      <w:pPr>
        <w:pStyle w:val="BodyText"/>
        <w:spacing w:before="86"/>
        <w:ind w:left="720" w:right="720"/>
        <w:rPr>
          <w:sz w:val="20"/>
          <w:szCs w:val="20"/>
        </w:rPr>
      </w:pPr>
    </w:p>
    <w:p w:rsidR="38D7EEDA" w:rsidP="38D7EEDA" w:rsidRDefault="38D7EEDA" w14:paraId="4BD01647" w14:textId="44AE3DB7">
      <w:pPr>
        <w:pStyle w:val="BodyText"/>
        <w:spacing w:before="86"/>
        <w:ind w:left="720" w:right="720"/>
        <w:rPr>
          <w:sz w:val="20"/>
          <w:szCs w:val="20"/>
        </w:rPr>
      </w:pPr>
    </w:p>
    <w:p w:rsidR="00504CCB" w:rsidP="00987197" w:rsidRDefault="00103C2C" w14:paraId="704C9704" w14:textId="77777777">
      <w:pPr>
        <w:spacing w:before="3"/>
        <w:ind w:left="720" w:right="720"/>
        <w:jc w:val="center"/>
        <w:rPr>
          <w:sz w:val="35"/>
        </w:rPr>
      </w:pPr>
      <w:r>
        <w:rPr>
          <w:sz w:val="35"/>
        </w:rPr>
        <w:t>Henderson,</w:t>
      </w:r>
      <w:r>
        <w:rPr>
          <w:spacing w:val="17"/>
          <w:sz w:val="35"/>
        </w:rPr>
        <w:t xml:space="preserve"> </w:t>
      </w:r>
      <w:r>
        <w:rPr>
          <w:spacing w:val="-5"/>
          <w:sz w:val="35"/>
        </w:rPr>
        <w:t>NC</w:t>
      </w:r>
    </w:p>
    <w:p w:rsidR="00504CCB" w:rsidP="00987197" w:rsidRDefault="00504CCB" w14:paraId="454A77A7" w14:textId="77777777">
      <w:pPr>
        <w:pStyle w:val="BodyText"/>
        <w:spacing w:before="281"/>
        <w:ind w:left="720" w:right="720"/>
        <w:rPr>
          <w:sz w:val="35"/>
        </w:rPr>
      </w:pPr>
    </w:p>
    <w:p w:rsidRPr="00D378E9" w:rsidR="00504CCB" w:rsidP="00D378E9" w:rsidRDefault="00103C2C" w14:paraId="54DD1D9B" w14:textId="77777777">
      <w:pPr>
        <w:spacing w:line="237" w:lineRule="auto"/>
        <w:ind w:left="720"/>
        <w:jc w:val="both"/>
        <w:rPr>
          <w:sz w:val="24"/>
          <w:szCs w:val="24"/>
        </w:rPr>
      </w:pPr>
      <w:r w:rsidRPr="00D378E9">
        <w:rPr>
          <w:sz w:val="24"/>
          <w:szCs w:val="24"/>
        </w:rPr>
        <w:t>Vance-Granville Community College is accredited by the Southern Association of Colleges and Schools Commission on Colleges to award associate</w:t>
      </w:r>
      <w:r w:rsidRPr="00D378E9">
        <w:rPr>
          <w:spacing w:val="40"/>
          <w:sz w:val="24"/>
          <w:szCs w:val="24"/>
        </w:rPr>
        <w:t xml:space="preserve"> </w:t>
      </w:r>
      <w:r w:rsidRPr="00D378E9">
        <w:rPr>
          <w:spacing w:val="-2"/>
          <w:sz w:val="24"/>
          <w:szCs w:val="24"/>
        </w:rPr>
        <w:t>degrees.</w:t>
      </w:r>
      <w:r w:rsidRPr="00D378E9">
        <w:rPr>
          <w:spacing w:val="40"/>
          <w:sz w:val="24"/>
          <w:szCs w:val="24"/>
        </w:rPr>
        <w:t xml:space="preserve"> </w:t>
      </w:r>
      <w:r w:rsidRPr="00D378E9">
        <w:rPr>
          <w:spacing w:val="-2"/>
          <w:sz w:val="24"/>
          <w:szCs w:val="24"/>
        </w:rPr>
        <w:t>Contact the Commission on</w:t>
      </w:r>
      <w:r w:rsidRPr="00D378E9">
        <w:rPr>
          <w:spacing w:val="-5"/>
          <w:sz w:val="24"/>
          <w:szCs w:val="24"/>
        </w:rPr>
        <w:t xml:space="preserve"> </w:t>
      </w:r>
      <w:r w:rsidRPr="00D378E9">
        <w:rPr>
          <w:spacing w:val="-2"/>
          <w:sz w:val="24"/>
          <w:szCs w:val="24"/>
        </w:rPr>
        <w:t>Colleges at 1866 Southern Lane, Decatur, Georgia</w:t>
      </w:r>
      <w:r w:rsidRPr="00D378E9">
        <w:rPr>
          <w:sz w:val="24"/>
          <w:szCs w:val="24"/>
        </w:rPr>
        <w:t xml:space="preserve"> </w:t>
      </w:r>
      <w:r w:rsidRPr="00D378E9">
        <w:rPr>
          <w:spacing w:val="-2"/>
          <w:sz w:val="24"/>
          <w:szCs w:val="24"/>
        </w:rPr>
        <w:t>30033-4097 or call 404-679-4500 for questions about the accreditation</w:t>
      </w:r>
      <w:r w:rsidRPr="00D378E9">
        <w:rPr>
          <w:spacing w:val="40"/>
          <w:sz w:val="24"/>
          <w:szCs w:val="24"/>
        </w:rPr>
        <w:t xml:space="preserve"> </w:t>
      </w:r>
      <w:r w:rsidRPr="00D378E9">
        <w:rPr>
          <w:sz w:val="24"/>
          <w:szCs w:val="24"/>
        </w:rPr>
        <w:t>of</w:t>
      </w:r>
      <w:r w:rsidRPr="00D378E9">
        <w:rPr>
          <w:spacing w:val="-6"/>
          <w:sz w:val="24"/>
          <w:szCs w:val="24"/>
        </w:rPr>
        <w:t xml:space="preserve"> </w:t>
      </w:r>
      <w:r w:rsidRPr="00D378E9">
        <w:rPr>
          <w:sz w:val="24"/>
          <w:szCs w:val="24"/>
        </w:rPr>
        <w:t>Vance-Granville</w:t>
      </w:r>
      <w:r w:rsidRPr="00D378E9">
        <w:rPr>
          <w:spacing w:val="-1"/>
          <w:sz w:val="24"/>
          <w:szCs w:val="24"/>
        </w:rPr>
        <w:t xml:space="preserve"> </w:t>
      </w:r>
      <w:r w:rsidRPr="00D378E9">
        <w:rPr>
          <w:sz w:val="24"/>
          <w:szCs w:val="24"/>
        </w:rPr>
        <w:t>Community</w:t>
      </w:r>
      <w:r w:rsidRPr="00D378E9">
        <w:rPr>
          <w:spacing w:val="-4"/>
          <w:sz w:val="24"/>
          <w:szCs w:val="24"/>
        </w:rPr>
        <w:t xml:space="preserve"> </w:t>
      </w:r>
      <w:r w:rsidRPr="00D378E9">
        <w:rPr>
          <w:sz w:val="24"/>
          <w:szCs w:val="24"/>
        </w:rPr>
        <w:t>College.</w:t>
      </w:r>
      <w:r w:rsidRPr="00D378E9">
        <w:rPr>
          <w:spacing w:val="-2"/>
          <w:sz w:val="24"/>
          <w:szCs w:val="24"/>
        </w:rPr>
        <w:t xml:space="preserve"> </w:t>
      </w:r>
      <w:r w:rsidRPr="00D378E9">
        <w:rPr>
          <w:sz w:val="24"/>
          <w:szCs w:val="24"/>
        </w:rPr>
        <w:t>Vance-Granville</w:t>
      </w:r>
      <w:r w:rsidRPr="00D378E9">
        <w:rPr>
          <w:spacing w:val="-1"/>
          <w:sz w:val="24"/>
          <w:szCs w:val="24"/>
        </w:rPr>
        <w:t xml:space="preserve"> </w:t>
      </w:r>
      <w:r w:rsidRPr="00D378E9">
        <w:rPr>
          <w:sz w:val="24"/>
          <w:szCs w:val="24"/>
        </w:rPr>
        <w:t>Community</w:t>
      </w:r>
      <w:r w:rsidRPr="00D378E9">
        <w:rPr>
          <w:spacing w:val="-4"/>
          <w:sz w:val="24"/>
          <w:szCs w:val="24"/>
        </w:rPr>
        <w:t xml:space="preserve"> </w:t>
      </w:r>
      <w:r w:rsidRPr="00D378E9">
        <w:rPr>
          <w:sz w:val="24"/>
          <w:szCs w:val="24"/>
        </w:rPr>
        <w:t>College</w:t>
      </w:r>
      <w:r w:rsidRPr="00D378E9">
        <w:rPr>
          <w:spacing w:val="-2"/>
          <w:sz w:val="24"/>
          <w:szCs w:val="24"/>
        </w:rPr>
        <w:t xml:space="preserve"> </w:t>
      </w:r>
      <w:r w:rsidRPr="00D378E9">
        <w:rPr>
          <w:sz w:val="24"/>
          <w:szCs w:val="24"/>
        </w:rPr>
        <w:t>is</w:t>
      </w:r>
      <w:r w:rsidRPr="00D378E9">
        <w:rPr>
          <w:spacing w:val="-1"/>
          <w:sz w:val="24"/>
          <w:szCs w:val="24"/>
        </w:rPr>
        <w:t xml:space="preserve"> </w:t>
      </w:r>
      <w:r w:rsidRPr="00D378E9">
        <w:rPr>
          <w:sz w:val="24"/>
          <w:szCs w:val="24"/>
        </w:rPr>
        <w:t>an</w:t>
      </w:r>
      <w:r w:rsidRPr="00D378E9">
        <w:rPr>
          <w:spacing w:val="-5"/>
          <w:sz w:val="24"/>
          <w:szCs w:val="24"/>
        </w:rPr>
        <w:t xml:space="preserve"> </w:t>
      </w:r>
      <w:r w:rsidRPr="00D378E9">
        <w:rPr>
          <w:sz w:val="24"/>
          <w:szCs w:val="24"/>
        </w:rPr>
        <w:t>equal</w:t>
      </w:r>
      <w:r w:rsidRPr="00D378E9">
        <w:rPr>
          <w:spacing w:val="-6"/>
          <w:sz w:val="24"/>
          <w:szCs w:val="24"/>
        </w:rPr>
        <w:t xml:space="preserve"> </w:t>
      </w:r>
      <w:r w:rsidRPr="00D378E9">
        <w:rPr>
          <w:sz w:val="24"/>
          <w:szCs w:val="24"/>
        </w:rPr>
        <w:t>opportunity,</w:t>
      </w:r>
      <w:r w:rsidRPr="00D378E9">
        <w:rPr>
          <w:spacing w:val="-1"/>
          <w:sz w:val="24"/>
          <w:szCs w:val="24"/>
        </w:rPr>
        <w:t xml:space="preserve"> </w:t>
      </w:r>
      <w:r w:rsidRPr="00D378E9">
        <w:rPr>
          <w:sz w:val="24"/>
          <w:szCs w:val="24"/>
        </w:rPr>
        <w:t>affirmative</w:t>
      </w:r>
      <w:r w:rsidRPr="00D378E9">
        <w:rPr>
          <w:spacing w:val="-1"/>
          <w:sz w:val="24"/>
          <w:szCs w:val="24"/>
        </w:rPr>
        <w:t xml:space="preserve"> </w:t>
      </w:r>
      <w:r w:rsidRPr="00D378E9">
        <w:rPr>
          <w:sz w:val="24"/>
          <w:szCs w:val="24"/>
        </w:rPr>
        <w:t>action</w:t>
      </w:r>
      <w:r w:rsidRPr="00D378E9">
        <w:rPr>
          <w:spacing w:val="-2"/>
          <w:sz w:val="24"/>
          <w:szCs w:val="24"/>
        </w:rPr>
        <w:t xml:space="preserve"> </w:t>
      </w:r>
      <w:r w:rsidRPr="00D378E9">
        <w:rPr>
          <w:sz w:val="24"/>
          <w:szCs w:val="24"/>
        </w:rPr>
        <w:t>institution.</w:t>
      </w:r>
      <w:r w:rsidRPr="00D378E9">
        <w:rPr>
          <w:spacing w:val="-2"/>
          <w:sz w:val="24"/>
          <w:szCs w:val="24"/>
        </w:rPr>
        <w:t xml:space="preserve"> </w:t>
      </w:r>
      <w:r w:rsidRPr="00D378E9">
        <w:rPr>
          <w:sz w:val="24"/>
          <w:szCs w:val="24"/>
        </w:rPr>
        <w:t>The college</w:t>
      </w:r>
      <w:r w:rsidRPr="00D378E9">
        <w:rPr>
          <w:spacing w:val="-1"/>
          <w:sz w:val="24"/>
          <w:szCs w:val="24"/>
        </w:rPr>
        <w:t xml:space="preserve"> </w:t>
      </w:r>
      <w:r w:rsidRPr="00D378E9">
        <w:rPr>
          <w:sz w:val="24"/>
          <w:szCs w:val="24"/>
        </w:rPr>
        <w:t>serves</w:t>
      </w:r>
      <w:r w:rsidRPr="00D378E9">
        <w:rPr>
          <w:spacing w:val="-2"/>
          <w:sz w:val="24"/>
          <w:szCs w:val="24"/>
        </w:rPr>
        <w:t xml:space="preserve"> </w:t>
      </w:r>
      <w:r w:rsidRPr="00D378E9">
        <w:rPr>
          <w:sz w:val="24"/>
          <w:szCs w:val="24"/>
        </w:rPr>
        <w:t>all</w:t>
      </w:r>
      <w:r w:rsidRPr="00D378E9">
        <w:rPr>
          <w:spacing w:val="40"/>
          <w:sz w:val="24"/>
          <w:szCs w:val="24"/>
        </w:rPr>
        <w:t xml:space="preserve"> </w:t>
      </w:r>
      <w:r w:rsidRPr="00D378E9">
        <w:rPr>
          <w:sz w:val="24"/>
          <w:szCs w:val="24"/>
        </w:rPr>
        <w:t>students</w:t>
      </w:r>
      <w:r w:rsidRPr="00D378E9">
        <w:rPr>
          <w:spacing w:val="-5"/>
          <w:sz w:val="24"/>
          <w:szCs w:val="24"/>
        </w:rPr>
        <w:t xml:space="preserve"> </w:t>
      </w:r>
      <w:r w:rsidRPr="00D378E9">
        <w:rPr>
          <w:sz w:val="24"/>
          <w:szCs w:val="24"/>
        </w:rPr>
        <w:t>regardless</w:t>
      </w:r>
      <w:r w:rsidRPr="00D378E9">
        <w:rPr>
          <w:spacing w:val="-4"/>
          <w:sz w:val="24"/>
          <w:szCs w:val="24"/>
        </w:rPr>
        <w:t xml:space="preserve"> </w:t>
      </w:r>
      <w:r w:rsidRPr="00D378E9">
        <w:rPr>
          <w:sz w:val="24"/>
          <w:szCs w:val="24"/>
        </w:rPr>
        <w:t>of</w:t>
      </w:r>
      <w:r w:rsidRPr="00D378E9">
        <w:rPr>
          <w:spacing w:val="-6"/>
          <w:sz w:val="24"/>
          <w:szCs w:val="24"/>
        </w:rPr>
        <w:t xml:space="preserve"> </w:t>
      </w:r>
      <w:r w:rsidRPr="00D378E9">
        <w:rPr>
          <w:sz w:val="24"/>
          <w:szCs w:val="24"/>
        </w:rPr>
        <w:t>race,</w:t>
      </w:r>
      <w:r w:rsidRPr="00D378E9">
        <w:rPr>
          <w:spacing w:val="-3"/>
          <w:sz w:val="24"/>
          <w:szCs w:val="24"/>
        </w:rPr>
        <w:t xml:space="preserve"> </w:t>
      </w:r>
      <w:r w:rsidRPr="00D378E9">
        <w:rPr>
          <w:sz w:val="24"/>
          <w:szCs w:val="24"/>
        </w:rPr>
        <w:t>creed,</w:t>
      </w:r>
      <w:r w:rsidRPr="00D378E9">
        <w:rPr>
          <w:spacing w:val="-3"/>
          <w:sz w:val="24"/>
          <w:szCs w:val="24"/>
        </w:rPr>
        <w:t xml:space="preserve"> </w:t>
      </w:r>
      <w:r w:rsidRPr="00D378E9">
        <w:rPr>
          <w:sz w:val="24"/>
          <w:szCs w:val="24"/>
        </w:rPr>
        <w:t>color,</w:t>
      </w:r>
      <w:r w:rsidRPr="00D378E9">
        <w:rPr>
          <w:spacing w:val="-3"/>
          <w:sz w:val="24"/>
          <w:szCs w:val="24"/>
        </w:rPr>
        <w:t xml:space="preserve"> </w:t>
      </w:r>
      <w:r w:rsidRPr="00D378E9">
        <w:rPr>
          <w:sz w:val="24"/>
          <w:szCs w:val="24"/>
        </w:rPr>
        <w:t>age,</w:t>
      </w:r>
      <w:r w:rsidRPr="00D378E9">
        <w:rPr>
          <w:spacing w:val="-1"/>
          <w:sz w:val="24"/>
          <w:szCs w:val="24"/>
        </w:rPr>
        <w:t xml:space="preserve"> </w:t>
      </w:r>
      <w:r w:rsidRPr="00D378E9">
        <w:rPr>
          <w:sz w:val="24"/>
          <w:szCs w:val="24"/>
        </w:rPr>
        <w:t>sex,</w:t>
      </w:r>
      <w:r w:rsidRPr="00D378E9">
        <w:rPr>
          <w:spacing w:val="-1"/>
          <w:sz w:val="24"/>
          <w:szCs w:val="24"/>
        </w:rPr>
        <w:t xml:space="preserve"> </w:t>
      </w:r>
      <w:r w:rsidRPr="00D378E9">
        <w:rPr>
          <w:sz w:val="24"/>
          <w:szCs w:val="24"/>
        </w:rPr>
        <w:t>national</w:t>
      </w:r>
      <w:r w:rsidRPr="00D378E9">
        <w:rPr>
          <w:spacing w:val="-6"/>
          <w:sz w:val="24"/>
          <w:szCs w:val="24"/>
        </w:rPr>
        <w:t xml:space="preserve"> </w:t>
      </w:r>
      <w:r w:rsidRPr="00D378E9">
        <w:rPr>
          <w:sz w:val="24"/>
          <w:szCs w:val="24"/>
        </w:rPr>
        <w:t>origin,</w:t>
      </w:r>
      <w:r w:rsidRPr="00D378E9">
        <w:rPr>
          <w:spacing w:val="-1"/>
          <w:sz w:val="24"/>
          <w:szCs w:val="24"/>
        </w:rPr>
        <w:t xml:space="preserve"> </w:t>
      </w:r>
      <w:r w:rsidRPr="00D378E9">
        <w:rPr>
          <w:sz w:val="24"/>
          <w:szCs w:val="24"/>
        </w:rPr>
        <w:t>or</w:t>
      </w:r>
      <w:r w:rsidRPr="00D378E9">
        <w:rPr>
          <w:spacing w:val="-4"/>
          <w:sz w:val="24"/>
          <w:szCs w:val="24"/>
        </w:rPr>
        <w:t xml:space="preserve"> </w:t>
      </w:r>
      <w:r w:rsidRPr="00D378E9">
        <w:rPr>
          <w:sz w:val="24"/>
          <w:szCs w:val="24"/>
        </w:rPr>
        <w:t>disabling</w:t>
      </w:r>
      <w:r w:rsidRPr="00D378E9">
        <w:rPr>
          <w:spacing w:val="-1"/>
          <w:sz w:val="24"/>
          <w:szCs w:val="24"/>
        </w:rPr>
        <w:t xml:space="preserve"> </w:t>
      </w:r>
      <w:r w:rsidRPr="00D378E9">
        <w:rPr>
          <w:sz w:val="24"/>
          <w:szCs w:val="24"/>
        </w:rPr>
        <w:t>conditions.</w:t>
      </w:r>
      <w:r w:rsidRPr="00D378E9">
        <w:rPr>
          <w:spacing w:val="-1"/>
          <w:sz w:val="24"/>
          <w:szCs w:val="24"/>
        </w:rPr>
        <w:t xml:space="preserve"> </w:t>
      </w:r>
      <w:r w:rsidRPr="00D378E9">
        <w:rPr>
          <w:sz w:val="24"/>
          <w:szCs w:val="24"/>
        </w:rPr>
        <w:t>Vance-Granville</w:t>
      </w:r>
      <w:r w:rsidRPr="00D378E9">
        <w:rPr>
          <w:spacing w:val="-1"/>
          <w:sz w:val="24"/>
          <w:szCs w:val="24"/>
        </w:rPr>
        <w:t xml:space="preserve"> </w:t>
      </w:r>
      <w:r w:rsidRPr="00D378E9">
        <w:rPr>
          <w:sz w:val="24"/>
          <w:szCs w:val="24"/>
        </w:rPr>
        <w:t>Community</w:t>
      </w:r>
      <w:r w:rsidRPr="00D378E9">
        <w:rPr>
          <w:spacing w:val="-6"/>
          <w:sz w:val="24"/>
          <w:szCs w:val="24"/>
        </w:rPr>
        <w:t xml:space="preserve"> </w:t>
      </w:r>
      <w:r w:rsidRPr="00D378E9">
        <w:rPr>
          <w:sz w:val="24"/>
          <w:szCs w:val="24"/>
        </w:rPr>
        <w:t>College</w:t>
      </w:r>
      <w:r w:rsidRPr="00D378E9">
        <w:rPr>
          <w:spacing w:val="-1"/>
          <w:sz w:val="24"/>
          <w:szCs w:val="24"/>
        </w:rPr>
        <w:t xml:space="preserve"> </w:t>
      </w:r>
      <w:r w:rsidRPr="00D378E9">
        <w:rPr>
          <w:sz w:val="24"/>
          <w:szCs w:val="24"/>
        </w:rPr>
        <w:t>is</w:t>
      </w:r>
      <w:r w:rsidRPr="00D378E9">
        <w:rPr>
          <w:spacing w:val="-2"/>
          <w:sz w:val="24"/>
          <w:szCs w:val="24"/>
        </w:rPr>
        <w:t xml:space="preserve"> </w:t>
      </w:r>
      <w:r w:rsidRPr="00D378E9">
        <w:rPr>
          <w:sz w:val="24"/>
          <w:szCs w:val="24"/>
        </w:rPr>
        <w:t>a</w:t>
      </w:r>
      <w:r w:rsidRPr="00D378E9">
        <w:rPr>
          <w:spacing w:val="-4"/>
          <w:sz w:val="24"/>
          <w:szCs w:val="24"/>
        </w:rPr>
        <w:t xml:space="preserve"> </w:t>
      </w:r>
      <w:r w:rsidRPr="00D378E9">
        <w:rPr>
          <w:sz w:val="24"/>
          <w:szCs w:val="24"/>
        </w:rPr>
        <w:t>Tobacco-Free</w:t>
      </w:r>
      <w:r w:rsidRPr="00D378E9">
        <w:rPr>
          <w:spacing w:val="-3"/>
          <w:sz w:val="24"/>
          <w:szCs w:val="24"/>
        </w:rPr>
        <w:t xml:space="preserve"> </w:t>
      </w:r>
      <w:r w:rsidRPr="00D378E9">
        <w:rPr>
          <w:sz w:val="24"/>
          <w:szCs w:val="24"/>
        </w:rPr>
        <w:t>College</w:t>
      </w:r>
    </w:p>
    <w:p w:rsidR="00504CCB" w:rsidRDefault="00504CCB" w14:paraId="41C59847" w14:textId="77777777">
      <w:pPr>
        <w:spacing w:line="237" w:lineRule="auto"/>
        <w:jc w:val="both"/>
        <w:rPr>
          <w:sz w:val="12"/>
        </w:rPr>
        <w:sectPr w:rsidR="00504CCB" w:rsidSect="00163452">
          <w:type w:val="continuous"/>
          <w:pgSz w:w="12240" w:h="15840" w:orient="portrait"/>
          <w:pgMar w:top="1440" w:right="1440" w:bottom="1440" w:left="1440" w:header="720" w:footer="720" w:gutter="0"/>
          <w:cols w:space="720"/>
          <w:docGrid w:linePitch="299"/>
          <w:headerReference w:type="default" r:id="R4058ae5319174590"/>
        </w:sectPr>
      </w:pPr>
    </w:p>
    <w:p w:rsidR="006C0AF4" w:rsidP="00A80C77" w:rsidRDefault="006C0AF4" w14:paraId="0AB907AE" w14:textId="77777777">
      <w:r w:rsidRPr="00D378E9">
        <w:t>TABLE OF CONTENTS</w:t>
      </w:r>
    </w:p>
    <w:p w:rsidRPr="00D378E9" w:rsidR="00A80C77" w:rsidP="006C0AF4" w:rsidRDefault="00A80C77" w14:paraId="63451DBD" w14:textId="77777777">
      <w:pPr>
        <w:pStyle w:val="BodyText"/>
        <w:spacing w:before="54"/>
        <w:ind w:left="720"/>
        <w:rPr>
          <w:sz w:val="20"/>
          <w:szCs w:val="20"/>
        </w:rPr>
      </w:pPr>
    </w:p>
    <w:p w:rsidR="035A8E7B" w:rsidP="38D7EEDA" w:rsidRDefault="035A8E7B" w14:paraId="662C47F5" w14:textId="1F791CC0">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Table of Contents</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w:t>
      </w:r>
      <w:r>
        <w:tab/>
      </w:r>
    </w:p>
    <w:p w:rsidR="035A8E7B" w:rsidP="38D7EEDA" w:rsidRDefault="035A8E7B" w14:paraId="7687DDD2" w14:textId="095359CD">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Mission Statement For Associate In Applied Science Students</w:t>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6</w:t>
      </w:r>
    </w:p>
    <w:p w:rsidR="035A8E7B" w:rsidP="38D7EEDA" w:rsidRDefault="035A8E7B" w14:paraId="33088618" w14:textId="7414E3F2">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 xml:space="preserve">Program Mission Statement </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6</w:t>
      </w:r>
    </w:p>
    <w:p w:rsidR="035A8E7B" w:rsidP="38D7EEDA" w:rsidRDefault="035A8E7B" w14:paraId="79AA3B8E" w14:textId="699BED8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Purpose</w:t>
      </w:r>
      <w:r>
        <w:tab/>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6</w:t>
      </w:r>
    </w:p>
    <w:p w:rsidR="035A8E7B" w:rsidP="38D7EEDA" w:rsidRDefault="035A8E7B" w14:paraId="480D724C" w14:textId="18019F9F">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Histotechnology Program Goals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6</w:t>
      </w:r>
    </w:p>
    <w:p w:rsidR="035A8E7B" w:rsidP="38D7EEDA" w:rsidRDefault="035A8E7B" w14:paraId="4174CC2D" w14:textId="77B88AD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HT Entry-Level Competencies as Outlined by NAACLs Accreditation Standards</w:t>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14A94F2E" w14:textId="2AF10F0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Job Opportunities for Diploma Degree Histology Technicians</w:t>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6F6926A4" w14:textId="4FD876A6">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-Expected Salaries For Histology Technicians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61A6F10E" w14:textId="09FC27A5">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Goals of Histotechnician (Ht) Model Curriculum</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0033EFE7" w14:textId="7E03130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-Personal/Interpersonal Knowledge And Skills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7F9DE467" w14:textId="08AAB4C5">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-Foundational Professional Knowledge And Skills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8</w:t>
      </w:r>
    </w:p>
    <w:p w:rsidR="035A8E7B" w:rsidP="38D7EEDA" w:rsidRDefault="035A8E7B" w14:paraId="445C25BD" w14:textId="30F6DB9B">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-Professional Organizations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11</w:t>
      </w:r>
    </w:p>
    <w:p w:rsidR="035A8E7B" w:rsidP="38D7EEDA" w:rsidRDefault="035A8E7B" w14:paraId="3515EA7A" w14:textId="08B24DE0">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Histotechnology Course Descriptions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11</w:t>
      </w:r>
    </w:p>
    <w:p w:rsidR="035A8E7B" w:rsidP="38D7EEDA" w:rsidRDefault="035A8E7B" w14:paraId="791EF708" w14:textId="6C3ADE6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Core Course</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11</w:t>
      </w:r>
    </w:p>
    <w:p w:rsidR="035A8E7B" w:rsidP="38D7EEDA" w:rsidRDefault="035A8E7B" w14:paraId="6F77EE01" w14:textId="4991FEF5">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110 Introduction To Histotechnology</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11</w:t>
      </w:r>
    </w:p>
    <w:p w:rsidR="035A8E7B" w:rsidP="38D7EEDA" w:rsidRDefault="035A8E7B" w14:paraId="7FA3DCC2" w14:textId="67886AE5">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120 Histology</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6CD2BEEB" w14:textId="73453DE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130 Histotechnology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4C5529CA" w14:textId="049E255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140 Histochemistry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314CD2AA" w14:textId="410BE7C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210 Histopathology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0F109240" w14:textId="4AE0ED2F">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220 Histotechnology Clinical</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0A72623E" w14:textId="68B2E99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-HTO 230 Professional Issues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12</w:t>
      </w:r>
    </w:p>
    <w:p w:rsidR="035A8E7B" w:rsidP="38D7EEDA" w:rsidRDefault="035A8E7B" w14:paraId="072A92C8" w14:textId="2A37FFD6">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Related Courses</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3AAEADAA" w14:textId="6FC9076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-BIO 163 Basic Anatomy And Physiology</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3C28FB82" w14:textId="38C28E9D">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-BIO 271 Pathophysiology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3365862C" w14:textId="147B6C5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-BIO 275 Microbiology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6A6066DF" w14:textId="2531B4B0">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-CHM 130 Gen, Org, And Biochemistry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510F7450" w14:textId="4291214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-CHM 130 A Gen, Org, And Biochemistry Lab</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4D9BB81D" w14:textId="3528E27D">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-CIS 110 Introduction To Computers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13</w:t>
      </w:r>
    </w:p>
    <w:p w:rsidR="035A8E7B" w:rsidP="38D7EEDA" w:rsidRDefault="035A8E7B" w14:paraId="48E8B4FF" w14:textId="22AF568F">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-COM 120 Interpersonal Communication</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14</w:t>
      </w:r>
    </w:p>
    <w:p w:rsidR="035A8E7B" w:rsidP="38D7EEDA" w:rsidRDefault="035A8E7B" w14:paraId="5310EE83" w14:textId="618D290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-ENG  111 Writing And Inquiry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14</w:t>
      </w:r>
    </w:p>
    <w:p w:rsidR="035A8E7B" w:rsidP="38D7EEDA" w:rsidRDefault="035A8E7B" w14:paraId="769FD36F" w14:textId="31FF081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-ENG 112 Writing Research In The Disc</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3A9C815C" w14:textId="38744DF6">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-HUM (3 Credits From Any-Art 111, Art 114, Art 115, Hum 115, Mus 110, Mus 112, Phi 215, Phi 240)</w:t>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1F32FBED" w14:textId="5D8864F9">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-MAT 110 Math And Measurement Literacy</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50D35E84" w14:textId="0B42194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-MAT 143 Quantitative Literacy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7742D88E" w14:textId="57422CD6">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-PSY 150 General Psychology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7905253B" w14:textId="7514666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-WBL 111 Work-Based Learning I</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34427112" w14:textId="226B826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-WBL  115 Work-Based Learning Seminar I</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15</w:t>
      </w:r>
    </w:p>
    <w:p w:rsidR="035A8E7B" w:rsidP="38D7EEDA" w:rsidRDefault="035A8E7B" w14:paraId="20930655" w14:textId="1404F8D7">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Regulations And Procedures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16</w:t>
      </w:r>
    </w:p>
    <w:p w:rsidR="035A8E7B" w:rsidP="38D7EEDA" w:rsidRDefault="035A8E7B" w14:paraId="3AA7C0EC" w14:textId="1498F4F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Ferpa--Release Of Information: Family Educational Rights &amp; Privacy Act</w:t>
      </w:r>
      <w:r>
        <w:tab/>
      </w:r>
      <w:r>
        <w:tab/>
      </w:r>
      <w:r>
        <w:tab/>
      </w:r>
      <w:r w:rsidRPr="38D7EEDA" w:rsidR="035A8E7B">
        <w:rPr>
          <w:rFonts w:ascii="Times New Roman" w:hAnsi="Times New Roman" w:eastAsia="Times New Roman" w:cs="Times New Roman"/>
          <w:b w:val="0"/>
          <w:bCs w:val="0"/>
          <w:i w:val="0"/>
          <w:iCs w:val="0"/>
          <w:noProof w:val="0"/>
          <w:sz w:val="17"/>
          <w:szCs w:val="17"/>
          <w:lang w:val="en-US"/>
        </w:rPr>
        <w:t>16</w:t>
      </w:r>
    </w:p>
    <w:p w:rsidR="035A8E7B" w:rsidP="38D7EEDA" w:rsidRDefault="035A8E7B" w14:paraId="23DF39A2" w14:textId="7926CB22">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Attendance</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16</w:t>
      </w:r>
    </w:p>
    <w:p w:rsidR="035A8E7B" w:rsidP="38D7EEDA" w:rsidRDefault="035A8E7B" w14:paraId="392F4E08" w14:textId="0521DB0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Attendance Policies: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16</w:t>
      </w:r>
    </w:p>
    <w:p w:rsidR="035A8E7B" w:rsidP="38D7EEDA" w:rsidRDefault="035A8E7B" w14:paraId="67281FF4" w14:textId="49BDB43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Classroom Attendance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16</w:t>
      </w:r>
    </w:p>
    <w:p w:rsidR="035A8E7B" w:rsidP="38D7EEDA" w:rsidRDefault="035A8E7B" w14:paraId="2D37D6F3" w14:textId="3894E69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-Extenuating Circumstances Policy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17</w:t>
      </w:r>
    </w:p>
    <w:p w:rsidR="035A8E7B" w:rsidP="38D7EEDA" w:rsidRDefault="035A8E7B" w14:paraId="6AC0DF48" w14:textId="5F136969">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-Excused Absences For Bereavement</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17</w:t>
      </w:r>
    </w:p>
    <w:p w:rsidR="035A8E7B" w:rsidP="38D7EEDA" w:rsidRDefault="035A8E7B" w14:paraId="77506F0E" w14:textId="7505A6B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-Excused Absences For Civic Duties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18</w:t>
      </w:r>
    </w:p>
    <w:p w:rsidR="035A8E7B" w:rsidP="5A79F4CD" w:rsidRDefault="035A8E7B" w14:paraId="4AC2675E" w14:textId="23259D25">
      <w:pPr>
        <w:spacing w:before="120" w:line="240" w:lineRule="auto"/>
        <w:ind w:left="720" w:firstLine="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-Reporting And Documentation</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18</w:t>
      </w:r>
    </w:p>
    <w:p w:rsidR="035A8E7B" w:rsidP="38D7EEDA" w:rsidRDefault="035A8E7B" w14:paraId="76685B7E" w14:textId="49D48F6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Religious Observance Policy - VGCC Board Policy</w:t>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18</w:t>
      </w:r>
    </w:p>
    <w:p w:rsidR="035A8E7B" w:rsidP="38D7EEDA" w:rsidRDefault="035A8E7B" w14:paraId="716CC43F" w14:textId="70259A7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Service Work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18</w:t>
      </w:r>
    </w:p>
    <w:p w:rsidR="035A8E7B" w:rsidP="38D7EEDA" w:rsidRDefault="035A8E7B" w14:paraId="1E9F32DB" w14:textId="46738914">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Tardiness Policy</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19</w:t>
      </w:r>
    </w:p>
    <w:p w:rsidR="035A8E7B" w:rsidP="38D7EEDA" w:rsidRDefault="035A8E7B" w14:paraId="05CF1099" w14:textId="59CB60AB">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Prolonged Illness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19</w:t>
      </w:r>
    </w:p>
    <w:p w:rsidR="035A8E7B" w:rsidP="38D7EEDA" w:rsidRDefault="035A8E7B" w14:paraId="58FDC529" w14:textId="4E694C12">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Incident Reporting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19</w:t>
      </w:r>
    </w:p>
    <w:p w:rsidR="035A8E7B" w:rsidP="38D7EEDA" w:rsidRDefault="035A8E7B" w14:paraId="2489EAF9" w14:textId="5996BAF1">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Communicable Disease Policy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19</w:t>
      </w:r>
    </w:p>
    <w:p w:rsidR="035A8E7B" w:rsidP="38D7EEDA" w:rsidRDefault="035A8E7B" w14:paraId="0C793367" w14:textId="325CC653">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Communicable Disease Exposure Guidelines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20</w:t>
      </w:r>
    </w:p>
    <w:p w:rsidR="035A8E7B" w:rsidP="38D7EEDA" w:rsidRDefault="035A8E7B" w14:paraId="56B0B53D" w14:textId="6B24A787">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Substance Abuse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20</w:t>
      </w:r>
    </w:p>
    <w:p w:rsidR="035A8E7B" w:rsidP="38D7EEDA" w:rsidRDefault="035A8E7B" w14:paraId="7E7BCBBE" w14:textId="673A0D2C">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-Key Testing Guidelines: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3EF2B6A3" w14:textId="0D7E059E">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-Identification Of Substance Abuse Includes: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315F9EB3" w14:textId="54892E16">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-Intervention Procedures: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56049718" w14:textId="0158546A">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-Referral For Treatment:</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34737B29" w14:textId="67639C22">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Drug Screening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276707D1" w14:textId="3F5D5E4E">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Criminal Background Check Policy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4A34BF70" w14:textId="6BDB2F09">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-Key Clinical Background Guidelines: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37CC8A5B" w14:textId="57E87611">
      <w:pPr>
        <w:spacing w:before="1"/>
        <w:ind w:left="441" w:righ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-Important Notes:</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566CC78C" w14:textId="20FDCE9E">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-Ongoing Monitoring</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21</w:t>
      </w:r>
    </w:p>
    <w:p w:rsidR="035A8E7B" w:rsidP="38D7EEDA" w:rsidRDefault="035A8E7B" w14:paraId="6E9E1F6F" w14:textId="7C6B5B8C">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-Faculty Recommendation</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52AC7694" w14:textId="1C6392D1">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-Student Online Criminal Background Check/Drug Screen Request Procedure</w:t>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26AAF65F" w14:textId="0FEEF3AD">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Legal Liability Insurance Policy</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526BB5AC" w14:textId="5BC12E54">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-Key Clinical Guidelines: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4C240979" w14:textId="1811E4B2">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Conduct And Performance Standards</w:t>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42472FC4" w14:textId="71BE6A91">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Histotechnology Professional Guidelines</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22</w:t>
      </w:r>
    </w:p>
    <w:p w:rsidR="035A8E7B" w:rsidP="38D7EEDA" w:rsidRDefault="035A8E7B" w14:paraId="5A14D7EB" w14:textId="6D231D7F">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-Disciplinary Actions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23</w:t>
      </w:r>
    </w:p>
    <w:p w:rsidR="035A8E7B" w:rsidP="38D7EEDA" w:rsidRDefault="035A8E7B" w14:paraId="5F27B0A2" w14:textId="1337CDA6">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-Dress Code</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23</w:t>
      </w:r>
    </w:p>
    <w:p w:rsidR="035A8E7B" w:rsidP="5A79F4CD" w:rsidRDefault="035A8E7B" w14:paraId="4E239970" w14:textId="32CC813F">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Holidays And Vacation Policy</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24</w:t>
      </w:r>
    </w:p>
    <w:p w:rsidR="035A8E7B" w:rsidP="38D7EEDA" w:rsidRDefault="035A8E7B" w14:paraId="56DA9155" w14:textId="63D6E927">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School Closing Polic</w:t>
      </w:r>
      <w:r w:rsidRPr="38D7EEDA" w:rsidR="035A8E7B">
        <w:rPr>
          <w:rFonts w:ascii="Times New Roman" w:hAnsi="Times New Roman" w:eastAsia="Times New Roman" w:cs="Times New Roman"/>
          <w:b w:val="0"/>
          <w:bCs w:val="0"/>
          <w:i w:val="0"/>
          <w:iCs w:val="0"/>
          <w:noProof w:val="0"/>
          <w:sz w:val="17"/>
          <w:szCs w:val="17"/>
          <w:lang w:val="en-US"/>
        </w:rPr>
        <w:t>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24</w:t>
      </w:r>
    </w:p>
    <w:p w:rsidR="035A8E7B" w:rsidP="38D7EEDA" w:rsidRDefault="035A8E7B" w14:paraId="51CC48EA" w14:textId="2039ECA3">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Inclement Weather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24</w:t>
      </w:r>
    </w:p>
    <w:p w:rsidR="035A8E7B" w:rsidP="38D7EEDA" w:rsidRDefault="035A8E7B" w14:paraId="5E3F49AC" w14:textId="01DE8479">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-How VGAlert Works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24</w:t>
      </w:r>
    </w:p>
    <w:p w:rsidR="035A8E7B" w:rsidP="38D7EEDA" w:rsidRDefault="035A8E7B" w14:paraId="6109772C" w14:textId="5625401C">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-Why VGAlert Matters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24</w:t>
      </w:r>
    </w:p>
    <w:p w:rsidR="035A8E7B" w:rsidP="38D7EEDA" w:rsidRDefault="035A8E7B" w14:paraId="63E32C0D" w14:textId="48F62C7C">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Academic Advising</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25</w:t>
      </w:r>
    </w:p>
    <w:p w:rsidR="035A8E7B" w:rsidP="38D7EEDA" w:rsidRDefault="035A8E7B" w14:paraId="17EE9D0D" w14:textId="33270250">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Clinical Advising</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694ED182" w14:textId="7E860E28">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-Academic Evaluaiton</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17298337" w14:textId="4E1ACFA0">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-Tests And Assessments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2E5CC6BA" w14:textId="301518A1">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0"/>
          <w:bCs w:val="0"/>
          <w:i w:val="0"/>
          <w:iCs w:val="0"/>
          <w:noProof w:val="0"/>
          <w:sz w:val="17"/>
          <w:szCs w:val="17"/>
          <w:lang w:val="en-US"/>
        </w:rPr>
        <w:t>-Quality Improvement Plan – Effective Fall 2024</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0476CA97" w14:textId="1DB5D624">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Other Requirements</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79F01412" w14:textId="5006422F">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Repeating Courses</w:t>
      </w:r>
      <w:r>
        <w:tab/>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52B36CCA" w14:textId="76470686">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Returning Students Policy</w:t>
      </w:r>
      <w:r>
        <w:tab/>
      </w:r>
      <w:r>
        <w:tab/>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26</w:t>
      </w:r>
    </w:p>
    <w:p w:rsidR="035A8E7B" w:rsidP="38D7EEDA" w:rsidRDefault="035A8E7B" w14:paraId="02A38D27" w14:textId="59D6F52A">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Academic Grievance/Grade Appeals Policy</w:t>
      </w:r>
      <w:r>
        <w:tab/>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27</w:t>
      </w:r>
    </w:p>
    <w:p w:rsidR="035A8E7B" w:rsidP="38D7EEDA" w:rsidRDefault="035A8E7B" w14:paraId="3C5ECFFF" w14:textId="5CF59B2B">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38D7EEDA" w:rsidR="035A8E7B">
        <w:rPr>
          <w:rFonts w:ascii="Times New Roman" w:hAnsi="Times New Roman" w:eastAsia="Times New Roman" w:cs="Times New Roman"/>
          <w:b w:val="1"/>
          <w:bCs w:val="1"/>
          <w:i w:val="0"/>
          <w:iCs w:val="0"/>
          <w:noProof w:val="0"/>
          <w:sz w:val="17"/>
          <w:szCs w:val="17"/>
          <w:lang w:val="en-US"/>
        </w:rPr>
        <w:t>School Of Health Sciences Students Standards of Progress</w:t>
      </w:r>
      <w:r>
        <w:tab/>
      </w:r>
      <w:r>
        <w:tab/>
      </w:r>
      <w:r>
        <w:tab/>
      </w:r>
      <w:r>
        <w:tab/>
      </w:r>
      <w:r>
        <w:tab/>
      </w:r>
      <w:r w:rsidRPr="38D7EEDA" w:rsidR="035A8E7B">
        <w:rPr>
          <w:rFonts w:ascii="Times New Roman" w:hAnsi="Times New Roman" w:eastAsia="Times New Roman" w:cs="Times New Roman"/>
          <w:b w:val="0"/>
          <w:bCs w:val="0"/>
          <w:i w:val="0"/>
          <w:iCs w:val="0"/>
          <w:noProof w:val="0"/>
          <w:sz w:val="17"/>
          <w:szCs w:val="17"/>
          <w:lang w:val="en-US"/>
        </w:rPr>
        <w:t>27</w:t>
      </w:r>
    </w:p>
    <w:p w:rsidR="035A8E7B" w:rsidP="38D7EEDA" w:rsidRDefault="035A8E7B" w14:paraId="1B7F0D56" w14:textId="26C22604">
      <w:pPr>
        <w:pStyle w:val="TOC5"/>
        <w:spacing w:before="120" w:after="100" w:line="240" w:lineRule="auto"/>
        <w:ind w:left="720"/>
      </w:pPr>
      <w:r w:rsidRPr="5A79F4CD" w:rsidR="035A8E7B">
        <w:rPr>
          <w:rFonts w:ascii="Times New Roman" w:hAnsi="Times New Roman" w:eastAsia="Times New Roman" w:cs="Times New Roman"/>
          <w:b w:val="1"/>
          <w:bCs w:val="1"/>
          <w:i w:val="0"/>
          <w:iCs w:val="0"/>
          <w:noProof w:val="0"/>
          <w:sz w:val="17"/>
          <w:szCs w:val="17"/>
          <w:lang w:val="en-US"/>
        </w:rPr>
        <w:t>Disciplinary Appeals Procedures</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27</w:t>
      </w:r>
    </w:p>
    <w:p w:rsidR="09CFAC4E" w:rsidP="5A79F4CD" w:rsidRDefault="09CFAC4E" w14:paraId="3066F8DF" w14:textId="1644AF36">
      <w:pPr>
        <w:pStyle w:val="TOC5"/>
        <w:spacing w:before="120" w:after="100" w:line="240" w:lineRule="auto"/>
        <w:ind w:left="720"/>
      </w:pPr>
      <w:r w:rsidRPr="5A79F4CD" w:rsidR="09CFAC4E">
        <w:rPr>
          <w:rFonts w:ascii="Times New Roman" w:hAnsi="Times New Roman" w:eastAsia="Times New Roman" w:cs="Times New Roman"/>
          <w:b w:val="1"/>
          <w:bCs w:val="1"/>
          <w:i w:val="0"/>
          <w:iCs w:val="0"/>
          <w:noProof w:val="0"/>
          <w:sz w:val="17"/>
          <w:szCs w:val="17"/>
          <w:lang w:val="en-US"/>
        </w:rPr>
        <w:t>Essential functions policy and checklist</w:t>
      </w:r>
      <w:r>
        <w:tab/>
      </w:r>
      <w:r>
        <w:tab/>
      </w:r>
      <w:r>
        <w:tab/>
      </w:r>
      <w:r>
        <w:tab/>
      </w:r>
      <w:r>
        <w:tab/>
      </w:r>
      <w:r>
        <w:tab/>
      </w:r>
      <w:r>
        <w:tab/>
      </w:r>
      <w:r w:rsidRPr="5A79F4CD" w:rsidR="7DD3C183">
        <w:rPr>
          <w:rFonts w:ascii="Times New Roman" w:hAnsi="Times New Roman" w:eastAsia="Times New Roman" w:cs="Times New Roman"/>
          <w:b w:val="0"/>
          <w:bCs w:val="0"/>
          <w:i w:val="0"/>
          <w:iCs w:val="0"/>
          <w:noProof w:val="0"/>
          <w:sz w:val="17"/>
          <w:szCs w:val="17"/>
          <w:lang w:val="en-US"/>
        </w:rPr>
        <w:t>28</w:t>
      </w:r>
    </w:p>
    <w:p w:rsidR="7DD3C183" w:rsidP="5A79F4CD" w:rsidRDefault="7DD3C183" w14:paraId="4FCD5871" w14:textId="54BD929A">
      <w:pPr>
        <w:pStyle w:val="TOC5"/>
        <w:spacing w:before="120" w:after="100" w:line="240" w:lineRule="auto"/>
        <w:ind w:left="720"/>
      </w:pPr>
      <w:r w:rsidRPr="5A79F4CD" w:rsidR="7DD3C183">
        <w:rPr>
          <w:rFonts w:ascii="Times New Roman" w:hAnsi="Times New Roman" w:eastAsia="Times New Roman" w:cs="Times New Roman"/>
          <w:b w:val="1"/>
          <w:bCs w:val="1"/>
          <w:i w:val="0"/>
          <w:iCs w:val="0"/>
          <w:noProof w:val="0"/>
          <w:sz w:val="17"/>
          <w:szCs w:val="17"/>
          <w:lang w:val="en-US"/>
        </w:rPr>
        <w:t>Student on site laboratory safety training checklist</w:t>
      </w:r>
      <w:r>
        <w:tab/>
      </w:r>
      <w:r>
        <w:tab/>
      </w:r>
      <w:r>
        <w:tab/>
      </w:r>
      <w:r>
        <w:tab/>
      </w:r>
      <w:r>
        <w:tab/>
      </w:r>
      <w:r w:rsidRPr="5A79F4CD" w:rsidR="7DD3C183">
        <w:rPr>
          <w:rFonts w:ascii="Times New Roman" w:hAnsi="Times New Roman" w:eastAsia="Times New Roman" w:cs="Times New Roman"/>
          <w:b w:val="0"/>
          <w:bCs w:val="0"/>
          <w:i w:val="0"/>
          <w:iCs w:val="0"/>
          <w:noProof w:val="0"/>
          <w:sz w:val="17"/>
          <w:szCs w:val="17"/>
          <w:lang w:val="en-US"/>
        </w:rPr>
        <w:t>29</w:t>
      </w:r>
    </w:p>
    <w:p w:rsidR="035A8E7B" w:rsidP="5A79F4CD" w:rsidRDefault="035A8E7B" w14:paraId="78A8EABA" w14:textId="392A1BF7">
      <w:pPr>
        <w:pStyle w:val="TOC5"/>
        <w:suppressLineNumbers w:val="0"/>
        <w:bidi w:val="0"/>
        <w:spacing w:before="120" w:beforeAutospacing="off" w:after="100" w:afterAutospacing="off" w:line="240" w:lineRule="auto"/>
        <w:ind w:left="720" w:right="0"/>
        <w:jc w:val="left"/>
      </w:pPr>
      <w:r w:rsidRPr="5A79F4CD" w:rsidR="035A8E7B">
        <w:rPr>
          <w:rFonts w:ascii="Times New Roman" w:hAnsi="Times New Roman" w:eastAsia="Times New Roman" w:cs="Times New Roman"/>
          <w:b w:val="1"/>
          <w:bCs w:val="1"/>
          <w:i w:val="0"/>
          <w:iCs w:val="0"/>
          <w:noProof w:val="0"/>
          <w:sz w:val="17"/>
          <w:szCs w:val="17"/>
          <w:lang w:val="en-US"/>
        </w:rPr>
        <w:t>Grounds For Dismissal-Clinical/Classroom</w:t>
      </w:r>
      <w:r>
        <w:tab/>
      </w:r>
      <w:r>
        <w:tab/>
      </w:r>
      <w:r>
        <w:tab/>
      </w:r>
      <w:r>
        <w:tab/>
      </w:r>
      <w:r>
        <w:tab/>
      </w:r>
      <w:r>
        <w:tab/>
      </w:r>
      <w:r w:rsidRPr="5A79F4CD" w:rsidR="7EF2D20E">
        <w:rPr>
          <w:rFonts w:ascii="Times New Roman" w:hAnsi="Times New Roman" w:eastAsia="Times New Roman" w:cs="Times New Roman"/>
          <w:b w:val="0"/>
          <w:bCs w:val="0"/>
          <w:i w:val="0"/>
          <w:iCs w:val="0"/>
          <w:noProof w:val="0"/>
          <w:sz w:val="17"/>
          <w:szCs w:val="17"/>
          <w:lang w:val="en-US"/>
        </w:rPr>
        <w:t>30</w:t>
      </w:r>
    </w:p>
    <w:p w:rsidR="035A8E7B" w:rsidP="5A79F4CD" w:rsidRDefault="035A8E7B" w14:paraId="2BDCA818" w14:textId="2C5419BE">
      <w:pPr>
        <w:ind w:firstLine="720"/>
      </w:pPr>
      <w:r w:rsidRPr="5A79F4CD" w:rsidR="035A8E7B">
        <w:rPr>
          <w:rFonts w:ascii="Times New Roman" w:hAnsi="Times New Roman" w:eastAsia="Times New Roman" w:cs="Times New Roman"/>
          <w:b w:val="1"/>
          <w:bCs w:val="1"/>
          <w:i w:val="0"/>
          <w:iCs w:val="0"/>
          <w:noProof w:val="0"/>
          <w:sz w:val="17"/>
          <w:szCs w:val="17"/>
          <w:lang w:val="en-US"/>
        </w:rPr>
        <w:t>Student Clinical Handbook</w:t>
      </w:r>
      <w:r>
        <w:tab/>
      </w:r>
      <w:r>
        <w:tab/>
      </w:r>
      <w:r>
        <w:tab/>
      </w:r>
      <w:r>
        <w:tab/>
      </w:r>
      <w:r>
        <w:tab/>
      </w:r>
      <w:r>
        <w:tab/>
      </w:r>
      <w:r>
        <w:tab/>
      </w:r>
      <w:r>
        <w:tab/>
      </w:r>
      <w:r w:rsidRPr="5A79F4CD" w:rsidR="1734712C">
        <w:rPr>
          <w:rFonts w:ascii="Times New Roman" w:hAnsi="Times New Roman" w:eastAsia="Times New Roman" w:cs="Times New Roman"/>
          <w:b w:val="0"/>
          <w:bCs w:val="0"/>
          <w:i w:val="0"/>
          <w:iCs w:val="0"/>
          <w:noProof w:val="0"/>
          <w:sz w:val="17"/>
          <w:szCs w:val="17"/>
          <w:lang w:val="en-US"/>
        </w:rPr>
        <w:t>31</w:t>
      </w:r>
    </w:p>
    <w:p w:rsidR="035A8E7B" w:rsidP="5A79F4CD" w:rsidRDefault="035A8E7B" w14:paraId="672334E1" w14:textId="47EA03E1">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Clinical And Work Based Experiential Sites</w:t>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0CFAB78D">
        <w:rPr>
          <w:rFonts w:ascii="Times New Roman" w:hAnsi="Times New Roman" w:eastAsia="Times New Roman" w:cs="Times New Roman"/>
          <w:b w:val="0"/>
          <w:bCs w:val="0"/>
          <w:i w:val="0"/>
          <w:iCs w:val="0"/>
          <w:noProof w:val="0"/>
          <w:sz w:val="17"/>
          <w:szCs w:val="17"/>
          <w:lang w:val="en-US"/>
        </w:rPr>
        <w:t>2</w:t>
      </w:r>
    </w:p>
    <w:p w:rsidR="035A8E7B" w:rsidP="5A79F4CD" w:rsidRDefault="035A8E7B" w14:paraId="594B192C" w14:textId="3307ABE0">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Admission To Clinical Sites</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54638E72">
        <w:rPr>
          <w:rFonts w:ascii="Times New Roman" w:hAnsi="Times New Roman" w:eastAsia="Times New Roman" w:cs="Times New Roman"/>
          <w:b w:val="0"/>
          <w:bCs w:val="0"/>
          <w:i w:val="0"/>
          <w:iCs w:val="0"/>
          <w:noProof w:val="0"/>
          <w:sz w:val="17"/>
          <w:szCs w:val="17"/>
          <w:lang w:val="en-US"/>
        </w:rPr>
        <w:t>3</w:t>
      </w:r>
    </w:p>
    <w:p w:rsidR="035A8E7B" w:rsidP="5A79F4CD" w:rsidRDefault="035A8E7B" w14:paraId="3ED945BC" w14:textId="36DEB9FC">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 xml:space="preserve">-Clinical Site Placement </w:t>
      </w:r>
      <w:r w:rsidRPr="5A79F4CD" w:rsidR="035A8E7B">
        <w:rPr>
          <w:rFonts w:ascii="Times New Roman" w:hAnsi="Times New Roman" w:eastAsia="Times New Roman" w:cs="Times New Roman"/>
          <w:b w:val="0"/>
          <w:bCs w:val="0"/>
          <w:i w:val="0"/>
          <w:iCs w:val="0"/>
          <w:noProof w:val="0"/>
          <w:sz w:val="17"/>
          <w:szCs w:val="17"/>
          <w:lang w:val="en-US"/>
        </w:rPr>
        <w:t>And</w:t>
      </w:r>
      <w:r w:rsidRPr="5A79F4CD" w:rsidR="035A8E7B">
        <w:rPr>
          <w:rFonts w:ascii="Times New Roman" w:hAnsi="Times New Roman" w:eastAsia="Times New Roman" w:cs="Times New Roman"/>
          <w:b w:val="0"/>
          <w:bCs w:val="0"/>
          <w:i w:val="0"/>
          <w:iCs w:val="0"/>
          <w:noProof w:val="0"/>
          <w:sz w:val="17"/>
          <w:szCs w:val="17"/>
          <w:lang w:val="en-US"/>
        </w:rPr>
        <w:t xml:space="preserve"> Work-Based Learning Policy</w:t>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93F3CC2">
        <w:rPr>
          <w:rFonts w:ascii="Times New Roman" w:hAnsi="Times New Roman" w:eastAsia="Times New Roman" w:cs="Times New Roman"/>
          <w:b w:val="0"/>
          <w:bCs w:val="0"/>
          <w:i w:val="0"/>
          <w:iCs w:val="0"/>
          <w:noProof w:val="0"/>
          <w:sz w:val="17"/>
          <w:szCs w:val="17"/>
          <w:lang w:val="en-US"/>
        </w:rPr>
        <w:t>3</w:t>
      </w:r>
    </w:p>
    <w:p w:rsidR="035A8E7B" w:rsidP="5A79F4CD" w:rsidRDefault="035A8E7B" w14:paraId="73AEBB67" w14:textId="6DFAF6CF">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 xml:space="preserve">-Simulation Lab </w:t>
      </w:r>
      <w:r w:rsidRPr="5A79F4CD" w:rsidR="035A8E7B">
        <w:rPr>
          <w:rFonts w:ascii="Times New Roman" w:hAnsi="Times New Roman" w:eastAsia="Times New Roman" w:cs="Times New Roman"/>
          <w:b w:val="0"/>
          <w:bCs w:val="0"/>
          <w:i w:val="0"/>
          <w:iCs w:val="0"/>
          <w:noProof w:val="0"/>
          <w:sz w:val="17"/>
          <w:szCs w:val="17"/>
          <w:lang w:val="en-US"/>
        </w:rPr>
        <w:t>As</w:t>
      </w:r>
      <w:r w:rsidRPr="5A79F4CD" w:rsidR="035A8E7B">
        <w:rPr>
          <w:rFonts w:ascii="Times New Roman" w:hAnsi="Times New Roman" w:eastAsia="Times New Roman" w:cs="Times New Roman"/>
          <w:b w:val="0"/>
          <w:bCs w:val="0"/>
          <w:i w:val="0"/>
          <w:iCs w:val="0"/>
          <w:noProof w:val="0"/>
          <w:sz w:val="17"/>
          <w:szCs w:val="17"/>
          <w:lang w:val="en-US"/>
        </w:rPr>
        <w:t xml:space="preserve"> </w:t>
      </w:r>
      <w:r w:rsidRPr="5A79F4CD" w:rsidR="035A8E7B">
        <w:rPr>
          <w:rFonts w:ascii="Times New Roman" w:hAnsi="Times New Roman" w:eastAsia="Times New Roman" w:cs="Times New Roman"/>
          <w:b w:val="0"/>
          <w:bCs w:val="0"/>
          <w:i w:val="0"/>
          <w:iCs w:val="0"/>
          <w:noProof w:val="0"/>
          <w:sz w:val="17"/>
          <w:szCs w:val="17"/>
          <w:lang w:val="en-US"/>
        </w:rPr>
        <w:t>An</w:t>
      </w:r>
      <w:r w:rsidRPr="5A79F4CD" w:rsidR="035A8E7B">
        <w:rPr>
          <w:rFonts w:ascii="Times New Roman" w:hAnsi="Times New Roman" w:eastAsia="Times New Roman" w:cs="Times New Roman"/>
          <w:b w:val="0"/>
          <w:bCs w:val="0"/>
          <w:i w:val="0"/>
          <w:iCs w:val="0"/>
          <w:noProof w:val="0"/>
          <w:sz w:val="17"/>
          <w:szCs w:val="17"/>
          <w:lang w:val="en-US"/>
        </w:rPr>
        <w:t xml:space="preserve"> Alternative</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2E34CE3E">
        <w:rPr>
          <w:rFonts w:ascii="Times New Roman" w:hAnsi="Times New Roman" w:eastAsia="Times New Roman" w:cs="Times New Roman"/>
          <w:b w:val="0"/>
          <w:bCs w:val="0"/>
          <w:i w:val="0"/>
          <w:iCs w:val="0"/>
          <w:noProof w:val="0"/>
          <w:sz w:val="17"/>
          <w:szCs w:val="17"/>
          <w:lang w:val="en-US"/>
        </w:rPr>
        <w:t>3</w:t>
      </w:r>
    </w:p>
    <w:p w:rsidR="035A8E7B" w:rsidP="5A79F4CD" w:rsidRDefault="035A8E7B" w14:paraId="22E2E1F0" w14:textId="5C1D0D59">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-Code Of Conduct</w:t>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7F8DB42A">
        <w:rPr>
          <w:rFonts w:ascii="Times New Roman" w:hAnsi="Times New Roman" w:eastAsia="Times New Roman" w:cs="Times New Roman"/>
          <w:b w:val="0"/>
          <w:bCs w:val="0"/>
          <w:i w:val="0"/>
          <w:iCs w:val="0"/>
          <w:noProof w:val="0"/>
          <w:sz w:val="17"/>
          <w:szCs w:val="17"/>
          <w:lang w:val="en-US"/>
        </w:rPr>
        <w:t>4</w:t>
      </w:r>
    </w:p>
    <w:p w:rsidR="035A8E7B" w:rsidP="5A79F4CD" w:rsidRDefault="035A8E7B" w14:paraId="5895519B" w14:textId="20A08EFA">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 xml:space="preserve">-Professional Expectations </w:t>
      </w:r>
      <w:r w:rsidRPr="5A79F4CD" w:rsidR="035A8E7B">
        <w:rPr>
          <w:rFonts w:ascii="Times New Roman" w:hAnsi="Times New Roman" w:eastAsia="Times New Roman" w:cs="Times New Roman"/>
          <w:b w:val="0"/>
          <w:bCs w:val="0"/>
          <w:i w:val="0"/>
          <w:iCs w:val="0"/>
          <w:noProof w:val="0"/>
          <w:sz w:val="17"/>
          <w:szCs w:val="17"/>
          <w:lang w:val="en-US"/>
        </w:rPr>
        <w:t>For</w:t>
      </w:r>
      <w:r w:rsidRPr="5A79F4CD" w:rsidR="035A8E7B">
        <w:rPr>
          <w:rFonts w:ascii="Times New Roman" w:hAnsi="Times New Roman" w:eastAsia="Times New Roman" w:cs="Times New Roman"/>
          <w:b w:val="0"/>
          <w:bCs w:val="0"/>
          <w:i w:val="0"/>
          <w:iCs w:val="0"/>
          <w:noProof w:val="0"/>
          <w:sz w:val="17"/>
          <w:szCs w:val="17"/>
          <w:lang w:val="en-US"/>
        </w:rPr>
        <w:t xml:space="preserve"> All Program Students During Clinical Rotations</w:t>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9F64087">
        <w:rPr>
          <w:rFonts w:ascii="Times New Roman" w:hAnsi="Times New Roman" w:eastAsia="Times New Roman" w:cs="Times New Roman"/>
          <w:b w:val="0"/>
          <w:bCs w:val="0"/>
          <w:i w:val="0"/>
          <w:iCs w:val="0"/>
          <w:noProof w:val="0"/>
          <w:sz w:val="17"/>
          <w:szCs w:val="17"/>
          <w:lang w:val="en-US"/>
        </w:rPr>
        <w:t>4</w:t>
      </w:r>
    </w:p>
    <w:p w:rsidR="035A8E7B" w:rsidP="5A79F4CD" w:rsidRDefault="035A8E7B" w14:paraId="6BAD95C0" w14:textId="6BA35B9A">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 xml:space="preserve">--Student Conduct </w:t>
      </w:r>
      <w:r w:rsidRPr="5A79F4CD" w:rsidR="035A8E7B">
        <w:rPr>
          <w:rFonts w:ascii="Times New Roman" w:hAnsi="Times New Roman" w:eastAsia="Times New Roman" w:cs="Times New Roman"/>
          <w:b w:val="0"/>
          <w:bCs w:val="0"/>
          <w:i w:val="0"/>
          <w:iCs w:val="0"/>
          <w:noProof w:val="0"/>
          <w:sz w:val="17"/>
          <w:szCs w:val="17"/>
          <w:lang w:val="en-US"/>
        </w:rPr>
        <w:t>And</w:t>
      </w:r>
      <w:r w:rsidRPr="5A79F4CD" w:rsidR="035A8E7B">
        <w:rPr>
          <w:rFonts w:ascii="Times New Roman" w:hAnsi="Times New Roman" w:eastAsia="Times New Roman" w:cs="Times New Roman"/>
          <w:b w:val="0"/>
          <w:bCs w:val="0"/>
          <w:i w:val="0"/>
          <w:iCs w:val="0"/>
          <w:noProof w:val="0"/>
          <w:sz w:val="17"/>
          <w:szCs w:val="17"/>
          <w:lang w:val="en-US"/>
        </w:rPr>
        <w:t xml:space="preserve"> Accountability</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377E092">
        <w:rPr>
          <w:rFonts w:ascii="Times New Roman" w:hAnsi="Times New Roman" w:eastAsia="Times New Roman" w:cs="Times New Roman"/>
          <w:b w:val="0"/>
          <w:bCs w:val="0"/>
          <w:i w:val="0"/>
          <w:iCs w:val="0"/>
          <w:noProof w:val="0"/>
          <w:sz w:val="17"/>
          <w:szCs w:val="17"/>
          <w:lang w:val="en-US"/>
        </w:rPr>
        <w:t>4</w:t>
      </w:r>
    </w:p>
    <w:p w:rsidR="035A8E7B" w:rsidP="5A79F4CD" w:rsidRDefault="035A8E7B" w14:paraId="7A4B6406" w14:textId="01943F37">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Clinical Attendance</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BCC0593">
        <w:rPr>
          <w:rFonts w:ascii="Times New Roman" w:hAnsi="Times New Roman" w:eastAsia="Times New Roman" w:cs="Times New Roman"/>
          <w:b w:val="0"/>
          <w:bCs w:val="0"/>
          <w:i w:val="0"/>
          <w:iCs w:val="0"/>
          <w:noProof w:val="0"/>
          <w:sz w:val="17"/>
          <w:szCs w:val="17"/>
          <w:lang w:val="en-US"/>
        </w:rPr>
        <w:t>4</w:t>
      </w:r>
    </w:p>
    <w:p w:rsidR="035A8E7B" w:rsidP="5A79F4CD" w:rsidRDefault="035A8E7B" w14:paraId="4E2D9B01" w14:textId="39F02AB6">
      <w:pPr>
        <w:pStyle w:val="TOC5"/>
        <w:spacing w:before="120" w:after="10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 xml:space="preserve">-Failure to properly contact the clinical site and the clinical faculty will result in A student </w:t>
      </w:r>
      <w:r w:rsidRPr="5A79F4CD" w:rsidR="035A8E7B">
        <w:rPr>
          <w:rFonts w:ascii="Times New Roman" w:hAnsi="Times New Roman" w:eastAsia="Times New Roman" w:cs="Times New Roman"/>
          <w:b w:val="0"/>
          <w:bCs w:val="0"/>
          <w:i w:val="0"/>
          <w:iCs w:val="0"/>
          <w:noProof w:val="0"/>
          <w:sz w:val="17"/>
          <w:szCs w:val="17"/>
          <w:lang w:val="en-US"/>
        </w:rPr>
        <w:t>review.</w:t>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2C8F680C">
        <w:rPr>
          <w:rFonts w:ascii="Times New Roman" w:hAnsi="Times New Roman" w:eastAsia="Times New Roman" w:cs="Times New Roman"/>
          <w:b w:val="0"/>
          <w:bCs w:val="0"/>
          <w:i w:val="0"/>
          <w:iCs w:val="0"/>
          <w:noProof w:val="0"/>
          <w:sz w:val="17"/>
          <w:szCs w:val="17"/>
          <w:lang w:val="en-US"/>
        </w:rPr>
        <w:t>5</w:t>
      </w:r>
    </w:p>
    <w:p w:rsidR="035A8E7B" w:rsidP="5A79F4CD" w:rsidRDefault="035A8E7B" w14:paraId="6C3B61C8" w14:textId="6D93C27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Clinical Make-Up Policy</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6D02A62C">
        <w:rPr>
          <w:rFonts w:ascii="Times New Roman" w:hAnsi="Times New Roman" w:eastAsia="Times New Roman" w:cs="Times New Roman"/>
          <w:b w:val="0"/>
          <w:bCs w:val="0"/>
          <w:i w:val="0"/>
          <w:iCs w:val="0"/>
          <w:noProof w:val="0"/>
          <w:sz w:val="17"/>
          <w:szCs w:val="17"/>
          <w:lang w:val="en-US"/>
        </w:rPr>
        <w:t>5</w:t>
      </w:r>
    </w:p>
    <w:p w:rsidR="035A8E7B" w:rsidP="5A79F4CD" w:rsidRDefault="035A8E7B" w14:paraId="31C468C6" w14:textId="736A244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-Service Work Policy: Please See Service Work Policy On Page 15-16</w:t>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1EA5A71">
        <w:rPr>
          <w:rFonts w:ascii="Times New Roman" w:hAnsi="Times New Roman" w:eastAsia="Times New Roman" w:cs="Times New Roman"/>
          <w:b w:val="0"/>
          <w:bCs w:val="0"/>
          <w:i w:val="0"/>
          <w:iCs w:val="0"/>
          <w:noProof w:val="0"/>
          <w:sz w:val="17"/>
          <w:szCs w:val="17"/>
          <w:lang w:val="en-US"/>
        </w:rPr>
        <w:t>5</w:t>
      </w:r>
    </w:p>
    <w:p w:rsidR="035A8E7B" w:rsidP="5A79F4CD" w:rsidRDefault="035A8E7B" w14:paraId="5BA6ED63" w14:textId="449993C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-Confidential Information</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69B0F2BF">
        <w:rPr>
          <w:rFonts w:ascii="Times New Roman" w:hAnsi="Times New Roman" w:eastAsia="Times New Roman" w:cs="Times New Roman"/>
          <w:b w:val="0"/>
          <w:bCs w:val="0"/>
          <w:i w:val="0"/>
          <w:iCs w:val="0"/>
          <w:noProof w:val="0"/>
          <w:sz w:val="17"/>
          <w:szCs w:val="17"/>
          <w:lang w:val="en-US"/>
        </w:rPr>
        <w:t>5</w:t>
      </w:r>
    </w:p>
    <w:p w:rsidR="035A8E7B" w:rsidP="5A79F4CD" w:rsidRDefault="035A8E7B" w14:paraId="3DD8AF7B" w14:textId="2EEB8A80">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-Identification</w:t>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0A9B93E2">
        <w:rPr>
          <w:rFonts w:ascii="Times New Roman" w:hAnsi="Times New Roman" w:eastAsia="Times New Roman" w:cs="Times New Roman"/>
          <w:b w:val="0"/>
          <w:bCs w:val="0"/>
          <w:i w:val="0"/>
          <w:iCs w:val="0"/>
          <w:noProof w:val="0"/>
          <w:sz w:val="17"/>
          <w:szCs w:val="17"/>
          <w:lang w:val="en-US"/>
        </w:rPr>
        <w:t>6</w:t>
      </w:r>
    </w:p>
    <w:p w:rsidR="035A8E7B" w:rsidP="5A79F4CD" w:rsidRDefault="035A8E7B" w14:paraId="0AA5AE31" w14:textId="792F703A">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-Meals</w:t>
      </w:r>
      <w:r>
        <w:tab/>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31C06111">
        <w:rPr>
          <w:rFonts w:ascii="Times New Roman" w:hAnsi="Times New Roman" w:eastAsia="Times New Roman" w:cs="Times New Roman"/>
          <w:b w:val="0"/>
          <w:bCs w:val="0"/>
          <w:i w:val="0"/>
          <w:iCs w:val="0"/>
          <w:noProof w:val="0"/>
          <w:sz w:val="17"/>
          <w:szCs w:val="17"/>
          <w:lang w:val="en-US"/>
        </w:rPr>
        <w:t>6</w:t>
      </w:r>
    </w:p>
    <w:p w:rsidR="035A8E7B" w:rsidP="5A79F4CD" w:rsidRDefault="035A8E7B" w14:paraId="5F57BA15" w14:textId="57EF80DE">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-Student Performance Evaluations</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369A5052">
        <w:rPr>
          <w:rFonts w:ascii="Times New Roman" w:hAnsi="Times New Roman" w:eastAsia="Times New Roman" w:cs="Times New Roman"/>
          <w:b w:val="0"/>
          <w:bCs w:val="0"/>
          <w:i w:val="0"/>
          <w:iCs w:val="0"/>
          <w:noProof w:val="0"/>
          <w:sz w:val="17"/>
          <w:szCs w:val="17"/>
          <w:lang w:val="en-US"/>
        </w:rPr>
        <w:t>6</w:t>
      </w:r>
    </w:p>
    <w:p w:rsidR="035A8E7B" w:rsidP="5A79F4CD" w:rsidRDefault="035A8E7B" w14:paraId="70202527" w14:textId="6F62E84F">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-Time Sheets</w:t>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55AC6A38">
        <w:rPr>
          <w:rFonts w:ascii="Times New Roman" w:hAnsi="Times New Roman" w:eastAsia="Times New Roman" w:cs="Times New Roman"/>
          <w:b w:val="0"/>
          <w:bCs w:val="0"/>
          <w:i w:val="0"/>
          <w:iCs w:val="0"/>
          <w:noProof w:val="0"/>
          <w:sz w:val="17"/>
          <w:szCs w:val="17"/>
          <w:lang w:val="en-US"/>
        </w:rPr>
        <w:t>6</w:t>
      </w:r>
    </w:p>
    <w:p w:rsidR="035A8E7B" w:rsidP="5A79F4CD" w:rsidRDefault="035A8E7B" w14:paraId="1821D377" w14:textId="2BED6FE6">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-Personal Appearance</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D2179D7">
        <w:rPr>
          <w:rFonts w:ascii="Times New Roman" w:hAnsi="Times New Roman" w:eastAsia="Times New Roman" w:cs="Times New Roman"/>
          <w:b w:val="0"/>
          <w:bCs w:val="0"/>
          <w:i w:val="0"/>
          <w:iCs w:val="0"/>
          <w:noProof w:val="0"/>
          <w:sz w:val="17"/>
          <w:szCs w:val="17"/>
          <w:lang w:val="en-US"/>
        </w:rPr>
        <w:t>6</w:t>
      </w:r>
    </w:p>
    <w:p w:rsidR="035A8E7B" w:rsidP="5A79F4CD" w:rsidRDefault="035A8E7B" w14:paraId="2333740A" w14:textId="3E45C008">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-Dress Code</w:t>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70ABAAF6">
        <w:rPr>
          <w:rFonts w:ascii="Times New Roman" w:hAnsi="Times New Roman" w:eastAsia="Times New Roman" w:cs="Times New Roman"/>
          <w:b w:val="0"/>
          <w:bCs w:val="0"/>
          <w:i w:val="0"/>
          <w:iCs w:val="0"/>
          <w:noProof w:val="0"/>
          <w:sz w:val="17"/>
          <w:szCs w:val="17"/>
          <w:lang w:val="en-US"/>
        </w:rPr>
        <w:t>6</w:t>
      </w:r>
    </w:p>
    <w:p w:rsidR="035A8E7B" w:rsidP="5A79F4CD" w:rsidRDefault="035A8E7B" w14:paraId="5D33AFDD" w14:textId="452841B7">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-Relationships With Instructors</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415F773E">
        <w:rPr>
          <w:rFonts w:ascii="Times New Roman" w:hAnsi="Times New Roman" w:eastAsia="Times New Roman" w:cs="Times New Roman"/>
          <w:b w:val="0"/>
          <w:bCs w:val="0"/>
          <w:i w:val="0"/>
          <w:iCs w:val="0"/>
          <w:noProof w:val="0"/>
          <w:sz w:val="17"/>
          <w:szCs w:val="17"/>
          <w:lang w:val="en-US"/>
        </w:rPr>
        <w:t>7</w:t>
      </w:r>
    </w:p>
    <w:p w:rsidR="035A8E7B" w:rsidP="5A79F4CD" w:rsidRDefault="035A8E7B" w14:paraId="2B138F40" w14:textId="33B0B2C3">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0"/>
          <w:bCs w:val="0"/>
          <w:i w:val="0"/>
          <w:iCs w:val="0"/>
          <w:noProof w:val="0"/>
          <w:sz w:val="17"/>
          <w:szCs w:val="17"/>
          <w:lang w:val="en-US"/>
        </w:rPr>
        <w:t>-Academic Calendar</w:t>
      </w:r>
      <w:r>
        <w:tab/>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558A019F">
        <w:rPr>
          <w:rFonts w:ascii="Times New Roman" w:hAnsi="Times New Roman" w:eastAsia="Times New Roman" w:cs="Times New Roman"/>
          <w:b w:val="0"/>
          <w:bCs w:val="0"/>
          <w:i w:val="0"/>
          <w:iCs w:val="0"/>
          <w:noProof w:val="0"/>
          <w:sz w:val="17"/>
          <w:szCs w:val="17"/>
          <w:lang w:val="en-US"/>
        </w:rPr>
        <w:t>5</w:t>
      </w:r>
    </w:p>
    <w:p w:rsidR="035A8E7B" w:rsidP="5A79F4CD" w:rsidRDefault="035A8E7B" w14:paraId="780EE7C5" w14:textId="7EF7E727">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Clinical Rotation Attendance Review Procedure</w:t>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1B7FD300">
        <w:rPr>
          <w:rFonts w:ascii="Times New Roman" w:hAnsi="Times New Roman" w:eastAsia="Times New Roman" w:cs="Times New Roman"/>
          <w:b w:val="0"/>
          <w:bCs w:val="0"/>
          <w:i w:val="0"/>
          <w:iCs w:val="0"/>
          <w:noProof w:val="0"/>
          <w:sz w:val="17"/>
          <w:szCs w:val="17"/>
          <w:lang w:val="en-US"/>
        </w:rPr>
        <w:t>8</w:t>
      </w:r>
    </w:p>
    <w:p w:rsidR="035A8E7B" w:rsidP="5A79F4CD" w:rsidRDefault="035A8E7B" w14:paraId="3E885E83" w14:textId="2DB7A7D4">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Division Of Health Sciences Clinical Incident Report</w:t>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3</w:t>
      </w:r>
      <w:r w:rsidRPr="5A79F4CD" w:rsidR="15D5383B">
        <w:rPr>
          <w:rFonts w:ascii="Times New Roman" w:hAnsi="Times New Roman" w:eastAsia="Times New Roman" w:cs="Times New Roman"/>
          <w:b w:val="0"/>
          <w:bCs w:val="0"/>
          <w:i w:val="0"/>
          <w:iCs w:val="0"/>
          <w:noProof w:val="0"/>
          <w:sz w:val="17"/>
          <w:szCs w:val="17"/>
          <w:lang w:val="en-US"/>
        </w:rPr>
        <w:t>9</w:t>
      </w:r>
    </w:p>
    <w:p w:rsidR="035A8E7B" w:rsidP="38D7EEDA" w:rsidRDefault="035A8E7B" w14:paraId="12AD4024" w14:textId="196648C5">
      <w:pPr>
        <w:spacing w:before="120" w:line="240" w:lineRule="auto"/>
        <w:ind w:left="720"/>
      </w:pPr>
      <w:r w:rsidRPr="5A79F4CD" w:rsidR="035A8E7B">
        <w:rPr>
          <w:rFonts w:ascii="Times New Roman" w:hAnsi="Times New Roman" w:eastAsia="Times New Roman" w:cs="Times New Roman"/>
          <w:b w:val="1"/>
          <w:bCs w:val="1"/>
          <w:i w:val="0"/>
          <w:iCs w:val="0"/>
          <w:noProof w:val="0"/>
          <w:sz w:val="17"/>
          <w:szCs w:val="17"/>
          <w:lang w:val="en-US"/>
        </w:rPr>
        <w:t>Histotechnology Student Checklist</w:t>
      </w:r>
      <w:r>
        <w:tab/>
      </w:r>
      <w:r>
        <w:tab/>
      </w:r>
      <w:r>
        <w:tab/>
      </w:r>
      <w:r>
        <w:tab/>
      </w:r>
      <w:r>
        <w:tab/>
      </w:r>
      <w:r>
        <w:tab/>
      </w:r>
      <w:r>
        <w:tab/>
      </w:r>
      <w:r w:rsidRPr="5A79F4CD" w:rsidR="0752A0CC">
        <w:rPr>
          <w:rFonts w:ascii="Times New Roman" w:hAnsi="Times New Roman" w:eastAsia="Times New Roman" w:cs="Times New Roman"/>
          <w:b w:val="0"/>
          <w:bCs w:val="0"/>
          <w:i w:val="0"/>
          <w:iCs w:val="0"/>
          <w:noProof w:val="0"/>
          <w:sz w:val="17"/>
          <w:szCs w:val="17"/>
          <w:lang w:val="en-US"/>
        </w:rPr>
        <w:t>40</w:t>
      </w:r>
    </w:p>
    <w:p w:rsidR="035A8E7B" w:rsidP="38D7EEDA" w:rsidRDefault="035A8E7B" w14:paraId="4E1C4181" w14:textId="0A8F67E6">
      <w:pPr>
        <w:spacing w:before="120" w:line="240" w:lineRule="auto"/>
        <w:ind w:left="720"/>
      </w:pPr>
      <w:r w:rsidRPr="5A79F4CD" w:rsidR="035A8E7B">
        <w:rPr>
          <w:rFonts w:ascii="Times New Roman" w:hAnsi="Times New Roman" w:eastAsia="Times New Roman" w:cs="Times New Roman"/>
          <w:b w:val="1"/>
          <w:bCs w:val="1"/>
          <w:i w:val="0"/>
          <w:iCs w:val="0"/>
          <w:noProof w:val="0"/>
          <w:sz w:val="17"/>
          <w:szCs w:val="17"/>
          <w:lang w:val="en-US"/>
        </w:rPr>
        <w:t>Histotechnology Program Criminal Background Notification</w:t>
      </w:r>
      <w:r>
        <w:tab/>
      </w:r>
      <w:r>
        <w:tab/>
      </w:r>
      <w:r>
        <w:tab/>
      </w:r>
      <w:r>
        <w:tab/>
      </w:r>
      <w:r w:rsidRPr="5A79F4CD" w:rsidR="6FCDF28C">
        <w:rPr>
          <w:rFonts w:ascii="Times New Roman" w:hAnsi="Times New Roman" w:eastAsia="Times New Roman" w:cs="Times New Roman"/>
          <w:b w:val="0"/>
          <w:bCs w:val="0"/>
          <w:i w:val="0"/>
          <w:iCs w:val="0"/>
          <w:noProof w:val="0"/>
          <w:sz w:val="17"/>
          <w:szCs w:val="17"/>
          <w:lang w:val="en-US"/>
        </w:rPr>
        <w:t>41</w:t>
      </w:r>
    </w:p>
    <w:p w:rsidR="035A8E7B" w:rsidP="5A79F4CD" w:rsidRDefault="035A8E7B" w14:paraId="7560813E" w14:textId="4EEEEC5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Grounds For Dismissal-Clinical/Classroom</w:t>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4</w:t>
      </w:r>
      <w:r w:rsidRPr="5A79F4CD" w:rsidR="620ECFB4">
        <w:rPr>
          <w:rFonts w:ascii="Times New Roman" w:hAnsi="Times New Roman" w:eastAsia="Times New Roman" w:cs="Times New Roman"/>
          <w:b w:val="0"/>
          <w:bCs w:val="0"/>
          <w:i w:val="0"/>
          <w:iCs w:val="0"/>
          <w:noProof w:val="0"/>
          <w:sz w:val="17"/>
          <w:szCs w:val="17"/>
          <w:lang w:val="en-US"/>
        </w:rPr>
        <w:t>2</w:t>
      </w:r>
    </w:p>
    <w:p w:rsidR="035A8E7B" w:rsidP="5A79F4CD" w:rsidRDefault="035A8E7B" w14:paraId="7161A5FA" w14:textId="324B8A62">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Clinical Make-Up Plan</w:t>
      </w:r>
      <w:r>
        <w:tab/>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4</w:t>
      </w:r>
      <w:r w:rsidRPr="5A79F4CD" w:rsidR="7ABDEBAD">
        <w:rPr>
          <w:rFonts w:ascii="Times New Roman" w:hAnsi="Times New Roman" w:eastAsia="Times New Roman" w:cs="Times New Roman"/>
          <w:b w:val="0"/>
          <w:bCs w:val="0"/>
          <w:i w:val="0"/>
          <w:iCs w:val="0"/>
          <w:noProof w:val="0"/>
          <w:sz w:val="17"/>
          <w:szCs w:val="17"/>
          <w:lang w:val="en-US"/>
        </w:rPr>
        <w:t>3</w:t>
      </w:r>
    </w:p>
    <w:p w:rsidR="035A8E7B" w:rsidP="5A79F4CD" w:rsidRDefault="035A8E7B" w14:paraId="501768E6" w14:textId="7E0D079C">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Student Make-Up Time Form</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4</w:t>
      </w:r>
      <w:r w:rsidRPr="5A79F4CD" w:rsidR="6E993ABC">
        <w:rPr>
          <w:rFonts w:ascii="Times New Roman" w:hAnsi="Times New Roman" w:eastAsia="Times New Roman" w:cs="Times New Roman"/>
          <w:b w:val="0"/>
          <w:bCs w:val="0"/>
          <w:i w:val="0"/>
          <w:iCs w:val="0"/>
          <w:noProof w:val="0"/>
          <w:sz w:val="17"/>
          <w:szCs w:val="17"/>
          <w:lang w:val="en-US"/>
        </w:rPr>
        <w:t>4</w:t>
      </w:r>
    </w:p>
    <w:p w:rsidR="035A8E7B" w:rsidP="5A79F4CD" w:rsidRDefault="035A8E7B" w14:paraId="7DCF6A3F" w14:textId="724AF3CB">
      <w:pPr>
        <w:spacing w:before="120" w:line="240" w:lineRule="auto"/>
        <w:ind w:left="720"/>
        <w:rPr>
          <w:rFonts w:ascii="Times New Roman" w:hAnsi="Times New Roman" w:eastAsia="Times New Roman" w:cs="Times New Roman"/>
          <w:b w:val="0"/>
          <w:bCs w:val="0"/>
          <w:i w:val="0"/>
          <w:iCs w:val="0"/>
          <w:noProof w:val="0"/>
          <w:sz w:val="17"/>
          <w:szCs w:val="17"/>
          <w:lang w:val="en-US"/>
        </w:rPr>
      </w:pPr>
      <w:r w:rsidRPr="5A79F4CD" w:rsidR="035A8E7B">
        <w:rPr>
          <w:rFonts w:ascii="Times New Roman" w:hAnsi="Times New Roman" w:eastAsia="Times New Roman" w:cs="Times New Roman"/>
          <w:b w:val="1"/>
          <w:bCs w:val="1"/>
          <w:i w:val="0"/>
          <w:iCs w:val="0"/>
          <w:noProof w:val="0"/>
          <w:sz w:val="17"/>
          <w:szCs w:val="17"/>
          <w:lang w:val="en-US"/>
        </w:rPr>
        <w:t>Student Handbook Agreement</w:t>
      </w:r>
      <w:r>
        <w:tab/>
      </w:r>
      <w:r>
        <w:tab/>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4</w:t>
      </w:r>
      <w:r w:rsidRPr="5A79F4CD" w:rsidR="1324B2D2">
        <w:rPr>
          <w:rFonts w:ascii="Times New Roman" w:hAnsi="Times New Roman" w:eastAsia="Times New Roman" w:cs="Times New Roman"/>
          <w:b w:val="0"/>
          <w:bCs w:val="0"/>
          <w:i w:val="0"/>
          <w:iCs w:val="0"/>
          <w:noProof w:val="0"/>
          <w:sz w:val="17"/>
          <w:szCs w:val="17"/>
          <w:lang w:val="en-US"/>
        </w:rPr>
        <w:t>5</w:t>
      </w:r>
    </w:p>
    <w:p w:rsidR="035A8E7B" w:rsidP="5A79F4CD" w:rsidRDefault="035A8E7B" w14:paraId="0B5173C2" w14:textId="4A385D04">
      <w:pPr>
        <w:pStyle w:val="Normal"/>
        <w:suppressLineNumbers w:val="0"/>
        <w:bidi w:val="0"/>
        <w:spacing w:before="120" w:beforeAutospacing="off" w:after="0" w:afterAutospacing="off" w:line="240" w:lineRule="auto"/>
        <w:ind w:left="720" w:right="0"/>
        <w:jc w:val="left"/>
      </w:pPr>
      <w:r w:rsidRPr="5A79F4CD" w:rsidR="035A8E7B">
        <w:rPr>
          <w:rFonts w:ascii="Times New Roman" w:hAnsi="Times New Roman" w:eastAsia="Times New Roman" w:cs="Times New Roman"/>
          <w:b w:val="1"/>
          <w:bCs w:val="1"/>
          <w:i w:val="0"/>
          <w:iCs w:val="0"/>
          <w:noProof w:val="0"/>
          <w:sz w:val="17"/>
          <w:szCs w:val="17"/>
          <w:lang w:val="en-US"/>
        </w:rPr>
        <w:t>Honor Code Statement</w:t>
      </w:r>
      <w:r>
        <w:tab/>
      </w:r>
      <w:r>
        <w:tab/>
      </w:r>
      <w:r>
        <w:tab/>
      </w:r>
      <w:r>
        <w:tab/>
      </w:r>
      <w:r>
        <w:tab/>
      </w:r>
      <w:r>
        <w:tab/>
      </w:r>
      <w:r>
        <w:tab/>
      </w:r>
      <w:r>
        <w:tab/>
      </w:r>
      <w:r w:rsidRPr="5A79F4CD" w:rsidR="4B4E1C00">
        <w:rPr>
          <w:rFonts w:ascii="Times New Roman" w:hAnsi="Times New Roman" w:eastAsia="Times New Roman" w:cs="Times New Roman"/>
          <w:b w:val="0"/>
          <w:bCs w:val="0"/>
          <w:i w:val="0"/>
          <w:iCs w:val="0"/>
          <w:noProof w:val="0"/>
          <w:sz w:val="17"/>
          <w:szCs w:val="17"/>
          <w:lang w:val="en-US"/>
        </w:rPr>
        <w:t>45</w:t>
      </w:r>
    </w:p>
    <w:p w:rsidR="38D7EEDA" w:rsidP="5A79F4CD" w:rsidRDefault="38D7EEDA" w14:paraId="290F3702" w14:textId="7F4711A5">
      <w:pPr>
        <w:spacing w:before="120" w:line="240" w:lineRule="auto"/>
        <w:ind w:left="720"/>
        <w:rPr>
          <w:rFonts w:ascii="Times New Roman" w:hAnsi="Times New Roman" w:eastAsia="Times New Roman" w:cs="Times New Roman"/>
          <w:b w:val="0"/>
          <w:bCs w:val="0"/>
          <w:i w:val="0"/>
          <w:iCs w:val="0"/>
          <w:noProof w:val="0"/>
          <w:sz w:val="17"/>
          <w:szCs w:val="17"/>
          <w:lang w:val="en-US"/>
        </w:rPr>
        <w:sectPr w:rsidRPr="00C94B5D" w:rsidR="00504CCB" w:rsidSect="00F3350E">
          <w:pgSz w:w="12240" w:h="15840" w:orient="portrait"/>
          <w:pgMar w:top="1440" w:right="1440" w:bottom="1440" w:left="1440" w:header="0" w:footer="2776" w:gutter="0"/>
          <w:cols w:space="720"/>
          <w:docGrid w:linePitch="299"/>
          <w:headerReference w:type="default" r:id="R348f87733c064a50"/>
        </w:sectPr>
      </w:pPr>
      <w:r w:rsidRPr="5A79F4CD" w:rsidR="035A8E7B">
        <w:rPr>
          <w:rFonts w:ascii="Times New Roman" w:hAnsi="Times New Roman" w:eastAsia="Times New Roman" w:cs="Times New Roman"/>
          <w:b w:val="1"/>
          <w:bCs w:val="1"/>
          <w:i w:val="0"/>
          <w:iCs w:val="0"/>
          <w:noProof w:val="0"/>
          <w:sz w:val="17"/>
          <w:szCs w:val="17"/>
          <w:lang w:val="en-US"/>
        </w:rPr>
        <w:t>Photography, Videography &amp; Quote Release Form</w:t>
      </w:r>
      <w:r>
        <w:tab/>
      </w:r>
      <w:r>
        <w:tab/>
      </w:r>
      <w:r>
        <w:tab/>
      </w:r>
      <w:r>
        <w:tab/>
      </w:r>
      <w:r>
        <w:tab/>
      </w:r>
      <w:r w:rsidRPr="5A79F4CD" w:rsidR="035A8E7B">
        <w:rPr>
          <w:rFonts w:ascii="Times New Roman" w:hAnsi="Times New Roman" w:eastAsia="Times New Roman" w:cs="Times New Roman"/>
          <w:b w:val="0"/>
          <w:bCs w:val="0"/>
          <w:i w:val="0"/>
          <w:iCs w:val="0"/>
          <w:noProof w:val="0"/>
          <w:sz w:val="17"/>
          <w:szCs w:val="17"/>
          <w:lang w:val="en-US"/>
        </w:rPr>
        <w:t>4</w:t>
      </w:r>
      <w:r w:rsidRPr="5A79F4CD" w:rsidR="62684C7D">
        <w:rPr>
          <w:rFonts w:ascii="Times New Roman" w:hAnsi="Times New Roman" w:eastAsia="Times New Roman" w:cs="Times New Roman"/>
          <w:b w:val="0"/>
          <w:bCs w:val="0"/>
          <w:i w:val="0"/>
          <w:iCs w:val="0"/>
          <w:noProof w:val="0"/>
          <w:sz w:val="17"/>
          <w:szCs w:val="17"/>
          <w:lang w:val="en-US"/>
        </w:rPr>
        <w:t>6</w:t>
      </w:r>
    </w:p>
    <w:p w:rsidR="00504CCB" w:rsidRDefault="00504CCB" w14:paraId="052B1C9A" w14:textId="643437B5">
      <w:pPr>
        <w:pStyle w:val="BodyText"/>
        <w:rPr>
          <w:sz w:val="21"/>
        </w:rPr>
      </w:pPr>
    </w:p>
    <w:p w:rsidR="00504CCB" w:rsidRDefault="00504CCB" w14:paraId="61F4E93B" w14:textId="77777777">
      <w:pPr>
        <w:pStyle w:val="BodyText"/>
        <w:rPr>
          <w:sz w:val="21"/>
        </w:rPr>
      </w:pPr>
    </w:p>
    <w:p w:rsidR="00504CCB" w:rsidRDefault="00504CCB" w14:paraId="0BA45980" w14:textId="77777777">
      <w:pPr>
        <w:pStyle w:val="BodyText"/>
        <w:rPr>
          <w:sz w:val="21"/>
        </w:rPr>
      </w:pPr>
    </w:p>
    <w:p w:rsidR="00504CCB" w:rsidRDefault="00504CCB" w14:paraId="3B0A278B" w14:textId="77777777">
      <w:pPr>
        <w:pStyle w:val="BodyText"/>
        <w:rPr>
          <w:sz w:val="21"/>
        </w:rPr>
      </w:pPr>
    </w:p>
    <w:p w:rsidR="00504CCB" w:rsidP="00987197" w:rsidRDefault="00504CCB" w14:paraId="0F9BC123" w14:textId="77777777">
      <w:pPr>
        <w:pStyle w:val="BodyText"/>
        <w:spacing w:before="78"/>
        <w:ind w:left="720" w:right="720"/>
        <w:rPr>
          <w:sz w:val="21"/>
        </w:rPr>
      </w:pPr>
    </w:p>
    <w:p w:rsidR="00504CCB" w:rsidP="00987197" w:rsidRDefault="00103C2C" w14:paraId="654D13AF" w14:textId="77777777">
      <w:pPr>
        <w:pStyle w:val="Heading1"/>
        <w:spacing w:before="1"/>
        <w:ind w:left="720" w:right="720"/>
      </w:pPr>
      <w:bookmarkStart w:name="_bookmark1" w:id="0"/>
      <w:bookmarkEnd w:id="0"/>
      <w:r>
        <w:rPr>
          <w:spacing w:val="-2"/>
        </w:rPr>
        <w:t>MISSION</w:t>
      </w:r>
      <w:r>
        <w:rPr>
          <w:spacing w:val="-1"/>
        </w:rPr>
        <w:t xml:space="preserve"> </w:t>
      </w:r>
      <w:r>
        <w:rPr>
          <w:spacing w:val="-2"/>
        </w:rPr>
        <w:t>STATEMENT FOR</w:t>
      </w:r>
      <w:r>
        <w:t xml:space="preserve"> </w:t>
      </w:r>
      <w:r>
        <w:rPr>
          <w:spacing w:val="-2"/>
        </w:rPr>
        <w:t>ASSOCIATE</w:t>
      </w:r>
      <w:r>
        <w:rPr>
          <w:spacing w:val="-3"/>
        </w:rPr>
        <w:t xml:space="preserve"> </w:t>
      </w:r>
      <w:r>
        <w:rPr>
          <w:spacing w:val="-2"/>
        </w:rPr>
        <w:t>IN</w:t>
      </w:r>
      <w:r>
        <w:t xml:space="preserve"> </w:t>
      </w:r>
      <w:r>
        <w:rPr>
          <w:spacing w:val="-2"/>
        </w:rPr>
        <w:t>APPLIED</w:t>
      </w:r>
      <w:r>
        <w:t xml:space="preserve"> </w:t>
      </w:r>
      <w:r>
        <w:rPr>
          <w:spacing w:val="-2"/>
        </w:rPr>
        <w:t>SCIENCE STUDENTS</w:t>
      </w:r>
    </w:p>
    <w:p w:rsidR="00504CCB" w:rsidP="00987197" w:rsidRDefault="00504CCB" w14:paraId="58F914B6" w14:textId="77777777">
      <w:pPr>
        <w:pStyle w:val="BodyText"/>
        <w:spacing w:before="182"/>
        <w:ind w:left="720" w:right="720"/>
        <w:rPr>
          <w:b/>
          <w:sz w:val="21"/>
        </w:rPr>
      </w:pPr>
    </w:p>
    <w:p w:rsidR="00504CCB" w:rsidP="00987197" w:rsidRDefault="00103C2C" w14:paraId="669C78C9" w14:textId="77777777">
      <w:pPr>
        <w:pStyle w:val="Heading2"/>
        <w:ind w:left="720" w:right="720"/>
        <w:jc w:val="center"/>
      </w:pPr>
      <w:bookmarkStart w:name="_bookmark2" w:id="1"/>
      <w:bookmarkEnd w:id="1"/>
      <w:r>
        <w:rPr>
          <w:spacing w:val="-2"/>
        </w:rPr>
        <w:t>Program Mission</w:t>
      </w:r>
      <w:r>
        <w:t xml:space="preserve"> </w:t>
      </w:r>
      <w:r>
        <w:rPr>
          <w:spacing w:val="-2"/>
        </w:rPr>
        <w:t>Statement</w:t>
      </w:r>
    </w:p>
    <w:p w:rsidR="00504CCB" w:rsidP="00987197" w:rsidRDefault="00103C2C" w14:paraId="1BD29BBA" w14:textId="2624CF5E">
      <w:pPr>
        <w:spacing w:before="7" w:line="252" w:lineRule="auto"/>
        <w:ind w:left="720" w:right="720"/>
        <w:rPr>
          <w:i/>
          <w:sz w:val="17"/>
        </w:rPr>
      </w:pPr>
      <w:r>
        <w:rPr>
          <w:i/>
          <w:w w:val="105"/>
          <w:sz w:val="17"/>
        </w:rPr>
        <w:t>The</w:t>
      </w:r>
      <w:r>
        <w:rPr>
          <w:i/>
          <w:spacing w:val="-6"/>
          <w:w w:val="105"/>
          <w:sz w:val="17"/>
        </w:rPr>
        <w:t xml:space="preserve"> </w:t>
      </w:r>
      <w:r>
        <w:rPr>
          <w:i/>
          <w:w w:val="105"/>
          <w:sz w:val="17"/>
        </w:rPr>
        <w:t>mission</w:t>
      </w:r>
      <w:r>
        <w:rPr>
          <w:i/>
          <w:spacing w:val="-5"/>
          <w:w w:val="105"/>
          <w:sz w:val="17"/>
        </w:rPr>
        <w:t xml:space="preserve"> </w:t>
      </w:r>
      <w:r>
        <w:rPr>
          <w:i/>
          <w:w w:val="105"/>
          <w:sz w:val="17"/>
        </w:rPr>
        <w:t>of</w:t>
      </w:r>
      <w:r>
        <w:rPr>
          <w:i/>
          <w:spacing w:val="-7"/>
          <w:w w:val="105"/>
          <w:sz w:val="17"/>
        </w:rPr>
        <w:t xml:space="preserve"> </w:t>
      </w:r>
      <w:r>
        <w:rPr>
          <w:i/>
          <w:w w:val="105"/>
          <w:sz w:val="17"/>
        </w:rPr>
        <w:t>the</w:t>
      </w:r>
      <w:r>
        <w:rPr>
          <w:i/>
          <w:spacing w:val="-6"/>
          <w:w w:val="105"/>
          <w:sz w:val="17"/>
        </w:rPr>
        <w:t xml:space="preserve"> </w:t>
      </w:r>
      <w:r>
        <w:rPr>
          <w:i/>
          <w:w w:val="105"/>
          <w:sz w:val="17"/>
        </w:rPr>
        <w:t>Vance-Granville</w:t>
      </w:r>
      <w:r>
        <w:rPr>
          <w:i/>
          <w:spacing w:val="-6"/>
          <w:w w:val="105"/>
          <w:sz w:val="17"/>
        </w:rPr>
        <w:t xml:space="preserve"> </w:t>
      </w:r>
      <w:r>
        <w:rPr>
          <w:i/>
          <w:w w:val="105"/>
          <w:sz w:val="17"/>
        </w:rPr>
        <w:t>Community</w:t>
      </w:r>
      <w:r>
        <w:rPr>
          <w:i/>
          <w:spacing w:val="-6"/>
          <w:w w:val="105"/>
          <w:sz w:val="17"/>
        </w:rPr>
        <w:t xml:space="preserve"> </w:t>
      </w:r>
      <w:r>
        <w:rPr>
          <w:i/>
          <w:w w:val="105"/>
          <w:sz w:val="17"/>
        </w:rPr>
        <w:t>College</w:t>
      </w:r>
      <w:r>
        <w:rPr>
          <w:i/>
          <w:spacing w:val="-4"/>
          <w:w w:val="105"/>
          <w:sz w:val="17"/>
        </w:rPr>
        <w:t xml:space="preserve"> </w:t>
      </w:r>
      <w:r>
        <w:rPr>
          <w:i/>
          <w:w w:val="105"/>
          <w:sz w:val="17"/>
        </w:rPr>
        <w:t>(VGCC)</w:t>
      </w:r>
      <w:r>
        <w:rPr>
          <w:i/>
          <w:spacing w:val="-5"/>
          <w:w w:val="105"/>
          <w:sz w:val="17"/>
        </w:rPr>
        <w:t xml:space="preserve"> </w:t>
      </w:r>
      <w:r>
        <w:rPr>
          <w:i/>
          <w:w w:val="105"/>
          <w:sz w:val="17"/>
        </w:rPr>
        <w:t>Histotechnology</w:t>
      </w:r>
      <w:r>
        <w:rPr>
          <w:i/>
          <w:spacing w:val="-6"/>
          <w:w w:val="105"/>
          <w:sz w:val="17"/>
        </w:rPr>
        <w:t xml:space="preserve"> </w:t>
      </w:r>
      <w:r>
        <w:rPr>
          <w:i/>
          <w:w w:val="105"/>
          <w:sz w:val="17"/>
        </w:rPr>
        <w:t>Program</w:t>
      </w:r>
      <w:r>
        <w:rPr>
          <w:i/>
          <w:spacing w:val="-7"/>
          <w:w w:val="105"/>
          <w:sz w:val="17"/>
        </w:rPr>
        <w:t xml:space="preserve"> </w:t>
      </w:r>
      <w:r>
        <w:rPr>
          <w:i/>
          <w:w w:val="105"/>
          <w:sz w:val="17"/>
        </w:rPr>
        <w:t>is</w:t>
      </w:r>
      <w:r>
        <w:rPr>
          <w:i/>
          <w:spacing w:val="-7"/>
          <w:w w:val="105"/>
          <w:sz w:val="17"/>
        </w:rPr>
        <w:t xml:space="preserve"> </w:t>
      </w:r>
      <w:r>
        <w:rPr>
          <w:i/>
          <w:w w:val="105"/>
          <w:sz w:val="17"/>
        </w:rPr>
        <w:t>to</w:t>
      </w:r>
      <w:r>
        <w:rPr>
          <w:i/>
          <w:spacing w:val="-7"/>
          <w:w w:val="105"/>
          <w:sz w:val="17"/>
        </w:rPr>
        <w:t xml:space="preserve"> </w:t>
      </w:r>
      <w:r>
        <w:rPr>
          <w:i/>
          <w:w w:val="105"/>
          <w:sz w:val="17"/>
        </w:rPr>
        <w:t xml:space="preserve">provide students with a comprehensive education in Histotechnology to prepare them to enter the histology profession as a competent entry-level </w:t>
      </w:r>
      <w:r w:rsidR="00D03AE3">
        <w:rPr>
          <w:i/>
          <w:w w:val="105"/>
          <w:sz w:val="17"/>
        </w:rPr>
        <w:t>Histotechnician</w:t>
      </w:r>
      <w:r>
        <w:rPr>
          <w:i/>
          <w:w w:val="105"/>
          <w:sz w:val="17"/>
        </w:rPr>
        <w:t>.</w:t>
      </w:r>
    </w:p>
    <w:p w:rsidR="00504CCB" w:rsidP="00987197" w:rsidRDefault="00504CCB" w14:paraId="79ACE6D7" w14:textId="77777777">
      <w:pPr>
        <w:pStyle w:val="BodyText"/>
        <w:ind w:left="720" w:right="720"/>
        <w:jc w:val="center"/>
        <w:rPr>
          <w:i/>
        </w:rPr>
      </w:pPr>
    </w:p>
    <w:p w:rsidR="00504CCB" w:rsidP="00987197" w:rsidRDefault="00504CCB" w14:paraId="7920AFC0" w14:textId="77777777">
      <w:pPr>
        <w:pStyle w:val="BodyText"/>
        <w:spacing w:before="168"/>
        <w:ind w:left="720" w:right="720"/>
        <w:jc w:val="center"/>
        <w:rPr>
          <w:i/>
        </w:rPr>
      </w:pPr>
    </w:p>
    <w:p w:rsidR="00504CCB" w:rsidP="002E19A4" w:rsidRDefault="00103C2C" w14:paraId="76035D72" w14:textId="4BC98290">
      <w:pPr>
        <w:pStyle w:val="BodyText"/>
        <w:spacing w:line="252" w:lineRule="auto"/>
        <w:ind w:left="720" w:firstLine="534"/>
      </w:pPr>
      <w:r w:rsidR="00103C2C">
        <w:rPr>
          <w:w w:val="105"/>
        </w:rPr>
        <w:t>The Histotechnology Associate in Applied Science (AAS) (</w:t>
      </w:r>
      <w:r w:rsidRPr="38D7EEDA" w:rsidR="00103C2C">
        <w:rPr>
          <w:b w:val="1"/>
          <w:bCs w:val="1"/>
          <w:i w:val="1"/>
          <w:iCs w:val="1"/>
          <w:w w:val="105"/>
        </w:rPr>
        <w:t>A45370</w:t>
      </w:r>
      <w:r w:rsidR="00103C2C">
        <w:rPr>
          <w:w w:val="105"/>
        </w:rPr>
        <w:t xml:space="preserve">) at Vance-Granville Community College (VGCC) </w:t>
      </w:r>
      <w:r w:rsidR="00103C2C">
        <w:rPr/>
        <w:t>seeks</w:t>
      </w:r>
      <w:r w:rsidR="00103C2C">
        <w:rPr/>
        <w:t xml:space="preserve"> to provide qualified students with the knowledge and skills necessary to prepare tissue specimens for microscopic examination using various stains and dyes to </w:t>
      </w:r>
      <w:r w:rsidR="00103C2C">
        <w:rPr/>
        <w:t>identify</w:t>
      </w:r>
      <w:r w:rsidR="00103C2C">
        <w:rPr/>
        <w:t xml:space="preserve"> tissue and cell structures. Students will gain hands-on experience by studying the microscopic anatomy of cells and tissues, detecting tissue abnormalities, and </w:t>
      </w:r>
      <w:r w:rsidR="619DF282">
        <w:rPr/>
        <w:t>learning</w:t>
      </w:r>
      <w:r w:rsidR="00103C2C">
        <w:rPr/>
        <w:t xml:space="preserve"> the </w:t>
      </w:r>
      <w:r w:rsidR="00103C2C">
        <w:rPr/>
        <w:t>appropriate testing</w:t>
      </w:r>
      <w:r w:rsidR="00103C2C">
        <w:rPr/>
        <w:t xml:space="preserve"> for tissue samples</w:t>
      </w:r>
      <w:r w:rsidR="00103C2C">
        <w:rPr/>
        <w:t xml:space="preserve"> </w:t>
      </w:r>
      <w:r w:rsidR="00103C2C">
        <w:rPr/>
        <w:t>to</w:t>
      </w:r>
      <w:r w:rsidR="00103C2C">
        <w:rPr/>
        <w:t xml:space="preserve"> </w:t>
      </w:r>
      <w:r w:rsidR="00103C2C">
        <w:rPr/>
        <w:t>ensure</w:t>
      </w:r>
      <w:r w:rsidR="00103C2C">
        <w:rPr/>
        <w:t xml:space="preserve"> </w:t>
      </w:r>
      <w:r w:rsidR="00103C2C">
        <w:rPr/>
        <w:t>proper</w:t>
      </w:r>
      <w:r w:rsidR="00103C2C">
        <w:rPr/>
        <w:t xml:space="preserve"> </w:t>
      </w:r>
      <w:r w:rsidR="00103C2C">
        <w:rPr/>
        <w:t>diagnoses.</w:t>
      </w:r>
      <w:r w:rsidR="00103C2C">
        <w:rPr/>
        <w:t xml:space="preserve"> </w:t>
      </w:r>
      <w:r w:rsidR="00103C2C">
        <w:rPr/>
        <w:t>Graduates</w:t>
      </w:r>
      <w:r w:rsidR="00103C2C">
        <w:rPr/>
        <w:t xml:space="preserve"> </w:t>
      </w:r>
      <w:r w:rsidR="00103C2C">
        <w:rPr/>
        <w:t>may</w:t>
      </w:r>
      <w:r w:rsidR="00103C2C">
        <w:rPr/>
        <w:t xml:space="preserve"> </w:t>
      </w:r>
      <w:r w:rsidR="00103C2C">
        <w:rPr/>
        <w:t>be</w:t>
      </w:r>
      <w:r w:rsidR="00103C2C">
        <w:rPr/>
        <w:t xml:space="preserve"> </w:t>
      </w:r>
      <w:r w:rsidR="00103C2C">
        <w:rPr/>
        <w:t>eligible</w:t>
      </w:r>
      <w:r w:rsidR="00103C2C">
        <w:rPr/>
        <w:t xml:space="preserve"> </w:t>
      </w:r>
      <w:r w:rsidR="00103C2C">
        <w:rPr/>
        <w:t>to</w:t>
      </w:r>
      <w:r w:rsidR="00103C2C">
        <w:rPr/>
        <w:t xml:space="preserve"> </w:t>
      </w:r>
      <w:r w:rsidR="00103C2C">
        <w:rPr/>
        <w:t>apply</w:t>
      </w:r>
      <w:r w:rsidR="00103C2C">
        <w:rPr/>
        <w:t xml:space="preserve"> </w:t>
      </w:r>
      <w:r w:rsidR="00103C2C">
        <w:rPr/>
        <w:t>to</w:t>
      </w:r>
      <w:r w:rsidR="00103C2C">
        <w:rPr/>
        <w:t xml:space="preserve"> </w:t>
      </w:r>
      <w:r w:rsidR="00103C2C">
        <w:rPr/>
        <w:t>take</w:t>
      </w:r>
      <w:r w:rsidR="00103C2C">
        <w:rPr/>
        <w:t xml:space="preserve"> </w:t>
      </w:r>
      <w:r w:rsidR="00103C2C">
        <w:rPr/>
        <w:t>the</w:t>
      </w:r>
      <w:r w:rsidR="00103C2C">
        <w:rPr/>
        <w:t xml:space="preserve"> </w:t>
      </w:r>
      <w:r w:rsidR="00103C2C">
        <w:rPr/>
        <w:t>national</w:t>
      </w:r>
      <w:r w:rsidR="00103C2C">
        <w:rPr/>
        <w:t xml:space="preserve"> </w:t>
      </w:r>
      <w:r w:rsidR="00103C2C">
        <w:rPr/>
        <w:t xml:space="preserve">examination given by the Board of Registry of the American Society for Clinical Pathology, which leads to certification as a </w:t>
      </w:r>
      <w:bookmarkStart w:name="_Int_00U3mX5q" w:id="1499731869"/>
      <w:r w:rsidR="00103C2C">
        <w:rPr/>
        <w:t>Histotechnician</w:t>
      </w:r>
      <w:bookmarkEnd w:id="1499731869"/>
      <w:r w:rsidR="00103C2C">
        <w:rPr/>
        <w:t xml:space="preserve"> (HT).</w:t>
      </w:r>
    </w:p>
    <w:p w:rsidR="00504CCB" w:rsidP="00987197" w:rsidRDefault="00504CCB" w14:paraId="7A24D2A0" w14:textId="77777777">
      <w:pPr>
        <w:pStyle w:val="BodyText"/>
        <w:ind w:left="720" w:right="720"/>
      </w:pPr>
    </w:p>
    <w:p w:rsidR="00504CCB" w:rsidP="00987197" w:rsidRDefault="00504CCB" w14:paraId="71B139D6" w14:textId="77777777">
      <w:pPr>
        <w:pStyle w:val="BodyText"/>
        <w:spacing w:before="5"/>
        <w:ind w:left="720" w:right="720"/>
      </w:pPr>
    </w:p>
    <w:p w:rsidR="00504CCB" w:rsidP="00987197" w:rsidRDefault="00103C2C" w14:paraId="3704AE5E" w14:textId="77777777">
      <w:pPr>
        <w:pStyle w:val="Heading1"/>
        <w:ind w:left="720" w:right="720"/>
      </w:pPr>
      <w:bookmarkStart w:name="_bookmark3" w:id="2"/>
      <w:bookmarkEnd w:id="2"/>
      <w:r>
        <w:rPr>
          <w:spacing w:val="-2"/>
        </w:rPr>
        <w:t>PURPOSE:</w:t>
      </w:r>
    </w:p>
    <w:p w:rsidR="00504CCB" w:rsidP="00987197" w:rsidRDefault="00103C2C" w14:paraId="49A22E14" w14:textId="03ADBB68">
      <w:pPr>
        <w:pStyle w:val="BodyText"/>
        <w:spacing w:before="211" w:line="252" w:lineRule="auto"/>
        <w:ind w:left="720" w:right="720" w:firstLine="534"/>
      </w:pPr>
      <w:r w:rsidR="00103C2C">
        <w:rPr>
          <w:w w:val="105"/>
        </w:rPr>
        <w:t>The</w:t>
      </w:r>
      <w:r w:rsidR="00103C2C">
        <w:rPr>
          <w:spacing w:val="-6"/>
          <w:w w:val="105"/>
        </w:rPr>
        <w:t xml:space="preserve"> </w:t>
      </w:r>
      <w:r w:rsidR="00103C2C">
        <w:rPr>
          <w:w w:val="105"/>
        </w:rPr>
        <w:t>Histotechnology</w:t>
      </w:r>
      <w:r w:rsidR="00103C2C">
        <w:rPr>
          <w:spacing w:val="-7"/>
          <w:w w:val="105"/>
        </w:rPr>
        <w:t xml:space="preserve"> </w:t>
      </w:r>
      <w:r w:rsidR="00103C2C">
        <w:rPr>
          <w:w w:val="105"/>
        </w:rPr>
        <w:t>Program</w:t>
      </w:r>
      <w:r w:rsidR="00103C2C">
        <w:rPr>
          <w:spacing w:val="-4"/>
          <w:w w:val="105"/>
        </w:rPr>
        <w:t xml:space="preserve"> </w:t>
      </w:r>
      <w:r w:rsidR="00103C2C">
        <w:rPr>
          <w:w w:val="105"/>
        </w:rPr>
        <w:t>(HT)</w:t>
      </w:r>
      <w:r w:rsidR="00103C2C">
        <w:rPr>
          <w:spacing w:val="-6"/>
          <w:w w:val="105"/>
        </w:rPr>
        <w:t xml:space="preserve"> </w:t>
      </w:r>
      <w:r w:rsidR="00103C2C">
        <w:rPr>
          <w:w w:val="105"/>
        </w:rPr>
        <w:t>seeks</w:t>
      </w:r>
      <w:r w:rsidR="00103C2C">
        <w:rPr>
          <w:spacing w:val="-5"/>
          <w:w w:val="105"/>
        </w:rPr>
        <w:t xml:space="preserve"> </w:t>
      </w:r>
      <w:r w:rsidR="00103C2C">
        <w:rPr>
          <w:w w:val="105"/>
        </w:rPr>
        <w:t>to</w:t>
      </w:r>
      <w:r w:rsidR="00103C2C">
        <w:rPr>
          <w:spacing w:val="-6"/>
          <w:w w:val="105"/>
        </w:rPr>
        <w:t xml:space="preserve"> </w:t>
      </w:r>
      <w:r w:rsidR="00103C2C">
        <w:rPr>
          <w:w w:val="105"/>
        </w:rPr>
        <w:t>provide</w:t>
      </w:r>
      <w:r w:rsidR="00103C2C">
        <w:rPr>
          <w:spacing w:val="-6"/>
          <w:w w:val="105"/>
        </w:rPr>
        <w:t xml:space="preserve"> </w:t>
      </w:r>
      <w:r w:rsidR="00103C2C">
        <w:rPr>
          <w:w w:val="105"/>
        </w:rPr>
        <w:t>our</w:t>
      </w:r>
      <w:r w:rsidR="00103C2C">
        <w:rPr>
          <w:spacing w:val="-6"/>
          <w:w w:val="105"/>
        </w:rPr>
        <w:t xml:space="preserve"> </w:t>
      </w:r>
      <w:r w:rsidR="00103C2C">
        <w:rPr>
          <w:w w:val="105"/>
        </w:rPr>
        <w:t>service</w:t>
      </w:r>
      <w:r w:rsidR="00103C2C">
        <w:rPr>
          <w:spacing w:val="-6"/>
          <w:w w:val="105"/>
        </w:rPr>
        <w:t xml:space="preserve"> </w:t>
      </w:r>
      <w:r w:rsidR="00103C2C">
        <w:rPr>
          <w:w w:val="105"/>
        </w:rPr>
        <w:t>area</w:t>
      </w:r>
      <w:r w:rsidR="00103C2C">
        <w:rPr>
          <w:spacing w:val="-6"/>
          <w:w w:val="105"/>
        </w:rPr>
        <w:t xml:space="preserve"> </w:t>
      </w:r>
      <w:r w:rsidR="00103C2C">
        <w:rPr>
          <w:w w:val="105"/>
        </w:rPr>
        <w:t>with</w:t>
      </w:r>
      <w:r w:rsidR="00103C2C">
        <w:rPr>
          <w:spacing w:val="-6"/>
          <w:w w:val="105"/>
        </w:rPr>
        <w:t xml:space="preserve"> </w:t>
      </w:r>
      <w:r w:rsidR="00103C2C">
        <w:rPr>
          <w:w w:val="105"/>
        </w:rPr>
        <w:t>qualified</w:t>
      </w:r>
      <w:r w:rsidR="00103C2C">
        <w:rPr>
          <w:spacing w:val="-6"/>
          <w:w w:val="105"/>
        </w:rPr>
        <w:t xml:space="preserve"> </w:t>
      </w:r>
      <w:r w:rsidR="00103C2C">
        <w:rPr>
          <w:w w:val="105"/>
        </w:rPr>
        <w:t>students</w:t>
      </w:r>
      <w:r w:rsidR="00103C2C">
        <w:rPr>
          <w:spacing w:val="-5"/>
          <w:w w:val="105"/>
        </w:rPr>
        <w:t xml:space="preserve"> </w:t>
      </w:r>
      <w:r w:rsidR="00103C2C">
        <w:rPr>
          <w:w w:val="105"/>
        </w:rPr>
        <w:t xml:space="preserve">who have the technical skills and knowledge base needed to become certified </w:t>
      </w:r>
      <w:bookmarkStart w:name="_Int_rrsY2pET" w:id="1362592566"/>
      <w:r w:rsidR="00D03AE3">
        <w:rPr>
          <w:w w:val="105"/>
        </w:rPr>
        <w:t>Histotechnician</w:t>
      </w:r>
      <w:bookmarkEnd w:id="1362592566"/>
      <w:r w:rsidR="00103C2C">
        <w:rPr>
          <w:w w:val="105"/>
        </w:rPr>
        <w:t>.</w:t>
      </w:r>
    </w:p>
    <w:p w:rsidR="00504CCB" w:rsidP="00987197" w:rsidRDefault="00504CCB" w14:paraId="6DCE9E9D" w14:textId="77777777">
      <w:pPr>
        <w:pStyle w:val="BodyText"/>
        <w:ind w:left="720" w:right="720"/>
      </w:pPr>
    </w:p>
    <w:p w:rsidR="00504CCB" w:rsidP="00987197" w:rsidRDefault="00504CCB" w14:paraId="2AA7D5B6" w14:textId="77777777">
      <w:pPr>
        <w:pStyle w:val="BodyText"/>
        <w:spacing w:before="8"/>
        <w:ind w:left="720" w:right="720"/>
      </w:pPr>
    </w:p>
    <w:p w:rsidR="00504CCB" w:rsidP="00987197" w:rsidRDefault="00103C2C" w14:paraId="03BE7785" w14:textId="77777777">
      <w:pPr>
        <w:pStyle w:val="Heading1"/>
        <w:ind w:left="720" w:right="720"/>
      </w:pPr>
      <w:bookmarkStart w:name="_bookmark4" w:id="3"/>
      <w:bookmarkEnd w:id="3"/>
      <w:r>
        <w:rPr>
          <w:spacing w:val="-2"/>
        </w:rPr>
        <w:t>HISTOTECHNOLOGY PROGRAM</w:t>
      </w:r>
      <w:r>
        <w:rPr>
          <w:spacing w:val="-3"/>
        </w:rPr>
        <w:t xml:space="preserve"> </w:t>
      </w:r>
      <w:r>
        <w:rPr>
          <w:spacing w:val="-2"/>
        </w:rPr>
        <w:t>GOALS:</w:t>
      </w:r>
    </w:p>
    <w:p w:rsidR="00504CCB" w:rsidP="00987197" w:rsidRDefault="00103C2C" w14:paraId="3CFBD8F9" w14:textId="77777777">
      <w:pPr>
        <w:pStyle w:val="ListParagraph"/>
        <w:numPr>
          <w:ilvl w:val="0"/>
          <w:numId w:val="21"/>
        </w:numPr>
        <w:tabs>
          <w:tab w:val="left" w:pos="974"/>
        </w:tabs>
        <w:spacing w:before="211"/>
        <w:ind w:left="720" w:right="720" w:hanging="266"/>
        <w:rPr>
          <w:sz w:val="17"/>
        </w:rPr>
      </w:pPr>
      <w:r>
        <w:rPr>
          <w:w w:val="105"/>
          <w:sz w:val="17"/>
        </w:rPr>
        <w:t>Students</w:t>
      </w:r>
      <w:r>
        <w:rPr>
          <w:spacing w:val="-5"/>
          <w:w w:val="105"/>
          <w:sz w:val="17"/>
        </w:rPr>
        <w:t xml:space="preserve"> </w:t>
      </w:r>
      <w:r>
        <w:rPr>
          <w:w w:val="105"/>
          <w:sz w:val="17"/>
        </w:rPr>
        <w:t>will</w:t>
      </w:r>
      <w:r>
        <w:rPr>
          <w:spacing w:val="-5"/>
          <w:w w:val="105"/>
          <w:sz w:val="17"/>
        </w:rPr>
        <w:t xml:space="preserve"> </w:t>
      </w:r>
      <w:r>
        <w:rPr>
          <w:w w:val="105"/>
          <w:sz w:val="17"/>
        </w:rPr>
        <w:t>demonstrate</w:t>
      </w:r>
      <w:r>
        <w:rPr>
          <w:spacing w:val="-5"/>
          <w:w w:val="105"/>
          <w:sz w:val="17"/>
        </w:rPr>
        <w:t xml:space="preserve"> </w:t>
      </w:r>
      <w:r>
        <w:rPr>
          <w:w w:val="105"/>
          <w:sz w:val="17"/>
        </w:rPr>
        <w:t>the</w:t>
      </w:r>
      <w:r>
        <w:rPr>
          <w:spacing w:val="-6"/>
          <w:w w:val="105"/>
          <w:sz w:val="17"/>
        </w:rPr>
        <w:t xml:space="preserve"> </w:t>
      </w:r>
      <w:r>
        <w:rPr>
          <w:w w:val="105"/>
          <w:sz w:val="17"/>
        </w:rPr>
        <w:t>use</w:t>
      </w:r>
      <w:r>
        <w:rPr>
          <w:spacing w:val="-5"/>
          <w:w w:val="105"/>
          <w:sz w:val="17"/>
        </w:rPr>
        <w:t xml:space="preserve"> </w:t>
      </w:r>
      <w:r>
        <w:rPr>
          <w:w w:val="105"/>
          <w:sz w:val="17"/>
        </w:rPr>
        <w:t>of</w:t>
      </w:r>
      <w:r>
        <w:rPr>
          <w:spacing w:val="-6"/>
          <w:w w:val="105"/>
          <w:sz w:val="17"/>
        </w:rPr>
        <w:t xml:space="preserve"> </w:t>
      </w:r>
      <w:r>
        <w:rPr>
          <w:w w:val="105"/>
          <w:sz w:val="17"/>
        </w:rPr>
        <w:t>innovative</w:t>
      </w:r>
      <w:r>
        <w:rPr>
          <w:spacing w:val="-5"/>
          <w:w w:val="105"/>
          <w:sz w:val="17"/>
        </w:rPr>
        <w:t xml:space="preserve"> </w:t>
      </w:r>
      <w:r>
        <w:rPr>
          <w:w w:val="105"/>
          <w:sz w:val="17"/>
        </w:rPr>
        <w:t>technologies</w:t>
      </w:r>
      <w:r>
        <w:rPr>
          <w:spacing w:val="-5"/>
          <w:w w:val="105"/>
          <w:sz w:val="17"/>
        </w:rPr>
        <w:t xml:space="preserve"> </w:t>
      </w:r>
      <w:r>
        <w:rPr>
          <w:w w:val="105"/>
          <w:sz w:val="17"/>
        </w:rPr>
        <w:t>in</w:t>
      </w:r>
      <w:r>
        <w:rPr>
          <w:spacing w:val="-5"/>
          <w:w w:val="105"/>
          <w:sz w:val="17"/>
        </w:rPr>
        <w:t xml:space="preserve"> </w:t>
      </w:r>
      <w:r>
        <w:rPr>
          <w:w w:val="105"/>
          <w:sz w:val="17"/>
        </w:rPr>
        <w:t>both</w:t>
      </w:r>
      <w:r>
        <w:rPr>
          <w:spacing w:val="-6"/>
          <w:w w:val="105"/>
          <w:sz w:val="17"/>
        </w:rPr>
        <w:t xml:space="preserve"> </w:t>
      </w:r>
      <w:r>
        <w:rPr>
          <w:w w:val="105"/>
          <w:sz w:val="17"/>
        </w:rPr>
        <w:t>the</w:t>
      </w:r>
      <w:r>
        <w:rPr>
          <w:spacing w:val="-5"/>
          <w:w w:val="105"/>
          <w:sz w:val="17"/>
        </w:rPr>
        <w:t xml:space="preserve"> </w:t>
      </w:r>
      <w:r>
        <w:rPr>
          <w:w w:val="105"/>
          <w:sz w:val="17"/>
        </w:rPr>
        <w:t>lab</w:t>
      </w:r>
      <w:r>
        <w:rPr>
          <w:spacing w:val="2"/>
          <w:w w:val="105"/>
          <w:sz w:val="17"/>
        </w:rPr>
        <w:t xml:space="preserve"> </w:t>
      </w:r>
      <w:r>
        <w:rPr>
          <w:w w:val="105"/>
          <w:sz w:val="17"/>
        </w:rPr>
        <w:t>and</w:t>
      </w:r>
      <w:r>
        <w:rPr>
          <w:spacing w:val="-6"/>
          <w:w w:val="105"/>
          <w:sz w:val="17"/>
        </w:rPr>
        <w:t xml:space="preserve"> </w:t>
      </w:r>
      <w:r>
        <w:rPr>
          <w:w w:val="105"/>
          <w:sz w:val="17"/>
        </w:rPr>
        <w:t>clinical</w:t>
      </w:r>
      <w:r>
        <w:rPr>
          <w:spacing w:val="-4"/>
          <w:w w:val="105"/>
          <w:sz w:val="17"/>
        </w:rPr>
        <w:t xml:space="preserve"> </w:t>
      </w:r>
      <w:r>
        <w:rPr>
          <w:spacing w:val="-2"/>
          <w:w w:val="105"/>
          <w:sz w:val="17"/>
        </w:rPr>
        <w:t>settings.</w:t>
      </w:r>
    </w:p>
    <w:p w:rsidR="00504CCB" w:rsidP="00987197" w:rsidRDefault="00103C2C" w14:paraId="24BF9004" w14:textId="77777777">
      <w:pPr>
        <w:pStyle w:val="ListParagraph"/>
        <w:numPr>
          <w:ilvl w:val="0"/>
          <w:numId w:val="21"/>
        </w:numPr>
        <w:tabs>
          <w:tab w:val="left" w:pos="973"/>
          <w:tab w:val="left" w:pos="975"/>
        </w:tabs>
        <w:spacing w:line="252" w:lineRule="auto"/>
        <w:ind w:left="720" w:right="720"/>
        <w:rPr>
          <w:sz w:val="17"/>
        </w:rPr>
      </w:pPr>
      <w:r>
        <w:rPr>
          <w:w w:val="105"/>
          <w:sz w:val="17"/>
        </w:rPr>
        <w:t>Provide</w:t>
      </w:r>
      <w:r>
        <w:rPr>
          <w:spacing w:val="-6"/>
          <w:w w:val="105"/>
          <w:sz w:val="17"/>
        </w:rPr>
        <w:t xml:space="preserve"> </w:t>
      </w:r>
      <w:r>
        <w:rPr>
          <w:w w:val="105"/>
          <w:sz w:val="17"/>
        </w:rPr>
        <w:t>students</w:t>
      </w:r>
      <w:r>
        <w:rPr>
          <w:spacing w:val="-5"/>
          <w:w w:val="105"/>
          <w:sz w:val="17"/>
        </w:rPr>
        <w:t xml:space="preserve"> </w:t>
      </w:r>
      <w:r>
        <w:rPr>
          <w:w w:val="105"/>
          <w:sz w:val="17"/>
        </w:rPr>
        <w:t>with</w:t>
      </w:r>
      <w:r>
        <w:rPr>
          <w:spacing w:val="-6"/>
          <w:w w:val="105"/>
          <w:sz w:val="17"/>
        </w:rPr>
        <w:t xml:space="preserve"> </w:t>
      </w:r>
      <w:r>
        <w:rPr>
          <w:w w:val="105"/>
          <w:sz w:val="17"/>
        </w:rPr>
        <w:t>an</w:t>
      </w:r>
      <w:r>
        <w:rPr>
          <w:spacing w:val="-6"/>
          <w:w w:val="105"/>
          <w:sz w:val="17"/>
        </w:rPr>
        <w:t xml:space="preserve"> </w:t>
      </w:r>
      <w:r>
        <w:rPr>
          <w:w w:val="105"/>
          <w:sz w:val="17"/>
        </w:rPr>
        <w:t>education</w:t>
      </w:r>
      <w:r>
        <w:rPr>
          <w:spacing w:val="-6"/>
          <w:w w:val="105"/>
          <w:sz w:val="17"/>
        </w:rPr>
        <w:t xml:space="preserve"> </w:t>
      </w:r>
      <w:r>
        <w:rPr>
          <w:w w:val="105"/>
          <w:sz w:val="17"/>
        </w:rPr>
        <w:t>that</w:t>
      </w:r>
      <w:r>
        <w:rPr>
          <w:spacing w:val="-5"/>
          <w:w w:val="105"/>
          <w:sz w:val="17"/>
        </w:rPr>
        <w:t xml:space="preserve"> </w:t>
      </w:r>
      <w:r>
        <w:rPr>
          <w:w w:val="105"/>
          <w:sz w:val="17"/>
        </w:rPr>
        <w:t>promotes</w:t>
      </w:r>
      <w:r>
        <w:rPr>
          <w:spacing w:val="-5"/>
          <w:w w:val="105"/>
          <w:sz w:val="17"/>
        </w:rPr>
        <w:t xml:space="preserve"> </w:t>
      </w:r>
      <w:r>
        <w:rPr>
          <w:w w:val="105"/>
          <w:sz w:val="17"/>
        </w:rPr>
        <w:t>the</w:t>
      </w:r>
      <w:r>
        <w:rPr>
          <w:spacing w:val="-6"/>
          <w:w w:val="105"/>
          <w:sz w:val="17"/>
        </w:rPr>
        <w:t xml:space="preserve"> </w:t>
      </w:r>
      <w:r>
        <w:rPr>
          <w:w w:val="105"/>
          <w:sz w:val="17"/>
        </w:rPr>
        <w:t>recognition,</w:t>
      </w:r>
      <w:r>
        <w:rPr>
          <w:spacing w:val="-6"/>
          <w:w w:val="105"/>
          <w:sz w:val="17"/>
        </w:rPr>
        <w:t xml:space="preserve"> </w:t>
      </w:r>
      <w:r>
        <w:rPr>
          <w:w w:val="105"/>
          <w:sz w:val="17"/>
        </w:rPr>
        <w:t>sensitivity,</w:t>
      </w:r>
      <w:r>
        <w:rPr>
          <w:spacing w:val="-5"/>
          <w:w w:val="105"/>
          <w:sz w:val="17"/>
        </w:rPr>
        <w:t xml:space="preserve"> </w:t>
      </w:r>
      <w:r>
        <w:rPr>
          <w:w w:val="105"/>
          <w:sz w:val="17"/>
        </w:rPr>
        <w:t>and</w:t>
      </w:r>
      <w:r>
        <w:rPr>
          <w:spacing w:val="-5"/>
          <w:w w:val="105"/>
          <w:sz w:val="17"/>
        </w:rPr>
        <w:t xml:space="preserve"> </w:t>
      </w:r>
      <w:r>
        <w:rPr>
          <w:w w:val="105"/>
          <w:sz w:val="17"/>
        </w:rPr>
        <w:t>appreciation</w:t>
      </w:r>
      <w:r>
        <w:rPr>
          <w:spacing w:val="-6"/>
          <w:w w:val="105"/>
          <w:sz w:val="17"/>
        </w:rPr>
        <w:t xml:space="preserve"> </w:t>
      </w:r>
      <w:r>
        <w:rPr>
          <w:w w:val="105"/>
          <w:sz w:val="17"/>
        </w:rPr>
        <w:t>of the diverse culture that is inherent throughout the healthcare community.</w:t>
      </w:r>
    </w:p>
    <w:p w:rsidR="00504CCB" w:rsidP="00987197" w:rsidRDefault="00103C2C" w14:paraId="6404AED6" w14:textId="77777777">
      <w:pPr>
        <w:pStyle w:val="ListParagraph"/>
        <w:numPr>
          <w:ilvl w:val="0"/>
          <w:numId w:val="21"/>
        </w:numPr>
        <w:tabs>
          <w:tab w:val="left" w:pos="974"/>
        </w:tabs>
        <w:spacing w:before="0" w:line="194" w:lineRule="exact"/>
        <w:ind w:left="720" w:right="720" w:hanging="266"/>
        <w:rPr>
          <w:sz w:val="17"/>
        </w:rPr>
      </w:pPr>
      <w:r>
        <w:rPr>
          <w:w w:val="105"/>
          <w:sz w:val="17"/>
        </w:rPr>
        <w:t>Provide</w:t>
      </w:r>
      <w:r>
        <w:rPr>
          <w:spacing w:val="-7"/>
          <w:w w:val="105"/>
          <w:sz w:val="17"/>
        </w:rPr>
        <w:t xml:space="preserve"> </w:t>
      </w:r>
      <w:r>
        <w:rPr>
          <w:w w:val="105"/>
          <w:sz w:val="17"/>
        </w:rPr>
        <w:t>the</w:t>
      </w:r>
      <w:r>
        <w:rPr>
          <w:spacing w:val="-6"/>
          <w:w w:val="105"/>
          <w:sz w:val="17"/>
        </w:rPr>
        <w:t xml:space="preserve"> </w:t>
      </w:r>
      <w:r>
        <w:rPr>
          <w:w w:val="105"/>
          <w:sz w:val="17"/>
        </w:rPr>
        <w:t>students</w:t>
      </w:r>
      <w:r>
        <w:rPr>
          <w:spacing w:val="-6"/>
          <w:w w:val="105"/>
          <w:sz w:val="17"/>
        </w:rPr>
        <w:t xml:space="preserve"> </w:t>
      </w:r>
      <w:r>
        <w:rPr>
          <w:w w:val="105"/>
          <w:sz w:val="17"/>
        </w:rPr>
        <w:t>with</w:t>
      </w:r>
      <w:r>
        <w:rPr>
          <w:spacing w:val="-6"/>
          <w:w w:val="105"/>
          <w:sz w:val="17"/>
        </w:rPr>
        <w:t xml:space="preserve"> </w:t>
      </w:r>
      <w:r>
        <w:rPr>
          <w:w w:val="105"/>
          <w:sz w:val="17"/>
        </w:rPr>
        <w:t>an</w:t>
      </w:r>
      <w:r>
        <w:rPr>
          <w:spacing w:val="-7"/>
          <w:w w:val="105"/>
          <w:sz w:val="17"/>
        </w:rPr>
        <w:t xml:space="preserve"> </w:t>
      </w:r>
      <w:r>
        <w:rPr>
          <w:w w:val="105"/>
          <w:sz w:val="17"/>
        </w:rPr>
        <w:t>education</w:t>
      </w:r>
      <w:r>
        <w:rPr>
          <w:spacing w:val="-6"/>
          <w:w w:val="105"/>
          <w:sz w:val="17"/>
        </w:rPr>
        <w:t xml:space="preserve"> </w:t>
      </w:r>
      <w:r>
        <w:rPr>
          <w:w w:val="105"/>
          <w:sz w:val="17"/>
        </w:rPr>
        <w:t>that</w:t>
      </w:r>
      <w:r>
        <w:rPr>
          <w:spacing w:val="-6"/>
          <w:w w:val="105"/>
          <w:sz w:val="17"/>
        </w:rPr>
        <w:t xml:space="preserve"> </w:t>
      </w:r>
      <w:r>
        <w:rPr>
          <w:w w:val="105"/>
          <w:sz w:val="17"/>
        </w:rPr>
        <w:t>promotes</w:t>
      </w:r>
      <w:r>
        <w:rPr>
          <w:spacing w:val="-5"/>
          <w:w w:val="105"/>
          <w:sz w:val="17"/>
        </w:rPr>
        <w:t xml:space="preserve"> </w:t>
      </w:r>
      <w:r>
        <w:rPr>
          <w:w w:val="105"/>
          <w:sz w:val="17"/>
        </w:rPr>
        <w:t>ethical and</w:t>
      </w:r>
      <w:r>
        <w:rPr>
          <w:spacing w:val="-7"/>
          <w:w w:val="105"/>
          <w:sz w:val="17"/>
        </w:rPr>
        <w:t xml:space="preserve"> </w:t>
      </w:r>
      <w:r>
        <w:rPr>
          <w:w w:val="105"/>
          <w:sz w:val="17"/>
        </w:rPr>
        <w:t>professional</w:t>
      </w:r>
      <w:r>
        <w:rPr>
          <w:spacing w:val="-5"/>
          <w:w w:val="105"/>
          <w:sz w:val="17"/>
        </w:rPr>
        <w:t xml:space="preserve"> </w:t>
      </w:r>
      <w:r>
        <w:rPr>
          <w:spacing w:val="-2"/>
          <w:w w:val="105"/>
          <w:sz w:val="17"/>
        </w:rPr>
        <w:t>behavior.</w:t>
      </w:r>
    </w:p>
    <w:p w:rsidR="00504CCB" w:rsidP="00987197" w:rsidRDefault="00103C2C" w14:paraId="22B4293A" w14:textId="77777777">
      <w:pPr>
        <w:pStyle w:val="ListParagraph"/>
        <w:numPr>
          <w:ilvl w:val="0"/>
          <w:numId w:val="21"/>
        </w:numPr>
        <w:tabs>
          <w:tab w:val="left" w:pos="973"/>
          <w:tab w:val="left" w:pos="975"/>
        </w:tabs>
        <w:spacing w:before="10" w:line="252" w:lineRule="auto"/>
        <w:ind w:left="720" w:right="720"/>
        <w:jc w:val="both"/>
        <w:rPr>
          <w:sz w:val="17"/>
        </w:rPr>
      </w:pPr>
      <w:r>
        <w:rPr>
          <w:w w:val="105"/>
          <w:sz w:val="17"/>
        </w:rPr>
        <w:t>Provide</w:t>
      </w:r>
      <w:r>
        <w:rPr>
          <w:spacing w:val="-6"/>
          <w:w w:val="105"/>
          <w:sz w:val="17"/>
        </w:rPr>
        <w:t xml:space="preserve"> </w:t>
      </w:r>
      <w:r>
        <w:rPr>
          <w:w w:val="105"/>
          <w:sz w:val="17"/>
        </w:rPr>
        <w:t>the</w:t>
      </w:r>
      <w:r>
        <w:rPr>
          <w:spacing w:val="-6"/>
          <w:w w:val="105"/>
          <w:sz w:val="17"/>
        </w:rPr>
        <w:t xml:space="preserve"> </w:t>
      </w:r>
      <w:r>
        <w:rPr>
          <w:w w:val="105"/>
          <w:sz w:val="17"/>
        </w:rPr>
        <w:t>students</w:t>
      </w:r>
      <w:r>
        <w:rPr>
          <w:spacing w:val="-6"/>
          <w:w w:val="105"/>
          <w:sz w:val="17"/>
        </w:rPr>
        <w:t xml:space="preserve"> </w:t>
      </w:r>
      <w:r>
        <w:rPr>
          <w:w w:val="105"/>
          <w:sz w:val="17"/>
        </w:rPr>
        <w:t>with</w:t>
      </w:r>
      <w:r>
        <w:rPr>
          <w:spacing w:val="-6"/>
          <w:w w:val="105"/>
          <w:sz w:val="17"/>
        </w:rPr>
        <w:t xml:space="preserve"> </w:t>
      </w:r>
      <w:r>
        <w:rPr>
          <w:w w:val="105"/>
          <w:sz w:val="17"/>
        </w:rPr>
        <w:t>an</w:t>
      </w:r>
      <w:r>
        <w:rPr>
          <w:spacing w:val="-6"/>
          <w:w w:val="105"/>
          <w:sz w:val="17"/>
        </w:rPr>
        <w:t xml:space="preserve"> </w:t>
      </w:r>
      <w:r>
        <w:rPr>
          <w:w w:val="105"/>
          <w:sz w:val="17"/>
        </w:rPr>
        <w:t>education</w:t>
      </w:r>
      <w:r>
        <w:rPr>
          <w:spacing w:val="-6"/>
          <w:w w:val="105"/>
          <w:sz w:val="17"/>
        </w:rPr>
        <w:t xml:space="preserve"> </w:t>
      </w:r>
      <w:r>
        <w:rPr>
          <w:w w:val="105"/>
          <w:sz w:val="17"/>
        </w:rPr>
        <w:t>that</w:t>
      </w:r>
      <w:r>
        <w:rPr>
          <w:spacing w:val="-6"/>
          <w:w w:val="105"/>
          <w:sz w:val="17"/>
        </w:rPr>
        <w:t xml:space="preserve"> </w:t>
      </w:r>
      <w:r>
        <w:rPr>
          <w:w w:val="105"/>
          <w:sz w:val="17"/>
        </w:rPr>
        <w:t>promotes</w:t>
      </w:r>
      <w:r>
        <w:rPr>
          <w:spacing w:val="-6"/>
          <w:w w:val="105"/>
          <w:sz w:val="17"/>
        </w:rPr>
        <w:t xml:space="preserve"> </w:t>
      </w:r>
      <w:r>
        <w:rPr>
          <w:w w:val="105"/>
          <w:sz w:val="17"/>
        </w:rPr>
        <w:t>effective</w:t>
      </w:r>
      <w:r>
        <w:rPr>
          <w:spacing w:val="-6"/>
          <w:w w:val="105"/>
          <w:sz w:val="17"/>
        </w:rPr>
        <w:t xml:space="preserve"> </w:t>
      </w:r>
      <w:r>
        <w:rPr>
          <w:w w:val="105"/>
          <w:sz w:val="17"/>
        </w:rPr>
        <w:t>communication</w:t>
      </w:r>
      <w:r>
        <w:rPr>
          <w:spacing w:val="-6"/>
          <w:w w:val="105"/>
          <w:sz w:val="17"/>
        </w:rPr>
        <w:t xml:space="preserve"> </w:t>
      </w:r>
      <w:r>
        <w:rPr>
          <w:w w:val="105"/>
          <w:sz w:val="17"/>
        </w:rPr>
        <w:t>skills,</w:t>
      </w:r>
      <w:r>
        <w:rPr>
          <w:spacing w:val="-6"/>
          <w:w w:val="105"/>
          <w:sz w:val="17"/>
        </w:rPr>
        <w:t xml:space="preserve"> </w:t>
      </w:r>
      <w:r>
        <w:rPr>
          <w:w w:val="105"/>
          <w:sz w:val="17"/>
        </w:rPr>
        <w:t>critical thinking</w:t>
      </w:r>
      <w:r>
        <w:rPr>
          <w:spacing w:val="-4"/>
          <w:w w:val="105"/>
          <w:sz w:val="17"/>
        </w:rPr>
        <w:t xml:space="preserve"> </w:t>
      </w:r>
      <w:r>
        <w:rPr>
          <w:w w:val="105"/>
          <w:sz w:val="17"/>
        </w:rPr>
        <w:t>skills,</w:t>
      </w:r>
      <w:r>
        <w:rPr>
          <w:spacing w:val="-2"/>
          <w:w w:val="105"/>
          <w:sz w:val="17"/>
        </w:rPr>
        <w:t xml:space="preserve"> </w:t>
      </w:r>
      <w:r>
        <w:rPr>
          <w:w w:val="105"/>
          <w:sz w:val="17"/>
        </w:rPr>
        <w:t>and</w:t>
      </w:r>
      <w:r>
        <w:rPr>
          <w:spacing w:val="-3"/>
          <w:w w:val="105"/>
          <w:sz w:val="17"/>
        </w:rPr>
        <w:t xml:space="preserve"> </w:t>
      </w:r>
      <w:r>
        <w:rPr>
          <w:w w:val="105"/>
          <w:sz w:val="17"/>
        </w:rPr>
        <w:t>quantitative</w:t>
      </w:r>
      <w:r>
        <w:rPr>
          <w:spacing w:val="-3"/>
          <w:w w:val="105"/>
          <w:sz w:val="17"/>
        </w:rPr>
        <w:t xml:space="preserve"> </w:t>
      </w:r>
      <w:r>
        <w:rPr>
          <w:w w:val="105"/>
          <w:sz w:val="17"/>
        </w:rPr>
        <w:t>reasoning</w:t>
      </w:r>
      <w:r>
        <w:rPr>
          <w:spacing w:val="-4"/>
          <w:w w:val="105"/>
          <w:sz w:val="17"/>
        </w:rPr>
        <w:t xml:space="preserve"> </w:t>
      </w:r>
      <w:r>
        <w:rPr>
          <w:w w:val="105"/>
          <w:sz w:val="17"/>
        </w:rPr>
        <w:t>through</w:t>
      </w:r>
      <w:r>
        <w:rPr>
          <w:spacing w:val="-1"/>
          <w:w w:val="105"/>
          <w:sz w:val="17"/>
        </w:rPr>
        <w:t xml:space="preserve"> </w:t>
      </w:r>
      <w:r>
        <w:rPr>
          <w:w w:val="105"/>
          <w:sz w:val="17"/>
        </w:rPr>
        <w:t>analyzing,</w:t>
      </w:r>
      <w:r>
        <w:rPr>
          <w:spacing w:val="-3"/>
          <w:w w:val="105"/>
          <w:sz w:val="17"/>
        </w:rPr>
        <w:t xml:space="preserve"> </w:t>
      </w:r>
      <w:r>
        <w:rPr>
          <w:w w:val="105"/>
          <w:sz w:val="17"/>
        </w:rPr>
        <w:t>synthesizing,</w:t>
      </w:r>
      <w:r>
        <w:rPr>
          <w:spacing w:val="-1"/>
          <w:w w:val="105"/>
          <w:sz w:val="17"/>
        </w:rPr>
        <w:t xml:space="preserve"> </w:t>
      </w:r>
      <w:r>
        <w:rPr>
          <w:w w:val="105"/>
          <w:sz w:val="17"/>
        </w:rPr>
        <w:t>and</w:t>
      </w:r>
      <w:r>
        <w:rPr>
          <w:spacing w:val="-3"/>
          <w:w w:val="105"/>
          <w:sz w:val="17"/>
        </w:rPr>
        <w:t xml:space="preserve"> </w:t>
      </w:r>
      <w:r>
        <w:rPr>
          <w:w w:val="105"/>
          <w:sz w:val="17"/>
        </w:rPr>
        <w:t>evaluating</w:t>
      </w:r>
      <w:r>
        <w:rPr>
          <w:spacing w:val="-4"/>
          <w:w w:val="105"/>
          <w:sz w:val="17"/>
        </w:rPr>
        <w:t xml:space="preserve"> </w:t>
      </w:r>
      <w:r>
        <w:rPr>
          <w:w w:val="105"/>
          <w:sz w:val="17"/>
        </w:rPr>
        <w:t>a variety of situations.</w:t>
      </w:r>
    </w:p>
    <w:p w:rsidR="00504CCB" w:rsidP="00987197" w:rsidRDefault="00103C2C" w14:paraId="749E559B" w14:textId="77777777">
      <w:pPr>
        <w:pStyle w:val="ListParagraph"/>
        <w:numPr>
          <w:ilvl w:val="0"/>
          <w:numId w:val="21"/>
        </w:numPr>
        <w:tabs>
          <w:tab w:val="left" w:pos="973"/>
          <w:tab w:val="left" w:pos="975"/>
        </w:tabs>
        <w:spacing w:before="0" w:line="252" w:lineRule="auto"/>
        <w:ind w:left="720" w:right="720"/>
        <w:jc w:val="both"/>
        <w:rPr>
          <w:sz w:val="17"/>
        </w:rPr>
      </w:pPr>
      <w:r>
        <w:rPr>
          <w:w w:val="105"/>
          <w:sz w:val="17"/>
        </w:rPr>
        <w:t>Provide</w:t>
      </w:r>
      <w:r>
        <w:rPr>
          <w:spacing w:val="-6"/>
          <w:w w:val="105"/>
          <w:sz w:val="17"/>
        </w:rPr>
        <w:t xml:space="preserve"> </w:t>
      </w:r>
      <w:r>
        <w:rPr>
          <w:w w:val="105"/>
          <w:sz w:val="17"/>
        </w:rPr>
        <w:t>students</w:t>
      </w:r>
      <w:r>
        <w:rPr>
          <w:spacing w:val="-5"/>
          <w:w w:val="105"/>
          <w:sz w:val="17"/>
        </w:rPr>
        <w:t xml:space="preserve"> </w:t>
      </w:r>
      <w:r>
        <w:rPr>
          <w:w w:val="105"/>
          <w:sz w:val="17"/>
        </w:rPr>
        <w:t>with</w:t>
      </w:r>
      <w:r>
        <w:rPr>
          <w:spacing w:val="-6"/>
          <w:w w:val="105"/>
          <w:sz w:val="17"/>
        </w:rPr>
        <w:t xml:space="preserve"> </w:t>
      </w:r>
      <w:r>
        <w:rPr>
          <w:w w:val="105"/>
          <w:sz w:val="17"/>
        </w:rPr>
        <w:t>an</w:t>
      </w:r>
      <w:r>
        <w:rPr>
          <w:spacing w:val="-6"/>
          <w:w w:val="105"/>
          <w:sz w:val="17"/>
        </w:rPr>
        <w:t xml:space="preserve"> </w:t>
      </w:r>
      <w:r>
        <w:rPr>
          <w:w w:val="105"/>
          <w:sz w:val="17"/>
        </w:rPr>
        <w:t>education</w:t>
      </w:r>
      <w:r>
        <w:rPr>
          <w:spacing w:val="-6"/>
          <w:w w:val="105"/>
          <w:sz w:val="17"/>
        </w:rPr>
        <w:t xml:space="preserve"> </w:t>
      </w:r>
      <w:r>
        <w:rPr>
          <w:w w:val="105"/>
          <w:sz w:val="17"/>
        </w:rPr>
        <w:t>that</w:t>
      </w:r>
      <w:r>
        <w:rPr>
          <w:spacing w:val="-5"/>
          <w:w w:val="105"/>
          <w:sz w:val="17"/>
        </w:rPr>
        <w:t xml:space="preserve"> </w:t>
      </w:r>
      <w:r>
        <w:rPr>
          <w:w w:val="105"/>
          <w:sz w:val="17"/>
        </w:rPr>
        <w:t>promotes</w:t>
      </w:r>
      <w:r>
        <w:rPr>
          <w:spacing w:val="-4"/>
          <w:w w:val="105"/>
          <w:sz w:val="17"/>
        </w:rPr>
        <w:t xml:space="preserve"> </w:t>
      </w:r>
      <w:r>
        <w:rPr>
          <w:w w:val="105"/>
          <w:sz w:val="17"/>
        </w:rPr>
        <w:t>competence</w:t>
      </w:r>
      <w:r>
        <w:rPr>
          <w:spacing w:val="-6"/>
          <w:w w:val="105"/>
          <w:sz w:val="17"/>
        </w:rPr>
        <w:t xml:space="preserve"> </w:t>
      </w:r>
      <w:r>
        <w:rPr>
          <w:w w:val="105"/>
          <w:sz w:val="17"/>
        </w:rPr>
        <w:t>in</w:t>
      </w:r>
      <w:r>
        <w:rPr>
          <w:spacing w:val="-6"/>
          <w:w w:val="105"/>
          <w:sz w:val="17"/>
        </w:rPr>
        <w:t xml:space="preserve"> </w:t>
      </w:r>
      <w:r>
        <w:rPr>
          <w:w w:val="105"/>
          <w:sz w:val="17"/>
        </w:rPr>
        <w:t>basic</w:t>
      </w:r>
      <w:r>
        <w:rPr>
          <w:spacing w:val="-6"/>
          <w:w w:val="105"/>
          <w:sz w:val="17"/>
        </w:rPr>
        <w:t xml:space="preserve"> </w:t>
      </w:r>
      <w:r>
        <w:rPr>
          <w:w w:val="105"/>
          <w:sz w:val="17"/>
        </w:rPr>
        <w:t>skills</w:t>
      </w:r>
      <w:r>
        <w:rPr>
          <w:spacing w:val="-5"/>
          <w:w w:val="105"/>
          <w:sz w:val="17"/>
        </w:rPr>
        <w:t xml:space="preserve"> </w:t>
      </w:r>
      <w:r>
        <w:rPr>
          <w:w w:val="105"/>
          <w:sz w:val="17"/>
        </w:rPr>
        <w:t>and</w:t>
      </w:r>
      <w:r>
        <w:rPr>
          <w:spacing w:val="-6"/>
          <w:w w:val="105"/>
          <w:sz w:val="17"/>
        </w:rPr>
        <w:t xml:space="preserve"> </w:t>
      </w:r>
      <w:r>
        <w:rPr>
          <w:w w:val="105"/>
          <w:sz w:val="17"/>
        </w:rPr>
        <w:t>application</w:t>
      </w:r>
      <w:r>
        <w:rPr>
          <w:spacing w:val="-6"/>
          <w:w w:val="105"/>
          <w:sz w:val="17"/>
        </w:rPr>
        <w:t xml:space="preserve"> </w:t>
      </w:r>
      <w:r>
        <w:rPr>
          <w:w w:val="105"/>
          <w:sz w:val="17"/>
        </w:rPr>
        <w:t>of those skills to the field of Histotechnology.</w:t>
      </w:r>
    </w:p>
    <w:p w:rsidR="00504CCB" w:rsidP="38D7EEDA" w:rsidRDefault="00103C2C" w14:paraId="79471CB5" w14:textId="77777777">
      <w:pPr>
        <w:pStyle w:val="ListParagraph"/>
        <w:numPr>
          <w:ilvl w:val="0"/>
          <w:numId w:val="21"/>
        </w:numPr>
        <w:tabs>
          <w:tab w:val="left" w:pos="974"/>
        </w:tabs>
        <w:spacing w:before="0" w:line="194" w:lineRule="exact"/>
        <w:ind w:left="720" w:right="720" w:hanging="266"/>
        <w:jc w:val="both"/>
        <w:rPr>
          <w:sz w:val="17"/>
          <w:szCs w:val="17"/>
        </w:rPr>
      </w:pPr>
      <w:r w:rsidRPr="38D7EEDA" w:rsidR="00103C2C">
        <w:rPr>
          <w:w w:val="105"/>
          <w:sz w:val="17"/>
          <w:szCs w:val="17"/>
        </w:rPr>
        <w:t>Graduate</w:t>
      </w:r>
      <w:r w:rsidRPr="38D7EEDA" w:rsidR="00103C2C">
        <w:rPr>
          <w:spacing w:val="-6"/>
          <w:w w:val="105"/>
          <w:sz w:val="17"/>
          <w:szCs w:val="17"/>
        </w:rPr>
        <w:t xml:space="preserve"> </w:t>
      </w:r>
      <w:r w:rsidRPr="38D7EEDA" w:rsidR="00103C2C">
        <w:rPr>
          <w:w w:val="105"/>
          <w:sz w:val="17"/>
          <w:szCs w:val="17"/>
        </w:rPr>
        <w:t>entry-level</w:t>
      </w:r>
      <w:r w:rsidRPr="38D7EEDA" w:rsidR="00103C2C">
        <w:rPr>
          <w:spacing w:val="-6"/>
          <w:w w:val="105"/>
          <w:sz w:val="17"/>
          <w:szCs w:val="17"/>
        </w:rPr>
        <w:t xml:space="preserve"> </w:t>
      </w:r>
      <w:bookmarkStart w:name="_Int_Hb95hYMU" w:id="1985072792"/>
      <w:r w:rsidRPr="38D7EEDA" w:rsidR="00103C2C">
        <w:rPr>
          <w:w w:val="105"/>
          <w:sz w:val="17"/>
          <w:szCs w:val="17"/>
        </w:rPr>
        <w:t>Histotechnicians</w:t>
      </w:r>
      <w:bookmarkEnd w:id="1985072792"/>
      <w:r w:rsidRPr="38D7EEDA" w:rsidR="00103C2C">
        <w:rPr>
          <w:spacing w:val="-6"/>
          <w:w w:val="105"/>
          <w:sz w:val="17"/>
          <w:szCs w:val="17"/>
        </w:rPr>
        <w:t xml:space="preserve"> </w:t>
      </w:r>
      <w:r w:rsidRPr="38D7EEDA" w:rsidR="00103C2C">
        <w:rPr>
          <w:w w:val="105"/>
          <w:sz w:val="17"/>
          <w:szCs w:val="17"/>
        </w:rPr>
        <w:t>to</w:t>
      </w:r>
      <w:r w:rsidRPr="38D7EEDA" w:rsidR="00103C2C">
        <w:rPr>
          <w:spacing w:val="-7"/>
          <w:w w:val="105"/>
          <w:sz w:val="17"/>
          <w:szCs w:val="17"/>
        </w:rPr>
        <w:t xml:space="preserve"> </w:t>
      </w:r>
      <w:r w:rsidRPr="38D7EEDA" w:rsidR="00103C2C">
        <w:rPr>
          <w:w w:val="105"/>
          <w:sz w:val="17"/>
          <w:szCs w:val="17"/>
        </w:rPr>
        <w:t>meet</w:t>
      </w:r>
      <w:r w:rsidRPr="38D7EEDA" w:rsidR="00103C2C">
        <w:rPr>
          <w:spacing w:val="-6"/>
          <w:w w:val="105"/>
          <w:sz w:val="17"/>
          <w:szCs w:val="17"/>
        </w:rPr>
        <w:t xml:space="preserve"> </w:t>
      </w:r>
      <w:r w:rsidRPr="38D7EEDA" w:rsidR="00103C2C">
        <w:rPr>
          <w:w w:val="105"/>
          <w:sz w:val="17"/>
          <w:szCs w:val="17"/>
        </w:rPr>
        <w:t>the</w:t>
      </w:r>
      <w:r w:rsidRPr="38D7EEDA" w:rsidR="00103C2C">
        <w:rPr>
          <w:spacing w:val="-6"/>
          <w:w w:val="105"/>
          <w:sz w:val="17"/>
          <w:szCs w:val="17"/>
        </w:rPr>
        <w:t xml:space="preserve"> </w:t>
      </w:r>
      <w:r w:rsidRPr="38D7EEDA" w:rsidR="00103C2C">
        <w:rPr>
          <w:w w:val="105"/>
          <w:sz w:val="17"/>
          <w:szCs w:val="17"/>
        </w:rPr>
        <w:t>needs</w:t>
      </w:r>
      <w:r w:rsidRPr="38D7EEDA" w:rsidR="00103C2C">
        <w:rPr>
          <w:spacing w:val="-6"/>
          <w:w w:val="105"/>
          <w:sz w:val="17"/>
          <w:szCs w:val="17"/>
        </w:rPr>
        <w:t xml:space="preserve"> </w:t>
      </w:r>
      <w:r w:rsidRPr="38D7EEDA" w:rsidR="00103C2C">
        <w:rPr>
          <w:w w:val="105"/>
          <w:sz w:val="17"/>
          <w:szCs w:val="17"/>
        </w:rPr>
        <w:t>of</w:t>
      </w:r>
      <w:r w:rsidRPr="38D7EEDA" w:rsidR="00103C2C">
        <w:rPr>
          <w:spacing w:val="-7"/>
          <w:w w:val="105"/>
          <w:sz w:val="17"/>
          <w:szCs w:val="17"/>
        </w:rPr>
        <w:t xml:space="preserve"> </w:t>
      </w:r>
      <w:r w:rsidRPr="38D7EEDA" w:rsidR="00103C2C">
        <w:rPr>
          <w:w w:val="105"/>
          <w:sz w:val="17"/>
          <w:szCs w:val="17"/>
        </w:rPr>
        <w:t>the</w:t>
      </w:r>
      <w:r w:rsidRPr="38D7EEDA" w:rsidR="00103C2C">
        <w:rPr>
          <w:spacing w:val="-6"/>
          <w:w w:val="105"/>
          <w:sz w:val="17"/>
          <w:szCs w:val="17"/>
        </w:rPr>
        <w:t xml:space="preserve"> </w:t>
      </w:r>
      <w:r w:rsidRPr="38D7EEDA" w:rsidR="00103C2C">
        <w:rPr>
          <w:spacing w:val="-2"/>
          <w:w w:val="105"/>
          <w:sz w:val="17"/>
          <w:szCs w:val="17"/>
        </w:rPr>
        <w:t>community.</w:t>
      </w:r>
    </w:p>
    <w:p w:rsidR="00504CCB" w:rsidRDefault="00504CCB" w14:paraId="38254045" w14:textId="77777777">
      <w:pPr>
        <w:pStyle w:val="ListParagraph"/>
        <w:spacing w:line="194" w:lineRule="exact"/>
        <w:jc w:val="both"/>
        <w:rPr>
          <w:sz w:val="17"/>
        </w:rPr>
        <w:sectPr w:rsidR="00504CCB" w:rsidSect="00F3350E">
          <w:pgSz w:w="12240" w:h="15840" w:orient="portrait"/>
          <w:pgMar w:top="1440" w:right="1440" w:bottom="1440" w:left="1440" w:header="0" w:footer="2776" w:gutter="0"/>
          <w:cols w:space="720"/>
          <w:docGrid w:linePitch="299"/>
          <w:headerReference w:type="default" r:id="R33d0bf70bbde47b5"/>
        </w:sectPr>
      </w:pPr>
    </w:p>
    <w:p w:rsidR="00504CCB" w:rsidRDefault="00103C2C" w14:paraId="6F38ADFB" w14:textId="77777777">
      <w:pPr>
        <w:pStyle w:val="Heading1"/>
        <w:spacing w:before="1" w:line="237" w:lineRule="auto"/>
        <w:ind w:right="5115"/>
      </w:pPr>
      <w:bookmarkStart w:name="_bookmark5" w:id="4"/>
      <w:bookmarkEnd w:id="4"/>
      <w:r>
        <w:t>HT</w:t>
      </w:r>
      <w:r>
        <w:rPr>
          <w:spacing w:val="-14"/>
        </w:rPr>
        <w:t xml:space="preserve"> </w:t>
      </w:r>
      <w:r>
        <w:t>ENTRY-LEVEL</w:t>
      </w:r>
      <w:r>
        <w:rPr>
          <w:spacing w:val="-13"/>
        </w:rPr>
        <w:t xml:space="preserve"> </w:t>
      </w:r>
      <w:r>
        <w:t>COMPETENCIES</w:t>
      </w:r>
      <w:r>
        <w:rPr>
          <w:spacing w:val="-13"/>
        </w:rPr>
        <w:t xml:space="preserve"> </w:t>
      </w:r>
      <w:r>
        <w:t>AS</w:t>
      </w:r>
      <w:r>
        <w:rPr>
          <w:spacing w:val="-13"/>
        </w:rPr>
        <w:t xml:space="preserve"> </w:t>
      </w:r>
      <w:r>
        <w:t>OUTLINED</w:t>
      </w:r>
      <w:r>
        <w:rPr>
          <w:spacing w:val="-13"/>
        </w:rPr>
        <w:t xml:space="preserve"> </w:t>
      </w:r>
      <w:r>
        <w:t>BY</w:t>
      </w:r>
      <w:r>
        <w:rPr>
          <w:spacing w:val="-13"/>
        </w:rPr>
        <w:t xml:space="preserve"> </w:t>
      </w:r>
      <w:r>
        <w:t>NAACLS ACCREDITATION STANDARDS:</w:t>
      </w:r>
    </w:p>
    <w:p w:rsidR="00504CCB" w:rsidRDefault="00103C2C" w14:paraId="6C7763CD" w14:textId="77777777">
      <w:pPr>
        <w:pStyle w:val="Heading4"/>
        <w:spacing w:before="6" w:line="252" w:lineRule="auto"/>
        <w:ind w:right="3959"/>
        <w:jc w:val="both"/>
      </w:pPr>
      <w:r>
        <w:rPr>
          <w:w w:val="105"/>
        </w:rPr>
        <w:t>Upon</w:t>
      </w:r>
      <w:r>
        <w:rPr>
          <w:spacing w:val="-12"/>
          <w:w w:val="105"/>
        </w:rPr>
        <w:t xml:space="preserve"> </w:t>
      </w:r>
      <w:r>
        <w:rPr>
          <w:w w:val="105"/>
        </w:rPr>
        <w:t>successful</w:t>
      </w:r>
      <w:r>
        <w:rPr>
          <w:spacing w:val="-11"/>
          <w:w w:val="105"/>
        </w:rPr>
        <w:t xml:space="preserve"> </w:t>
      </w:r>
      <w:r>
        <w:rPr>
          <w:w w:val="105"/>
        </w:rPr>
        <w:t>completion</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program</w:t>
      </w:r>
      <w:r>
        <w:rPr>
          <w:spacing w:val="-11"/>
          <w:w w:val="105"/>
        </w:rPr>
        <w:t xml:space="preserve"> </w:t>
      </w:r>
      <w:r>
        <w:rPr>
          <w:w w:val="105"/>
        </w:rPr>
        <w:t>students</w:t>
      </w:r>
      <w:r>
        <w:rPr>
          <w:spacing w:val="-12"/>
          <w:w w:val="105"/>
        </w:rPr>
        <w:t xml:space="preserve"> </w:t>
      </w:r>
      <w:r>
        <w:rPr>
          <w:w w:val="105"/>
        </w:rPr>
        <w:t>will</w:t>
      </w:r>
      <w:r>
        <w:rPr>
          <w:spacing w:val="-11"/>
          <w:w w:val="105"/>
        </w:rPr>
        <w:t xml:space="preserve"> </w:t>
      </w:r>
      <w:r>
        <w:rPr>
          <w:w w:val="105"/>
        </w:rPr>
        <w:t>be</w:t>
      </w:r>
      <w:r>
        <w:rPr>
          <w:spacing w:val="-11"/>
          <w:w w:val="105"/>
        </w:rPr>
        <w:t xml:space="preserve"> </w:t>
      </w:r>
      <w:r>
        <w:rPr>
          <w:w w:val="105"/>
        </w:rPr>
        <w:t>able</w:t>
      </w:r>
      <w:r>
        <w:rPr>
          <w:spacing w:val="-11"/>
          <w:w w:val="105"/>
        </w:rPr>
        <w:t xml:space="preserve"> </w:t>
      </w:r>
      <w:r>
        <w:rPr>
          <w:w w:val="105"/>
        </w:rPr>
        <w:t>to</w:t>
      </w:r>
      <w:r>
        <w:rPr>
          <w:spacing w:val="-11"/>
          <w:w w:val="105"/>
        </w:rPr>
        <w:t xml:space="preserve"> </w:t>
      </w:r>
      <w:r>
        <w:rPr>
          <w:w w:val="105"/>
        </w:rPr>
        <w:t>enter</w:t>
      </w:r>
      <w:r>
        <w:rPr>
          <w:spacing w:val="-11"/>
          <w:w w:val="105"/>
        </w:rPr>
        <w:t xml:space="preserve"> </w:t>
      </w:r>
      <w:r>
        <w:rPr>
          <w:w w:val="105"/>
        </w:rPr>
        <w:t>the</w:t>
      </w:r>
      <w:r>
        <w:rPr>
          <w:spacing w:val="-12"/>
          <w:w w:val="105"/>
        </w:rPr>
        <w:t xml:space="preserve"> </w:t>
      </w:r>
      <w:r>
        <w:rPr>
          <w:w w:val="105"/>
        </w:rPr>
        <w:t>field</w:t>
      </w:r>
      <w:r>
        <w:rPr>
          <w:spacing w:val="-11"/>
          <w:w w:val="105"/>
        </w:rPr>
        <w:t xml:space="preserve"> </w:t>
      </w:r>
      <w:r>
        <w:rPr>
          <w:w w:val="105"/>
        </w:rPr>
        <w:t>of</w:t>
      </w:r>
      <w:r>
        <w:rPr>
          <w:spacing w:val="-11"/>
          <w:w w:val="105"/>
        </w:rPr>
        <w:t xml:space="preserve"> </w:t>
      </w:r>
      <w:r>
        <w:rPr>
          <w:w w:val="105"/>
        </w:rPr>
        <w:t>histotechnology being able to perform routine histological procedures such as:</w:t>
      </w:r>
    </w:p>
    <w:p w:rsidR="00504CCB" w:rsidRDefault="00504CCB" w14:paraId="3B3CA5C9" w14:textId="77777777">
      <w:pPr>
        <w:pStyle w:val="BodyText"/>
        <w:spacing w:before="7"/>
        <w:rPr>
          <w:b/>
        </w:rPr>
      </w:pPr>
    </w:p>
    <w:p w:rsidR="00504CCB" w:rsidRDefault="00103C2C" w14:paraId="20B0E2AB" w14:textId="77777777">
      <w:pPr>
        <w:pStyle w:val="ListParagraph"/>
        <w:numPr>
          <w:ilvl w:val="0"/>
          <w:numId w:val="20"/>
        </w:numPr>
        <w:tabs>
          <w:tab w:val="left" w:pos="974"/>
        </w:tabs>
        <w:spacing w:before="1"/>
        <w:ind w:left="974" w:hanging="266"/>
        <w:rPr>
          <w:sz w:val="17"/>
        </w:rPr>
      </w:pPr>
      <w:r>
        <w:rPr>
          <w:w w:val="105"/>
          <w:sz w:val="17"/>
        </w:rPr>
        <w:t>Receiving</w:t>
      </w:r>
      <w:r>
        <w:rPr>
          <w:spacing w:val="-8"/>
          <w:w w:val="105"/>
          <w:sz w:val="17"/>
        </w:rPr>
        <w:t xml:space="preserve"> </w:t>
      </w:r>
      <w:r>
        <w:rPr>
          <w:w w:val="105"/>
          <w:sz w:val="17"/>
        </w:rPr>
        <w:t>and</w:t>
      </w:r>
      <w:r>
        <w:rPr>
          <w:spacing w:val="-8"/>
          <w:w w:val="105"/>
          <w:sz w:val="17"/>
        </w:rPr>
        <w:t xml:space="preserve"> </w:t>
      </w:r>
      <w:r>
        <w:rPr>
          <w:w w:val="105"/>
          <w:sz w:val="17"/>
        </w:rPr>
        <w:t>accessioning</w:t>
      </w:r>
      <w:r>
        <w:rPr>
          <w:spacing w:val="-8"/>
          <w:w w:val="105"/>
          <w:sz w:val="17"/>
        </w:rPr>
        <w:t xml:space="preserve"> </w:t>
      </w:r>
      <w:r>
        <w:rPr>
          <w:w w:val="105"/>
          <w:sz w:val="17"/>
        </w:rPr>
        <w:t>tissue</w:t>
      </w:r>
      <w:r>
        <w:rPr>
          <w:spacing w:val="-8"/>
          <w:w w:val="105"/>
          <w:sz w:val="17"/>
        </w:rPr>
        <w:t xml:space="preserve"> </w:t>
      </w:r>
      <w:r>
        <w:rPr>
          <w:spacing w:val="-2"/>
          <w:w w:val="105"/>
          <w:sz w:val="17"/>
        </w:rPr>
        <w:t>specimens;</w:t>
      </w:r>
    </w:p>
    <w:p w:rsidR="00504CCB" w:rsidRDefault="00103C2C" w14:paraId="3CF47B02" w14:textId="77777777">
      <w:pPr>
        <w:pStyle w:val="ListParagraph"/>
        <w:numPr>
          <w:ilvl w:val="0"/>
          <w:numId w:val="20"/>
        </w:numPr>
        <w:tabs>
          <w:tab w:val="left" w:pos="973"/>
          <w:tab w:val="left" w:pos="975"/>
        </w:tabs>
        <w:spacing w:line="252" w:lineRule="auto"/>
        <w:ind w:right="3961"/>
        <w:rPr>
          <w:sz w:val="17"/>
        </w:rPr>
      </w:pPr>
      <w:r>
        <w:rPr>
          <w:w w:val="105"/>
          <w:sz w:val="17"/>
        </w:rPr>
        <w:t>Preparing</w:t>
      </w:r>
      <w:r>
        <w:rPr>
          <w:spacing w:val="24"/>
          <w:w w:val="105"/>
          <w:sz w:val="17"/>
        </w:rPr>
        <w:t xml:space="preserve"> </w:t>
      </w:r>
      <w:r>
        <w:rPr>
          <w:w w:val="105"/>
          <w:sz w:val="17"/>
        </w:rPr>
        <w:t>tissue</w:t>
      </w:r>
      <w:r>
        <w:rPr>
          <w:spacing w:val="25"/>
          <w:w w:val="105"/>
          <w:sz w:val="17"/>
        </w:rPr>
        <w:t xml:space="preserve"> </w:t>
      </w:r>
      <w:r>
        <w:rPr>
          <w:w w:val="105"/>
          <w:sz w:val="17"/>
        </w:rPr>
        <w:t>specimens</w:t>
      </w:r>
      <w:r>
        <w:rPr>
          <w:spacing w:val="25"/>
          <w:w w:val="105"/>
          <w:sz w:val="17"/>
        </w:rPr>
        <w:t xml:space="preserve"> </w:t>
      </w:r>
      <w:r>
        <w:rPr>
          <w:w w:val="105"/>
          <w:sz w:val="17"/>
        </w:rPr>
        <w:t>for</w:t>
      </w:r>
      <w:r>
        <w:rPr>
          <w:spacing w:val="24"/>
          <w:w w:val="105"/>
          <w:sz w:val="17"/>
        </w:rPr>
        <w:t xml:space="preserve"> </w:t>
      </w:r>
      <w:r>
        <w:rPr>
          <w:w w:val="105"/>
          <w:sz w:val="17"/>
        </w:rPr>
        <w:t>microscopic</w:t>
      </w:r>
      <w:r>
        <w:rPr>
          <w:spacing w:val="24"/>
          <w:w w:val="105"/>
          <w:sz w:val="17"/>
        </w:rPr>
        <w:t xml:space="preserve"> </w:t>
      </w:r>
      <w:r>
        <w:rPr>
          <w:w w:val="105"/>
          <w:sz w:val="17"/>
        </w:rPr>
        <w:t>examinations,</w:t>
      </w:r>
      <w:r>
        <w:rPr>
          <w:spacing w:val="25"/>
          <w:w w:val="105"/>
          <w:sz w:val="17"/>
        </w:rPr>
        <w:t xml:space="preserve"> </w:t>
      </w:r>
      <w:r>
        <w:rPr>
          <w:w w:val="105"/>
          <w:sz w:val="17"/>
        </w:rPr>
        <w:t>including</w:t>
      </w:r>
      <w:r>
        <w:rPr>
          <w:spacing w:val="24"/>
          <w:w w:val="105"/>
          <w:sz w:val="17"/>
        </w:rPr>
        <w:t xml:space="preserve"> </w:t>
      </w:r>
      <w:r>
        <w:rPr>
          <w:w w:val="105"/>
          <w:sz w:val="17"/>
        </w:rPr>
        <w:t>all</w:t>
      </w:r>
      <w:r>
        <w:rPr>
          <w:spacing w:val="24"/>
          <w:w w:val="105"/>
          <w:sz w:val="17"/>
        </w:rPr>
        <w:t xml:space="preserve"> </w:t>
      </w:r>
      <w:r>
        <w:rPr>
          <w:w w:val="105"/>
          <w:sz w:val="17"/>
        </w:rPr>
        <w:t>routine</w:t>
      </w:r>
      <w:r>
        <w:rPr>
          <w:spacing w:val="24"/>
          <w:w w:val="105"/>
          <w:sz w:val="17"/>
        </w:rPr>
        <w:t xml:space="preserve"> </w:t>
      </w:r>
      <w:r>
        <w:rPr>
          <w:w w:val="105"/>
          <w:sz w:val="17"/>
        </w:rPr>
        <w:t>procedures</w:t>
      </w:r>
      <w:r>
        <w:rPr>
          <w:spacing w:val="33"/>
          <w:w w:val="105"/>
          <w:sz w:val="17"/>
        </w:rPr>
        <w:t xml:space="preserve"> </w:t>
      </w:r>
      <w:r>
        <w:rPr>
          <w:w w:val="105"/>
          <w:sz w:val="17"/>
        </w:rPr>
        <w:t xml:space="preserve">to </w:t>
      </w:r>
      <w:r>
        <w:rPr>
          <w:spacing w:val="-2"/>
          <w:w w:val="105"/>
          <w:sz w:val="17"/>
        </w:rPr>
        <w:t>include:</w:t>
      </w:r>
    </w:p>
    <w:p w:rsidR="00504CCB" w:rsidRDefault="00103C2C" w14:paraId="0A1FE11C" w14:textId="77777777">
      <w:pPr>
        <w:pStyle w:val="ListParagraph"/>
        <w:numPr>
          <w:ilvl w:val="1"/>
          <w:numId w:val="20"/>
        </w:numPr>
        <w:tabs>
          <w:tab w:val="left" w:pos="1507"/>
        </w:tabs>
        <w:spacing w:before="0" w:line="195" w:lineRule="exact"/>
        <w:ind w:left="1507" w:hanging="265"/>
        <w:rPr>
          <w:sz w:val="17"/>
        </w:rPr>
      </w:pPr>
      <w:r>
        <w:rPr>
          <w:spacing w:val="-2"/>
          <w:w w:val="105"/>
          <w:sz w:val="17"/>
        </w:rPr>
        <w:t>Fixation</w:t>
      </w:r>
    </w:p>
    <w:p w:rsidR="00504CCB" w:rsidRDefault="00103C2C" w14:paraId="040B996F" w14:textId="77777777">
      <w:pPr>
        <w:pStyle w:val="ListParagraph"/>
        <w:numPr>
          <w:ilvl w:val="1"/>
          <w:numId w:val="20"/>
        </w:numPr>
        <w:tabs>
          <w:tab w:val="left" w:pos="1508"/>
        </w:tabs>
        <w:ind w:left="1508" w:hanging="266"/>
        <w:rPr>
          <w:sz w:val="17"/>
        </w:rPr>
      </w:pPr>
      <w:r>
        <w:rPr>
          <w:spacing w:val="-2"/>
          <w:w w:val="105"/>
          <w:sz w:val="17"/>
        </w:rPr>
        <w:t>Processing</w:t>
      </w:r>
    </w:p>
    <w:p w:rsidR="00504CCB" w:rsidRDefault="00103C2C" w14:paraId="4C09FBE2" w14:textId="77777777">
      <w:pPr>
        <w:pStyle w:val="ListParagraph"/>
        <w:numPr>
          <w:ilvl w:val="1"/>
          <w:numId w:val="20"/>
        </w:numPr>
        <w:tabs>
          <w:tab w:val="left" w:pos="1507"/>
        </w:tabs>
        <w:ind w:left="1507" w:hanging="265"/>
        <w:rPr>
          <w:sz w:val="17"/>
        </w:rPr>
      </w:pPr>
      <w:r>
        <w:rPr>
          <w:spacing w:val="-2"/>
          <w:w w:val="105"/>
          <w:sz w:val="17"/>
        </w:rPr>
        <w:t>Embedding/Microtomy</w:t>
      </w:r>
    </w:p>
    <w:p w:rsidR="00504CCB" w:rsidRDefault="00103C2C" w14:paraId="3610EEA9" w14:textId="77777777">
      <w:pPr>
        <w:pStyle w:val="ListParagraph"/>
        <w:numPr>
          <w:ilvl w:val="1"/>
          <w:numId w:val="20"/>
        </w:numPr>
        <w:tabs>
          <w:tab w:val="left" w:pos="1508"/>
        </w:tabs>
        <w:ind w:left="1508" w:hanging="266"/>
        <w:rPr>
          <w:sz w:val="17"/>
        </w:rPr>
      </w:pPr>
      <w:r>
        <w:rPr>
          <w:w w:val="105"/>
          <w:sz w:val="17"/>
        </w:rPr>
        <w:t>Staining</w:t>
      </w:r>
      <w:r>
        <w:rPr>
          <w:spacing w:val="-5"/>
          <w:w w:val="105"/>
          <w:sz w:val="17"/>
        </w:rPr>
        <w:t xml:space="preserve"> </w:t>
      </w:r>
      <w:r>
        <w:rPr>
          <w:w w:val="105"/>
          <w:sz w:val="17"/>
        </w:rPr>
        <w:t>-</w:t>
      </w:r>
      <w:r>
        <w:rPr>
          <w:spacing w:val="-5"/>
          <w:w w:val="105"/>
          <w:sz w:val="17"/>
        </w:rPr>
        <w:t xml:space="preserve"> </w:t>
      </w:r>
      <w:r>
        <w:rPr>
          <w:w w:val="105"/>
          <w:sz w:val="17"/>
        </w:rPr>
        <w:t>basic</w:t>
      </w:r>
      <w:r>
        <w:rPr>
          <w:spacing w:val="-4"/>
          <w:w w:val="105"/>
          <w:sz w:val="17"/>
        </w:rPr>
        <w:t xml:space="preserve"> </w:t>
      </w:r>
      <w:r>
        <w:rPr>
          <w:w w:val="105"/>
          <w:sz w:val="17"/>
        </w:rPr>
        <w:t>and</w:t>
      </w:r>
      <w:r>
        <w:rPr>
          <w:spacing w:val="-5"/>
          <w:w w:val="105"/>
          <w:sz w:val="17"/>
        </w:rPr>
        <w:t xml:space="preserve"> </w:t>
      </w:r>
      <w:r>
        <w:rPr>
          <w:spacing w:val="-2"/>
          <w:w w:val="105"/>
          <w:sz w:val="17"/>
        </w:rPr>
        <w:t>special</w:t>
      </w:r>
    </w:p>
    <w:p w:rsidR="00504CCB" w:rsidRDefault="00103C2C" w14:paraId="42A08FE7" w14:textId="77777777">
      <w:pPr>
        <w:pStyle w:val="ListParagraph"/>
        <w:numPr>
          <w:ilvl w:val="1"/>
          <w:numId w:val="20"/>
        </w:numPr>
        <w:tabs>
          <w:tab w:val="left" w:pos="1507"/>
        </w:tabs>
        <w:spacing w:before="10"/>
        <w:ind w:left="1507" w:hanging="265"/>
        <w:rPr>
          <w:sz w:val="17"/>
        </w:rPr>
      </w:pPr>
      <w:r>
        <w:rPr>
          <w:w w:val="105"/>
          <w:sz w:val="17"/>
        </w:rPr>
        <w:t>Lab</w:t>
      </w:r>
      <w:r>
        <w:rPr>
          <w:spacing w:val="-5"/>
          <w:w w:val="105"/>
          <w:sz w:val="17"/>
        </w:rPr>
        <w:t xml:space="preserve"> </w:t>
      </w:r>
      <w:r>
        <w:rPr>
          <w:spacing w:val="-2"/>
          <w:w w:val="105"/>
          <w:sz w:val="17"/>
        </w:rPr>
        <w:t>Operations;</w:t>
      </w:r>
    </w:p>
    <w:p w:rsidR="00504CCB" w:rsidRDefault="00103C2C" w14:paraId="24BD67D6" w14:textId="77777777">
      <w:pPr>
        <w:pStyle w:val="ListParagraph"/>
        <w:numPr>
          <w:ilvl w:val="0"/>
          <w:numId w:val="20"/>
        </w:numPr>
        <w:tabs>
          <w:tab w:val="left" w:pos="974"/>
        </w:tabs>
        <w:ind w:left="974" w:hanging="266"/>
        <w:rPr>
          <w:sz w:val="17"/>
        </w:rPr>
      </w:pPr>
      <w:r>
        <w:rPr>
          <w:w w:val="105"/>
          <w:sz w:val="17"/>
        </w:rPr>
        <w:t>Assisting</w:t>
      </w:r>
      <w:r>
        <w:rPr>
          <w:spacing w:val="-8"/>
          <w:w w:val="105"/>
          <w:sz w:val="17"/>
        </w:rPr>
        <w:t xml:space="preserve"> </w:t>
      </w:r>
      <w:r>
        <w:rPr>
          <w:w w:val="105"/>
          <w:sz w:val="17"/>
        </w:rPr>
        <w:t>with</w:t>
      </w:r>
      <w:r>
        <w:rPr>
          <w:spacing w:val="-7"/>
          <w:w w:val="105"/>
          <w:sz w:val="17"/>
        </w:rPr>
        <w:t xml:space="preserve"> </w:t>
      </w:r>
      <w:r>
        <w:rPr>
          <w:w w:val="105"/>
          <w:sz w:val="17"/>
        </w:rPr>
        <w:t>gross</w:t>
      </w:r>
      <w:r>
        <w:rPr>
          <w:spacing w:val="-5"/>
          <w:w w:val="105"/>
          <w:sz w:val="17"/>
        </w:rPr>
        <w:t xml:space="preserve"> </w:t>
      </w:r>
      <w:r>
        <w:rPr>
          <w:w w:val="105"/>
          <w:sz w:val="17"/>
        </w:rPr>
        <w:t>examination</w:t>
      </w:r>
      <w:r>
        <w:rPr>
          <w:spacing w:val="-7"/>
          <w:w w:val="105"/>
          <w:sz w:val="17"/>
        </w:rPr>
        <w:t xml:space="preserve"> </w:t>
      </w:r>
      <w:r>
        <w:rPr>
          <w:w w:val="105"/>
          <w:sz w:val="17"/>
        </w:rPr>
        <w:t>and</w:t>
      </w:r>
      <w:r>
        <w:rPr>
          <w:spacing w:val="-7"/>
          <w:w w:val="105"/>
          <w:sz w:val="17"/>
        </w:rPr>
        <w:t xml:space="preserve"> </w:t>
      </w:r>
      <w:r>
        <w:rPr>
          <w:w w:val="105"/>
          <w:sz w:val="17"/>
        </w:rPr>
        <w:t>frozen</w:t>
      </w:r>
      <w:r>
        <w:rPr>
          <w:spacing w:val="-7"/>
          <w:w w:val="105"/>
          <w:sz w:val="17"/>
        </w:rPr>
        <w:t xml:space="preserve"> </w:t>
      </w:r>
      <w:r>
        <w:rPr>
          <w:w w:val="105"/>
          <w:sz w:val="17"/>
        </w:rPr>
        <w:t>section</w:t>
      </w:r>
      <w:r>
        <w:rPr>
          <w:spacing w:val="-7"/>
          <w:w w:val="105"/>
          <w:sz w:val="17"/>
        </w:rPr>
        <w:t xml:space="preserve"> </w:t>
      </w:r>
      <w:r>
        <w:rPr>
          <w:w w:val="105"/>
          <w:sz w:val="17"/>
        </w:rPr>
        <w:t>procedures</w:t>
      </w:r>
      <w:r>
        <w:rPr>
          <w:spacing w:val="-6"/>
          <w:w w:val="105"/>
          <w:sz w:val="17"/>
        </w:rPr>
        <w:t xml:space="preserve"> </w:t>
      </w:r>
      <w:r>
        <w:rPr>
          <w:w w:val="105"/>
          <w:sz w:val="17"/>
        </w:rPr>
        <w:t>in</w:t>
      </w:r>
      <w:r>
        <w:rPr>
          <w:spacing w:val="-7"/>
          <w:w w:val="105"/>
          <w:sz w:val="17"/>
        </w:rPr>
        <w:t xml:space="preserve"> </w:t>
      </w:r>
      <w:r>
        <w:rPr>
          <w:spacing w:val="-2"/>
          <w:w w:val="105"/>
          <w:sz w:val="17"/>
        </w:rPr>
        <w:t>histopathology;</w:t>
      </w:r>
    </w:p>
    <w:p w:rsidR="00504CCB" w:rsidRDefault="00103C2C" w14:paraId="11454B32" w14:textId="77777777">
      <w:pPr>
        <w:pStyle w:val="ListParagraph"/>
        <w:numPr>
          <w:ilvl w:val="0"/>
          <w:numId w:val="20"/>
        </w:numPr>
        <w:tabs>
          <w:tab w:val="left" w:pos="975"/>
        </w:tabs>
        <w:ind w:hanging="267"/>
        <w:rPr>
          <w:sz w:val="17"/>
        </w:rPr>
      </w:pPr>
      <w:r>
        <w:rPr>
          <w:w w:val="105"/>
          <w:sz w:val="17"/>
        </w:rPr>
        <w:t>Identifying</w:t>
      </w:r>
      <w:r>
        <w:rPr>
          <w:spacing w:val="-9"/>
          <w:w w:val="105"/>
          <w:sz w:val="17"/>
        </w:rPr>
        <w:t xml:space="preserve"> </w:t>
      </w:r>
      <w:r>
        <w:rPr>
          <w:w w:val="105"/>
          <w:sz w:val="17"/>
        </w:rPr>
        <w:t>tissue</w:t>
      </w:r>
      <w:r>
        <w:rPr>
          <w:spacing w:val="-8"/>
          <w:w w:val="105"/>
          <w:sz w:val="17"/>
        </w:rPr>
        <w:t xml:space="preserve"> </w:t>
      </w:r>
      <w:r>
        <w:rPr>
          <w:w w:val="105"/>
          <w:sz w:val="17"/>
        </w:rPr>
        <w:t>structures</w:t>
      </w:r>
      <w:r>
        <w:rPr>
          <w:spacing w:val="-6"/>
          <w:w w:val="105"/>
          <w:sz w:val="17"/>
        </w:rPr>
        <w:t xml:space="preserve"> </w:t>
      </w:r>
      <w:r>
        <w:rPr>
          <w:w w:val="105"/>
          <w:sz w:val="17"/>
        </w:rPr>
        <w:t>and</w:t>
      </w:r>
      <w:r>
        <w:rPr>
          <w:spacing w:val="-8"/>
          <w:w w:val="105"/>
          <w:sz w:val="17"/>
        </w:rPr>
        <w:t xml:space="preserve"> </w:t>
      </w:r>
      <w:r>
        <w:rPr>
          <w:w w:val="105"/>
          <w:sz w:val="17"/>
        </w:rPr>
        <w:t>their</w:t>
      </w:r>
      <w:r>
        <w:rPr>
          <w:spacing w:val="-8"/>
          <w:w w:val="105"/>
          <w:sz w:val="17"/>
        </w:rPr>
        <w:t xml:space="preserve"> </w:t>
      </w:r>
      <w:r>
        <w:rPr>
          <w:w w:val="105"/>
          <w:sz w:val="17"/>
        </w:rPr>
        <w:t>staining</w:t>
      </w:r>
      <w:r>
        <w:rPr>
          <w:spacing w:val="-7"/>
          <w:w w:val="105"/>
          <w:sz w:val="17"/>
        </w:rPr>
        <w:t xml:space="preserve"> </w:t>
      </w:r>
      <w:r>
        <w:rPr>
          <w:spacing w:val="-2"/>
          <w:w w:val="105"/>
          <w:sz w:val="17"/>
        </w:rPr>
        <w:t>characteristics;</w:t>
      </w:r>
    </w:p>
    <w:p w:rsidR="00504CCB" w:rsidRDefault="00103C2C" w14:paraId="2A627776" w14:textId="77777777">
      <w:pPr>
        <w:pStyle w:val="ListParagraph"/>
        <w:numPr>
          <w:ilvl w:val="0"/>
          <w:numId w:val="20"/>
        </w:numPr>
        <w:tabs>
          <w:tab w:val="left" w:pos="973"/>
          <w:tab w:val="left" w:pos="975"/>
        </w:tabs>
        <w:spacing w:before="10" w:line="252" w:lineRule="auto"/>
        <w:ind w:right="4096"/>
        <w:rPr>
          <w:sz w:val="17"/>
        </w:rPr>
      </w:pPr>
      <w:r>
        <w:rPr>
          <w:w w:val="105"/>
          <w:sz w:val="17"/>
        </w:rPr>
        <w:t>Performing</w:t>
      </w:r>
      <w:r>
        <w:rPr>
          <w:spacing w:val="-7"/>
          <w:w w:val="105"/>
          <w:sz w:val="17"/>
        </w:rPr>
        <w:t xml:space="preserve"> </w:t>
      </w:r>
      <w:r>
        <w:rPr>
          <w:w w:val="105"/>
          <w:sz w:val="17"/>
        </w:rPr>
        <w:t>preventive</w:t>
      </w:r>
      <w:r>
        <w:rPr>
          <w:spacing w:val="-6"/>
          <w:w w:val="105"/>
          <w:sz w:val="17"/>
        </w:rPr>
        <w:t xml:space="preserve"> </w:t>
      </w:r>
      <w:r>
        <w:rPr>
          <w:w w:val="105"/>
          <w:sz w:val="17"/>
        </w:rPr>
        <w:t>and</w:t>
      </w:r>
      <w:r>
        <w:rPr>
          <w:spacing w:val="-6"/>
          <w:w w:val="105"/>
          <w:sz w:val="17"/>
        </w:rPr>
        <w:t xml:space="preserve"> </w:t>
      </w:r>
      <w:r>
        <w:rPr>
          <w:w w:val="105"/>
          <w:sz w:val="17"/>
        </w:rPr>
        <w:t>corrective</w:t>
      </w:r>
      <w:r>
        <w:rPr>
          <w:spacing w:val="-6"/>
          <w:w w:val="105"/>
          <w:sz w:val="17"/>
        </w:rPr>
        <w:t xml:space="preserve"> </w:t>
      </w:r>
      <w:r>
        <w:rPr>
          <w:w w:val="105"/>
          <w:sz w:val="17"/>
        </w:rPr>
        <w:t>maintenance</w:t>
      </w:r>
      <w:r>
        <w:rPr>
          <w:spacing w:val="-6"/>
          <w:w w:val="105"/>
          <w:sz w:val="17"/>
        </w:rPr>
        <w:t xml:space="preserve"> </w:t>
      </w:r>
      <w:r>
        <w:rPr>
          <w:w w:val="105"/>
          <w:sz w:val="17"/>
        </w:rPr>
        <w:t>of</w:t>
      </w:r>
      <w:r>
        <w:rPr>
          <w:spacing w:val="-5"/>
          <w:w w:val="105"/>
          <w:sz w:val="17"/>
        </w:rPr>
        <w:t xml:space="preserve"> </w:t>
      </w:r>
      <w:r>
        <w:rPr>
          <w:w w:val="105"/>
          <w:sz w:val="17"/>
        </w:rPr>
        <w:t>equipment</w:t>
      </w:r>
      <w:r>
        <w:rPr>
          <w:spacing w:val="-6"/>
          <w:w w:val="105"/>
          <w:sz w:val="17"/>
        </w:rPr>
        <w:t xml:space="preserve"> </w:t>
      </w:r>
      <w:r>
        <w:rPr>
          <w:w w:val="105"/>
          <w:sz w:val="17"/>
        </w:rPr>
        <w:t>and</w:t>
      </w:r>
      <w:r>
        <w:rPr>
          <w:spacing w:val="-6"/>
          <w:w w:val="105"/>
          <w:sz w:val="17"/>
        </w:rPr>
        <w:t xml:space="preserve"> </w:t>
      </w:r>
      <w:r>
        <w:rPr>
          <w:w w:val="105"/>
          <w:sz w:val="17"/>
        </w:rPr>
        <w:t>instruments</w:t>
      </w:r>
      <w:r>
        <w:rPr>
          <w:spacing w:val="-6"/>
          <w:w w:val="105"/>
          <w:sz w:val="17"/>
        </w:rPr>
        <w:t xml:space="preserve"> </w:t>
      </w:r>
      <w:r>
        <w:rPr>
          <w:w w:val="105"/>
          <w:sz w:val="17"/>
        </w:rPr>
        <w:t>or</w:t>
      </w:r>
      <w:r>
        <w:rPr>
          <w:spacing w:val="-6"/>
          <w:w w:val="105"/>
          <w:sz w:val="17"/>
        </w:rPr>
        <w:t xml:space="preserve"> </w:t>
      </w:r>
      <w:r>
        <w:rPr>
          <w:w w:val="105"/>
          <w:sz w:val="17"/>
        </w:rPr>
        <w:t>referring</w:t>
      </w:r>
      <w:r>
        <w:rPr>
          <w:spacing w:val="-7"/>
          <w:w w:val="105"/>
          <w:sz w:val="17"/>
        </w:rPr>
        <w:t xml:space="preserve"> </w:t>
      </w:r>
      <w:r>
        <w:rPr>
          <w:w w:val="105"/>
          <w:sz w:val="17"/>
        </w:rPr>
        <w:t>to appropriate sources for repairs;</w:t>
      </w:r>
    </w:p>
    <w:p w:rsidR="00504CCB" w:rsidRDefault="00103C2C" w14:paraId="1E8DA97C" w14:textId="77777777">
      <w:pPr>
        <w:pStyle w:val="ListParagraph"/>
        <w:numPr>
          <w:ilvl w:val="0"/>
          <w:numId w:val="20"/>
        </w:numPr>
        <w:tabs>
          <w:tab w:val="left" w:pos="973"/>
          <w:tab w:val="left" w:pos="975"/>
        </w:tabs>
        <w:spacing w:before="0" w:line="252" w:lineRule="auto"/>
        <w:ind w:right="4414"/>
        <w:rPr>
          <w:sz w:val="17"/>
        </w:rPr>
      </w:pPr>
      <w:r>
        <w:rPr>
          <w:w w:val="105"/>
          <w:sz w:val="17"/>
        </w:rPr>
        <w:t>Recognizing</w:t>
      </w:r>
      <w:r>
        <w:rPr>
          <w:spacing w:val="-7"/>
          <w:w w:val="105"/>
          <w:sz w:val="17"/>
        </w:rPr>
        <w:t xml:space="preserve"> </w:t>
      </w:r>
      <w:r>
        <w:rPr>
          <w:w w:val="105"/>
          <w:sz w:val="17"/>
        </w:rPr>
        <w:t>factors</w:t>
      </w:r>
      <w:r>
        <w:rPr>
          <w:spacing w:val="-6"/>
          <w:w w:val="105"/>
          <w:sz w:val="17"/>
        </w:rPr>
        <w:t xml:space="preserve"> </w:t>
      </w:r>
      <w:r>
        <w:rPr>
          <w:w w:val="105"/>
          <w:sz w:val="17"/>
        </w:rPr>
        <w:t>that</w:t>
      </w:r>
      <w:r>
        <w:rPr>
          <w:spacing w:val="-6"/>
          <w:w w:val="105"/>
          <w:sz w:val="17"/>
        </w:rPr>
        <w:t xml:space="preserve"> </w:t>
      </w:r>
      <w:r>
        <w:rPr>
          <w:w w:val="105"/>
          <w:sz w:val="17"/>
        </w:rPr>
        <w:t>affect</w:t>
      </w:r>
      <w:r>
        <w:rPr>
          <w:spacing w:val="-6"/>
          <w:w w:val="105"/>
          <w:sz w:val="17"/>
        </w:rPr>
        <w:t xml:space="preserve"> </w:t>
      </w:r>
      <w:r>
        <w:rPr>
          <w:w w:val="105"/>
          <w:sz w:val="17"/>
        </w:rPr>
        <w:t>procedures</w:t>
      </w:r>
      <w:r>
        <w:rPr>
          <w:spacing w:val="-6"/>
          <w:w w:val="105"/>
          <w:sz w:val="17"/>
        </w:rPr>
        <w:t xml:space="preserve"> </w:t>
      </w:r>
      <w:r>
        <w:rPr>
          <w:w w:val="105"/>
          <w:sz w:val="17"/>
        </w:rPr>
        <w:t>and</w:t>
      </w:r>
      <w:r>
        <w:rPr>
          <w:spacing w:val="-5"/>
          <w:w w:val="105"/>
          <w:sz w:val="17"/>
        </w:rPr>
        <w:t xml:space="preserve"> </w:t>
      </w:r>
      <w:r>
        <w:rPr>
          <w:w w:val="105"/>
          <w:sz w:val="17"/>
        </w:rPr>
        <w:t>results,</w:t>
      </w:r>
      <w:r>
        <w:rPr>
          <w:spacing w:val="-6"/>
          <w:w w:val="105"/>
          <w:sz w:val="17"/>
        </w:rPr>
        <w:t xml:space="preserve"> </w:t>
      </w:r>
      <w:r>
        <w:rPr>
          <w:w w:val="105"/>
          <w:sz w:val="17"/>
        </w:rPr>
        <w:t>and</w:t>
      </w:r>
      <w:r>
        <w:rPr>
          <w:spacing w:val="-7"/>
          <w:w w:val="105"/>
          <w:sz w:val="17"/>
        </w:rPr>
        <w:t xml:space="preserve"> </w:t>
      </w:r>
      <w:r>
        <w:rPr>
          <w:w w:val="105"/>
          <w:sz w:val="17"/>
        </w:rPr>
        <w:t>taking</w:t>
      </w:r>
      <w:r>
        <w:rPr>
          <w:spacing w:val="-6"/>
          <w:w w:val="105"/>
          <w:sz w:val="17"/>
        </w:rPr>
        <w:t xml:space="preserve"> </w:t>
      </w:r>
      <w:r>
        <w:rPr>
          <w:w w:val="105"/>
          <w:sz w:val="17"/>
        </w:rPr>
        <w:t>appropriate</w:t>
      </w:r>
      <w:r>
        <w:rPr>
          <w:spacing w:val="-7"/>
          <w:w w:val="105"/>
          <w:sz w:val="17"/>
        </w:rPr>
        <w:t xml:space="preserve"> </w:t>
      </w:r>
      <w:r>
        <w:rPr>
          <w:w w:val="105"/>
          <w:sz w:val="17"/>
        </w:rPr>
        <w:t>action</w:t>
      </w:r>
      <w:r>
        <w:rPr>
          <w:spacing w:val="-7"/>
          <w:w w:val="105"/>
          <w:sz w:val="17"/>
        </w:rPr>
        <w:t xml:space="preserve"> </w:t>
      </w:r>
      <w:r>
        <w:rPr>
          <w:w w:val="105"/>
          <w:sz w:val="17"/>
        </w:rPr>
        <w:t>within predetermined limits when corrections are indicated;</w:t>
      </w:r>
    </w:p>
    <w:p w:rsidR="00504CCB" w:rsidRDefault="00103C2C" w14:paraId="3BABB5B1" w14:textId="77777777">
      <w:pPr>
        <w:pStyle w:val="ListParagraph"/>
        <w:numPr>
          <w:ilvl w:val="0"/>
          <w:numId w:val="20"/>
        </w:numPr>
        <w:tabs>
          <w:tab w:val="left" w:pos="974"/>
        </w:tabs>
        <w:spacing w:before="0" w:line="194" w:lineRule="exact"/>
        <w:ind w:left="974" w:hanging="266"/>
        <w:rPr>
          <w:sz w:val="17"/>
        </w:rPr>
      </w:pPr>
      <w:r>
        <w:rPr>
          <w:w w:val="105"/>
          <w:sz w:val="17"/>
        </w:rPr>
        <w:t>Performing</w:t>
      </w:r>
      <w:r>
        <w:rPr>
          <w:spacing w:val="-9"/>
          <w:w w:val="105"/>
          <w:sz w:val="17"/>
        </w:rPr>
        <w:t xml:space="preserve"> </w:t>
      </w:r>
      <w:r>
        <w:rPr>
          <w:w w:val="105"/>
          <w:sz w:val="17"/>
        </w:rPr>
        <w:t>and</w:t>
      </w:r>
      <w:r>
        <w:rPr>
          <w:spacing w:val="-7"/>
          <w:w w:val="105"/>
          <w:sz w:val="17"/>
        </w:rPr>
        <w:t xml:space="preserve"> </w:t>
      </w:r>
      <w:r>
        <w:rPr>
          <w:w w:val="105"/>
          <w:sz w:val="17"/>
        </w:rPr>
        <w:t>monitoring</w:t>
      </w:r>
      <w:r>
        <w:rPr>
          <w:spacing w:val="-9"/>
          <w:w w:val="105"/>
          <w:sz w:val="17"/>
        </w:rPr>
        <w:t xml:space="preserve"> </w:t>
      </w:r>
      <w:r>
        <w:rPr>
          <w:w w:val="105"/>
          <w:sz w:val="17"/>
        </w:rPr>
        <w:t>quality</w:t>
      </w:r>
      <w:r>
        <w:rPr>
          <w:spacing w:val="-10"/>
          <w:w w:val="105"/>
          <w:sz w:val="17"/>
        </w:rPr>
        <w:t xml:space="preserve"> </w:t>
      </w:r>
      <w:r>
        <w:rPr>
          <w:w w:val="105"/>
          <w:sz w:val="17"/>
        </w:rPr>
        <w:t>control</w:t>
      </w:r>
      <w:r>
        <w:rPr>
          <w:spacing w:val="-7"/>
          <w:w w:val="105"/>
          <w:sz w:val="17"/>
        </w:rPr>
        <w:t xml:space="preserve"> </w:t>
      </w:r>
      <w:r>
        <w:rPr>
          <w:w w:val="105"/>
          <w:sz w:val="17"/>
        </w:rPr>
        <w:t>within</w:t>
      </w:r>
      <w:r>
        <w:rPr>
          <w:spacing w:val="-8"/>
          <w:w w:val="105"/>
          <w:sz w:val="17"/>
        </w:rPr>
        <w:t xml:space="preserve"> </w:t>
      </w:r>
      <w:r>
        <w:rPr>
          <w:w w:val="105"/>
          <w:sz w:val="17"/>
        </w:rPr>
        <w:t>predetermined</w:t>
      </w:r>
      <w:r>
        <w:rPr>
          <w:spacing w:val="-8"/>
          <w:w w:val="105"/>
          <w:sz w:val="17"/>
        </w:rPr>
        <w:t xml:space="preserve"> </w:t>
      </w:r>
      <w:r>
        <w:rPr>
          <w:spacing w:val="-2"/>
          <w:w w:val="105"/>
          <w:sz w:val="17"/>
        </w:rPr>
        <w:t>limits;</w:t>
      </w:r>
    </w:p>
    <w:p w:rsidR="00504CCB" w:rsidRDefault="00103C2C" w14:paraId="45661141" w14:textId="77777777">
      <w:pPr>
        <w:pStyle w:val="ListParagraph"/>
        <w:numPr>
          <w:ilvl w:val="0"/>
          <w:numId w:val="20"/>
        </w:numPr>
        <w:tabs>
          <w:tab w:val="left" w:pos="974"/>
        </w:tabs>
        <w:spacing w:before="8"/>
        <w:ind w:left="974" w:hanging="266"/>
        <w:rPr>
          <w:sz w:val="17"/>
        </w:rPr>
      </w:pPr>
      <w:r>
        <w:rPr>
          <w:w w:val="105"/>
          <w:sz w:val="17"/>
        </w:rPr>
        <w:t>Applying</w:t>
      </w:r>
      <w:r>
        <w:rPr>
          <w:spacing w:val="-7"/>
          <w:w w:val="105"/>
          <w:sz w:val="17"/>
        </w:rPr>
        <w:t xml:space="preserve"> </w:t>
      </w:r>
      <w:r>
        <w:rPr>
          <w:w w:val="105"/>
          <w:sz w:val="17"/>
        </w:rPr>
        <w:t>principles</w:t>
      </w:r>
      <w:r>
        <w:rPr>
          <w:spacing w:val="-5"/>
          <w:w w:val="105"/>
          <w:sz w:val="17"/>
        </w:rPr>
        <w:t xml:space="preserve"> </w:t>
      </w:r>
      <w:r>
        <w:rPr>
          <w:w w:val="105"/>
          <w:sz w:val="17"/>
        </w:rPr>
        <w:t>of</w:t>
      </w:r>
      <w:r>
        <w:rPr>
          <w:spacing w:val="-6"/>
          <w:w w:val="105"/>
          <w:sz w:val="17"/>
        </w:rPr>
        <w:t xml:space="preserve"> </w:t>
      </w:r>
      <w:r>
        <w:rPr>
          <w:spacing w:val="-2"/>
          <w:w w:val="105"/>
          <w:sz w:val="17"/>
        </w:rPr>
        <w:t>safety;</w:t>
      </w:r>
    </w:p>
    <w:p w:rsidR="00504CCB" w:rsidRDefault="00103C2C" w14:paraId="77B0CF2A" w14:textId="77777777">
      <w:pPr>
        <w:pStyle w:val="ListParagraph"/>
        <w:numPr>
          <w:ilvl w:val="0"/>
          <w:numId w:val="20"/>
        </w:numPr>
        <w:tabs>
          <w:tab w:val="left" w:pos="973"/>
          <w:tab w:val="left" w:pos="975"/>
        </w:tabs>
        <w:spacing w:line="252" w:lineRule="auto"/>
        <w:ind w:right="4478"/>
        <w:rPr>
          <w:sz w:val="17"/>
        </w:rPr>
      </w:pPr>
      <w:r>
        <w:rPr>
          <w:w w:val="105"/>
          <w:sz w:val="17"/>
        </w:rPr>
        <w:t>Demonstrating</w:t>
      </w:r>
      <w:r>
        <w:rPr>
          <w:spacing w:val="-9"/>
          <w:w w:val="105"/>
          <w:sz w:val="17"/>
        </w:rPr>
        <w:t xml:space="preserve"> </w:t>
      </w:r>
      <w:r>
        <w:rPr>
          <w:w w:val="105"/>
          <w:sz w:val="17"/>
        </w:rPr>
        <w:t>professional</w:t>
      </w:r>
      <w:r>
        <w:rPr>
          <w:spacing w:val="-8"/>
          <w:w w:val="105"/>
          <w:sz w:val="17"/>
        </w:rPr>
        <w:t xml:space="preserve"> </w:t>
      </w:r>
      <w:r>
        <w:rPr>
          <w:w w:val="105"/>
          <w:sz w:val="17"/>
        </w:rPr>
        <w:t>conduct</w:t>
      </w:r>
      <w:r>
        <w:rPr>
          <w:spacing w:val="-8"/>
          <w:w w:val="105"/>
          <w:sz w:val="17"/>
        </w:rPr>
        <w:t xml:space="preserve"> </w:t>
      </w:r>
      <w:r>
        <w:rPr>
          <w:w w:val="105"/>
          <w:sz w:val="17"/>
        </w:rPr>
        <w:t>and</w:t>
      </w:r>
      <w:r>
        <w:rPr>
          <w:spacing w:val="-8"/>
          <w:w w:val="105"/>
          <w:sz w:val="17"/>
        </w:rPr>
        <w:t xml:space="preserve"> </w:t>
      </w:r>
      <w:r>
        <w:rPr>
          <w:w w:val="105"/>
          <w:sz w:val="17"/>
        </w:rPr>
        <w:t>interpersonal</w:t>
      </w:r>
      <w:r>
        <w:rPr>
          <w:spacing w:val="-7"/>
          <w:w w:val="105"/>
          <w:sz w:val="17"/>
        </w:rPr>
        <w:t xml:space="preserve"> </w:t>
      </w:r>
      <w:r>
        <w:rPr>
          <w:w w:val="105"/>
          <w:sz w:val="17"/>
        </w:rPr>
        <w:t>communication</w:t>
      </w:r>
      <w:r>
        <w:rPr>
          <w:spacing w:val="-8"/>
          <w:w w:val="105"/>
          <w:sz w:val="17"/>
        </w:rPr>
        <w:t xml:space="preserve"> </w:t>
      </w:r>
      <w:r>
        <w:rPr>
          <w:w w:val="105"/>
          <w:sz w:val="17"/>
        </w:rPr>
        <w:t>skills</w:t>
      </w:r>
      <w:r>
        <w:rPr>
          <w:spacing w:val="-8"/>
          <w:w w:val="105"/>
          <w:sz w:val="17"/>
        </w:rPr>
        <w:t xml:space="preserve"> </w:t>
      </w:r>
      <w:r>
        <w:rPr>
          <w:w w:val="105"/>
          <w:sz w:val="17"/>
        </w:rPr>
        <w:t>with</w:t>
      </w:r>
      <w:r>
        <w:rPr>
          <w:spacing w:val="-8"/>
          <w:w w:val="105"/>
          <w:sz w:val="17"/>
        </w:rPr>
        <w:t xml:space="preserve"> </w:t>
      </w:r>
      <w:r>
        <w:rPr>
          <w:w w:val="105"/>
          <w:sz w:val="17"/>
        </w:rPr>
        <w:t>patients, laboratory personnel, other health care professionals, and with the public;</w:t>
      </w:r>
    </w:p>
    <w:p w:rsidR="00504CCB" w:rsidRDefault="00103C2C" w14:paraId="55087551" w14:textId="77777777">
      <w:pPr>
        <w:pStyle w:val="ListParagraph"/>
        <w:numPr>
          <w:ilvl w:val="0"/>
          <w:numId w:val="20"/>
        </w:numPr>
        <w:tabs>
          <w:tab w:val="left" w:pos="1020"/>
        </w:tabs>
        <w:spacing w:before="0" w:line="252" w:lineRule="auto"/>
        <w:ind w:left="1020" w:right="4030" w:hanging="312"/>
        <w:rPr>
          <w:sz w:val="17"/>
        </w:rPr>
      </w:pPr>
      <w:r>
        <w:rPr>
          <w:w w:val="105"/>
          <w:sz w:val="17"/>
        </w:rPr>
        <w:t>Recognizing</w:t>
      </w:r>
      <w:r>
        <w:rPr>
          <w:spacing w:val="-8"/>
          <w:w w:val="105"/>
          <w:sz w:val="17"/>
        </w:rPr>
        <w:t xml:space="preserve"> </w:t>
      </w:r>
      <w:r>
        <w:rPr>
          <w:w w:val="105"/>
          <w:sz w:val="17"/>
        </w:rPr>
        <w:t>the</w:t>
      </w:r>
      <w:r>
        <w:rPr>
          <w:spacing w:val="-6"/>
          <w:w w:val="105"/>
          <w:sz w:val="17"/>
        </w:rPr>
        <w:t xml:space="preserve"> </w:t>
      </w:r>
      <w:r>
        <w:rPr>
          <w:w w:val="105"/>
          <w:sz w:val="17"/>
        </w:rPr>
        <w:t>responsibilities</w:t>
      </w:r>
      <w:r>
        <w:rPr>
          <w:spacing w:val="-6"/>
          <w:w w:val="105"/>
          <w:sz w:val="17"/>
        </w:rPr>
        <w:t xml:space="preserve"> </w:t>
      </w:r>
      <w:r>
        <w:rPr>
          <w:w w:val="105"/>
          <w:sz w:val="17"/>
        </w:rPr>
        <w:t>of</w:t>
      </w:r>
      <w:r>
        <w:rPr>
          <w:spacing w:val="-7"/>
          <w:w w:val="105"/>
          <w:sz w:val="17"/>
        </w:rPr>
        <w:t xml:space="preserve"> </w:t>
      </w:r>
      <w:r>
        <w:rPr>
          <w:w w:val="105"/>
          <w:sz w:val="17"/>
        </w:rPr>
        <w:t>other</w:t>
      </w:r>
      <w:r>
        <w:rPr>
          <w:spacing w:val="-7"/>
          <w:w w:val="105"/>
          <w:sz w:val="17"/>
        </w:rPr>
        <w:t xml:space="preserve"> </w:t>
      </w:r>
      <w:r>
        <w:rPr>
          <w:w w:val="105"/>
          <w:sz w:val="17"/>
        </w:rPr>
        <w:t>laboratory</w:t>
      </w:r>
      <w:r>
        <w:rPr>
          <w:spacing w:val="-9"/>
          <w:w w:val="105"/>
          <w:sz w:val="17"/>
        </w:rPr>
        <w:t xml:space="preserve"> </w:t>
      </w:r>
      <w:r>
        <w:rPr>
          <w:w w:val="105"/>
          <w:sz w:val="17"/>
        </w:rPr>
        <w:t>and healthcare</w:t>
      </w:r>
      <w:r>
        <w:rPr>
          <w:spacing w:val="-6"/>
          <w:w w:val="105"/>
          <w:sz w:val="17"/>
        </w:rPr>
        <w:t xml:space="preserve"> </w:t>
      </w:r>
      <w:r>
        <w:rPr>
          <w:w w:val="105"/>
          <w:sz w:val="17"/>
        </w:rPr>
        <w:t>professionals</w:t>
      </w:r>
      <w:r>
        <w:rPr>
          <w:spacing w:val="-6"/>
          <w:w w:val="105"/>
          <w:sz w:val="17"/>
        </w:rPr>
        <w:t xml:space="preserve"> </w:t>
      </w:r>
      <w:r>
        <w:rPr>
          <w:w w:val="105"/>
          <w:sz w:val="17"/>
        </w:rPr>
        <w:t>and</w:t>
      </w:r>
      <w:r>
        <w:rPr>
          <w:spacing w:val="-7"/>
          <w:w w:val="105"/>
          <w:sz w:val="17"/>
        </w:rPr>
        <w:t xml:space="preserve"> </w:t>
      </w:r>
      <w:r>
        <w:rPr>
          <w:w w:val="105"/>
          <w:sz w:val="17"/>
        </w:rPr>
        <w:t>interacting with them with respect for their jobs and patient care;</w:t>
      </w:r>
    </w:p>
    <w:p w:rsidR="00504CCB" w:rsidRDefault="00103C2C" w14:paraId="40899664" w14:textId="77777777">
      <w:pPr>
        <w:pStyle w:val="ListParagraph"/>
        <w:numPr>
          <w:ilvl w:val="0"/>
          <w:numId w:val="20"/>
        </w:numPr>
        <w:tabs>
          <w:tab w:val="left" w:pos="1020"/>
        </w:tabs>
        <w:spacing w:before="0" w:line="252" w:lineRule="auto"/>
        <w:ind w:left="1020" w:right="4079" w:hanging="312"/>
        <w:rPr>
          <w:sz w:val="17"/>
        </w:rPr>
      </w:pPr>
      <w:r>
        <w:rPr>
          <w:w w:val="105"/>
          <w:sz w:val="17"/>
        </w:rPr>
        <w:t>Recognizing</w:t>
      </w:r>
      <w:r>
        <w:rPr>
          <w:spacing w:val="-7"/>
          <w:w w:val="105"/>
          <w:sz w:val="17"/>
        </w:rPr>
        <w:t xml:space="preserve"> </w:t>
      </w:r>
      <w:r>
        <w:rPr>
          <w:w w:val="105"/>
          <w:sz w:val="17"/>
        </w:rPr>
        <w:t>and</w:t>
      </w:r>
      <w:r>
        <w:rPr>
          <w:spacing w:val="-4"/>
          <w:w w:val="105"/>
          <w:sz w:val="17"/>
        </w:rPr>
        <w:t xml:space="preserve"> </w:t>
      </w:r>
      <w:r>
        <w:rPr>
          <w:w w:val="105"/>
          <w:sz w:val="17"/>
        </w:rPr>
        <w:t>acting</w:t>
      </w:r>
      <w:r>
        <w:rPr>
          <w:spacing w:val="-7"/>
          <w:w w:val="105"/>
          <w:sz w:val="17"/>
        </w:rPr>
        <w:t xml:space="preserve"> </w:t>
      </w:r>
      <w:r>
        <w:rPr>
          <w:w w:val="105"/>
          <w:sz w:val="17"/>
        </w:rPr>
        <w:t>upon</w:t>
      </w:r>
      <w:r>
        <w:rPr>
          <w:spacing w:val="-6"/>
          <w:w w:val="105"/>
          <w:sz w:val="17"/>
        </w:rPr>
        <w:t xml:space="preserve"> </w:t>
      </w:r>
      <w:r>
        <w:rPr>
          <w:w w:val="105"/>
          <w:sz w:val="17"/>
        </w:rPr>
        <w:t>individual</w:t>
      </w:r>
      <w:r>
        <w:rPr>
          <w:spacing w:val="-5"/>
          <w:w w:val="105"/>
          <w:sz w:val="17"/>
        </w:rPr>
        <w:t xml:space="preserve"> </w:t>
      </w:r>
      <w:r>
        <w:rPr>
          <w:w w:val="105"/>
          <w:sz w:val="17"/>
        </w:rPr>
        <w:t>needs</w:t>
      </w:r>
      <w:r>
        <w:rPr>
          <w:spacing w:val="-5"/>
          <w:w w:val="105"/>
          <w:sz w:val="17"/>
        </w:rPr>
        <w:t xml:space="preserve"> </w:t>
      </w:r>
      <w:r>
        <w:rPr>
          <w:w w:val="105"/>
          <w:sz w:val="17"/>
        </w:rPr>
        <w:t>for</w:t>
      </w:r>
      <w:r>
        <w:rPr>
          <w:spacing w:val="-5"/>
          <w:w w:val="105"/>
          <w:sz w:val="17"/>
        </w:rPr>
        <w:t xml:space="preserve"> </w:t>
      </w:r>
      <w:r>
        <w:rPr>
          <w:w w:val="105"/>
          <w:sz w:val="17"/>
        </w:rPr>
        <w:t>continuing</w:t>
      </w:r>
      <w:r>
        <w:rPr>
          <w:spacing w:val="-7"/>
          <w:w w:val="105"/>
          <w:sz w:val="17"/>
        </w:rPr>
        <w:t xml:space="preserve"> </w:t>
      </w:r>
      <w:r>
        <w:rPr>
          <w:w w:val="105"/>
          <w:sz w:val="17"/>
        </w:rPr>
        <w:t>education</w:t>
      </w:r>
      <w:r>
        <w:rPr>
          <w:spacing w:val="-6"/>
          <w:w w:val="105"/>
          <w:sz w:val="17"/>
        </w:rPr>
        <w:t xml:space="preserve"> </w:t>
      </w:r>
      <w:r>
        <w:rPr>
          <w:w w:val="105"/>
          <w:sz w:val="17"/>
        </w:rPr>
        <w:t>as</w:t>
      </w:r>
      <w:r>
        <w:rPr>
          <w:spacing w:val="-6"/>
          <w:w w:val="105"/>
          <w:sz w:val="17"/>
        </w:rPr>
        <w:t xml:space="preserve"> </w:t>
      </w:r>
      <w:r>
        <w:rPr>
          <w:w w:val="105"/>
          <w:sz w:val="17"/>
        </w:rPr>
        <w:t>a</w:t>
      </w:r>
      <w:r>
        <w:rPr>
          <w:spacing w:val="-6"/>
          <w:w w:val="105"/>
          <w:sz w:val="17"/>
        </w:rPr>
        <w:t xml:space="preserve"> </w:t>
      </w:r>
      <w:r>
        <w:rPr>
          <w:w w:val="105"/>
          <w:sz w:val="17"/>
        </w:rPr>
        <w:t>function</w:t>
      </w:r>
      <w:r>
        <w:rPr>
          <w:spacing w:val="-6"/>
          <w:w w:val="105"/>
          <w:sz w:val="17"/>
        </w:rPr>
        <w:t xml:space="preserve"> </w:t>
      </w:r>
      <w:r>
        <w:rPr>
          <w:w w:val="105"/>
          <w:sz w:val="17"/>
        </w:rPr>
        <w:t>of</w:t>
      </w:r>
      <w:r>
        <w:rPr>
          <w:spacing w:val="-4"/>
          <w:w w:val="105"/>
          <w:sz w:val="17"/>
        </w:rPr>
        <w:t xml:space="preserve"> </w:t>
      </w:r>
      <w:r>
        <w:rPr>
          <w:w w:val="105"/>
          <w:sz w:val="17"/>
        </w:rPr>
        <w:t>growth and maintenance of professional competence;</w:t>
      </w:r>
    </w:p>
    <w:p w:rsidR="00504CCB" w:rsidP="38D7EEDA" w:rsidRDefault="00103C2C" w14:paraId="795B5EBB" w14:textId="796DBF69">
      <w:pPr>
        <w:pStyle w:val="ListParagraph"/>
        <w:numPr>
          <w:ilvl w:val="0"/>
          <w:numId w:val="20"/>
        </w:numPr>
        <w:tabs>
          <w:tab w:val="left" w:pos="1020"/>
        </w:tabs>
        <w:spacing w:before="0" w:line="252" w:lineRule="auto"/>
        <w:ind w:left="1020" w:right="1260" w:hanging="312"/>
        <w:rPr>
          <w:sz w:val="17"/>
          <w:szCs w:val="17"/>
        </w:rPr>
      </w:pPr>
      <w:r w:rsidRPr="38D7EEDA" w:rsidR="00103C2C">
        <w:rPr>
          <w:w w:val="105"/>
          <w:sz w:val="17"/>
          <w:szCs w:val="17"/>
        </w:rPr>
        <w:t xml:space="preserve">Exercising principles of management, safety, and supervision, as the primary analyst making </w:t>
      </w:r>
      <w:r w:rsidRPr="38D7EEDA" w:rsidR="3428EC62">
        <w:rPr>
          <w:w w:val="105"/>
          <w:sz w:val="17"/>
          <w:szCs w:val="17"/>
        </w:rPr>
        <w:t>specimen-oriented</w:t>
      </w:r>
      <w:r w:rsidRPr="38D7EEDA" w:rsidR="00103C2C">
        <w:rPr>
          <w:sz w:val="17"/>
          <w:szCs w:val="17"/>
        </w:rPr>
        <w:t xml:space="preserve"> decisions on predetermined criteria, including a working knowledge of criteria</w:t>
      </w:r>
      <w:r w:rsidRPr="38D7EEDA" w:rsidR="00103C2C">
        <w:rPr>
          <w:sz w:val="17"/>
          <w:szCs w:val="17"/>
        </w:rPr>
        <w:t xml:space="preserve"> </w:t>
      </w:r>
      <w:r w:rsidRPr="38D7EEDA" w:rsidR="00103C2C">
        <w:rPr>
          <w:sz w:val="17"/>
          <w:szCs w:val="17"/>
        </w:rPr>
        <w:t>values.</w:t>
      </w:r>
      <w:r w:rsidRPr="38D7EEDA" w:rsidR="00103C2C">
        <w:rPr>
          <w:sz w:val="17"/>
          <w:szCs w:val="17"/>
        </w:rPr>
        <w:t xml:space="preserve"> </w:t>
      </w:r>
      <w:r w:rsidRPr="38D7EEDA" w:rsidR="00103C2C">
        <w:rPr>
          <w:sz w:val="17"/>
          <w:szCs w:val="17"/>
        </w:rPr>
        <w:t>Communications</w:t>
      </w:r>
      <w:r w:rsidRPr="38D7EEDA" w:rsidR="00103C2C">
        <w:rPr>
          <w:sz w:val="17"/>
          <w:szCs w:val="17"/>
        </w:rPr>
        <w:t xml:space="preserve"> </w:t>
      </w:r>
      <w:r w:rsidRPr="38D7EEDA" w:rsidR="00103C2C">
        <w:rPr>
          <w:sz w:val="17"/>
          <w:szCs w:val="17"/>
        </w:rPr>
        <w:t>skills</w:t>
      </w:r>
      <w:r w:rsidRPr="38D7EEDA" w:rsidR="00103C2C">
        <w:rPr>
          <w:sz w:val="17"/>
          <w:szCs w:val="17"/>
        </w:rPr>
        <w:t xml:space="preserve"> </w:t>
      </w:r>
      <w:r w:rsidRPr="38D7EEDA" w:rsidR="00103C2C">
        <w:rPr>
          <w:sz w:val="17"/>
          <w:szCs w:val="17"/>
        </w:rPr>
        <w:t>will</w:t>
      </w:r>
      <w:r w:rsidRPr="38D7EEDA" w:rsidR="00103C2C">
        <w:rPr>
          <w:sz w:val="17"/>
          <w:szCs w:val="17"/>
        </w:rPr>
        <w:t xml:space="preserve"> </w:t>
      </w:r>
      <w:r w:rsidRPr="38D7EEDA" w:rsidR="00103C2C">
        <w:rPr>
          <w:sz w:val="17"/>
          <w:szCs w:val="17"/>
        </w:rPr>
        <w:t>extend</w:t>
      </w:r>
      <w:r w:rsidRPr="38D7EEDA" w:rsidR="00103C2C">
        <w:rPr>
          <w:sz w:val="17"/>
          <w:szCs w:val="17"/>
        </w:rPr>
        <w:t xml:space="preserve"> </w:t>
      </w:r>
      <w:r w:rsidRPr="38D7EEDA" w:rsidR="00103C2C">
        <w:rPr>
          <w:sz w:val="17"/>
          <w:szCs w:val="17"/>
        </w:rPr>
        <w:t>to</w:t>
      </w:r>
      <w:r w:rsidRPr="38D7EEDA" w:rsidR="00103C2C">
        <w:rPr>
          <w:sz w:val="17"/>
          <w:szCs w:val="17"/>
        </w:rPr>
        <w:t xml:space="preserve"> </w:t>
      </w:r>
      <w:r w:rsidRPr="38D7EEDA" w:rsidR="00103C2C">
        <w:rPr>
          <w:sz w:val="17"/>
          <w:szCs w:val="17"/>
        </w:rPr>
        <w:t>frequent</w:t>
      </w:r>
      <w:r w:rsidRPr="38D7EEDA" w:rsidR="00103C2C">
        <w:rPr>
          <w:sz w:val="17"/>
          <w:szCs w:val="17"/>
        </w:rPr>
        <w:t xml:space="preserve"> </w:t>
      </w:r>
      <w:r w:rsidRPr="38D7EEDA" w:rsidR="00103C2C">
        <w:rPr>
          <w:sz w:val="17"/>
          <w:szCs w:val="17"/>
        </w:rPr>
        <w:t>interactions</w:t>
      </w:r>
      <w:r w:rsidRPr="38D7EEDA" w:rsidR="00103C2C">
        <w:rPr>
          <w:sz w:val="17"/>
          <w:szCs w:val="17"/>
        </w:rPr>
        <w:t xml:space="preserve"> </w:t>
      </w:r>
      <w:r w:rsidRPr="38D7EEDA" w:rsidR="00103C2C">
        <w:rPr>
          <w:sz w:val="17"/>
          <w:szCs w:val="17"/>
        </w:rPr>
        <w:t>with</w:t>
      </w:r>
      <w:r w:rsidRPr="38D7EEDA" w:rsidR="00103C2C">
        <w:rPr>
          <w:sz w:val="17"/>
          <w:szCs w:val="17"/>
        </w:rPr>
        <w:t xml:space="preserve"> </w:t>
      </w:r>
      <w:r w:rsidRPr="38D7EEDA" w:rsidR="00103C2C">
        <w:rPr>
          <w:sz w:val="17"/>
          <w:szCs w:val="17"/>
        </w:rPr>
        <w:t>members</w:t>
      </w:r>
      <w:r w:rsidRPr="38D7EEDA" w:rsidR="00103C2C">
        <w:rPr>
          <w:sz w:val="17"/>
          <w:szCs w:val="17"/>
        </w:rPr>
        <w:t xml:space="preserve"> </w:t>
      </w:r>
      <w:r w:rsidRPr="38D7EEDA" w:rsidR="00103C2C">
        <w:rPr>
          <w:sz w:val="17"/>
          <w:szCs w:val="17"/>
        </w:rPr>
        <w:t>of</w:t>
      </w:r>
      <w:r w:rsidRPr="38D7EEDA" w:rsidR="00103C2C">
        <w:rPr>
          <w:sz w:val="17"/>
          <w:szCs w:val="17"/>
        </w:rPr>
        <w:t xml:space="preserve"> </w:t>
      </w:r>
      <w:r w:rsidRPr="38D7EEDA" w:rsidR="00103C2C">
        <w:rPr>
          <w:sz w:val="17"/>
          <w:szCs w:val="17"/>
        </w:rPr>
        <w:t>the healthcare team, external relations, customer service, and patient education.</w:t>
      </w:r>
    </w:p>
    <w:p w:rsidR="00504CCB" w:rsidRDefault="00504CCB" w14:paraId="414E150F" w14:textId="77777777">
      <w:pPr>
        <w:pStyle w:val="BodyText"/>
      </w:pPr>
    </w:p>
    <w:p w:rsidR="00504CCB" w:rsidRDefault="00504CCB" w14:paraId="6B8AB44B" w14:textId="77777777">
      <w:pPr>
        <w:pStyle w:val="BodyText"/>
        <w:spacing w:before="13"/>
      </w:pPr>
    </w:p>
    <w:p w:rsidR="00504CCB" w:rsidP="00987197" w:rsidRDefault="00103C2C" w14:paraId="433384E7" w14:textId="1067E558">
      <w:pPr>
        <w:pStyle w:val="BodyText"/>
        <w:tabs>
          <w:tab w:val="left" w:pos="5400"/>
        </w:tabs>
        <w:spacing w:line="252" w:lineRule="auto"/>
        <w:ind w:left="441" w:right="720"/>
        <w:jc w:val="both"/>
      </w:pPr>
      <w:r w:rsidR="00103C2C">
        <w:rPr>
          <w:w w:val="105"/>
        </w:rPr>
        <w:t xml:space="preserve">Note: The levels of analysis range from routine tissue processing to complex histopathology laboratory procedures in </w:t>
      </w:r>
      <w:r w:rsidR="304AC0FB">
        <w:rPr/>
        <w:t>various</w:t>
      </w:r>
      <w:r w:rsidR="00103C2C">
        <w:rPr/>
        <w:t xml:space="preserve"> major areas of anatomic pathology. The </w:t>
      </w:r>
      <w:bookmarkStart w:name="_Int_XRm4LZ81" w:id="1641326564"/>
      <w:r w:rsidR="00103C2C">
        <w:rPr/>
        <w:t>histotechnician</w:t>
      </w:r>
      <w:bookmarkEnd w:id="1641326564"/>
      <w:r w:rsidR="00103C2C">
        <w:rPr/>
        <w:t xml:space="preserve"> will have diverse functions in areas of pre-analytic, analytic, and post-analytic processes. The </w:t>
      </w:r>
      <w:bookmarkStart w:name="_Int_1LhWr41Q" w:id="593685173"/>
      <w:r w:rsidR="00103C2C">
        <w:rPr/>
        <w:t>histotechnician</w:t>
      </w:r>
      <w:bookmarkEnd w:id="593685173"/>
      <w:r w:rsidR="00103C2C">
        <w:rPr/>
        <w:t xml:space="preserve"> will have responsibilities for information processing, training, and quality control monitoring wherever histologic procedures are performed.</w:t>
      </w:r>
    </w:p>
    <w:p w:rsidR="00504CCB" w:rsidRDefault="00504CCB" w14:paraId="2A7E5BE0" w14:textId="77777777">
      <w:pPr>
        <w:pStyle w:val="BodyText"/>
        <w:spacing w:line="252" w:lineRule="auto"/>
        <w:jc w:val="both"/>
        <w:sectPr w:rsidR="00504CCB" w:rsidSect="0014504C">
          <w:pgSz w:w="12240" w:h="15840" w:orient="portrait"/>
          <w:pgMar w:top="1440" w:right="1440" w:bottom="1440" w:left="1440" w:header="0" w:footer="2776" w:gutter="0"/>
          <w:cols w:space="720"/>
          <w:docGrid w:linePitch="299"/>
          <w:headerReference w:type="default" r:id="Rdfc5ff13954f41d7"/>
        </w:sectPr>
      </w:pPr>
    </w:p>
    <w:p w:rsidR="00504CCB" w:rsidP="00FD4B3B" w:rsidRDefault="00103C2C" w14:paraId="19FBEC4C" w14:textId="77777777">
      <w:pPr>
        <w:pStyle w:val="Heading1"/>
        <w:tabs>
          <w:tab w:val="left" w:pos="9270"/>
        </w:tabs>
        <w:spacing w:line="237" w:lineRule="auto"/>
        <w:ind w:left="720" w:right="5115"/>
      </w:pPr>
      <w:bookmarkStart w:name="_bookmark6" w:id="5"/>
      <w:bookmarkEnd w:id="5"/>
      <w:r>
        <w:rPr>
          <w:spacing w:val="-2"/>
        </w:rPr>
        <w:t>JOB</w:t>
      </w:r>
      <w:r>
        <w:rPr>
          <w:spacing w:val="-6"/>
        </w:rPr>
        <w:t xml:space="preserve"> </w:t>
      </w:r>
      <w:r>
        <w:rPr>
          <w:spacing w:val="-2"/>
        </w:rPr>
        <w:t>OPPORTUNITIES</w:t>
      </w:r>
      <w:r>
        <w:rPr>
          <w:spacing w:val="-5"/>
        </w:rPr>
        <w:t xml:space="preserve"> </w:t>
      </w:r>
      <w:r>
        <w:rPr>
          <w:spacing w:val="-2"/>
        </w:rPr>
        <w:t>FOR</w:t>
      </w:r>
      <w:r>
        <w:rPr>
          <w:spacing w:val="-3"/>
        </w:rPr>
        <w:t xml:space="preserve"> </w:t>
      </w:r>
      <w:r>
        <w:rPr>
          <w:spacing w:val="-2"/>
        </w:rPr>
        <w:t>DIPLOMA</w:t>
      </w:r>
      <w:r>
        <w:rPr>
          <w:spacing w:val="-3"/>
        </w:rPr>
        <w:t xml:space="preserve"> </w:t>
      </w:r>
      <w:r>
        <w:rPr>
          <w:spacing w:val="-2"/>
        </w:rPr>
        <w:t>DEGREE</w:t>
      </w:r>
      <w:r>
        <w:rPr>
          <w:spacing w:val="-7"/>
        </w:rPr>
        <w:t xml:space="preserve"> </w:t>
      </w:r>
      <w:r>
        <w:rPr>
          <w:spacing w:val="-2"/>
        </w:rPr>
        <w:t>HISTOLOGY TECHNICIANS</w:t>
      </w:r>
    </w:p>
    <w:p w:rsidR="00504CCB" w:rsidP="00FD4B3B" w:rsidRDefault="00103C2C" w14:paraId="70A4CD9D" w14:textId="77777777">
      <w:pPr>
        <w:pStyle w:val="BodyText"/>
        <w:tabs>
          <w:tab w:val="left" w:pos="9270"/>
        </w:tabs>
        <w:spacing w:before="211" w:line="252" w:lineRule="auto"/>
        <w:ind w:left="720" w:right="-90" w:firstLine="534"/>
      </w:pPr>
      <w:r w:rsidR="00103C2C">
        <w:rPr>
          <w:color w:val="333333"/>
          <w:w w:val="105"/>
        </w:rPr>
        <w:t>Career</w:t>
      </w:r>
      <w:r w:rsidR="00103C2C">
        <w:rPr>
          <w:color w:val="333333"/>
          <w:spacing w:val="-6"/>
          <w:w w:val="105"/>
        </w:rPr>
        <w:t xml:space="preserve"> </w:t>
      </w:r>
      <w:r w:rsidR="00103C2C">
        <w:rPr>
          <w:color w:val="333333"/>
          <w:w w:val="105"/>
        </w:rPr>
        <w:t>opportunities</w:t>
      </w:r>
      <w:r w:rsidR="00103C2C">
        <w:rPr>
          <w:color w:val="333333"/>
          <w:spacing w:val="-5"/>
          <w:w w:val="105"/>
        </w:rPr>
        <w:t xml:space="preserve"> </w:t>
      </w:r>
      <w:r w:rsidR="00103C2C">
        <w:rPr>
          <w:color w:val="333333"/>
          <w:w w:val="105"/>
        </w:rPr>
        <w:t>for</w:t>
      </w:r>
      <w:r w:rsidR="00103C2C">
        <w:rPr>
          <w:color w:val="333333"/>
          <w:spacing w:val="-2"/>
          <w:w w:val="105"/>
        </w:rPr>
        <w:t xml:space="preserve"> </w:t>
      </w:r>
      <w:bookmarkStart w:name="_Int_PpdB4UlX" w:id="1713952287"/>
      <w:r w:rsidR="00103C2C">
        <w:rPr>
          <w:color w:val="333333"/>
          <w:w w:val="105"/>
        </w:rPr>
        <w:t>histotechnicians</w:t>
      </w:r>
      <w:bookmarkEnd w:id="1713952287"/>
      <w:r w:rsidR="00103C2C">
        <w:rPr>
          <w:color w:val="333333"/>
          <w:spacing w:val="-5"/>
          <w:w w:val="105"/>
        </w:rPr>
        <w:t xml:space="preserve"> </w:t>
      </w:r>
      <w:r w:rsidR="00103C2C">
        <w:rPr>
          <w:color w:val="333333"/>
          <w:w w:val="105"/>
        </w:rPr>
        <w:t>are</w:t>
      </w:r>
      <w:r w:rsidR="00103C2C">
        <w:rPr>
          <w:color w:val="333333"/>
          <w:spacing w:val="-5"/>
          <w:w w:val="105"/>
        </w:rPr>
        <w:t xml:space="preserve"> </w:t>
      </w:r>
      <w:r w:rsidR="00103C2C">
        <w:rPr>
          <w:color w:val="333333"/>
          <w:w w:val="105"/>
        </w:rPr>
        <w:t>excellent,</w:t>
      </w:r>
      <w:r w:rsidR="00103C2C">
        <w:rPr>
          <w:color w:val="333333"/>
          <w:spacing w:val="-6"/>
          <w:w w:val="105"/>
        </w:rPr>
        <w:t xml:space="preserve"> </w:t>
      </w:r>
      <w:r w:rsidR="00103C2C">
        <w:rPr>
          <w:color w:val="333333"/>
          <w:w w:val="105"/>
        </w:rPr>
        <w:t>as</w:t>
      </w:r>
      <w:r w:rsidR="00103C2C">
        <w:rPr>
          <w:color w:val="333333"/>
          <w:spacing w:val="-5"/>
          <w:w w:val="105"/>
        </w:rPr>
        <w:t xml:space="preserve"> </w:t>
      </w:r>
      <w:r w:rsidR="00103C2C">
        <w:rPr>
          <w:color w:val="333333"/>
          <w:w w:val="105"/>
        </w:rPr>
        <w:t>histology</w:t>
      </w:r>
      <w:r w:rsidR="00103C2C">
        <w:rPr>
          <w:color w:val="333333"/>
          <w:spacing w:val="-8"/>
          <w:w w:val="105"/>
        </w:rPr>
        <w:t xml:space="preserve"> </w:t>
      </w:r>
      <w:r w:rsidR="00103C2C">
        <w:rPr>
          <w:color w:val="333333"/>
          <w:w w:val="105"/>
        </w:rPr>
        <w:t>remains</w:t>
      </w:r>
      <w:r w:rsidR="00103C2C">
        <w:rPr>
          <w:color w:val="333333"/>
          <w:spacing w:val="-5"/>
          <w:w w:val="105"/>
        </w:rPr>
        <w:t xml:space="preserve"> </w:t>
      </w:r>
      <w:r w:rsidR="00103C2C">
        <w:rPr>
          <w:color w:val="333333"/>
          <w:w w:val="105"/>
        </w:rPr>
        <w:t>a</w:t>
      </w:r>
      <w:r w:rsidR="00103C2C">
        <w:rPr>
          <w:color w:val="333333"/>
          <w:spacing w:val="-6"/>
          <w:w w:val="105"/>
        </w:rPr>
        <w:t xml:space="preserve"> </w:t>
      </w:r>
      <w:r w:rsidR="00103C2C">
        <w:rPr>
          <w:color w:val="333333"/>
          <w:w w:val="105"/>
        </w:rPr>
        <w:t>growing</w:t>
      </w:r>
      <w:r w:rsidR="00103C2C">
        <w:rPr>
          <w:color w:val="333333"/>
          <w:spacing w:val="-7"/>
          <w:w w:val="105"/>
        </w:rPr>
        <w:t xml:space="preserve"> </w:t>
      </w:r>
      <w:r w:rsidR="00103C2C">
        <w:rPr>
          <w:color w:val="333333"/>
          <w:w w:val="105"/>
        </w:rPr>
        <w:t>field.</w:t>
      </w:r>
      <w:r w:rsidR="00103C2C">
        <w:rPr>
          <w:color w:val="333333"/>
          <w:spacing w:val="-5"/>
          <w:w w:val="105"/>
        </w:rPr>
        <w:t xml:space="preserve"> </w:t>
      </w:r>
      <w:r w:rsidR="00103C2C">
        <w:rPr>
          <w:color w:val="333333"/>
          <w:w w:val="105"/>
        </w:rPr>
        <w:t xml:space="preserve">The current need for certified histology technicians far exceeds the supply of trained professionals </w:t>
      </w:r>
      <w:r w:rsidR="00103C2C">
        <w:rPr>
          <w:color w:val="333333"/>
          <w:spacing w:val="-2"/>
          <w:w w:val="105"/>
        </w:rPr>
        <w:t>nationwide.</w:t>
      </w:r>
    </w:p>
    <w:p w:rsidR="00504CCB" w:rsidP="00FD4B3B" w:rsidRDefault="00103C2C" w14:paraId="7D70EE1A" w14:textId="03163AA7">
      <w:pPr>
        <w:pStyle w:val="BodyText"/>
        <w:tabs>
          <w:tab w:val="left" w:pos="9270"/>
        </w:tabs>
        <w:spacing w:before="148" w:line="252" w:lineRule="auto"/>
        <w:ind w:left="720" w:right="90"/>
      </w:pPr>
      <w:r w:rsidR="00103C2C">
        <w:rPr>
          <w:color w:val="333333"/>
          <w:w w:val="105"/>
        </w:rPr>
        <w:t>Employment is widely available in clinical pathology and private laboratories. Some may work in research,</w:t>
      </w:r>
      <w:r w:rsidR="00103C2C">
        <w:rPr>
          <w:color w:val="333333"/>
          <w:spacing w:val="-7"/>
          <w:w w:val="105"/>
        </w:rPr>
        <w:t xml:space="preserve"> </w:t>
      </w:r>
      <w:r w:rsidR="00103C2C">
        <w:rPr>
          <w:color w:val="333333"/>
          <w:w w:val="105"/>
        </w:rPr>
        <w:t>veterinary,</w:t>
      </w:r>
      <w:r w:rsidR="00103C2C">
        <w:rPr>
          <w:color w:val="333333"/>
          <w:spacing w:val="-7"/>
          <w:w w:val="105"/>
        </w:rPr>
        <w:t xml:space="preserve"> </w:t>
      </w:r>
      <w:r w:rsidR="454FB8DF">
        <w:rPr>
          <w:color w:val="333333"/>
          <w:w w:val="105"/>
        </w:rPr>
        <w:t>pharmaceutical,</w:t>
      </w:r>
      <w:r w:rsidRPr="38D7EEDA" w:rsidR="00103C2C">
        <w:rPr>
          <w:color w:val="333333"/>
        </w:rPr>
        <w:t xml:space="preserve"> </w:t>
      </w:r>
      <w:r w:rsidRPr="38D7EEDA" w:rsidR="00103C2C">
        <w:rPr>
          <w:color w:val="333333"/>
        </w:rPr>
        <w:t>and</w:t>
      </w:r>
      <w:r w:rsidRPr="38D7EEDA" w:rsidR="00103C2C">
        <w:rPr>
          <w:color w:val="333333"/>
        </w:rPr>
        <w:t xml:space="preserve"> </w:t>
      </w:r>
      <w:r w:rsidRPr="38D7EEDA" w:rsidR="00103C2C">
        <w:rPr>
          <w:color w:val="333333"/>
        </w:rPr>
        <w:t>forensic</w:t>
      </w:r>
      <w:r w:rsidRPr="38D7EEDA" w:rsidR="00103C2C">
        <w:rPr>
          <w:color w:val="333333"/>
        </w:rPr>
        <w:t xml:space="preserve"> </w:t>
      </w:r>
      <w:r w:rsidRPr="38D7EEDA" w:rsidR="00103C2C">
        <w:rPr>
          <w:color w:val="333333"/>
        </w:rPr>
        <w:t>laboratories.</w:t>
      </w:r>
      <w:r w:rsidRPr="38D7EEDA" w:rsidR="00103C2C">
        <w:rPr>
          <w:color w:val="333333"/>
        </w:rPr>
        <w:t xml:space="preserve"> </w:t>
      </w:r>
      <w:r w:rsidRPr="38D7EEDA" w:rsidR="00103C2C">
        <w:rPr>
          <w:color w:val="333333"/>
        </w:rPr>
        <w:t>Advancement</w:t>
      </w:r>
      <w:r w:rsidRPr="38D7EEDA" w:rsidR="00103C2C">
        <w:rPr>
          <w:color w:val="333333"/>
        </w:rPr>
        <w:t xml:space="preserve"> </w:t>
      </w:r>
      <w:r w:rsidRPr="38D7EEDA" w:rsidR="00103C2C">
        <w:rPr>
          <w:color w:val="333333"/>
        </w:rPr>
        <w:t>is</w:t>
      </w:r>
      <w:r w:rsidRPr="38D7EEDA" w:rsidR="00103C2C">
        <w:rPr>
          <w:color w:val="333333"/>
        </w:rPr>
        <w:t xml:space="preserve"> </w:t>
      </w:r>
      <w:r w:rsidRPr="38D7EEDA" w:rsidR="00103C2C">
        <w:rPr>
          <w:color w:val="333333"/>
        </w:rPr>
        <w:t>also</w:t>
      </w:r>
      <w:r w:rsidRPr="38D7EEDA" w:rsidR="00103C2C">
        <w:rPr>
          <w:color w:val="333333"/>
        </w:rPr>
        <w:t xml:space="preserve"> </w:t>
      </w:r>
      <w:r w:rsidRPr="38D7EEDA" w:rsidR="00103C2C">
        <w:rPr>
          <w:color w:val="333333"/>
        </w:rPr>
        <w:t>possible</w:t>
      </w:r>
      <w:r w:rsidRPr="38D7EEDA" w:rsidR="00103C2C">
        <w:rPr>
          <w:color w:val="333333"/>
        </w:rPr>
        <w:t xml:space="preserve"> </w:t>
      </w:r>
      <w:r w:rsidRPr="38D7EEDA" w:rsidR="00103C2C">
        <w:rPr>
          <w:color w:val="333333"/>
        </w:rPr>
        <w:t>into</w:t>
      </w:r>
      <w:r w:rsidRPr="38D7EEDA" w:rsidR="00103C2C">
        <w:rPr>
          <w:color w:val="333333"/>
        </w:rPr>
        <w:t xml:space="preserve"> </w:t>
      </w:r>
      <w:r w:rsidRPr="38D7EEDA" w:rsidR="00103C2C">
        <w:rPr>
          <w:color w:val="333333"/>
        </w:rPr>
        <w:t xml:space="preserve">areas such as education, test development, quality </w:t>
      </w:r>
      <w:r w:rsidRPr="38D7EEDA" w:rsidR="69658FA6">
        <w:rPr>
          <w:color w:val="333333"/>
        </w:rPr>
        <w:t>assurance,</w:t>
      </w:r>
      <w:r w:rsidRPr="38D7EEDA" w:rsidR="00103C2C">
        <w:rPr>
          <w:color w:val="333333"/>
        </w:rPr>
        <w:t xml:space="preserve"> and management.</w:t>
      </w:r>
    </w:p>
    <w:p w:rsidR="00504CCB" w:rsidP="00FD4B3B" w:rsidRDefault="00504CCB" w14:paraId="706B5533" w14:textId="77777777">
      <w:pPr>
        <w:pStyle w:val="BodyText"/>
        <w:tabs>
          <w:tab w:val="left" w:pos="9270"/>
        </w:tabs>
        <w:spacing w:before="146"/>
        <w:ind w:left="720"/>
      </w:pPr>
    </w:p>
    <w:p w:rsidR="00504CCB" w:rsidP="00FD4B3B" w:rsidRDefault="00103C2C" w14:paraId="60B08C2C" w14:textId="77777777">
      <w:pPr>
        <w:pStyle w:val="Heading2"/>
        <w:tabs>
          <w:tab w:val="left" w:pos="9270"/>
        </w:tabs>
        <w:spacing w:before="1"/>
        <w:ind w:left="720"/>
      </w:pPr>
      <w:bookmarkStart w:name="_bookmark7" w:id="6"/>
      <w:bookmarkEnd w:id="6"/>
      <w:r>
        <w:t>Expected</w:t>
      </w:r>
      <w:r>
        <w:rPr>
          <w:spacing w:val="-13"/>
        </w:rPr>
        <w:t xml:space="preserve"> </w:t>
      </w:r>
      <w:r>
        <w:t>Salaries</w:t>
      </w:r>
      <w:r>
        <w:rPr>
          <w:spacing w:val="-13"/>
        </w:rPr>
        <w:t xml:space="preserve"> </w:t>
      </w:r>
      <w:r>
        <w:t>for</w:t>
      </w:r>
      <w:r>
        <w:rPr>
          <w:spacing w:val="-12"/>
        </w:rPr>
        <w:t xml:space="preserve"> </w:t>
      </w:r>
      <w:r>
        <w:t>Histology</w:t>
      </w:r>
      <w:r>
        <w:rPr>
          <w:spacing w:val="-12"/>
        </w:rPr>
        <w:t xml:space="preserve"> </w:t>
      </w:r>
      <w:r>
        <w:rPr>
          <w:spacing w:val="-2"/>
        </w:rPr>
        <w:t>Technicians</w:t>
      </w:r>
    </w:p>
    <w:p w:rsidR="00504CCB" w:rsidP="00FD4B3B" w:rsidRDefault="00103C2C" w14:paraId="6FFE5D8E" w14:textId="77777777">
      <w:pPr>
        <w:tabs>
          <w:tab w:val="left" w:pos="9270"/>
        </w:tabs>
        <w:spacing w:before="209" w:line="247" w:lineRule="auto"/>
        <w:ind w:left="720" w:right="90"/>
        <w:rPr>
          <w:sz w:val="16"/>
        </w:rPr>
      </w:pPr>
      <w:r>
        <w:rPr>
          <w:sz w:val="16"/>
        </w:rPr>
        <w:t xml:space="preserve">As of </w:t>
      </w:r>
      <w:r>
        <w:rPr>
          <w:b/>
          <w:sz w:val="16"/>
        </w:rPr>
        <w:t>August 2025</w:t>
      </w:r>
      <w:r>
        <w:rPr>
          <w:sz w:val="16"/>
        </w:rPr>
        <w:t xml:space="preserve">, the average salary for a </w:t>
      </w:r>
      <w:r>
        <w:rPr>
          <w:b/>
          <w:sz w:val="16"/>
        </w:rPr>
        <w:t xml:space="preserve">Histology Technician in North Carolina </w:t>
      </w:r>
      <w:r>
        <w:rPr>
          <w:sz w:val="16"/>
        </w:rPr>
        <w:t xml:space="preserve">is approximately </w:t>
      </w:r>
      <w:r>
        <w:rPr>
          <w:b/>
          <w:sz w:val="16"/>
        </w:rPr>
        <w:t>$29.78</w:t>
      </w:r>
      <w:r>
        <w:rPr>
          <w:b/>
          <w:spacing w:val="40"/>
          <w:sz w:val="16"/>
        </w:rPr>
        <w:t xml:space="preserve"> </w:t>
      </w:r>
      <w:r>
        <w:rPr>
          <w:b/>
          <w:sz w:val="16"/>
        </w:rPr>
        <w:t>per hour</w:t>
      </w:r>
      <w:r>
        <w:rPr>
          <w:sz w:val="16"/>
        </w:rPr>
        <w:t>, based on recent job postings and reported salaries in the US Bureau of Statistics:</w:t>
      </w:r>
      <w:r>
        <w:rPr>
          <w:spacing w:val="40"/>
          <w:sz w:val="16"/>
        </w:rPr>
        <w:t xml:space="preserve"> </w:t>
      </w:r>
      <w:r>
        <w:rPr>
          <w:sz w:val="16"/>
        </w:rPr>
        <w:t>Occupational</w:t>
      </w:r>
      <w:r>
        <w:rPr>
          <w:spacing w:val="40"/>
          <w:sz w:val="16"/>
        </w:rPr>
        <w:t xml:space="preserve"> </w:t>
      </w:r>
      <w:r>
        <w:rPr>
          <w:sz w:val="16"/>
        </w:rPr>
        <w:t>Employment and Wages, May 2023</w:t>
      </w:r>
    </w:p>
    <w:p w:rsidR="00504CCB" w:rsidP="00FD4B3B" w:rsidRDefault="00504CCB" w14:paraId="0C580E2B" w14:textId="77777777">
      <w:pPr>
        <w:pStyle w:val="BodyText"/>
        <w:tabs>
          <w:tab w:val="left" w:pos="9270"/>
        </w:tabs>
        <w:spacing w:before="50"/>
        <w:ind w:left="720"/>
        <w:rPr>
          <w:sz w:val="16"/>
        </w:rPr>
      </w:pPr>
    </w:p>
    <w:p w:rsidR="00504CCB" w:rsidP="00FD4B3B" w:rsidRDefault="00103C2C" w14:paraId="29244B95" w14:textId="77777777">
      <w:pPr>
        <w:tabs>
          <w:tab w:val="left" w:pos="9270"/>
        </w:tabs>
        <w:ind w:left="720"/>
        <w:rPr>
          <w:sz w:val="16"/>
        </w:rPr>
      </w:pPr>
      <w:r>
        <w:rPr>
          <w:sz w:val="16"/>
        </w:rPr>
        <w:t>This</w:t>
      </w:r>
      <w:r>
        <w:rPr>
          <w:spacing w:val="3"/>
          <w:sz w:val="16"/>
        </w:rPr>
        <w:t xml:space="preserve"> </w:t>
      </w:r>
      <w:r>
        <w:rPr>
          <w:sz w:val="16"/>
        </w:rPr>
        <w:t>reflects</w:t>
      </w:r>
      <w:r>
        <w:rPr>
          <w:spacing w:val="3"/>
          <w:sz w:val="16"/>
        </w:rPr>
        <w:t xml:space="preserve"> </w:t>
      </w:r>
      <w:r>
        <w:rPr>
          <w:sz w:val="16"/>
        </w:rPr>
        <w:t>a</w:t>
      </w:r>
      <w:r>
        <w:rPr>
          <w:spacing w:val="5"/>
          <w:sz w:val="16"/>
        </w:rPr>
        <w:t xml:space="preserve"> </w:t>
      </w:r>
      <w:r>
        <w:rPr>
          <w:sz w:val="16"/>
        </w:rPr>
        <w:t>slight</w:t>
      </w:r>
      <w:r>
        <w:rPr>
          <w:spacing w:val="5"/>
          <w:sz w:val="16"/>
        </w:rPr>
        <w:t xml:space="preserve"> </w:t>
      </w:r>
      <w:r>
        <w:rPr>
          <w:sz w:val="16"/>
        </w:rPr>
        <w:t>increase</w:t>
      </w:r>
      <w:r>
        <w:rPr>
          <w:spacing w:val="1"/>
          <w:sz w:val="16"/>
        </w:rPr>
        <w:t xml:space="preserve"> </w:t>
      </w:r>
      <w:r>
        <w:rPr>
          <w:sz w:val="16"/>
        </w:rPr>
        <w:t>from</w:t>
      </w:r>
      <w:r>
        <w:rPr>
          <w:spacing w:val="6"/>
          <w:sz w:val="16"/>
        </w:rPr>
        <w:t xml:space="preserve"> </w:t>
      </w:r>
      <w:r>
        <w:rPr>
          <w:sz w:val="16"/>
        </w:rPr>
        <w:t>previous</w:t>
      </w:r>
      <w:r>
        <w:rPr>
          <w:spacing w:val="5"/>
          <w:sz w:val="16"/>
        </w:rPr>
        <w:t xml:space="preserve"> </w:t>
      </w:r>
      <w:r>
        <w:rPr>
          <w:sz w:val="16"/>
        </w:rPr>
        <w:t>years</w:t>
      </w:r>
      <w:r>
        <w:rPr>
          <w:spacing w:val="6"/>
          <w:sz w:val="16"/>
        </w:rPr>
        <w:t xml:space="preserve"> </w:t>
      </w:r>
      <w:r>
        <w:rPr>
          <w:sz w:val="16"/>
        </w:rPr>
        <w:t>and</w:t>
      </w:r>
      <w:r>
        <w:rPr>
          <w:spacing w:val="8"/>
          <w:sz w:val="16"/>
        </w:rPr>
        <w:t xml:space="preserve"> </w:t>
      </w:r>
      <w:r>
        <w:rPr>
          <w:sz w:val="16"/>
        </w:rPr>
        <w:t>varies</w:t>
      </w:r>
      <w:r>
        <w:rPr>
          <w:spacing w:val="3"/>
          <w:sz w:val="16"/>
        </w:rPr>
        <w:t xml:space="preserve"> </w:t>
      </w:r>
      <w:r>
        <w:rPr>
          <w:sz w:val="16"/>
        </w:rPr>
        <w:t>by</w:t>
      </w:r>
      <w:r>
        <w:rPr>
          <w:spacing w:val="2"/>
          <w:sz w:val="16"/>
        </w:rPr>
        <w:t xml:space="preserve"> </w:t>
      </w:r>
      <w:r>
        <w:rPr>
          <w:spacing w:val="-2"/>
          <w:sz w:val="16"/>
        </w:rPr>
        <w:t>location:</w:t>
      </w:r>
    </w:p>
    <w:p w:rsidR="00504CCB" w:rsidP="007D7667" w:rsidRDefault="00103C2C" w14:paraId="7074634D" w14:textId="77777777">
      <w:pPr>
        <w:pStyle w:val="ListParagraph"/>
        <w:numPr>
          <w:ilvl w:val="0"/>
          <w:numId w:val="19"/>
        </w:numPr>
        <w:tabs>
          <w:tab w:val="left" w:pos="975"/>
          <w:tab w:val="left" w:pos="9270"/>
        </w:tabs>
        <w:spacing w:before="4"/>
        <w:ind w:left="1440" w:hanging="267"/>
        <w:rPr>
          <w:rFonts w:ascii="Symbol" w:hAnsi="Symbol"/>
          <w:sz w:val="16"/>
        </w:rPr>
      </w:pPr>
      <w:r>
        <w:rPr>
          <w:b/>
          <w:sz w:val="16"/>
        </w:rPr>
        <w:t>Greensboro,</w:t>
      </w:r>
      <w:r>
        <w:rPr>
          <w:b/>
          <w:spacing w:val="7"/>
          <w:sz w:val="16"/>
        </w:rPr>
        <w:t xml:space="preserve"> </w:t>
      </w:r>
      <w:r>
        <w:rPr>
          <w:b/>
          <w:sz w:val="16"/>
        </w:rPr>
        <w:t>NC</w:t>
      </w:r>
      <w:r>
        <w:rPr>
          <w:sz w:val="16"/>
        </w:rPr>
        <w:t>:</w:t>
      </w:r>
      <w:r>
        <w:rPr>
          <w:spacing w:val="6"/>
          <w:sz w:val="16"/>
        </w:rPr>
        <w:t xml:space="preserve"> </w:t>
      </w:r>
      <w:r>
        <w:rPr>
          <w:spacing w:val="-2"/>
          <w:sz w:val="16"/>
        </w:rPr>
        <w:t>$54.65/hour</w:t>
      </w:r>
    </w:p>
    <w:p w:rsidR="00504CCB" w:rsidP="007D7667" w:rsidRDefault="00103C2C" w14:paraId="3C126873" w14:textId="77777777">
      <w:pPr>
        <w:pStyle w:val="ListParagraph"/>
        <w:numPr>
          <w:ilvl w:val="0"/>
          <w:numId w:val="19"/>
        </w:numPr>
        <w:tabs>
          <w:tab w:val="left" w:pos="975"/>
          <w:tab w:val="left" w:pos="9270"/>
        </w:tabs>
        <w:spacing w:before="3"/>
        <w:ind w:left="1440" w:hanging="267"/>
        <w:rPr>
          <w:rFonts w:ascii="Symbol" w:hAnsi="Symbol"/>
          <w:sz w:val="16"/>
        </w:rPr>
      </w:pPr>
      <w:r>
        <w:rPr>
          <w:b/>
          <w:sz w:val="16"/>
        </w:rPr>
        <w:t>Fayetteville,</w:t>
      </w:r>
      <w:r>
        <w:rPr>
          <w:b/>
          <w:spacing w:val="7"/>
          <w:sz w:val="16"/>
        </w:rPr>
        <w:t xml:space="preserve"> </w:t>
      </w:r>
      <w:r>
        <w:rPr>
          <w:b/>
          <w:sz w:val="16"/>
        </w:rPr>
        <w:t>NC</w:t>
      </w:r>
      <w:r>
        <w:rPr>
          <w:sz w:val="16"/>
        </w:rPr>
        <w:t>:</w:t>
      </w:r>
      <w:r>
        <w:rPr>
          <w:spacing w:val="5"/>
          <w:sz w:val="16"/>
        </w:rPr>
        <w:t xml:space="preserve"> </w:t>
      </w:r>
      <w:r>
        <w:rPr>
          <w:spacing w:val="-2"/>
          <w:sz w:val="16"/>
        </w:rPr>
        <w:t>$41.55/hour</w:t>
      </w:r>
    </w:p>
    <w:p w:rsidR="00504CCB" w:rsidP="007D7667" w:rsidRDefault="00103C2C" w14:paraId="293DD7C6" w14:textId="77777777">
      <w:pPr>
        <w:pStyle w:val="ListParagraph"/>
        <w:numPr>
          <w:ilvl w:val="0"/>
          <w:numId w:val="19"/>
        </w:numPr>
        <w:tabs>
          <w:tab w:val="left" w:pos="975"/>
          <w:tab w:val="left" w:pos="9270"/>
        </w:tabs>
        <w:spacing w:before="4"/>
        <w:ind w:left="1440" w:hanging="267"/>
        <w:rPr>
          <w:rFonts w:ascii="Symbol" w:hAnsi="Symbol"/>
          <w:sz w:val="16"/>
        </w:rPr>
      </w:pPr>
      <w:r>
        <w:rPr>
          <w:b/>
          <w:sz w:val="16"/>
        </w:rPr>
        <w:t>Charlotte,</w:t>
      </w:r>
      <w:r>
        <w:rPr>
          <w:b/>
          <w:spacing w:val="6"/>
          <w:sz w:val="16"/>
        </w:rPr>
        <w:t xml:space="preserve"> </w:t>
      </w:r>
      <w:r>
        <w:rPr>
          <w:b/>
          <w:sz w:val="16"/>
        </w:rPr>
        <w:t>NC</w:t>
      </w:r>
      <w:r>
        <w:rPr>
          <w:sz w:val="16"/>
        </w:rPr>
        <w:t>:</w:t>
      </w:r>
      <w:r>
        <w:rPr>
          <w:spacing w:val="4"/>
          <w:sz w:val="16"/>
        </w:rPr>
        <w:t xml:space="preserve"> </w:t>
      </w:r>
      <w:r>
        <w:rPr>
          <w:spacing w:val="-2"/>
          <w:sz w:val="16"/>
        </w:rPr>
        <w:t>$37.49/hour</w:t>
      </w:r>
    </w:p>
    <w:p w:rsidR="00504CCB" w:rsidP="007D7667" w:rsidRDefault="00103C2C" w14:paraId="448B9228" w14:textId="77777777">
      <w:pPr>
        <w:pStyle w:val="ListParagraph"/>
        <w:numPr>
          <w:ilvl w:val="0"/>
          <w:numId w:val="19"/>
        </w:numPr>
        <w:tabs>
          <w:tab w:val="left" w:pos="975"/>
          <w:tab w:val="left" w:pos="9270"/>
        </w:tabs>
        <w:spacing w:before="3"/>
        <w:ind w:left="1440" w:hanging="267"/>
        <w:rPr>
          <w:rFonts w:ascii="Symbol" w:hAnsi="Symbol"/>
          <w:sz w:val="16"/>
        </w:rPr>
      </w:pPr>
      <w:r>
        <w:rPr>
          <w:b/>
          <w:sz w:val="16"/>
        </w:rPr>
        <w:t>Raleigh,</w:t>
      </w:r>
      <w:r>
        <w:rPr>
          <w:b/>
          <w:spacing w:val="6"/>
          <w:sz w:val="16"/>
        </w:rPr>
        <w:t xml:space="preserve"> </w:t>
      </w:r>
      <w:r>
        <w:rPr>
          <w:b/>
          <w:sz w:val="16"/>
        </w:rPr>
        <w:t>NC</w:t>
      </w:r>
      <w:r>
        <w:rPr>
          <w:sz w:val="16"/>
        </w:rPr>
        <w:t>:</w:t>
      </w:r>
      <w:r>
        <w:rPr>
          <w:spacing w:val="3"/>
          <w:sz w:val="16"/>
        </w:rPr>
        <w:t xml:space="preserve"> </w:t>
      </w:r>
      <w:r>
        <w:rPr>
          <w:spacing w:val="-2"/>
          <w:sz w:val="16"/>
        </w:rPr>
        <w:t>$33.60/hour</w:t>
      </w:r>
    </w:p>
    <w:p w:rsidR="00504CCB" w:rsidP="007D7667" w:rsidRDefault="00103C2C" w14:paraId="3972F075" w14:textId="77777777">
      <w:pPr>
        <w:pStyle w:val="ListParagraph"/>
        <w:numPr>
          <w:ilvl w:val="0"/>
          <w:numId w:val="19"/>
        </w:numPr>
        <w:tabs>
          <w:tab w:val="left" w:pos="975"/>
          <w:tab w:val="left" w:pos="9270"/>
        </w:tabs>
        <w:spacing w:before="3"/>
        <w:ind w:left="1440" w:hanging="267"/>
        <w:rPr>
          <w:rFonts w:ascii="Symbol" w:hAnsi="Symbol"/>
          <w:sz w:val="16"/>
        </w:rPr>
      </w:pPr>
      <w:r>
        <w:rPr>
          <w:b/>
          <w:sz w:val="16"/>
        </w:rPr>
        <w:t>Chapel</w:t>
      </w:r>
      <w:r>
        <w:rPr>
          <w:b/>
          <w:spacing w:val="6"/>
          <w:sz w:val="16"/>
        </w:rPr>
        <w:t xml:space="preserve"> </w:t>
      </w:r>
      <w:r>
        <w:rPr>
          <w:b/>
          <w:sz w:val="16"/>
        </w:rPr>
        <w:t>Hill,</w:t>
      </w:r>
      <w:r>
        <w:rPr>
          <w:b/>
          <w:spacing w:val="5"/>
          <w:sz w:val="16"/>
        </w:rPr>
        <w:t xml:space="preserve"> </w:t>
      </w:r>
      <w:r>
        <w:rPr>
          <w:b/>
          <w:sz w:val="16"/>
        </w:rPr>
        <w:t>NC</w:t>
      </w:r>
      <w:r>
        <w:rPr>
          <w:sz w:val="16"/>
        </w:rPr>
        <w:t>:</w:t>
      </w:r>
      <w:r>
        <w:rPr>
          <w:spacing w:val="3"/>
          <w:sz w:val="16"/>
        </w:rPr>
        <w:t xml:space="preserve"> </w:t>
      </w:r>
      <w:r>
        <w:rPr>
          <w:spacing w:val="-2"/>
          <w:sz w:val="16"/>
        </w:rPr>
        <w:t>$19.23/hour</w:t>
      </w:r>
    </w:p>
    <w:p w:rsidR="00504CCB" w:rsidP="38D7EEDA" w:rsidRDefault="00103C2C" w14:paraId="097F8FE0" w14:textId="77777777">
      <w:pPr>
        <w:tabs>
          <w:tab w:val="left" w:pos="9270"/>
        </w:tabs>
        <w:spacing w:before="181" w:line="247" w:lineRule="auto"/>
        <w:ind w:left="720" w:right="90"/>
        <w:rPr>
          <w:sz w:val="16"/>
          <w:szCs w:val="16"/>
        </w:rPr>
      </w:pPr>
      <w:r w:rsidRPr="38D7EEDA" w:rsidR="00103C2C">
        <w:rPr>
          <w:sz w:val="16"/>
          <w:szCs w:val="16"/>
        </w:rPr>
        <w:t xml:space="preserve">For </w:t>
      </w:r>
      <w:r w:rsidRPr="38D7EEDA" w:rsidR="00103C2C">
        <w:rPr>
          <w:b w:val="1"/>
          <w:bCs w:val="1"/>
          <w:sz w:val="16"/>
          <w:szCs w:val="16"/>
        </w:rPr>
        <w:t xml:space="preserve">entry-level </w:t>
      </w:r>
      <w:bookmarkStart w:name="_Int_05oS6ol1" w:id="1047010402"/>
      <w:r w:rsidRPr="38D7EEDA" w:rsidR="00103C2C">
        <w:rPr>
          <w:b w:val="1"/>
          <w:bCs w:val="1"/>
          <w:sz w:val="16"/>
          <w:szCs w:val="16"/>
        </w:rPr>
        <w:t>Histotechnicians</w:t>
      </w:r>
      <w:bookmarkEnd w:id="1047010402"/>
      <w:r w:rsidRPr="38D7EEDA" w:rsidR="00103C2C">
        <w:rPr>
          <w:b w:val="1"/>
          <w:bCs w:val="1"/>
          <w:sz w:val="16"/>
          <w:szCs w:val="16"/>
        </w:rPr>
        <w:t xml:space="preserve"> (HT) certified by ASCP</w:t>
      </w:r>
      <w:r w:rsidRPr="38D7EEDA" w:rsidR="00103C2C">
        <w:rPr>
          <w:sz w:val="16"/>
          <w:szCs w:val="16"/>
        </w:rPr>
        <w:t>, national data from the U.S. Bureau of Labor</w:t>
      </w:r>
      <w:r w:rsidRPr="38D7EEDA" w:rsidR="00103C2C">
        <w:rPr>
          <w:spacing w:val="40"/>
          <w:sz w:val="16"/>
          <w:szCs w:val="16"/>
        </w:rPr>
        <w:t xml:space="preserve"> </w:t>
      </w:r>
      <w:r w:rsidRPr="38D7EEDA" w:rsidR="00103C2C">
        <w:rPr>
          <w:sz w:val="16"/>
          <w:szCs w:val="16"/>
        </w:rPr>
        <w:t xml:space="preserve">Statistics shows a </w:t>
      </w:r>
      <w:r w:rsidRPr="38D7EEDA" w:rsidR="00103C2C">
        <w:rPr>
          <w:b w:val="1"/>
          <w:bCs w:val="1"/>
          <w:sz w:val="16"/>
          <w:szCs w:val="16"/>
        </w:rPr>
        <w:t xml:space="preserve">median annual salary of $61,890 </w:t>
      </w:r>
      <w:r w:rsidRPr="38D7EEDA" w:rsidR="00103C2C">
        <w:rPr>
          <w:sz w:val="16"/>
          <w:szCs w:val="16"/>
        </w:rPr>
        <w:t xml:space="preserve">(or </w:t>
      </w:r>
      <w:r w:rsidRPr="38D7EEDA" w:rsidR="00103C2C">
        <w:rPr>
          <w:b w:val="1"/>
          <w:bCs w:val="1"/>
          <w:sz w:val="16"/>
          <w:szCs w:val="16"/>
        </w:rPr>
        <w:t>$29.75/hour</w:t>
      </w:r>
      <w:r w:rsidRPr="38D7EEDA" w:rsidR="00103C2C">
        <w:rPr>
          <w:sz w:val="16"/>
          <w:szCs w:val="16"/>
        </w:rPr>
        <w:t>) for clinical laboratory technologists and</w:t>
      </w:r>
      <w:r w:rsidRPr="38D7EEDA" w:rsidR="00103C2C">
        <w:rPr>
          <w:spacing w:val="40"/>
          <w:sz w:val="16"/>
          <w:szCs w:val="16"/>
        </w:rPr>
        <w:t xml:space="preserve"> </w:t>
      </w:r>
      <w:r w:rsidRPr="38D7EEDA" w:rsidR="00103C2C">
        <w:rPr>
          <w:sz w:val="16"/>
          <w:szCs w:val="16"/>
        </w:rPr>
        <w:t xml:space="preserve">technicians, which includes </w:t>
      </w:r>
      <w:bookmarkStart w:name="_Int_kxzKLAao" w:id="1110752493"/>
      <w:r w:rsidRPr="38D7EEDA" w:rsidR="00103C2C">
        <w:rPr>
          <w:sz w:val="16"/>
          <w:szCs w:val="16"/>
        </w:rPr>
        <w:t>histotechnicians</w:t>
      </w:r>
      <w:bookmarkEnd w:id="1110752493"/>
    </w:p>
    <w:p w:rsidR="00504CCB" w:rsidP="007D7667" w:rsidRDefault="00103C2C" w14:paraId="7DBF2FE8" w14:textId="77777777">
      <w:pPr>
        <w:spacing w:before="172" w:line="244" w:lineRule="auto"/>
        <w:ind w:left="720" w:right="720" w:firstLine="40"/>
        <w:rPr>
          <w:sz w:val="16"/>
        </w:rPr>
      </w:pPr>
      <w:r>
        <w:rPr>
          <w:sz w:val="16"/>
        </w:rPr>
        <w:t xml:space="preserve">Entry-level professionals may start closer to </w:t>
      </w:r>
      <w:r>
        <w:rPr>
          <w:b/>
          <w:sz w:val="16"/>
        </w:rPr>
        <w:t>$48,000 annually</w:t>
      </w:r>
      <w:r>
        <w:rPr>
          <w:sz w:val="16"/>
        </w:rPr>
        <w:t>, depending on geographic location, employer, and</w:t>
      </w:r>
      <w:r>
        <w:rPr>
          <w:spacing w:val="40"/>
          <w:sz w:val="16"/>
        </w:rPr>
        <w:t xml:space="preserve"> </w:t>
      </w:r>
      <w:r>
        <w:rPr>
          <w:spacing w:val="-2"/>
          <w:sz w:val="16"/>
        </w:rPr>
        <w:t>experience.</w:t>
      </w:r>
    </w:p>
    <w:p w:rsidR="00504CCB" w:rsidP="00FD4B3B" w:rsidRDefault="00504CCB" w14:paraId="2A9DC594" w14:textId="77777777">
      <w:pPr>
        <w:pStyle w:val="BodyText"/>
        <w:tabs>
          <w:tab w:val="left" w:pos="9270"/>
        </w:tabs>
        <w:spacing w:before="175"/>
        <w:ind w:left="720"/>
        <w:rPr>
          <w:sz w:val="16"/>
        </w:rPr>
      </w:pPr>
    </w:p>
    <w:p w:rsidR="00504CCB" w:rsidP="00FD4B3B" w:rsidRDefault="00103C2C" w14:paraId="01B180A2" w14:textId="77777777">
      <w:pPr>
        <w:pStyle w:val="Heading2"/>
        <w:tabs>
          <w:tab w:val="left" w:pos="9270"/>
        </w:tabs>
        <w:spacing w:before="1"/>
        <w:ind w:left="720"/>
      </w:pPr>
      <w:bookmarkStart w:name="_bookmark8" w:id="7"/>
      <w:bookmarkEnd w:id="7"/>
      <w:r w:rsidR="00103C2C">
        <w:rPr/>
        <w:t>Goals</w:t>
      </w:r>
      <w:r w:rsidR="00103C2C">
        <w:rPr>
          <w:spacing w:val="-11"/>
        </w:rPr>
        <w:t xml:space="preserve"> </w:t>
      </w:r>
      <w:r w:rsidR="00103C2C">
        <w:rPr/>
        <w:t>of</w:t>
      </w:r>
      <w:r w:rsidR="00103C2C">
        <w:rPr>
          <w:spacing w:val="-8"/>
        </w:rPr>
        <w:t xml:space="preserve"> </w:t>
      </w:r>
      <w:r w:rsidR="00103C2C">
        <w:rPr/>
        <w:t>the</w:t>
      </w:r>
      <w:r w:rsidR="00103C2C">
        <w:rPr>
          <w:spacing w:val="-10"/>
        </w:rPr>
        <w:t xml:space="preserve"> </w:t>
      </w:r>
      <w:bookmarkStart w:name="_Int_1tUovWAF" w:id="1087199642"/>
      <w:r w:rsidR="00103C2C">
        <w:rPr/>
        <w:t>Histotechnician</w:t>
      </w:r>
      <w:bookmarkEnd w:id="1087199642"/>
      <w:r w:rsidR="00103C2C">
        <w:rPr>
          <w:spacing w:val="-10"/>
        </w:rPr>
        <w:t xml:space="preserve"> </w:t>
      </w:r>
      <w:r w:rsidR="00103C2C">
        <w:rPr/>
        <w:t>(HT)</w:t>
      </w:r>
      <w:r w:rsidR="00103C2C">
        <w:rPr>
          <w:spacing w:val="-12"/>
        </w:rPr>
        <w:t xml:space="preserve"> </w:t>
      </w:r>
      <w:r w:rsidR="00103C2C">
        <w:rPr/>
        <w:t>Model</w:t>
      </w:r>
      <w:r w:rsidR="00103C2C">
        <w:rPr>
          <w:spacing w:val="-9"/>
        </w:rPr>
        <w:t xml:space="preserve"> </w:t>
      </w:r>
      <w:r w:rsidR="00103C2C">
        <w:rPr>
          <w:spacing w:val="-2"/>
        </w:rPr>
        <w:t>Curriculum</w:t>
      </w:r>
    </w:p>
    <w:p w:rsidR="00504CCB" w:rsidP="00FD4B3B" w:rsidRDefault="00103C2C" w14:paraId="11A06D5E" w14:textId="77777777">
      <w:pPr>
        <w:pStyle w:val="Heading4"/>
        <w:tabs>
          <w:tab w:val="left" w:pos="9270"/>
        </w:tabs>
        <w:spacing w:before="212"/>
        <w:ind w:left="720"/>
      </w:pPr>
      <w:bookmarkStart w:name="_bookmark9" w:id="8"/>
      <w:bookmarkEnd w:id="8"/>
      <w:r>
        <w:rPr>
          <w:spacing w:val="-2"/>
          <w:w w:val="105"/>
        </w:rPr>
        <w:t>Personal/Interpersonal</w:t>
      </w:r>
      <w:r>
        <w:rPr>
          <w:spacing w:val="11"/>
          <w:w w:val="105"/>
        </w:rPr>
        <w:t xml:space="preserve"> </w:t>
      </w:r>
      <w:r>
        <w:rPr>
          <w:spacing w:val="-2"/>
          <w:w w:val="105"/>
        </w:rPr>
        <w:t>Knowledge</w:t>
      </w:r>
      <w:r>
        <w:rPr>
          <w:spacing w:val="11"/>
          <w:w w:val="105"/>
        </w:rPr>
        <w:t xml:space="preserve"> </w:t>
      </w:r>
      <w:r>
        <w:rPr>
          <w:spacing w:val="-2"/>
          <w:w w:val="105"/>
        </w:rPr>
        <w:t>and</w:t>
      </w:r>
      <w:r>
        <w:rPr>
          <w:spacing w:val="11"/>
          <w:w w:val="105"/>
        </w:rPr>
        <w:t xml:space="preserve"> </w:t>
      </w:r>
      <w:r>
        <w:rPr>
          <w:spacing w:val="-2"/>
          <w:w w:val="105"/>
        </w:rPr>
        <w:t>Skills</w:t>
      </w:r>
    </w:p>
    <w:p w:rsidR="00504CCB" w:rsidP="00FD4B3B" w:rsidRDefault="00103C2C" w14:paraId="52907090" w14:textId="77777777">
      <w:pPr>
        <w:pStyle w:val="BodyText"/>
        <w:tabs>
          <w:tab w:val="left" w:pos="9270"/>
        </w:tabs>
        <w:spacing w:before="9"/>
        <w:ind w:left="720"/>
      </w:pPr>
      <w:r>
        <w:rPr>
          <w:w w:val="105"/>
        </w:rPr>
        <w:t>Histotechnology</w:t>
      </w:r>
      <w:r>
        <w:rPr>
          <w:spacing w:val="-10"/>
          <w:w w:val="105"/>
        </w:rPr>
        <w:t xml:space="preserve"> </w:t>
      </w:r>
      <w:r>
        <w:rPr>
          <w:w w:val="105"/>
        </w:rPr>
        <w:t>students</w:t>
      </w:r>
      <w:r>
        <w:rPr>
          <w:spacing w:val="-6"/>
          <w:w w:val="105"/>
        </w:rPr>
        <w:t xml:space="preserve"> </w:t>
      </w:r>
      <w:r>
        <w:rPr>
          <w:w w:val="105"/>
        </w:rPr>
        <w:t>are</w:t>
      </w:r>
      <w:r>
        <w:rPr>
          <w:spacing w:val="-7"/>
          <w:w w:val="105"/>
        </w:rPr>
        <w:t xml:space="preserve"> </w:t>
      </w:r>
      <w:r>
        <w:rPr>
          <w:w w:val="105"/>
        </w:rPr>
        <w:t>expected</w:t>
      </w:r>
      <w:r>
        <w:rPr>
          <w:spacing w:val="-7"/>
          <w:w w:val="105"/>
        </w:rPr>
        <w:t xml:space="preserve"> </w:t>
      </w:r>
      <w:r>
        <w:rPr>
          <w:w w:val="105"/>
        </w:rPr>
        <w:t>to</w:t>
      </w:r>
      <w:r>
        <w:rPr>
          <w:spacing w:val="-7"/>
          <w:w w:val="105"/>
        </w:rPr>
        <w:t xml:space="preserve"> </w:t>
      </w:r>
      <w:r>
        <w:rPr>
          <w:w w:val="105"/>
        </w:rPr>
        <w:t>develop</w:t>
      </w:r>
      <w:r>
        <w:rPr>
          <w:spacing w:val="-6"/>
          <w:w w:val="105"/>
        </w:rPr>
        <w:t xml:space="preserve"> </w:t>
      </w:r>
      <w:r>
        <w:rPr>
          <w:w w:val="105"/>
        </w:rPr>
        <w:t>and</w:t>
      </w:r>
      <w:r>
        <w:rPr>
          <w:spacing w:val="-7"/>
          <w:w w:val="105"/>
        </w:rPr>
        <w:t xml:space="preserve"> </w:t>
      </w:r>
      <w:r>
        <w:rPr>
          <w:w w:val="105"/>
        </w:rPr>
        <w:t>demonstrate</w:t>
      </w:r>
      <w:r>
        <w:rPr>
          <w:spacing w:val="-7"/>
          <w:w w:val="105"/>
        </w:rPr>
        <w:t xml:space="preserve"> </w:t>
      </w:r>
      <w:r>
        <w:rPr>
          <w:w w:val="105"/>
        </w:rPr>
        <w:t>the</w:t>
      </w:r>
      <w:r>
        <w:rPr>
          <w:spacing w:val="-7"/>
          <w:w w:val="105"/>
        </w:rPr>
        <w:t xml:space="preserve"> </w:t>
      </w:r>
      <w:r>
        <w:rPr>
          <w:w w:val="105"/>
        </w:rPr>
        <w:t>following</w:t>
      </w:r>
      <w:r>
        <w:rPr>
          <w:spacing w:val="-7"/>
          <w:w w:val="105"/>
        </w:rPr>
        <w:t xml:space="preserve"> </w:t>
      </w:r>
      <w:r>
        <w:rPr>
          <w:spacing w:val="-2"/>
          <w:w w:val="105"/>
        </w:rPr>
        <w:t>competencies:</w:t>
      </w:r>
    </w:p>
    <w:p w:rsidR="00504CCB" w:rsidP="007D7667" w:rsidRDefault="00103C2C" w14:paraId="0A3B24C0" w14:textId="77777777">
      <w:pPr>
        <w:pStyle w:val="ListParagraph"/>
        <w:numPr>
          <w:ilvl w:val="1"/>
          <w:numId w:val="31"/>
        </w:numPr>
        <w:tabs>
          <w:tab w:val="left" w:pos="1151"/>
          <w:tab w:val="left" w:pos="9270"/>
        </w:tabs>
        <w:spacing w:before="10"/>
        <w:ind w:left="1530"/>
        <w:rPr>
          <w:sz w:val="17"/>
        </w:rPr>
      </w:pPr>
      <w:r>
        <w:rPr>
          <w:w w:val="105"/>
          <w:sz w:val="17"/>
        </w:rPr>
        <w:t>Demonstrate</w:t>
      </w:r>
      <w:r>
        <w:rPr>
          <w:spacing w:val="-6"/>
          <w:w w:val="105"/>
          <w:sz w:val="17"/>
        </w:rPr>
        <w:t xml:space="preserve"> </w:t>
      </w:r>
      <w:r>
        <w:rPr>
          <w:w w:val="105"/>
          <w:sz w:val="17"/>
        </w:rPr>
        <w:t>ethical</w:t>
      </w:r>
      <w:r>
        <w:rPr>
          <w:spacing w:val="-6"/>
          <w:w w:val="105"/>
          <w:sz w:val="17"/>
        </w:rPr>
        <w:t xml:space="preserve"> </w:t>
      </w:r>
      <w:r>
        <w:rPr>
          <w:w w:val="105"/>
          <w:sz w:val="17"/>
        </w:rPr>
        <w:t>conduct</w:t>
      </w:r>
      <w:r>
        <w:rPr>
          <w:spacing w:val="-6"/>
          <w:w w:val="105"/>
          <w:sz w:val="17"/>
        </w:rPr>
        <w:t xml:space="preserve"> </w:t>
      </w:r>
      <w:r>
        <w:rPr>
          <w:w w:val="105"/>
          <w:sz w:val="17"/>
        </w:rPr>
        <w:t>in</w:t>
      </w:r>
      <w:r>
        <w:rPr>
          <w:spacing w:val="-7"/>
          <w:w w:val="105"/>
          <w:sz w:val="17"/>
        </w:rPr>
        <w:t xml:space="preserve"> </w:t>
      </w:r>
      <w:r>
        <w:rPr>
          <w:w w:val="105"/>
          <w:sz w:val="17"/>
        </w:rPr>
        <w:t>all</w:t>
      </w:r>
      <w:r>
        <w:rPr>
          <w:spacing w:val="-6"/>
          <w:w w:val="105"/>
          <w:sz w:val="17"/>
        </w:rPr>
        <w:t xml:space="preserve"> </w:t>
      </w:r>
      <w:r>
        <w:rPr>
          <w:w w:val="105"/>
          <w:sz w:val="17"/>
        </w:rPr>
        <w:t>job-related</w:t>
      </w:r>
      <w:r>
        <w:rPr>
          <w:spacing w:val="-7"/>
          <w:w w:val="105"/>
          <w:sz w:val="17"/>
        </w:rPr>
        <w:t xml:space="preserve"> </w:t>
      </w:r>
      <w:r>
        <w:rPr>
          <w:spacing w:val="-2"/>
          <w:w w:val="105"/>
          <w:sz w:val="17"/>
        </w:rPr>
        <w:t>activities.</w:t>
      </w:r>
    </w:p>
    <w:p w:rsidR="00504CCB" w:rsidP="007D7667" w:rsidRDefault="00103C2C" w14:paraId="19FD8476" w14:textId="77777777">
      <w:pPr>
        <w:pStyle w:val="ListParagraph"/>
        <w:numPr>
          <w:ilvl w:val="1"/>
          <w:numId w:val="31"/>
        </w:numPr>
        <w:tabs>
          <w:tab w:val="left" w:pos="1150"/>
          <w:tab w:val="left" w:pos="1197"/>
          <w:tab w:val="left" w:pos="9270"/>
        </w:tabs>
        <w:spacing w:line="252" w:lineRule="auto"/>
        <w:ind w:left="1530" w:right="1980"/>
        <w:rPr>
          <w:sz w:val="17"/>
        </w:rPr>
      </w:pPr>
      <w:r>
        <w:rPr>
          <w:w w:val="105"/>
          <w:sz w:val="17"/>
        </w:rPr>
        <w:t>Present</w:t>
      </w:r>
      <w:r>
        <w:rPr>
          <w:spacing w:val="-5"/>
          <w:w w:val="105"/>
          <w:sz w:val="17"/>
        </w:rPr>
        <w:t xml:space="preserve"> </w:t>
      </w:r>
      <w:r>
        <w:rPr>
          <w:w w:val="105"/>
          <w:sz w:val="17"/>
        </w:rPr>
        <w:t>an</w:t>
      </w:r>
      <w:r>
        <w:rPr>
          <w:spacing w:val="-6"/>
          <w:w w:val="105"/>
          <w:sz w:val="17"/>
        </w:rPr>
        <w:t xml:space="preserve"> </w:t>
      </w:r>
      <w:r>
        <w:rPr>
          <w:w w:val="105"/>
          <w:sz w:val="17"/>
        </w:rPr>
        <w:t>image</w:t>
      </w:r>
      <w:r>
        <w:rPr>
          <w:spacing w:val="-5"/>
          <w:w w:val="105"/>
          <w:sz w:val="17"/>
        </w:rPr>
        <w:t xml:space="preserve"> </w:t>
      </w:r>
      <w:r>
        <w:rPr>
          <w:w w:val="105"/>
          <w:sz w:val="17"/>
        </w:rPr>
        <w:t>appropriate</w:t>
      </w:r>
      <w:r>
        <w:rPr>
          <w:spacing w:val="-6"/>
          <w:w w:val="105"/>
          <w:sz w:val="17"/>
        </w:rPr>
        <w:t xml:space="preserve"> </w:t>
      </w:r>
      <w:r>
        <w:rPr>
          <w:w w:val="105"/>
          <w:sz w:val="17"/>
        </w:rPr>
        <w:t>for</w:t>
      </w:r>
      <w:r>
        <w:rPr>
          <w:spacing w:val="-6"/>
          <w:w w:val="105"/>
          <w:sz w:val="17"/>
        </w:rPr>
        <w:t xml:space="preserve"> </w:t>
      </w:r>
      <w:r>
        <w:rPr>
          <w:w w:val="105"/>
          <w:sz w:val="17"/>
        </w:rPr>
        <w:t>the</w:t>
      </w:r>
      <w:r>
        <w:rPr>
          <w:spacing w:val="-6"/>
          <w:w w:val="105"/>
          <w:sz w:val="17"/>
        </w:rPr>
        <w:t xml:space="preserve"> </w:t>
      </w:r>
      <w:r>
        <w:rPr>
          <w:w w:val="105"/>
          <w:sz w:val="17"/>
        </w:rPr>
        <w:t>profession</w:t>
      </w:r>
      <w:r>
        <w:rPr>
          <w:spacing w:val="-4"/>
          <w:w w:val="105"/>
          <w:sz w:val="17"/>
        </w:rPr>
        <w:t xml:space="preserve"> </w:t>
      </w:r>
      <w:r>
        <w:rPr>
          <w:w w:val="105"/>
          <w:sz w:val="17"/>
        </w:rPr>
        <w:t>of</w:t>
      </w:r>
      <w:r>
        <w:rPr>
          <w:spacing w:val="-1"/>
          <w:w w:val="105"/>
          <w:sz w:val="17"/>
        </w:rPr>
        <w:t xml:space="preserve"> </w:t>
      </w:r>
      <w:r>
        <w:rPr>
          <w:w w:val="105"/>
          <w:sz w:val="17"/>
        </w:rPr>
        <w:t>histology</w:t>
      </w:r>
      <w:r>
        <w:rPr>
          <w:spacing w:val="-8"/>
          <w:w w:val="105"/>
          <w:sz w:val="17"/>
        </w:rPr>
        <w:t xml:space="preserve"> </w:t>
      </w:r>
      <w:r>
        <w:rPr>
          <w:w w:val="105"/>
          <w:sz w:val="17"/>
        </w:rPr>
        <w:t>in</w:t>
      </w:r>
      <w:r>
        <w:rPr>
          <w:spacing w:val="-6"/>
          <w:w w:val="105"/>
          <w:sz w:val="17"/>
        </w:rPr>
        <w:t xml:space="preserve"> </w:t>
      </w:r>
      <w:r>
        <w:rPr>
          <w:w w:val="105"/>
          <w:sz w:val="17"/>
        </w:rPr>
        <w:t>appearance</w:t>
      </w:r>
      <w:r>
        <w:rPr>
          <w:spacing w:val="-6"/>
          <w:w w:val="105"/>
          <w:sz w:val="17"/>
        </w:rPr>
        <w:t xml:space="preserve"> </w:t>
      </w:r>
      <w:r>
        <w:rPr>
          <w:w w:val="105"/>
          <w:sz w:val="17"/>
        </w:rPr>
        <w:t xml:space="preserve">and </w:t>
      </w:r>
      <w:r>
        <w:rPr>
          <w:spacing w:val="-2"/>
          <w:w w:val="105"/>
          <w:sz w:val="17"/>
        </w:rPr>
        <w:t>behavior.</w:t>
      </w:r>
    </w:p>
    <w:p w:rsidR="00504CCB" w:rsidP="007D7667" w:rsidRDefault="00103C2C" w14:paraId="2DCF6AE0" w14:textId="77777777">
      <w:pPr>
        <w:pStyle w:val="ListParagraph"/>
        <w:numPr>
          <w:ilvl w:val="1"/>
          <w:numId w:val="31"/>
        </w:numPr>
        <w:tabs>
          <w:tab w:val="left" w:pos="1151"/>
          <w:tab w:val="left" w:pos="9270"/>
        </w:tabs>
        <w:spacing w:before="0" w:line="194" w:lineRule="exact"/>
        <w:ind w:left="1530"/>
        <w:rPr>
          <w:sz w:val="17"/>
        </w:rPr>
      </w:pPr>
      <w:r>
        <w:rPr>
          <w:w w:val="105"/>
          <w:sz w:val="17"/>
        </w:rPr>
        <w:t>Communicate</w:t>
      </w:r>
      <w:r>
        <w:rPr>
          <w:spacing w:val="-6"/>
          <w:w w:val="105"/>
          <w:sz w:val="17"/>
        </w:rPr>
        <w:t xml:space="preserve"> </w:t>
      </w:r>
      <w:r>
        <w:rPr>
          <w:w w:val="105"/>
          <w:sz w:val="17"/>
        </w:rPr>
        <w:t>clearly</w:t>
      </w:r>
      <w:r>
        <w:rPr>
          <w:spacing w:val="-9"/>
          <w:w w:val="105"/>
          <w:sz w:val="17"/>
        </w:rPr>
        <w:t xml:space="preserve"> </w:t>
      </w:r>
      <w:r>
        <w:rPr>
          <w:w w:val="105"/>
          <w:sz w:val="17"/>
        </w:rPr>
        <w:t>when</w:t>
      </w:r>
      <w:r>
        <w:rPr>
          <w:spacing w:val="-6"/>
          <w:w w:val="105"/>
          <w:sz w:val="17"/>
        </w:rPr>
        <w:t xml:space="preserve"> </w:t>
      </w:r>
      <w:r>
        <w:rPr>
          <w:w w:val="105"/>
          <w:sz w:val="17"/>
        </w:rPr>
        <w:t>speaking</w:t>
      </w:r>
      <w:r>
        <w:rPr>
          <w:spacing w:val="-7"/>
          <w:w w:val="105"/>
          <w:sz w:val="17"/>
        </w:rPr>
        <w:t xml:space="preserve"> </w:t>
      </w:r>
      <w:r>
        <w:rPr>
          <w:w w:val="105"/>
          <w:sz w:val="17"/>
        </w:rPr>
        <w:t>and</w:t>
      </w:r>
      <w:r>
        <w:rPr>
          <w:spacing w:val="-6"/>
          <w:w w:val="105"/>
          <w:sz w:val="17"/>
        </w:rPr>
        <w:t xml:space="preserve"> </w:t>
      </w:r>
      <w:r>
        <w:rPr>
          <w:w w:val="105"/>
          <w:sz w:val="17"/>
        </w:rPr>
        <w:t>in</w:t>
      </w:r>
      <w:r>
        <w:rPr>
          <w:spacing w:val="-7"/>
          <w:w w:val="105"/>
          <w:sz w:val="17"/>
        </w:rPr>
        <w:t xml:space="preserve"> </w:t>
      </w:r>
      <w:r>
        <w:rPr>
          <w:spacing w:val="-2"/>
          <w:w w:val="105"/>
          <w:sz w:val="17"/>
        </w:rPr>
        <w:t>writing.</w:t>
      </w:r>
    </w:p>
    <w:p w:rsidR="00504CCB" w:rsidP="007D7667" w:rsidRDefault="00103C2C" w14:paraId="0943DC35" w14:textId="77777777">
      <w:pPr>
        <w:pStyle w:val="ListParagraph"/>
        <w:numPr>
          <w:ilvl w:val="1"/>
          <w:numId w:val="31"/>
        </w:numPr>
        <w:tabs>
          <w:tab w:val="left" w:pos="1151"/>
          <w:tab w:val="left" w:pos="9270"/>
        </w:tabs>
        <w:ind w:left="1530"/>
        <w:rPr>
          <w:sz w:val="17"/>
        </w:rPr>
      </w:pPr>
      <w:r>
        <w:rPr>
          <w:w w:val="105"/>
          <w:sz w:val="17"/>
        </w:rPr>
        <w:t>Demonstrate</w:t>
      </w:r>
      <w:r>
        <w:rPr>
          <w:spacing w:val="-6"/>
          <w:w w:val="105"/>
          <w:sz w:val="17"/>
        </w:rPr>
        <w:t xml:space="preserve"> </w:t>
      </w:r>
      <w:r>
        <w:rPr>
          <w:w w:val="105"/>
          <w:sz w:val="17"/>
        </w:rPr>
        <w:t>a</w:t>
      </w:r>
      <w:r>
        <w:rPr>
          <w:spacing w:val="-6"/>
          <w:w w:val="105"/>
          <w:sz w:val="17"/>
        </w:rPr>
        <w:t xml:space="preserve"> </w:t>
      </w:r>
      <w:r>
        <w:rPr>
          <w:w w:val="105"/>
          <w:sz w:val="17"/>
        </w:rPr>
        <w:t>respectful</w:t>
      </w:r>
      <w:r>
        <w:rPr>
          <w:spacing w:val="-6"/>
          <w:w w:val="105"/>
          <w:sz w:val="17"/>
        </w:rPr>
        <w:t xml:space="preserve"> </w:t>
      </w:r>
      <w:r>
        <w:rPr>
          <w:w w:val="105"/>
          <w:sz w:val="17"/>
        </w:rPr>
        <w:t>attitude</w:t>
      </w:r>
      <w:r>
        <w:rPr>
          <w:spacing w:val="-7"/>
          <w:w w:val="105"/>
          <w:sz w:val="17"/>
        </w:rPr>
        <w:t xml:space="preserve"> </w:t>
      </w:r>
      <w:r>
        <w:rPr>
          <w:w w:val="105"/>
          <w:sz w:val="17"/>
        </w:rPr>
        <w:t>when</w:t>
      </w:r>
      <w:r>
        <w:rPr>
          <w:spacing w:val="-7"/>
          <w:w w:val="105"/>
          <w:sz w:val="17"/>
        </w:rPr>
        <w:t xml:space="preserve"> </w:t>
      </w:r>
      <w:r>
        <w:rPr>
          <w:w w:val="105"/>
          <w:sz w:val="17"/>
        </w:rPr>
        <w:t>interacting</w:t>
      </w:r>
      <w:r>
        <w:rPr>
          <w:spacing w:val="-8"/>
          <w:w w:val="105"/>
          <w:sz w:val="17"/>
        </w:rPr>
        <w:t xml:space="preserve"> </w:t>
      </w:r>
      <w:r>
        <w:rPr>
          <w:w w:val="105"/>
          <w:sz w:val="17"/>
        </w:rPr>
        <w:t>with</w:t>
      </w:r>
      <w:r>
        <w:rPr>
          <w:spacing w:val="-7"/>
          <w:w w:val="105"/>
          <w:sz w:val="17"/>
        </w:rPr>
        <w:t xml:space="preserve"> </w:t>
      </w:r>
      <w:r>
        <w:rPr>
          <w:w w:val="105"/>
          <w:sz w:val="17"/>
        </w:rPr>
        <w:t>diverse</w:t>
      </w:r>
      <w:r>
        <w:rPr>
          <w:spacing w:val="-6"/>
          <w:w w:val="105"/>
          <w:sz w:val="17"/>
        </w:rPr>
        <w:t xml:space="preserve"> </w:t>
      </w:r>
      <w:r>
        <w:rPr>
          <w:w w:val="105"/>
          <w:sz w:val="17"/>
        </w:rPr>
        <w:t>patient</w:t>
      </w:r>
      <w:r>
        <w:rPr>
          <w:spacing w:val="-6"/>
          <w:w w:val="105"/>
          <w:sz w:val="17"/>
        </w:rPr>
        <w:t xml:space="preserve"> </w:t>
      </w:r>
      <w:r>
        <w:rPr>
          <w:spacing w:val="-2"/>
          <w:w w:val="105"/>
          <w:sz w:val="17"/>
        </w:rPr>
        <w:t>populations.</w:t>
      </w:r>
    </w:p>
    <w:p w:rsidR="00504CCB" w:rsidP="007D7667" w:rsidRDefault="00103C2C" w14:paraId="0B63A603" w14:textId="77777777">
      <w:pPr>
        <w:pStyle w:val="ListParagraph"/>
        <w:numPr>
          <w:ilvl w:val="1"/>
          <w:numId w:val="31"/>
        </w:numPr>
        <w:tabs>
          <w:tab w:val="left" w:pos="1150"/>
          <w:tab w:val="left" w:pos="1197"/>
          <w:tab w:val="left" w:pos="9270"/>
        </w:tabs>
        <w:spacing w:line="252" w:lineRule="auto"/>
        <w:ind w:left="1530" w:right="2070"/>
        <w:rPr>
          <w:sz w:val="17"/>
        </w:rPr>
      </w:pPr>
      <w:r>
        <w:rPr>
          <w:w w:val="105"/>
          <w:sz w:val="17"/>
        </w:rPr>
        <w:t>Apply</w:t>
      </w:r>
      <w:r>
        <w:rPr>
          <w:spacing w:val="-9"/>
          <w:w w:val="105"/>
          <w:sz w:val="17"/>
        </w:rPr>
        <w:t xml:space="preserve"> </w:t>
      </w:r>
      <w:r>
        <w:rPr>
          <w:w w:val="105"/>
          <w:sz w:val="17"/>
        </w:rPr>
        <w:t>self-management</w:t>
      </w:r>
      <w:r>
        <w:rPr>
          <w:spacing w:val="-7"/>
          <w:w w:val="105"/>
          <w:sz w:val="17"/>
        </w:rPr>
        <w:t xml:space="preserve"> </w:t>
      </w:r>
      <w:r>
        <w:rPr>
          <w:w w:val="105"/>
          <w:sz w:val="17"/>
        </w:rPr>
        <w:t>skills,</w:t>
      </w:r>
      <w:r>
        <w:rPr>
          <w:spacing w:val="-7"/>
          <w:w w:val="105"/>
          <w:sz w:val="17"/>
        </w:rPr>
        <w:t xml:space="preserve"> </w:t>
      </w:r>
      <w:r>
        <w:rPr>
          <w:w w:val="105"/>
          <w:sz w:val="17"/>
        </w:rPr>
        <w:t>including</w:t>
      </w:r>
      <w:r>
        <w:rPr>
          <w:spacing w:val="-9"/>
          <w:w w:val="105"/>
          <w:sz w:val="17"/>
        </w:rPr>
        <w:t xml:space="preserve"> </w:t>
      </w:r>
      <w:r>
        <w:rPr>
          <w:w w:val="105"/>
          <w:sz w:val="17"/>
        </w:rPr>
        <w:t>time</w:t>
      </w:r>
      <w:r>
        <w:rPr>
          <w:spacing w:val="-8"/>
          <w:w w:val="105"/>
          <w:sz w:val="17"/>
        </w:rPr>
        <w:t xml:space="preserve"> </w:t>
      </w:r>
      <w:r>
        <w:rPr>
          <w:w w:val="105"/>
          <w:sz w:val="17"/>
        </w:rPr>
        <w:t>management,</w:t>
      </w:r>
      <w:r>
        <w:rPr>
          <w:spacing w:val="-8"/>
          <w:w w:val="105"/>
          <w:sz w:val="17"/>
        </w:rPr>
        <w:t xml:space="preserve"> </w:t>
      </w:r>
      <w:r>
        <w:rPr>
          <w:w w:val="105"/>
          <w:sz w:val="17"/>
        </w:rPr>
        <w:t>stress</w:t>
      </w:r>
      <w:r>
        <w:rPr>
          <w:spacing w:val="-7"/>
          <w:w w:val="105"/>
          <w:sz w:val="17"/>
        </w:rPr>
        <w:t xml:space="preserve"> </w:t>
      </w:r>
      <w:r>
        <w:rPr>
          <w:w w:val="105"/>
          <w:sz w:val="17"/>
        </w:rPr>
        <w:t>management,</w:t>
      </w:r>
      <w:r>
        <w:rPr>
          <w:spacing w:val="-8"/>
          <w:w w:val="105"/>
          <w:sz w:val="17"/>
        </w:rPr>
        <w:t xml:space="preserve"> </w:t>
      </w:r>
      <w:r>
        <w:rPr>
          <w:w w:val="105"/>
          <w:sz w:val="17"/>
        </w:rPr>
        <w:t>and adapting to change.</w:t>
      </w:r>
    </w:p>
    <w:p w:rsidR="00504CCB" w:rsidP="007D7667" w:rsidRDefault="00103C2C" w14:paraId="325E7F8E" w14:textId="598CAD8F">
      <w:pPr>
        <w:pStyle w:val="ListParagraph"/>
        <w:numPr>
          <w:ilvl w:val="1"/>
          <w:numId w:val="31"/>
        </w:numPr>
        <w:tabs>
          <w:tab w:val="left" w:pos="1150"/>
          <w:tab w:val="left" w:pos="1197"/>
        </w:tabs>
        <w:spacing w:before="0" w:line="252" w:lineRule="auto"/>
        <w:ind w:left="1530" w:right="720"/>
      </w:pPr>
      <w:r w:rsidRPr="009515EC">
        <w:rPr>
          <w:w w:val="105"/>
          <w:sz w:val="17"/>
          <w:szCs w:val="17"/>
        </w:rPr>
        <w:t>Apply</w:t>
      </w:r>
      <w:r w:rsidRPr="009515EC">
        <w:rPr>
          <w:spacing w:val="-9"/>
          <w:w w:val="105"/>
          <w:sz w:val="17"/>
          <w:szCs w:val="17"/>
        </w:rPr>
        <w:t xml:space="preserve"> </w:t>
      </w:r>
      <w:r w:rsidRPr="009515EC">
        <w:rPr>
          <w:w w:val="105"/>
          <w:sz w:val="17"/>
          <w:szCs w:val="17"/>
        </w:rPr>
        <w:t>interpersonal</w:t>
      </w:r>
      <w:r w:rsidRPr="009515EC">
        <w:rPr>
          <w:spacing w:val="-6"/>
          <w:w w:val="105"/>
          <w:sz w:val="17"/>
          <w:szCs w:val="17"/>
        </w:rPr>
        <w:t xml:space="preserve"> </w:t>
      </w:r>
      <w:r w:rsidRPr="009515EC">
        <w:rPr>
          <w:w w:val="105"/>
          <w:sz w:val="17"/>
          <w:szCs w:val="17"/>
        </w:rPr>
        <w:t>skills,</w:t>
      </w:r>
      <w:r w:rsidRPr="009515EC">
        <w:rPr>
          <w:spacing w:val="-6"/>
          <w:w w:val="105"/>
          <w:sz w:val="17"/>
          <w:szCs w:val="17"/>
        </w:rPr>
        <w:t xml:space="preserve"> </w:t>
      </w:r>
      <w:r w:rsidRPr="009515EC">
        <w:rPr>
          <w:w w:val="105"/>
          <w:sz w:val="17"/>
          <w:szCs w:val="17"/>
        </w:rPr>
        <w:t>including</w:t>
      </w:r>
      <w:r w:rsidRPr="009515EC">
        <w:rPr>
          <w:spacing w:val="-8"/>
          <w:w w:val="105"/>
          <w:sz w:val="17"/>
          <w:szCs w:val="17"/>
        </w:rPr>
        <w:t xml:space="preserve"> </w:t>
      </w:r>
      <w:r w:rsidRPr="009515EC">
        <w:rPr>
          <w:w w:val="105"/>
          <w:sz w:val="17"/>
          <w:szCs w:val="17"/>
        </w:rPr>
        <w:t>negotiation</w:t>
      </w:r>
      <w:r w:rsidRPr="009515EC">
        <w:rPr>
          <w:spacing w:val="-7"/>
          <w:w w:val="105"/>
          <w:sz w:val="17"/>
          <w:szCs w:val="17"/>
        </w:rPr>
        <w:t xml:space="preserve"> </w:t>
      </w:r>
      <w:r w:rsidRPr="009515EC">
        <w:rPr>
          <w:w w:val="105"/>
          <w:sz w:val="17"/>
          <w:szCs w:val="17"/>
        </w:rPr>
        <w:t>skills,</w:t>
      </w:r>
      <w:r w:rsidRPr="009515EC">
        <w:rPr>
          <w:spacing w:val="-6"/>
          <w:w w:val="105"/>
          <w:sz w:val="17"/>
          <w:szCs w:val="17"/>
        </w:rPr>
        <w:t xml:space="preserve"> </w:t>
      </w:r>
      <w:r w:rsidRPr="009515EC">
        <w:rPr>
          <w:w w:val="105"/>
          <w:sz w:val="17"/>
          <w:szCs w:val="17"/>
        </w:rPr>
        <w:t>conflict</w:t>
      </w:r>
      <w:r w:rsidRPr="009515EC">
        <w:rPr>
          <w:spacing w:val="-6"/>
          <w:w w:val="105"/>
          <w:sz w:val="17"/>
          <w:szCs w:val="17"/>
        </w:rPr>
        <w:t xml:space="preserve"> </w:t>
      </w:r>
      <w:r w:rsidRPr="009515EC">
        <w:rPr>
          <w:w w:val="105"/>
          <w:sz w:val="17"/>
          <w:szCs w:val="17"/>
        </w:rPr>
        <w:t>resolution,</w:t>
      </w:r>
      <w:r w:rsidRPr="009515EC">
        <w:rPr>
          <w:spacing w:val="-7"/>
          <w:w w:val="105"/>
          <w:sz w:val="17"/>
          <w:szCs w:val="17"/>
        </w:rPr>
        <w:t xml:space="preserve"> </w:t>
      </w:r>
      <w:r w:rsidRPr="009515EC">
        <w:rPr>
          <w:w w:val="105"/>
          <w:sz w:val="17"/>
          <w:szCs w:val="17"/>
        </w:rPr>
        <w:t xml:space="preserve">and </w:t>
      </w:r>
      <w:r w:rsidRPr="009515EC">
        <w:rPr>
          <w:spacing w:val="-2"/>
          <w:w w:val="105"/>
          <w:sz w:val="17"/>
          <w:szCs w:val="17"/>
        </w:rPr>
        <w:t>teamwork.</w:t>
      </w:r>
    </w:p>
    <w:p w:rsidR="00504CCB" w:rsidP="007D7667" w:rsidRDefault="00103C2C" w14:paraId="0ACADF01" w14:textId="77777777">
      <w:pPr>
        <w:pStyle w:val="ListParagraph"/>
        <w:numPr>
          <w:ilvl w:val="1"/>
          <w:numId w:val="31"/>
        </w:numPr>
        <w:tabs>
          <w:tab w:val="left" w:pos="1151"/>
        </w:tabs>
        <w:spacing w:before="0"/>
        <w:ind w:left="1530"/>
        <w:rPr>
          <w:sz w:val="17"/>
        </w:rPr>
      </w:pPr>
      <w:r>
        <w:rPr>
          <w:w w:val="105"/>
          <w:sz w:val="17"/>
        </w:rPr>
        <w:t>Apply</w:t>
      </w:r>
      <w:r>
        <w:rPr>
          <w:spacing w:val="-8"/>
          <w:w w:val="105"/>
          <w:sz w:val="17"/>
        </w:rPr>
        <w:t xml:space="preserve"> </w:t>
      </w:r>
      <w:r>
        <w:rPr>
          <w:w w:val="105"/>
          <w:sz w:val="17"/>
        </w:rPr>
        <w:t>critical</w:t>
      </w:r>
      <w:r>
        <w:rPr>
          <w:spacing w:val="-6"/>
          <w:w w:val="105"/>
          <w:sz w:val="17"/>
        </w:rPr>
        <w:t xml:space="preserve"> </w:t>
      </w:r>
      <w:r>
        <w:rPr>
          <w:w w:val="105"/>
          <w:sz w:val="17"/>
        </w:rPr>
        <w:t>thinking</w:t>
      </w:r>
      <w:r>
        <w:rPr>
          <w:spacing w:val="-6"/>
          <w:w w:val="105"/>
          <w:sz w:val="17"/>
        </w:rPr>
        <w:t xml:space="preserve"> </w:t>
      </w:r>
      <w:r>
        <w:rPr>
          <w:w w:val="105"/>
          <w:sz w:val="17"/>
        </w:rPr>
        <w:t>skills,</w:t>
      </w:r>
      <w:r>
        <w:rPr>
          <w:spacing w:val="-5"/>
          <w:w w:val="105"/>
          <w:sz w:val="17"/>
        </w:rPr>
        <w:t xml:space="preserve"> </w:t>
      </w:r>
      <w:r>
        <w:rPr>
          <w:w w:val="105"/>
          <w:sz w:val="17"/>
        </w:rPr>
        <w:t>creativity,</w:t>
      </w:r>
      <w:r>
        <w:rPr>
          <w:spacing w:val="-6"/>
          <w:w w:val="105"/>
          <w:sz w:val="17"/>
        </w:rPr>
        <w:t xml:space="preserve"> </w:t>
      </w:r>
      <w:r>
        <w:rPr>
          <w:w w:val="105"/>
          <w:sz w:val="17"/>
        </w:rPr>
        <w:t>and</w:t>
      </w:r>
      <w:r>
        <w:rPr>
          <w:spacing w:val="-6"/>
          <w:w w:val="105"/>
          <w:sz w:val="17"/>
        </w:rPr>
        <w:t xml:space="preserve"> </w:t>
      </w:r>
      <w:r>
        <w:rPr>
          <w:w w:val="105"/>
          <w:sz w:val="17"/>
        </w:rPr>
        <w:t>innovation</w:t>
      </w:r>
      <w:r>
        <w:rPr>
          <w:spacing w:val="-6"/>
          <w:w w:val="105"/>
          <w:sz w:val="17"/>
        </w:rPr>
        <w:t xml:space="preserve"> </w:t>
      </w:r>
      <w:r>
        <w:rPr>
          <w:w w:val="105"/>
          <w:sz w:val="17"/>
        </w:rPr>
        <w:t>to</w:t>
      </w:r>
      <w:r>
        <w:rPr>
          <w:spacing w:val="-7"/>
          <w:w w:val="105"/>
          <w:sz w:val="17"/>
        </w:rPr>
        <w:t xml:space="preserve"> </w:t>
      </w:r>
      <w:r>
        <w:rPr>
          <w:w w:val="105"/>
          <w:sz w:val="17"/>
        </w:rPr>
        <w:t>solve</w:t>
      </w:r>
      <w:r>
        <w:rPr>
          <w:spacing w:val="-6"/>
          <w:w w:val="105"/>
          <w:sz w:val="17"/>
        </w:rPr>
        <w:t xml:space="preserve"> </w:t>
      </w:r>
      <w:r>
        <w:rPr>
          <w:spacing w:val="-2"/>
          <w:w w:val="105"/>
          <w:sz w:val="17"/>
        </w:rPr>
        <w:t>problems.</w:t>
      </w:r>
    </w:p>
    <w:p w:rsidR="00504CCB" w:rsidP="00FD4B3B" w:rsidRDefault="00504CCB" w14:paraId="23D9E648" w14:textId="77777777">
      <w:pPr>
        <w:pStyle w:val="BodyText"/>
        <w:spacing w:before="19"/>
        <w:ind w:left="720"/>
      </w:pPr>
    </w:p>
    <w:p w:rsidR="00504CCB" w:rsidP="00FD4B3B" w:rsidRDefault="00103C2C" w14:paraId="7964257B" w14:textId="77777777">
      <w:pPr>
        <w:pStyle w:val="Heading4"/>
        <w:ind w:left="720"/>
      </w:pPr>
      <w:bookmarkStart w:name="_bookmark10" w:id="9"/>
      <w:bookmarkEnd w:id="9"/>
      <w:r>
        <w:rPr>
          <w:w w:val="105"/>
        </w:rPr>
        <w:t>Foundational</w:t>
      </w:r>
      <w:r>
        <w:rPr>
          <w:spacing w:val="-8"/>
          <w:w w:val="105"/>
        </w:rPr>
        <w:t xml:space="preserve"> </w:t>
      </w:r>
      <w:r>
        <w:rPr>
          <w:w w:val="105"/>
        </w:rPr>
        <w:t>Professional</w:t>
      </w:r>
      <w:r>
        <w:rPr>
          <w:spacing w:val="-10"/>
          <w:w w:val="105"/>
        </w:rPr>
        <w:t xml:space="preserve"> </w:t>
      </w:r>
      <w:r>
        <w:rPr>
          <w:w w:val="105"/>
        </w:rPr>
        <w:t>Knowledge</w:t>
      </w:r>
      <w:r>
        <w:rPr>
          <w:spacing w:val="-10"/>
          <w:w w:val="105"/>
        </w:rPr>
        <w:t xml:space="preserve"> </w:t>
      </w:r>
      <w:r>
        <w:rPr>
          <w:w w:val="105"/>
        </w:rPr>
        <w:t>and</w:t>
      </w:r>
      <w:r>
        <w:rPr>
          <w:spacing w:val="-10"/>
          <w:w w:val="105"/>
        </w:rPr>
        <w:t xml:space="preserve"> </w:t>
      </w:r>
      <w:r>
        <w:rPr>
          <w:spacing w:val="-2"/>
          <w:w w:val="105"/>
        </w:rPr>
        <w:t>Skills</w:t>
      </w:r>
    </w:p>
    <w:p w:rsidR="00504CCB" w:rsidP="00FD4B3B" w:rsidRDefault="00103C2C" w14:paraId="11FECAE9" w14:textId="77777777">
      <w:pPr>
        <w:pStyle w:val="BodyText"/>
        <w:spacing w:before="9"/>
        <w:ind w:left="720"/>
      </w:pPr>
      <w:r>
        <w:rPr>
          <w:w w:val="105"/>
        </w:rPr>
        <w:t>Students</w:t>
      </w:r>
      <w:r>
        <w:rPr>
          <w:spacing w:val="-4"/>
          <w:w w:val="105"/>
        </w:rPr>
        <w:t xml:space="preserve"> </w:t>
      </w:r>
      <w:r>
        <w:rPr>
          <w:w w:val="105"/>
        </w:rPr>
        <w:t>will</w:t>
      </w:r>
      <w:r>
        <w:rPr>
          <w:spacing w:val="-4"/>
          <w:w w:val="105"/>
        </w:rPr>
        <w:t xml:space="preserve"> </w:t>
      </w:r>
      <w:r>
        <w:rPr>
          <w:w w:val="105"/>
        </w:rPr>
        <w:t>be</w:t>
      </w:r>
      <w:r>
        <w:rPr>
          <w:spacing w:val="-5"/>
          <w:w w:val="105"/>
        </w:rPr>
        <w:t xml:space="preserve"> </w:t>
      </w:r>
      <w:r>
        <w:rPr>
          <w:w w:val="105"/>
        </w:rPr>
        <w:t>able</w:t>
      </w:r>
      <w:r>
        <w:rPr>
          <w:spacing w:val="-5"/>
          <w:w w:val="105"/>
        </w:rPr>
        <w:t xml:space="preserve"> to:</w:t>
      </w:r>
    </w:p>
    <w:p w:rsidR="00504CCB" w:rsidP="007D7667" w:rsidRDefault="00103C2C" w14:paraId="76BAFD6B" w14:textId="77777777">
      <w:pPr>
        <w:pStyle w:val="ListParagraph"/>
        <w:numPr>
          <w:ilvl w:val="0"/>
          <w:numId w:val="19"/>
        </w:numPr>
        <w:tabs>
          <w:tab w:val="left" w:pos="973"/>
          <w:tab w:val="left" w:pos="975"/>
        </w:tabs>
        <w:spacing w:line="249" w:lineRule="auto"/>
        <w:ind w:left="1440" w:right="720"/>
        <w:rPr>
          <w:rFonts w:ascii="Symbol" w:hAnsi="Symbol"/>
          <w:sz w:val="17"/>
        </w:rPr>
      </w:pPr>
      <w:r>
        <w:rPr>
          <w:w w:val="105"/>
          <w:sz w:val="17"/>
        </w:rPr>
        <w:t>Apply</w:t>
      </w:r>
      <w:r>
        <w:rPr>
          <w:spacing w:val="-8"/>
          <w:w w:val="105"/>
          <w:sz w:val="17"/>
        </w:rPr>
        <w:t xml:space="preserve"> </w:t>
      </w:r>
      <w:r>
        <w:rPr>
          <w:w w:val="105"/>
          <w:sz w:val="17"/>
        </w:rPr>
        <w:t>theoretical</w:t>
      </w:r>
      <w:r>
        <w:rPr>
          <w:spacing w:val="-5"/>
          <w:w w:val="105"/>
          <w:sz w:val="17"/>
        </w:rPr>
        <w:t xml:space="preserve"> </w:t>
      </w:r>
      <w:r>
        <w:rPr>
          <w:w w:val="105"/>
          <w:sz w:val="17"/>
        </w:rPr>
        <w:t>knowledge</w:t>
      </w:r>
      <w:r>
        <w:rPr>
          <w:spacing w:val="-6"/>
          <w:w w:val="105"/>
          <w:sz w:val="17"/>
        </w:rPr>
        <w:t xml:space="preserve"> </w:t>
      </w:r>
      <w:r>
        <w:rPr>
          <w:w w:val="105"/>
          <w:sz w:val="17"/>
        </w:rPr>
        <w:t>to</w:t>
      </w:r>
      <w:r>
        <w:rPr>
          <w:spacing w:val="-6"/>
          <w:w w:val="105"/>
          <w:sz w:val="17"/>
        </w:rPr>
        <w:t xml:space="preserve"> </w:t>
      </w:r>
      <w:r>
        <w:rPr>
          <w:w w:val="105"/>
          <w:sz w:val="17"/>
        </w:rPr>
        <w:t>interpret</w:t>
      </w:r>
      <w:r>
        <w:rPr>
          <w:spacing w:val="-5"/>
          <w:w w:val="105"/>
          <w:sz w:val="17"/>
        </w:rPr>
        <w:t xml:space="preserve"> </w:t>
      </w:r>
      <w:r>
        <w:rPr>
          <w:w w:val="105"/>
          <w:sz w:val="17"/>
        </w:rPr>
        <w:t>laboratory</w:t>
      </w:r>
      <w:r>
        <w:rPr>
          <w:spacing w:val="-8"/>
          <w:w w:val="105"/>
          <w:sz w:val="17"/>
        </w:rPr>
        <w:t xml:space="preserve"> </w:t>
      </w:r>
      <w:r>
        <w:rPr>
          <w:w w:val="105"/>
          <w:sz w:val="17"/>
        </w:rPr>
        <w:t>results</w:t>
      </w:r>
      <w:r>
        <w:rPr>
          <w:spacing w:val="-5"/>
          <w:w w:val="105"/>
          <w:sz w:val="17"/>
        </w:rPr>
        <w:t xml:space="preserve"> </w:t>
      </w:r>
      <w:r>
        <w:rPr>
          <w:w w:val="105"/>
          <w:sz w:val="17"/>
        </w:rPr>
        <w:t>and</w:t>
      </w:r>
      <w:r>
        <w:rPr>
          <w:spacing w:val="-6"/>
          <w:w w:val="105"/>
          <w:sz w:val="17"/>
        </w:rPr>
        <w:t xml:space="preserve"> </w:t>
      </w:r>
      <w:r>
        <w:rPr>
          <w:w w:val="105"/>
          <w:sz w:val="17"/>
        </w:rPr>
        <w:t>correlate</w:t>
      </w:r>
      <w:r>
        <w:rPr>
          <w:spacing w:val="-5"/>
          <w:w w:val="105"/>
          <w:sz w:val="17"/>
        </w:rPr>
        <w:t xml:space="preserve"> </w:t>
      </w:r>
      <w:r>
        <w:rPr>
          <w:w w:val="105"/>
          <w:sz w:val="17"/>
        </w:rPr>
        <w:t>findings</w:t>
      </w:r>
      <w:r>
        <w:rPr>
          <w:spacing w:val="-5"/>
          <w:w w:val="105"/>
          <w:sz w:val="17"/>
        </w:rPr>
        <w:t xml:space="preserve"> </w:t>
      </w:r>
      <w:r>
        <w:rPr>
          <w:w w:val="105"/>
          <w:sz w:val="17"/>
        </w:rPr>
        <w:t>with</w:t>
      </w:r>
      <w:r>
        <w:rPr>
          <w:spacing w:val="-6"/>
          <w:w w:val="105"/>
          <w:sz w:val="17"/>
        </w:rPr>
        <w:t xml:space="preserve"> </w:t>
      </w:r>
      <w:r>
        <w:rPr>
          <w:w w:val="105"/>
          <w:sz w:val="17"/>
        </w:rPr>
        <w:t>patient outcomes in histology.</w:t>
      </w:r>
    </w:p>
    <w:p w:rsidR="00504CCB" w:rsidP="007D7667" w:rsidRDefault="00103C2C" w14:paraId="7E98FB96" w14:textId="77777777">
      <w:pPr>
        <w:pStyle w:val="ListParagraph"/>
        <w:numPr>
          <w:ilvl w:val="0"/>
          <w:numId w:val="19"/>
        </w:numPr>
        <w:tabs>
          <w:tab w:val="left" w:pos="973"/>
          <w:tab w:val="left" w:pos="975"/>
        </w:tabs>
        <w:spacing w:before="2" w:line="249" w:lineRule="auto"/>
        <w:ind w:left="1440" w:right="720"/>
        <w:rPr>
          <w:rFonts w:ascii="Symbol" w:hAnsi="Symbol"/>
          <w:sz w:val="17"/>
        </w:rPr>
      </w:pPr>
      <w:r>
        <w:rPr>
          <w:w w:val="105"/>
          <w:sz w:val="17"/>
        </w:rPr>
        <w:t>Select</w:t>
      </w:r>
      <w:r>
        <w:rPr>
          <w:spacing w:val="-5"/>
          <w:w w:val="105"/>
          <w:sz w:val="17"/>
        </w:rPr>
        <w:t xml:space="preserve"> </w:t>
      </w:r>
      <w:r>
        <w:rPr>
          <w:w w:val="105"/>
          <w:sz w:val="17"/>
        </w:rPr>
        <w:t>and</w:t>
      </w:r>
      <w:r>
        <w:rPr>
          <w:spacing w:val="-6"/>
          <w:w w:val="105"/>
          <w:sz w:val="17"/>
        </w:rPr>
        <w:t xml:space="preserve"> </w:t>
      </w:r>
      <w:r>
        <w:rPr>
          <w:w w:val="105"/>
          <w:sz w:val="17"/>
        </w:rPr>
        <w:t>perform</w:t>
      </w:r>
      <w:r>
        <w:rPr>
          <w:spacing w:val="-5"/>
          <w:w w:val="105"/>
          <w:sz w:val="17"/>
        </w:rPr>
        <w:t xml:space="preserve"> </w:t>
      </w:r>
      <w:r>
        <w:rPr>
          <w:w w:val="105"/>
          <w:sz w:val="17"/>
        </w:rPr>
        <w:t>appropriate</w:t>
      </w:r>
      <w:r>
        <w:rPr>
          <w:spacing w:val="-6"/>
          <w:w w:val="105"/>
          <w:sz w:val="17"/>
        </w:rPr>
        <w:t xml:space="preserve"> </w:t>
      </w:r>
      <w:r>
        <w:rPr>
          <w:w w:val="105"/>
          <w:sz w:val="17"/>
        </w:rPr>
        <w:t>laboratory</w:t>
      </w:r>
      <w:r>
        <w:rPr>
          <w:spacing w:val="-9"/>
          <w:w w:val="105"/>
          <w:sz w:val="17"/>
        </w:rPr>
        <w:t xml:space="preserve"> </w:t>
      </w:r>
      <w:r>
        <w:rPr>
          <w:w w:val="105"/>
          <w:sz w:val="17"/>
        </w:rPr>
        <w:t>methods,</w:t>
      </w:r>
      <w:r>
        <w:rPr>
          <w:spacing w:val="-5"/>
          <w:w w:val="105"/>
          <w:sz w:val="17"/>
        </w:rPr>
        <w:t xml:space="preserve"> </w:t>
      </w:r>
      <w:r>
        <w:rPr>
          <w:w w:val="105"/>
          <w:sz w:val="17"/>
        </w:rPr>
        <w:t>evaluate</w:t>
      </w:r>
      <w:r>
        <w:rPr>
          <w:spacing w:val="-6"/>
          <w:w w:val="105"/>
          <w:sz w:val="17"/>
        </w:rPr>
        <w:t xml:space="preserve"> </w:t>
      </w:r>
      <w:r>
        <w:rPr>
          <w:w w:val="105"/>
          <w:sz w:val="17"/>
        </w:rPr>
        <w:t>reactions</w:t>
      </w:r>
      <w:r>
        <w:rPr>
          <w:spacing w:val="-5"/>
          <w:w w:val="105"/>
          <w:sz w:val="17"/>
        </w:rPr>
        <w:t xml:space="preserve"> </w:t>
      </w:r>
      <w:r>
        <w:rPr>
          <w:w w:val="105"/>
          <w:sz w:val="17"/>
        </w:rPr>
        <w:t>and</w:t>
      </w:r>
      <w:r>
        <w:rPr>
          <w:spacing w:val="-6"/>
          <w:w w:val="105"/>
          <w:sz w:val="17"/>
        </w:rPr>
        <w:t xml:space="preserve"> </w:t>
      </w:r>
      <w:r>
        <w:rPr>
          <w:w w:val="105"/>
          <w:sz w:val="17"/>
        </w:rPr>
        <w:t>results,</w:t>
      </w:r>
      <w:r>
        <w:rPr>
          <w:spacing w:val="-5"/>
          <w:w w:val="105"/>
          <w:sz w:val="17"/>
        </w:rPr>
        <w:t xml:space="preserve"> </w:t>
      </w:r>
      <w:r>
        <w:rPr>
          <w:w w:val="105"/>
          <w:sz w:val="17"/>
        </w:rPr>
        <w:t>and</w:t>
      </w:r>
      <w:r>
        <w:rPr>
          <w:spacing w:val="-6"/>
          <w:w w:val="105"/>
          <w:sz w:val="17"/>
        </w:rPr>
        <w:t xml:space="preserve"> </w:t>
      </w:r>
      <w:r>
        <w:rPr>
          <w:w w:val="105"/>
          <w:sz w:val="17"/>
        </w:rPr>
        <w:t>adhere</w:t>
      </w:r>
      <w:r>
        <w:rPr>
          <w:spacing w:val="-6"/>
          <w:w w:val="105"/>
          <w:sz w:val="17"/>
        </w:rPr>
        <w:t xml:space="preserve"> </w:t>
      </w:r>
      <w:r>
        <w:rPr>
          <w:w w:val="105"/>
          <w:sz w:val="17"/>
        </w:rPr>
        <w:t>to quality assurance protocols.</w:t>
      </w:r>
    </w:p>
    <w:p w:rsidR="00504CCB" w:rsidP="00330FA6" w:rsidRDefault="00504CCB" w14:paraId="4DF8A44D" w14:textId="77777777">
      <w:pPr>
        <w:pStyle w:val="BodyText"/>
        <w:spacing w:before="11"/>
        <w:ind w:left="720" w:right="720"/>
      </w:pPr>
    </w:p>
    <w:p w:rsidR="007D7667" w:rsidRDefault="007D7667" w14:paraId="62D3EF9B" w14:textId="77777777">
      <w:pPr>
        <w:rPr>
          <w:b/>
          <w:bCs/>
          <w:w w:val="105"/>
          <w:sz w:val="17"/>
          <w:szCs w:val="17"/>
        </w:rPr>
      </w:pPr>
      <w:r>
        <w:rPr>
          <w:b/>
          <w:bCs/>
          <w:w w:val="105"/>
        </w:rPr>
        <w:br w:type="page"/>
      </w:r>
    </w:p>
    <w:p w:rsidRPr="007D7667" w:rsidR="00504CCB" w:rsidP="00330FA6" w:rsidRDefault="00103C2C" w14:paraId="56C3ECB9" w14:textId="7078BC12">
      <w:pPr>
        <w:pStyle w:val="BodyText"/>
        <w:ind w:left="720" w:right="720"/>
        <w:rPr>
          <w:b/>
          <w:bCs/>
        </w:rPr>
      </w:pPr>
      <w:r w:rsidRPr="007D7667">
        <w:rPr>
          <w:b/>
          <w:bCs/>
          <w:w w:val="105"/>
        </w:rPr>
        <w:t>Topics</w:t>
      </w:r>
      <w:r w:rsidRPr="007D7667">
        <w:rPr>
          <w:b/>
          <w:bCs/>
          <w:spacing w:val="-5"/>
          <w:w w:val="105"/>
        </w:rPr>
        <w:t xml:space="preserve"> </w:t>
      </w:r>
      <w:r w:rsidRPr="007D7667">
        <w:rPr>
          <w:b/>
          <w:bCs/>
          <w:spacing w:val="-2"/>
          <w:w w:val="105"/>
        </w:rPr>
        <w:t>covered</w:t>
      </w:r>
    </w:p>
    <w:p w:rsidR="00504CCB" w:rsidP="00330FA6" w:rsidRDefault="00504CCB" w14:paraId="355D4B60" w14:textId="564633B8">
      <w:pPr>
        <w:pStyle w:val="BodyText"/>
        <w:spacing w:before="19"/>
        <w:ind w:left="720" w:right="720"/>
      </w:pPr>
    </w:p>
    <w:p w:rsidR="00504CCB" w:rsidP="00330FA6" w:rsidRDefault="00103C2C" w14:paraId="5721775E" w14:textId="5F104EC1">
      <w:pPr>
        <w:pStyle w:val="ListParagraph"/>
        <w:numPr>
          <w:ilvl w:val="0"/>
          <w:numId w:val="17"/>
        </w:numPr>
        <w:tabs>
          <w:tab w:val="left" w:pos="265"/>
        </w:tabs>
        <w:spacing w:before="0"/>
        <w:ind w:left="720" w:right="720" w:hanging="265"/>
        <w:jc w:val="left"/>
        <w:rPr>
          <w:sz w:val="17"/>
        </w:rPr>
      </w:pPr>
      <w:r>
        <w:rPr>
          <w:spacing w:val="-2"/>
          <w:w w:val="105"/>
          <w:sz w:val="17"/>
        </w:rPr>
        <w:t>FIXATION</w:t>
      </w:r>
    </w:p>
    <w:p w:rsidR="00504CCB" w:rsidP="00330FA6" w:rsidRDefault="00504CCB" w14:paraId="39ED34A7" w14:textId="77777777">
      <w:pPr>
        <w:pStyle w:val="BodyText"/>
        <w:spacing w:before="18"/>
        <w:ind w:left="720" w:right="720"/>
      </w:pPr>
    </w:p>
    <w:p w:rsidR="00504CCB" w:rsidP="00330FA6" w:rsidRDefault="00103C2C" w14:paraId="5C09CCE6" w14:textId="77777777">
      <w:pPr>
        <w:pStyle w:val="ListParagraph"/>
        <w:numPr>
          <w:ilvl w:val="1"/>
          <w:numId w:val="17"/>
        </w:numPr>
        <w:tabs>
          <w:tab w:val="left" w:pos="1191"/>
        </w:tabs>
        <w:spacing w:before="0"/>
        <w:ind w:left="720" w:right="720" w:hanging="216"/>
        <w:rPr>
          <w:sz w:val="17"/>
        </w:rPr>
      </w:pPr>
      <w:r>
        <w:rPr>
          <w:spacing w:val="-2"/>
          <w:w w:val="105"/>
          <w:sz w:val="17"/>
        </w:rPr>
        <w:t>Tissues</w:t>
      </w:r>
    </w:p>
    <w:p w:rsidR="00504CCB" w:rsidP="00330FA6" w:rsidRDefault="00103C2C" w14:paraId="7F067269" w14:textId="77777777">
      <w:pPr>
        <w:pStyle w:val="ListParagraph"/>
        <w:numPr>
          <w:ilvl w:val="2"/>
          <w:numId w:val="17"/>
        </w:numPr>
        <w:tabs>
          <w:tab w:val="left" w:pos="1686"/>
        </w:tabs>
        <w:spacing w:before="10"/>
        <w:ind w:left="720" w:right="720" w:hanging="177"/>
        <w:rPr>
          <w:sz w:val="17"/>
        </w:rPr>
      </w:pPr>
      <w:r>
        <w:rPr>
          <w:spacing w:val="-2"/>
          <w:w w:val="105"/>
          <w:sz w:val="14"/>
        </w:rPr>
        <w:t>Morphology/anatomy</w:t>
      </w:r>
    </w:p>
    <w:p w:rsidRPr="007D7667" w:rsidR="00504CCB" w:rsidP="00330FA6" w:rsidRDefault="00103C2C" w14:paraId="356024B3" w14:textId="77777777">
      <w:pPr>
        <w:pStyle w:val="ListParagraph"/>
        <w:numPr>
          <w:ilvl w:val="2"/>
          <w:numId w:val="17"/>
        </w:numPr>
        <w:tabs>
          <w:tab w:val="left" w:pos="1660"/>
        </w:tabs>
        <w:ind w:left="720" w:right="720" w:hanging="151"/>
        <w:rPr>
          <w:sz w:val="14"/>
        </w:rPr>
      </w:pPr>
      <w:r>
        <w:rPr>
          <w:w w:val="105"/>
          <w:sz w:val="14"/>
        </w:rPr>
        <w:t>Cell/component</w:t>
      </w:r>
      <w:r>
        <w:rPr>
          <w:spacing w:val="-1"/>
          <w:w w:val="105"/>
          <w:sz w:val="14"/>
        </w:rPr>
        <w:t xml:space="preserve"> </w:t>
      </w:r>
      <w:r>
        <w:rPr>
          <w:spacing w:val="-2"/>
          <w:w w:val="105"/>
          <w:sz w:val="14"/>
        </w:rPr>
        <w:t>preservatio</w:t>
      </w:r>
      <w:r>
        <w:rPr>
          <w:spacing w:val="-2"/>
          <w:w w:val="105"/>
          <w:sz w:val="17"/>
        </w:rPr>
        <w:t>n</w:t>
      </w:r>
    </w:p>
    <w:p w:rsidR="007D7667" w:rsidP="007D7667" w:rsidRDefault="007D7667" w14:paraId="338F2803" w14:textId="77777777">
      <w:pPr>
        <w:pStyle w:val="ListParagraph"/>
        <w:tabs>
          <w:tab w:val="left" w:pos="1660"/>
        </w:tabs>
        <w:ind w:left="720" w:right="720" w:firstLine="0"/>
        <w:jc w:val="right"/>
        <w:rPr>
          <w:sz w:val="14"/>
        </w:rPr>
      </w:pPr>
    </w:p>
    <w:p w:rsidR="00504CCB" w:rsidP="00330FA6" w:rsidRDefault="00103C2C" w14:paraId="446CB8ED" w14:textId="77777777">
      <w:pPr>
        <w:pStyle w:val="ListParagraph"/>
        <w:numPr>
          <w:ilvl w:val="1"/>
          <w:numId w:val="17"/>
        </w:numPr>
        <w:tabs>
          <w:tab w:val="left" w:pos="1180"/>
        </w:tabs>
        <w:ind w:left="720" w:right="720" w:hanging="205"/>
        <w:rPr>
          <w:sz w:val="17"/>
        </w:rPr>
      </w:pPr>
      <w:r>
        <w:rPr>
          <w:spacing w:val="-2"/>
          <w:w w:val="105"/>
          <w:sz w:val="17"/>
        </w:rPr>
        <w:t>Procedures</w:t>
      </w:r>
    </w:p>
    <w:p w:rsidR="00504CCB" w:rsidP="00330FA6" w:rsidRDefault="00103C2C" w14:paraId="19FF2408" w14:textId="77777777">
      <w:pPr>
        <w:pStyle w:val="ListParagraph"/>
        <w:numPr>
          <w:ilvl w:val="2"/>
          <w:numId w:val="17"/>
        </w:numPr>
        <w:tabs>
          <w:tab w:val="left" w:pos="1688"/>
        </w:tabs>
        <w:spacing w:before="10"/>
        <w:ind w:left="720" w:right="720"/>
        <w:rPr>
          <w:sz w:val="17"/>
        </w:rPr>
      </w:pPr>
      <w:r>
        <w:rPr>
          <w:w w:val="105"/>
          <w:sz w:val="14"/>
        </w:rPr>
        <w:t>Light</w:t>
      </w:r>
      <w:r>
        <w:rPr>
          <w:spacing w:val="-3"/>
          <w:w w:val="105"/>
          <w:sz w:val="14"/>
        </w:rPr>
        <w:t xml:space="preserve"> </w:t>
      </w:r>
      <w:r>
        <w:rPr>
          <w:spacing w:val="-2"/>
          <w:w w:val="105"/>
          <w:sz w:val="14"/>
        </w:rPr>
        <w:t>microscopy</w:t>
      </w:r>
    </w:p>
    <w:p w:rsidR="00504CCB" w:rsidP="00330FA6" w:rsidRDefault="00103C2C" w14:paraId="6C1608C4" w14:textId="77777777">
      <w:pPr>
        <w:pStyle w:val="ListParagraph"/>
        <w:numPr>
          <w:ilvl w:val="2"/>
          <w:numId w:val="17"/>
        </w:numPr>
        <w:tabs>
          <w:tab w:val="left" w:pos="1657"/>
        </w:tabs>
        <w:spacing w:before="10"/>
        <w:ind w:left="720" w:right="720" w:hanging="148"/>
        <w:rPr>
          <w:sz w:val="14"/>
        </w:rPr>
      </w:pPr>
      <w:r>
        <w:rPr>
          <w:w w:val="105"/>
          <w:sz w:val="14"/>
        </w:rPr>
        <w:t>Electron</w:t>
      </w:r>
      <w:r>
        <w:rPr>
          <w:spacing w:val="-2"/>
          <w:w w:val="105"/>
          <w:sz w:val="14"/>
        </w:rPr>
        <w:t xml:space="preserve"> microscopy</w:t>
      </w:r>
    </w:p>
    <w:p w:rsidR="00504CCB" w:rsidP="00330FA6" w:rsidRDefault="00103C2C" w14:paraId="245B3A72" w14:textId="77777777">
      <w:pPr>
        <w:pStyle w:val="ListParagraph"/>
        <w:numPr>
          <w:ilvl w:val="2"/>
          <w:numId w:val="17"/>
        </w:numPr>
        <w:tabs>
          <w:tab w:val="left" w:pos="1659"/>
        </w:tabs>
        <w:spacing w:before="10"/>
        <w:ind w:left="720" w:right="720" w:hanging="150"/>
        <w:rPr>
          <w:sz w:val="14"/>
        </w:rPr>
      </w:pPr>
      <w:r>
        <w:rPr>
          <w:w w:val="105"/>
          <w:sz w:val="14"/>
        </w:rPr>
        <w:t>Special</w:t>
      </w:r>
      <w:r>
        <w:rPr>
          <w:spacing w:val="-2"/>
          <w:w w:val="105"/>
          <w:sz w:val="14"/>
        </w:rPr>
        <w:t xml:space="preserve"> stains</w:t>
      </w:r>
    </w:p>
    <w:p w:rsidR="00504CCB" w:rsidP="00330FA6" w:rsidRDefault="00103C2C" w14:paraId="5ADDE8FA" w14:textId="77777777">
      <w:pPr>
        <w:pStyle w:val="ListParagraph"/>
        <w:numPr>
          <w:ilvl w:val="2"/>
          <w:numId w:val="17"/>
        </w:numPr>
        <w:tabs>
          <w:tab w:val="left" w:pos="1659"/>
        </w:tabs>
        <w:spacing w:before="10"/>
        <w:ind w:left="720" w:right="720" w:hanging="150"/>
        <w:rPr>
          <w:sz w:val="14"/>
        </w:rPr>
      </w:pPr>
      <w:r>
        <w:rPr>
          <w:w w:val="105"/>
          <w:sz w:val="14"/>
        </w:rPr>
        <w:t>Frozen</w:t>
      </w:r>
      <w:r>
        <w:rPr>
          <w:spacing w:val="-1"/>
          <w:w w:val="105"/>
          <w:sz w:val="14"/>
        </w:rPr>
        <w:t xml:space="preserve"> </w:t>
      </w:r>
      <w:r>
        <w:rPr>
          <w:spacing w:val="-2"/>
          <w:w w:val="105"/>
          <w:sz w:val="14"/>
        </w:rPr>
        <w:t>sections/tissues</w:t>
      </w:r>
    </w:p>
    <w:p w:rsidR="00504CCB" w:rsidP="00330FA6" w:rsidRDefault="00103C2C" w14:paraId="0E3F9631" w14:textId="77777777">
      <w:pPr>
        <w:pStyle w:val="ListParagraph"/>
        <w:numPr>
          <w:ilvl w:val="2"/>
          <w:numId w:val="17"/>
        </w:numPr>
        <w:tabs>
          <w:tab w:val="left" w:pos="1657"/>
        </w:tabs>
        <w:spacing w:before="8"/>
        <w:ind w:left="720" w:right="720" w:hanging="148"/>
        <w:rPr>
          <w:sz w:val="14"/>
        </w:rPr>
      </w:pPr>
      <w:r>
        <w:rPr>
          <w:w w:val="105"/>
          <w:sz w:val="14"/>
        </w:rPr>
        <w:t>Enzyme</w:t>
      </w:r>
      <w:r>
        <w:rPr>
          <w:spacing w:val="-1"/>
          <w:w w:val="105"/>
          <w:sz w:val="14"/>
        </w:rPr>
        <w:t xml:space="preserve"> </w:t>
      </w:r>
      <w:r>
        <w:rPr>
          <w:spacing w:val="-2"/>
          <w:w w:val="105"/>
          <w:sz w:val="14"/>
        </w:rPr>
        <w:t>histochemistry</w:t>
      </w:r>
    </w:p>
    <w:p w:rsidR="00504CCB" w:rsidP="00330FA6" w:rsidRDefault="00103C2C" w14:paraId="38718156" w14:textId="77777777">
      <w:pPr>
        <w:pStyle w:val="ListParagraph"/>
        <w:numPr>
          <w:ilvl w:val="2"/>
          <w:numId w:val="17"/>
        </w:numPr>
        <w:tabs>
          <w:tab w:val="left" w:pos="1659"/>
        </w:tabs>
        <w:spacing w:before="10"/>
        <w:ind w:left="720" w:right="720" w:hanging="150"/>
        <w:rPr>
          <w:sz w:val="14"/>
        </w:rPr>
      </w:pPr>
      <w:r>
        <w:rPr>
          <w:spacing w:val="-2"/>
          <w:w w:val="105"/>
          <w:sz w:val="14"/>
        </w:rPr>
        <w:t>Immunohistochemistry</w:t>
      </w:r>
    </w:p>
    <w:p w:rsidR="00504CCB" w:rsidP="00330FA6" w:rsidRDefault="00103C2C" w14:paraId="757B882C" w14:textId="77777777">
      <w:pPr>
        <w:pStyle w:val="ListParagraph"/>
        <w:numPr>
          <w:ilvl w:val="2"/>
          <w:numId w:val="17"/>
        </w:numPr>
        <w:tabs>
          <w:tab w:val="left" w:pos="1659"/>
        </w:tabs>
        <w:spacing w:before="10"/>
        <w:ind w:left="720" w:right="720" w:hanging="150"/>
        <w:rPr>
          <w:sz w:val="14"/>
        </w:rPr>
      </w:pPr>
      <w:r>
        <w:rPr>
          <w:spacing w:val="-2"/>
          <w:w w:val="105"/>
          <w:sz w:val="14"/>
        </w:rPr>
        <w:t>Artifacts/precipitates/pigments</w:t>
      </w:r>
    </w:p>
    <w:p w:rsidR="00504CCB" w:rsidP="00330FA6" w:rsidRDefault="00103C2C" w14:paraId="1F23E836"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504CCB" w:rsidP="00330FA6" w:rsidRDefault="00103C2C" w14:paraId="3F902C92" w14:textId="77777777">
      <w:pPr>
        <w:pStyle w:val="ListParagraph"/>
        <w:numPr>
          <w:ilvl w:val="2"/>
          <w:numId w:val="17"/>
        </w:numPr>
        <w:tabs>
          <w:tab w:val="left" w:pos="1659"/>
        </w:tabs>
        <w:ind w:left="720" w:right="720" w:hanging="150"/>
        <w:rPr>
          <w:sz w:val="14"/>
        </w:rPr>
      </w:pPr>
      <w:r>
        <w:rPr>
          <w:w w:val="105"/>
          <w:sz w:val="14"/>
        </w:rPr>
        <w:t>Cytologic</w:t>
      </w:r>
      <w:r>
        <w:rPr>
          <w:spacing w:val="-3"/>
          <w:w w:val="105"/>
          <w:sz w:val="14"/>
        </w:rPr>
        <w:t xml:space="preserve"> </w:t>
      </w:r>
      <w:r>
        <w:rPr>
          <w:spacing w:val="-2"/>
          <w:w w:val="105"/>
          <w:sz w:val="14"/>
        </w:rPr>
        <w:t>specimens</w:t>
      </w:r>
    </w:p>
    <w:p w:rsidRPr="007D7667" w:rsidR="00504CCB" w:rsidP="00330FA6" w:rsidRDefault="00103C2C" w14:paraId="190AA56C" w14:textId="77777777">
      <w:pPr>
        <w:pStyle w:val="ListParagraph"/>
        <w:numPr>
          <w:ilvl w:val="2"/>
          <w:numId w:val="17"/>
        </w:numPr>
        <w:tabs>
          <w:tab w:val="left" w:pos="1732"/>
        </w:tabs>
        <w:spacing w:before="10"/>
        <w:ind w:left="720" w:right="720" w:hanging="223"/>
        <w:rPr>
          <w:sz w:val="14"/>
        </w:rPr>
      </w:pPr>
      <w:r>
        <w:rPr>
          <w:w w:val="105"/>
          <w:sz w:val="14"/>
        </w:rPr>
        <w:t xml:space="preserve">In-situ </w:t>
      </w:r>
      <w:r>
        <w:rPr>
          <w:spacing w:val="-2"/>
          <w:w w:val="105"/>
          <w:sz w:val="14"/>
        </w:rPr>
        <w:t>hybridization</w:t>
      </w:r>
    </w:p>
    <w:p w:rsidR="007D7667" w:rsidP="007D7667" w:rsidRDefault="007D7667" w14:paraId="6A08197A" w14:textId="77777777">
      <w:pPr>
        <w:pStyle w:val="ListParagraph"/>
        <w:tabs>
          <w:tab w:val="left" w:pos="1732"/>
        </w:tabs>
        <w:spacing w:before="10"/>
        <w:ind w:left="720" w:right="720" w:firstLine="0"/>
        <w:jc w:val="right"/>
        <w:rPr>
          <w:sz w:val="14"/>
        </w:rPr>
      </w:pPr>
    </w:p>
    <w:p w:rsidR="00504CCB" w:rsidP="00330FA6" w:rsidRDefault="00103C2C" w14:paraId="4878E58B" w14:textId="77777777">
      <w:pPr>
        <w:pStyle w:val="ListParagraph"/>
        <w:numPr>
          <w:ilvl w:val="1"/>
          <w:numId w:val="17"/>
        </w:numPr>
        <w:tabs>
          <w:tab w:val="left" w:pos="1181"/>
        </w:tabs>
        <w:ind w:left="720" w:right="720" w:hanging="206"/>
        <w:rPr>
          <w:sz w:val="17"/>
        </w:rPr>
      </w:pPr>
      <w:r>
        <w:rPr>
          <w:spacing w:val="-2"/>
          <w:w w:val="105"/>
          <w:sz w:val="17"/>
        </w:rPr>
        <w:t>Parameters</w:t>
      </w:r>
    </w:p>
    <w:p w:rsidR="00504CCB" w:rsidP="00330FA6" w:rsidRDefault="00103C2C" w14:paraId="610AE002" w14:textId="77777777">
      <w:pPr>
        <w:pStyle w:val="ListParagraph"/>
        <w:numPr>
          <w:ilvl w:val="2"/>
          <w:numId w:val="17"/>
        </w:numPr>
        <w:tabs>
          <w:tab w:val="left" w:pos="1686"/>
        </w:tabs>
        <w:ind w:left="720" w:right="720" w:hanging="177"/>
        <w:rPr>
          <w:sz w:val="17"/>
        </w:rPr>
      </w:pPr>
      <w:r>
        <w:rPr>
          <w:w w:val="105"/>
          <w:sz w:val="14"/>
        </w:rPr>
        <w:t>Size</w:t>
      </w:r>
      <w:r>
        <w:rPr>
          <w:spacing w:val="1"/>
          <w:w w:val="105"/>
          <w:sz w:val="14"/>
        </w:rPr>
        <w:t xml:space="preserve"> </w:t>
      </w:r>
      <w:r>
        <w:rPr>
          <w:w w:val="105"/>
          <w:sz w:val="14"/>
        </w:rPr>
        <w:t>of</w:t>
      </w:r>
      <w:r>
        <w:rPr>
          <w:spacing w:val="1"/>
          <w:w w:val="105"/>
          <w:sz w:val="14"/>
        </w:rPr>
        <w:t xml:space="preserve"> </w:t>
      </w:r>
      <w:r>
        <w:rPr>
          <w:spacing w:val="-2"/>
          <w:w w:val="105"/>
          <w:sz w:val="14"/>
        </w:rPr>
        <w:t>specimen</w:t>
      </w:r>
    </w:p>
    <w:p w:rsidR="00504CCB" w:rsidP="00330FA6" w:rsidRDefault="00103C2C" w14:paraId="794096BF" w14:textId="77777777">
      <w:pPr>
        <w:pStyle w:val="ListParagraph"/>
        <w:numPr>
          <w:ilvl w:val="2"/>
          <w:numId w:val="17"/>
        </w:numPr>
        <w:tabs>
          <w:tab w:val="left" w:pos="1657"/>
        </w:tabs>
        <w:ind w:left="720" w:right="720" w:hanging="148"/>
        <w:rPr>
          <w:sz w:val="14"/>
        </w:rPr>
      </w:pPr>
      <w:r>
        <w:rPr>
          <w:w w:val="105"/>
          <w:sz w:val="14"/>
        </w:rPr>
        <w:t>Volume of</w:t>
      </w:r>
      <w:r>
        <w:rPr>
          <w:spacing w:val="3"/>
          <w:w w:val="105"/>
          <w:sz w:val="14"/>
        </w:rPr>
        <w:t xml:space="preserve"> </w:t>
      </w:r>
      <w:r>
        <w:rPr>
          <w:spacing w:val="-2"/>
          <w:w w:val="105"/>
          <w:sz w:val="14"/>
        </w:rPr>
        <w:t>specimen/fixative</w:t>
      </w:r>
    </w:p>
    <w:p w:rsidR="00504CCB" w:rsidP="00330FA6" w:rsidRDefault="00103C2C" w14:paraId="3DE41E6A" w14:textId="77777777">
      <w:pPr>
        <w:pStyle w:val="ListParagraph"/>
        <w:numPr>
          <w:ilvl w:val="2"/>
          <w:numId w:val="17"/>
        </w:numPr>
        <w:tabs>
          <w:tab w:val="left" w:pos="1659"/>
        </w:tabs>
        <w:spacing w:before="10"/>
        <w:ind w:left="720" w:right="720" w:hanging="150"/>
        <w:rPr>
          <w:sz w:val="14"/>
        </w:rPr>
      </w:pPr>
      <w:r>
        <w:rPr>
          <w:w w:val="105"/>
          <w:sz w:val="14"/>
        </w:rPr>
        <w:t>Time of</w:t>
      </w:r>
      <w:r>
        <w:rPr>
          <w:spacing w:val="-1"/>
          <w:w w:val="105"/>
          <w:sz w:val="14"/>
        </w:rPr>
        <w:t xml:space="preserve"> </w:t>
      </w:r>
      <w:r>
        <w:rPr>
          <w:spacing w:val="-2"/>
          <w:w w:val="105"/>
          <w:sz w:val="14"/>
        </w:rPr>
        <w:t>fixation</w:t>
      </w:r>
    </w:p>
    <w:p w:rsidR="00504CCB" w:rsidP="00330FA6" w:rsidRDefault="00103C2C" w14:paraId="736F9A40" w14:textId="77777777">
      <w:pPr>
        <w:pStyle w:val="ListParagraph"/>
        <w:numPr>
          <w:ilvl w:val="2"/>
          <w:numId w:val="17"/>
        </w:numPr>
        <w:tabs>
          <w:tab w:val="left" w:pos="1659"/>
        </w:tabs>
        <w:spacing w:before="10"/>
        <w:ind w:left="720" w:right="720" w:hanging="150"/>
        <w:rPr>
          <w:sz w:val="14"/>
        </w:rPr>
      </w:pPr>
      <w:r>
        <w:rPr>
          <w:w w:val="105"/>
          <w:sz w:val="14"/>
        </w:rPr>
        <w:t>Temperature of</w:t>
      </w:r>
      <w:r>
        <w:rPr>
          <w:spacing w:val="-2"/>
          <w:w w:val="105"/>
          <w:sz w:val="14"/>
        </w:rPr>
        <w:t xml:space="preserve"> specimen/fixative</w:t>
      </w:r>
    </w:p>
    <w:p w:rsidR="00504CCB" w:rsidP="00330FA6" w:rsidRDefault="00103C2C" w14:paraId="1B7D8FF9" w14:textId="77777777">
      <w:pPr>
        <w:pStyle w:val="ListParagraph"/>
        <w:numPr>
          <w:ilvl w:val="2"/>
          <w:numId w:val="17"/>
        </w:numPr>
        <w:tabs>
          <w:tab w:val="left" w:pos="1657"/>
        </w:tabs>
        <w:spacing w:before="10"/>
        <w:ind w:left="720" w:right="720" w:hanging="148"/>
        <w:rPr>
          <w:sz w:val="14"/>
        </w:rPr>
      </w:pPr>
      <w:r w:rsidRPr="38D7EEDA" w:rsidR="00103C2C">
        <w:rPr>
          <w:w w:val="105"/>
          <w:sz w:val="14"/>
          <w:szCs w:val="14"/>
        </w:rPr>
        <w:t>Other</w:t>
      </w:r>
      <w:r w:rsidRPr="38D7EEDA" w:rsidR="00103C2C">
        <w:rPr>
          <w:spacing w:val="-1"/>
          <w:w w:val="105"/>
          <w:sz w:val="14"/>
          <w:szCs w:val="14"/>
        </w:rPr>
        <w:t xml:space="preserve"> </w:t>
      </w:r>
      <w:r w:rsidRPr="38D7EEDA" w:rsidR="00103C2C">
        <w:rPr>
          <w:w w:val="105"/>
          <w:sz w:val="14"/>
          <w:szCs w:val="14"/>
        </w:rPr>
        <w:t>(e.g.,</w:t>
      </w:r>
      <w:r w:rsidRPr="38D7EEDA" w:rsidR="00103C2C">
        <w:rPr>
          <w:spacing w:val="-2"/>
          <w:w w:val="105"/>
          <w:sz w:val="14"/>
          <w:szCs w:val="14"/>
        </w:rPr>
        <w:t xml:space="preserve"> </w:t>
      </w:r>
      <w:r w:rsidRPr="38D7EEDA" w:rsidR="00103C2C">
        <w:rPr>
          <w:spacing w:val="-5"/>
          <w:w w:val="105"/>
          <w:sz w:val="14"/>
          <w:szCs w:val="14"/>
        </w:rPr>
        <w:t>pH)</w:t>
      </w:r>
    </w:p>
    <w:p w:rsidR="38D7EEDA" w:rsidP="38D7EEDA" w:rsidRDefault="38D7EEDA" w14:paraId="3A723FBC" w14:textId="341DB8F7">
      <w:pPr>
        <w:pStyle w:val="ListParagraph"/>
        <w:tabs>
          <w:tab w:val="left" w:leader="none" w:pos="1657"/>
        </w:tabs>
        <w:spacing w:before="10"/>
        <w:ind w:left="720" w:right="720" w:hanging="148"/>
        <w:rPr>
          <w:sz w:val="14"/>
          <w:szCs w:val="14"/>
        </w:rPr>
      </w:pPr>
    </w:p>
    <w:p w:rsidR="00504CCB" w:rsidP="00330FA6" w:rsidRDefault="00103C2C" w14:paraId="3B090DB6" w14:textId="77777777">
      <w:pPr>
        <w:pStyle w:val="ListParagraph"/>
        <w:numPr>
          <w:ilvl w:val="1"/>
          <w:numId w:val="17"/>
        </w:numPr>
        <w:tabs>
          <w:tab w:val="left" w:pos="1191"/>
        </w:tabs>
        <w:spacing w:before="8"/>
        <w:ind w:left="720" w:right="720" w:hanging="216"/>
        <w:rPr>
          <w:sz w:val="17"/>
        </w:rPr>
      </w:pPr>
      <w:r>
        <w:rPr>
          <w:spacing w:val="-2"/>
          <w:w w:val="105"/>
          <w:sz w:val="17"/>
        </w:rPr>
        <w:t>Reagents</w:t>
      </w:r>
    </w:p>
    <w:p w:rsidR="00504CCB" w:rsidP="00330FA6" w:rsidRDefault="00103C2C" w14:paraId="655FD92E" w14:textId="77777777">
      <w:pPr>
        <w:pStyle w:val="ListParagraph"/>
        <w:numPr>
          <w:ilvl w:val="2"/>
          <w:numId w:val="17"/>
        </w:numPr>
        <w:tabs>
          <w:tab w:val="left" w:pos="1686"/>
        </w:tabs>
        <w:spacing w:before="10"/>
        <w:ind w:left="720" w:right="720" w:hanging="177"/>
        <w:rPr>
          <w:sz w:val="17"/>
        </w:rPr>
      </w:pPr>
      <w:r>
        <w:rPr>
          <w:spacing w:val="-2"/>
          <w:w w:val="105"/>
          <w:sz w:val="14"/>
        </w:rPr>
        <w:t>Types/components</w:t>
      </w:r>
    </w:p>
    <w:p w:rsidR="00504CCB" w:rsidP="00330FA6" w:rsidRDefault="00103C2C" w14:paraId="291BA04A" w14:textId="77777777">
      <w:pPr>
        <w:pStyle w:val="ListParagraph"/>
        <w:numPr>
          <w:ilvl w:val="2"/>
          <w:numId w:val="17"/>
        </w:numPr>
        <w:tabs>
          <w:tab w:val="left" w:pos="1657"/>
        </w:tabs>
        <w:spacing w:before="10"/>
        <w:ind w:left="720" w:right="720" w:hanging="148"/>
        <w:rPr>
          <w:sz w:val="14"/>
        </w:rPr>
      </w:pPr>
      <w:r>
        <w:rPr>
          <w:spacing w:val="-2"/>
          <w:w w:val="105"/>
          <w:sz w:val="14"/>
        </w:rPr>
        <w:t>Properties/functions/actions</w:t>
      </w:r>
    </w:p>
    <w:p w:rsidR="00504CCB" w:rsidP="00330FA6" w:rsidRDefault="00103C2C" w14:paraId="23E103E9"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504CCB" w:rsidP="00330FA6" w:rsidRDefault="00103C2C" w14:paraId="0A5FD0FF" w14:textId="77777777">
      <w:pPr>
        <w:pStyle w:val="ListParagraph"/>
        <w:numPr>
          <w:ilvl w:val="2"/>
          <w:numId w:val="17"/>
        </w:numPr>
        <w:tabs>
          <w:tab w:val="left" w:pos="1660"/>
        </w:tabs>
        <w:spacing w:before="8"/>
        <w:ind w:left="720" w:right="720" w:hanging="151"/>
        <w:rPr>
          <w:sz w:val="14"/>
        </w:rPr>
      </w:pPr>
      <w:r w:rsidRPr="38D7EEDA" w:rsidR="00103C2C">
        <w:rPr>
          <w:w w:val="105"/>
          <w:sz w:val="14"/>
          <w:szCs w:val="14"/>
        </w:rPr>
        <w:t>Chemistry</w:t>
      </w:r>
      <w:r w:rsidRPr="38D7EEDA" w:rsidR="00103C2C">
        <w:rPr>
          <w:spacing w:val="-5"/>
          <w:w w:val="105"/>
          <w:sz w:val="14"/>
          <w:szCs w:val="14"/>
        </w:rPr>
        <w:t xml:space="preserve"> </w:t>
      </w:r>
      <w:r w:rsidRPr="38D7EEDA" w:rsidR="00103C2C">
        <w:rPr>
          <w:w w:val="105"/>
          <w:sz w:val="14"/>
          <w:szCs w:val="14"/>
        </w:rPr>
        <w:t>principles/theories</w:t>
      </w:r>
      <w:r w:rsidRPr="38D7EEDA" w:rsidR="00103C2C">
        <w:rPr>
          <w:spacing w:val="2"/>
          <w:w w:val="105"/>
          <w:sz w:val="14"/>
          <w:szCs w:val="14"/>
        </w:rPr>
        <w:t xml:space="preserve"> </w:t>
      </w:r>
      <w:r w:rsidRPr="38D7EEDA" w:rsidR="00103C2C">
        <w:rPr>
          <w:w w:val="105"/>
          <w:sz w:val="14"/>
          <w:szCs w:val="14"/>
        </w:rPr>
        <w:t>(HTL</w:t>
      </w:r>
      <w:r w:rsidRPr="38D7EEDA" w:rsidR="00103C2C">
        <w:rPr>
          <w:spacing w:val="-1"/>
          <w:w w:val="105"/>
          <w:sz w:val="14"/>
          <w:szCs w:val="14"/>
        </w:rPr>
        <w:t xml:space="preserve"> </w:t>
      </w:r>
      <w:r w:rsidRPr="38D7EEDA" w:rsidR="00103C2C">
        <w:rPr>
          <w:spacing w:val="-2"/>
          <w:w w:val="105"/>
          <w:sz w:val="14"/>
          <w:szCs w:val="14"/>
        </w:rPr>
        <w:t>ONLY)</w:t>
      </w:r>
    </w:p>
    <w:p w:rsidR="38D7EEDA" w:rsidP="38D7EEDA" w:rsidRDefault="38D7EEDA" w14:paraId="763B10C6" w14:textId="67DFC710">
      <w:pPr>
        <w:pStyle w:val="ListParagraph"/>
        <w:tabs>
          <w:tab w:val="left" w:leader="none" w:pos="1660"/>
        </w:tabs>
        <w:spacing w:before="8"/>
        <w:ind w:left="720" w:right="720" w:hanging="151"/>
        <w:rPr>
          <w:sz w:val="14"/>
          <w:szCs w:val="14"/>
        </w:rPr>
      </w:pPr>
    </w:p>
    <w:p w:rsidR="00504CCB" w:rsidP="00330FA6" w:rsidRDefault="00103C2C" w14:paraId="18E187D4" w14:textId="77777777">
      <w:pPr>
        <w:pStyle w:val="ListParagraph"/>
        <w:numPr>
          <w:ilvl w:val="1"/>
          <w:numId w:val="17"/>
        </w:numPr>
        <w:tabs>
          <w:tab w:val="left" w:pos="1173"/>
        </w:tabs>
        <w:ind w:left="720" w:right="720" w:hanging="198"/>
        <w:rPr>
          <w:sz w:val="17"/>
        </w:rPr>
      </w:pPr>
      <w:r>
        <w:rPr>
          <w:w w:val="105"/>
          <w:sz w:val="17"/>
        </w:rPr>
        <w:t>Instrumentation</w:t>
      </w:r>
      <w:r>
        <w:rPr>
          <w:spacing w:val="-12"/>
          <w:w w:val="105"/>
          <w:sz w:val="17"/>
        </w:rPr>
        <w:t xml:space="preserve"> </w:t>
      </w:r>
      <w:r>
        <w:rPr>
          <w:w w:val="105"/>
          <w:sz w:val="17"/>
        </w:rPr>
        <w:t>(e.g.,</w:t>
      </w:r>
      <w:r>
        <w:rPr>
          <w:spacing w:val="-10"/>
          <w:w w:val="105"/>
          <w:sz w:val="17"/>
        </w:rPr>
        <w:t xml:space="preserve"> </w:t>
      </w:r>
      <w:r>
        <w:rPr>
          <w:spacing w:val="-2"/>
          <w:w w:val="105"/>
          <w:sz w:val="17"/>
        </w:rPr>
        <w:t>microwave)</w:t>
      </w:r>
    </w:p>
    <w:p w:rsidR="00504CCB" w:rsidP="00330FA6" w:rsidRDefault="00103C2C" w14:paraId="1F24848B" w14:textId="77777777">
      <w:pPr>
        <w:pStyle w:val="ListParagraph"/>
        <w:numPr>
          <w:ilvl w:val="2"/>
          <w:numId w:val="17"/>
        </w:numPr>
        <w:tabs>
          <w:tab w:val="left" w:pos="1686"/>
        </w:tabs>
        <w:ind w:left="720" w:right="720" w:hanging="177"/>
        <w:rPr>
          <w:sz w:val="17"/>
        </w:rPr>
      </w:pPr>
      <w:r>
        <w:rPr>
          <w:spacing w:val="-2"/>
          <w:w w:val="105"/>
          <w:sz w:val="14"/>
        </w:rPr>
        <w:t>Components</w:t>
      </w:r>
    </w:p>
    <w:p w:rsidR="00504CCB" w:rsidP="00330FA6" w:rsidRDefault="00103C2C" w14:paraId="56FD88A2" w14:textId="77777777">
      <w:pPr>
        <w:pStyle w:val="ListParagraph"/>
        <w:numPr>
          <w:ilvl w:val="2"/>
          <w:numId w:val="17"/>
        </w:numPr>
        <w:tabs>
          <w:tab w:val="left" w:pos="1657"/>
        </w:tabs>
        <w:spacing w:before="11"/>
        <w:ind w:left="720" w:right="720" w:hanging="148"/>
        <w:rPr>
          <w:sz w:val="14"/>
        </w:rPr>
      </w:pPr>
      <w:r>
        <w:rPr>
          <w:spacing w:val="-5"/>
          <w:w w:val="105"/>
          <w:sz w:val="14"/>
        </w:rPr>
        <w:t>Use</w:t>
      </w:r>
    </w:p>
    <w:p w:rsidR="00504CCB" w:rsidP="00330FA6" w:rsidRDefault="00103C2C" w14:paraId="576F9B46" w14:textId="77777777">
      <w:pPr>
        <w:pStyle w:val="ListParagraph"/>
        <w:numPr>
          <w:ilvl w:val="2"/>
          <w:numId w:val="17"/>
        </w:numPr>
        <w:tabs>
          <w:tab w:val="left" w:pos="1657"/>
        </w:tabs>
        <w:ind w:left="720" w:right="720" w:hanging="148"/>
        <w:rPr>
          <w:sz w:val="14"/>
        </w:rPr>
      </w:pPr>
      <w:r>
        <w:rPr>
          <w:spacing w:val="-2"/>
          <w:w w:val="105"/>
          <w:sz w:val="14"/>
        </w:rPr>
        <w:t>Maintenance</w:t>
      </w:r>
    </w:p>
    <w:p w:rsidR="00504CCB" w:rsidP="00330FA6" w:rsidRDefault="00103C2C" w14:paraId="6FA49FE6" w14:textId="77777777">
      <w:pPr>
        <w:pStyle w:val="ListParagraph"/>
        <w:numPr>
          <w:ilvl w:val="2"/>
          <w:numId w:val="17"/>
        </w:numPr>
        <w:tabs>
          <w:tab w:val="left" w:pos="1659"/>
        </w:tabs>
        <w:spacing w:before="10"/>
        <w:ind w:left="720" w:right="720" w:hanging="150"/>
        <w:rPr>
          <w:sz w:val="14"/>
        </w:rPr>
      </w:pPr>
      <w:r>
        <w:rPr>
          <w:spacing w:val="-2"/>
          <w:w w:val="105"/>
          <w:sz w:val="14"/>
        </w:rPr>
        <w:t>Troubleshooting</w:t>
      </w:r>
    </w:p>
    <w:p w:rsidR="00504CCB" w:rsidP="00330FA6" w:rsidRDefault="00504CCB" w14:paraId="199721BC" w14:textId="77777777">
      <w:pPr>
        <w:pStyle w:val="BodyText"/>
        <w:spacing w:before="53"/>
        <w:ind w:left="720" w:right="720"/>
        <w:rPr>
          <w:sz w:val="14"/>
        </w:rPr>
      </w:pPr>
    </w:p>
    <w:p w:rsidR="00504CCB" w:rsidP="00330FA6" w:rsidRDefault="00103C2C" w14:paraId="55F5E16B" w14:textId="77777777">
      <w:pPr>
        <w:pStyle w:val="ListParagraph"/>
        <w:numPr>
          <w:ilvl w:val="0"/>
          <w:numId w:val="17"/>
        </w:numPr>
        <w:tabs>
          <w:tab w:val="left" w:pos="205"/>
        </w:tabs>
        <w:spacing w:before="0"/>
        <w:ind w:left="720" w:right="720" w:hanging="205"/>
        <w:jc w:val="left"/>
        <w:rPr>
          <w:sz w:val="17"/>
        </w:rPr>
      </w:pPr>
      <w:r>
        <w:rPr>
          <w:spacing w:val="-2"/>
          <w:w w:val="105"/>
          <w:sz w:val="17"/>
        </w:rPr>
        <w:t>PROCESSING</w:t>
      </w:r>
    </w:p>
    <w:p w:rsidR="00504CCB" w:rsidP="00330FA6" w:rsidRDefault="00103C2C" w14:paraId="54D5A195" w14:textId="77777777">
      <w:pPr>
        <w:pStyle w:val="ListParagraph"/>
        <w:numPr>
          <w:ilvl w:val="1"/>
          <w:numId w:val="17"/>
        </w:numPr>
        <w:tabs>
          <w:tab w:val="left" w:pos="1191"/>
        </w:tabs>
        <w:ind w:left="720" w:right="720" w:hanging="216"/>
        <w:rPr>
          <w:sz w:val="17"/>
        </w:rPr>
      </w:pPr>
      <w:r>
        <w:rPr>
          <w:spacing w:val="-2"/>
          <w:w w:val="105"/>
          <w:sz w:val="17"/>
        </w:rPr>
        <w:t>Tissues</w:t>
      </w:r>
    </w:p>
    <w:p w:rsidR="00504CCB" w:rsidP="00330FA6" w:rsidRDefault="00103C2C" w14:paraId="22A4B78F" w14:textId="77777777">
      <w:pPr>
        <w:pStyle w:val="ListParagraph"/>
        <w:numPr>
          <w:ilvl w:val="2"/>
          <w:numId w:val="17"/>
        </w:numPr>
        <w:tabs>
          <w:tab w:val="left" w:pos="1686"/>
        </w:tabs>
        <w:spacing w:before="10"/>
        <w:ind w:left="720" w:right="720" w:hanging="177"/>
        <w:rPr>
          <w:sz w:val="17"/>
        </w:rPr>
      </w:pPr>
      <w:r>
        <w:rPr>
          <w:spacing w:val="-2"/>
          <w:w w:val="105"/>
          <w:sz w:val="14"/>
        </w:rPr>
        <w:t>Morphology/anatomy</w:t>
      </w:r>
    </w:p>
    <w:p w:rsidR="00504CCB" w:rsidP="00330FA6" w:rsidRDefault="00103C2C" w14:paraId="2422A80A" w14:textId="77777777">
      <w:pPr>
        <w:pStyle w:val="ListParagraph"/>
        <w:numPr>
          <w:ilvl w:val="2"/>
          <w:numId w:val="17"/>
        </w:numPr>
        <w:tabs>
          <w:tab w:val="left" w:pos="1659"/>
        </w:tabs>
        <w:ind w:left="720" w:right="720" w:hanging="150"/>
        <w:rPr>
          <w:sz w:val="14"/>
        </w:rPr>
      </w:pPr>
      <w:r w:rsidRPr="38D7EEDA" w:rsidR="00103C2C">
        <w:rPr>
          <w:w w:val="105"/>
          <w:sz w:val="14"/>
          <w:szCs w:val="14"/>
        </w:rPr>
        <w:t>Cell/component</w:t>
      </w:r>
      <w:r w:rsidRPr="38D7EEDA" w:rsidR="00103C2C">
        <w:rPr>
          <w:spacing w:val="-1"/>
          <w:w w:val="105"/>
          <w:sz w:val="14"/>
          <w:szCs w:val="14"/>
        </w:rPr>
        <w:t xml:space="preserve"> </w:t>
      </w:r>
      <w:r w:rsidRPr="38D7EEDA" w:rsidR="00103C2C">
        <w:rPr>
          <w:spacing w:val="-2"/>
          <w:w w:val="105"/>
          <w:sz w:val="14"/>
          <w:szCs w:val="14"/>
        </w:rPr>
        <w:t>preservatio</w:t>
      </w:r>
      <w:r w:rsidRPr="38D7EEDA" w:rsidR="00103C2C">
        <w:rPr>
          <w:spacing w:val="-2"/>
          <w:w w:val="105"/>
          <w:sz w:val="17"/>
          <w:szCs w:val="17"/>
        </w:rPr>
        <w:t>n</w:t>
      </w:r>
    </w:p>
    <w:p w:rsidR="38D7EEDA" w:rsidP="38D7EEDA" w:rsidRDefault="38D7EEDA" w14:paraId="4352C88D" w14:textId="3BB705EA">
      <w:pPr>
        <w:pStyle w:val="ListParagraph"/>
        <w:tabs>
          <w:tab w:val="left" w:leader="none" w:pos="1659"/>
        </w:tabs>
        <w:ind w:left="720" w:right="720" w:hanging="150"/>
        <w:rPr>
          <w:sz w:val="14"/>
          <w:szCs w:val="14"/>
        </w:rPr>
      </w:pPr>
    </w:p>
    <w:p w:rsidR="00504CCB" w:rsidP="00330FA6" w:rsidRDefault="00103C2C" w14:paraId="60955F39" w14:textId="77777777">
      <w:pPr>
        <w:pStyle w:val="ListParagraph"/>
        <w:numPr>
          <w:ilvl w:val="1"/>
          <w:numId w:val="17"/>
        </w:numPr>
        <w:tabs>
          <w:tab w:val="left" w:pos="1180"/>
        </w:tabs>
        <w:ind w:left="720" w:right="720" w:hanging="205"/>
        <w:rPr>
          <w:sz w:val="17"/>
        </w:rPr>
      </w:pPr>
      <w:r>
        <w:rPr>
          <w:spacing w:val="-2"/>
          <w:w w:val="105"/>
          <w:sz w:val="17"/>
        </w:rPr>
        <w:t>Procedures</w:t>
      </w:r>
    </w:p>
    <w:p w:rsidR="00504CCB" w:rsidP="00330FA6" w:rsidRDefault="00103C2C" w14:paraId="5D72F482" w14:textId="77777777">
      <w:pPr>
        <w:pStyle w:val="ListParagraph"/>
        <w:numPr>
          <w:ilvl w:val="2"/>
          <w:numId w:val="17"/>
        </w:numPr>
        <w:tabs>
          <w:tab w:val="left" w:pos="1681"/>
        </w:tabs>
        <w:ind w:left="720" w:right="720" w:hanging="172"/>
        <w:rPr>
          <w:sz w:val="17"/>
        </w:rPr>
      </w:pPr>
      <w:r>
        <w:rPr>
          <w:w w:val="105"/>
          <w:sz w:val="14"/>
        </w:rPr>
        <w:t>Light</w:t>
      </w:r>
      <w:r>
        <w:rPr>
          <w:spacing w:val="-3"/>
          <w:w w:val="105"/>
          <w:sz w:val="14"/>
        </w:rPr>
        <w:t xml:space="preserve"> </w:t>
      </w:r>
      <w:r>
        <w:rPr>
          <w:spacing w:val="-2"/>
          <w:w w:val="105"/>
          <w:sz w:val="14"/>
        </w:rPr>
        <w:t>microscopy</w:t>
      </w:r>
    </w:p>
    <w:p w:rsidR="00504CCB" w:rsidP="00330FA6" w:rsidRDefault="00103C2C" w14:paraId="560224B0" w14:textId="77777777">
      <w:pPr>
        <w:pStyle w:val="ListParagraph"/>
        <w:numPr>
          <w:ilvl w:val="2"/>
          <w:numId w:val="17"/>
        </w:numPr>
        <w:tabs>
          <w:tab w:val="left" w:pos="1660"/>
        </w:tabs>
        <w:spacing w:before="0"/>
        <w:ind w:left="720" w:right="720" w:hanging="151"/>
        <w:rPr>
          <w:sz w:val="14"/>
        </w:rPr>
      </w:pPr>
      <w:r>
        <w:rPr>
          <w:w w:val="105"/>
          <w:sz w:val="14"/>
        </w:rPr>
        <w:t>Frozen</w:t>
      </w:r>
      <w:r>
        <w:rPr>
          <w:spacing w:val="-1"/>
          <w:w w:val="105"/>
          <w:sz w:val="14"/>
        </w:rPr>
        <w:t xml:space="preserve"> </w:t>
      </w:r>
      <w:r>
        <w:rPr>
          <w:spacing w:val="-2"/>
          <w:w w:val="105"/>
          <w:sz w:val="14"/>
        </w:rPr>
        <w:t>sections/tissues</w:t>
      </w:r>
    </w:p>
    <w:p w:rsidR="00504CCB" w:rsidP="00330FA6" w:rsidRDefault="00103C2C" w14:paraId="2B466561" w14:textId="77777777">
      <w:pPr>
        <w:pStyle w:val="ListParagraph"/>
        <w:numPr>
          <w:ilvl w:val="2"/>
          <w:numId w:val="17"/>
        </w:numPr>
        <w:tabs>
          <w:tab w:val="left" w:pos="1657"/>
        </w:tabs>
        <w:spacing w:before="10"/>
        <w:ind w:left="720" w:right="720" w:hanging="148"/>
        <w:rPr>
          <w:sz w:val="14"/>
        </w:rPr>
      </w:pPr>
      <w:r>
        <w:rPr>
          <w:w w:val="105"/>
          <w:sz w:val="14"/>
        </w:rPr>
        <w:t>Enzyme</w:t>
      </w:r>
      <w:r>
        <w:rPr>
          <w:spacing w:val="-1"/>
          <w:w w:val="105"/>
          <w:sz w:val="14"/>
        </w:rPr>
        <w:t xml:space="preserve"> </w:t>
      </w:r>
      <w:r>
        <w:rPr>
          <w:spacing w:val="-2"/>
          <w:w w:val="105"/>
          <w:sz w:val="14"/>
        </w:rPr>
        <w:t>histochemistry</w:t>
      </w:r>
    </w:p>
    <w:p w:rsidR="00504CCB" w:rsidP="00330FA6" w:rsidRDefault="00103C2C" w14:paraId="46AC143A" w14:textId="77777777">
      <w:pPr>
        <w:pStyle w:val="ListParagraph"/>
        <w:numPr>
          <w:ilvl w:val="2"/>
          <w:numId w:val="17"/>
        </w:numPr>
        <w:tabs>
          <w:tab w:val="left" w:pos="1659"/>
        </w:tabs>
        <w:ind w:left="720" w:right="720" w:hanging="150"/>
        <w:rPr>
          <w:sz w:val="14"/>
        </w:rPr>
      </w:pPr>
      <w:r>
        <w:rPr>
          <w:w w:val="105"/>
          <w:sz w:val="14"/>
        </w:rPr>
        <w:t>Calcified/decalcified</w:t>
      </w:r>
      <w:r>
        <w:rPr>
          <w:spacing w:val="-3"/>
          <w:w w:val="105"/>
          <w:sz w:val="14"/>
        </w:rPr>
        <w:t xml:space="preserve"> </w:t>
      </w:r>
      <w:r>
        <w:rPr>
          <w:spacing w:val="-2"/>
          <w:w w:val="105"/>
          <w:sz w:val="14"/>
        </w:rPr>
        <w:t>tissue</w:t>
      </w:r>
    </w:p>
    <w:p w:rsidR="00504CCB" w:rsidP="00330FA6" w:rsidRDefault="00103C2C" w14:paraId="5290D4AE" w14:textId="77777777">
      <w:pPr>
        <w:pStyle w:val="ListParagraph"/>
        <w:numPr>
          <w:ilvl w:val="2"/>
          <w:numId w:val="17"/>
        </w:numPr>
        <w:tabs>
          <w:tab w:val="left" w:pos="1659"/>
        </w:tabs>
        <w:spacing w:before="10"/>
        <w:ind w:left="720" w:right="720" w:hanging="150"/>
        <w:rPr>
          <w:sz w:val="14"/>
        </w:rPr>
      </w:pPr>
      <w:r>
        <w:rPr>
          <w:spacing w:val="-2"/>
          <w:w w:val="105"/>
          <w:sz w:val="14"/>
        </w:rPr>
        <w:t>Immunohistochemistry</w:t>
      </w:r>
    </w:p>
    <w:p w:rsidR="00504CCB" w:rsidP="00330FA6" w:rsidRDefault="00103C2C" w14:paraId="193BE85C" w14:textId="77777777">
      <w:pPr>
        <w:pStyle w:val="ListParagraph"/>
        <w:numPr>
          <w:ilvl w:val="2"/>
          <w:numId w:val="17"/>
        </w:numPr>
        <w:tabs>
          <w:tab w:val="left" w:pos="1657"/>
        </w:tabs>
        <w:ind w:left="720" w:right="720" w:hanging="148"/>
        <w:rPr>
          <w:sz w:val="14"/>
        </w:rPr>
      </w:pPr>
      <w:r>
        <w:rPr>
          <w:w w:val="105"/>
          <w:sz w:val="14"/>
        </w:rPr>
        <w:t>Quality</w:t>
      </w:r>
      <w:r>
        <w:rPr>
          <w:spacing w:val="-1"/>
          <w:w w:val="105"/>
          <w:sz w:val="14"/>
        </w:rPr>
        <w:t xml:space="preserve"> </w:t>
      </w:r>
      <w:r>
        <w:rPr>
          <w:spacing w:val="-2"/>
          <w:w w:val="105"/>
          <w:sz w:val="14"/>
        </w:rPr>
        <w:t>control</w:t>
      </w:r>
    </w:p>
    <w:p w:rsidR="00504CCB" w:rsidP="00330FA6" w:rsidRDefault="00103C2C" w14:paraId="2A4DE066" w14:textId="77777777">
      <w:pPr>
        <w:pStyle w:val="ListParagraph"/>
        <w:numPr>
          <w:ilvl w:val="2"/>
          <w:numId w:val="17"/>
        </w:numPr>
        <w:tabs>
          <w:tab w:val="left" w:pos="1659"/>
        </w:tabs>
        <w:spacing w:before="10"/>
        <w:ind w:left="720" w:right="720" w:hanging="150"/>
        <w:rPr>
          <w:sz w:val="14"/>
        </w:rPr>
      </w:pPr>
      <w:r>
        <w:rPr>
          <w:w w:val="105"/>
          <w:sz w:val="14"/>
        </w:rPr>
        <w:t>Cytologic</w:t>
      </w:r>
      <w:r>
        <w:rPr>
          <w:spacing w:val="-3"/>
          <w:w w:val="105"/>
          <w:sz w:val="14"/>
        </w:rPr>
        <w:t xml:space="preserve"> </w:t>
      </w:r>
      <w:r>
        <w:rPr>
          <w:spacing w:val="-2"/>
          <w:w w:val="105"/>
          <w:sz w:val="14"/>
        </w:rPr>
        <w:t>specimens</w:t>
      </w:r>
    </w:p>
    <w:p w:rsidR="00504CCB" w:rsidP="00330FA6" w:rsidRDefault="00103C2C" w14:paraId="08A66DC5" w14:textId="77777777">
      <w:pPr>
        <w:pStyle w:val="ListParagraph"/>
        <w:numPr>
          <w:ilvl w:val="2"/>
          <w:numId w:val="17"/>
        </w:numPr>
        <w:tabs>
          <w:tab w:val="left" w:pos="1659"/>
        </w:tabs>
        <w:spacing w:before="10"/>
        <w:ind w:left="720" w:right="720" w:hanging="150"/>
        <w:rPr>
          <w:sz w:val="14"/>
        </w:rPr>
      </w:pPr>
      <w:r>
        <w:rPr>
          <w:w w:val="105"/>
          <w:sz w:val="14"/>
        </w:rPr>
        <w:t>In-situ</w:t>
      </w:r>
      <w:r>
        <w:rPr>
          <w:spacing w:val="-2"/>
          <w:w w:val="105"/>
          <w:sz w:val="14"/>
        </w:rPr>
        <w:t xml:space="preserve"> hybridization</w:t>
      </w:r>
    </w:p>
    <w:p w:rsidRPr="00053A2C" w:rsidR="00053A2C" w:rsidP="00053A2C" w:rsidRDefault="00053A2C" w14:paraId="149E87EC" w14:textId="77777777">
      <w:pPr>
        <w:pStyle w:val="ListParagraph"/>
        <w:tabs>
          <w:tab w:val="left" w:pos="1183"/>
        </w:tabs>
        <w:ind w:left="720" w:right="720" w:firstLine="0"/>
        <w:jc w:val="right"/>
        <w:rPr>
          <w:sz w:val="17"/>
        </w:rPr>
      </w:pPr>
    </w:p>
    <w:p w:rsidR="00504CCB" w:rsidP="00330FA6" w:rsidRDefault="00103C2C" w14:paraId="73CDC155" w14:textId="69CDBB7D">
      <w:pPr>
        <w:pStyle w:val="ListParagraph"/>
        <w:numPr>
          <w:ilvl w:val="1"/>
          <w:numId w:val="17"/>
        </w:numPr>
        <w:tabs>
          <w:tab w:val="left" w:pos="1183"/>
        </w:tabs>
        <w:ind w:left="720" w:right="720" w:hanging="208"/>
        <w:rPr>
          <w:sz w:val="17"/>
        </w:rPr>
      </w:pPr>
      <w:r>
        <w:rPr>
          <w:spacing w:val="-2"/>
          <w:w w:val="105"/>
          <w:sz w:val="17"/>
        </w:rPr>
        <w:t>Instrumentation</w:t>
      </w:r>
    </w:p>
    <w:p w:rsidR="00504CCB" w:rsidP="00330FA6" w:rsidRDefault="00103C2C" w14:paraId="377EBE82" w14:textId="77777777">
      <w:pPr>
        <w:pStyle w:val="ListParagraph"/>
        <w:numPr>
          <w:ilvl w:val="2"/>
          <w:numId w:val="17"/>
        </w:numPr>
        <w:tabs>
          <w:tab w:val="left" w:pos="1681"/>
        </w:tabs>
        <w:ind w:left="720" w:right="720" w:hanging="172"/>
        <w:rPr>
          <w:sz w:val="17"/>
        </w:rPr>
      </w:pPr>
      <w:r>
        <w:rPr>
          <w:spacing w:val="-2"/>
          <w:w w:val="105"/>
          <w:sz w:val="14"/>
        </w:rPr>
        <w:t>Components</w:t>
      </w:r>
    </w:p>
    <w:p w:rsidR="00504CCB" w:rsidP="00330FA6" w:rsidRDefault="00103C2C" w14:paraId="145F58F8" w14:textId="77777777">
      <w:pPr>
        <w:pStyle w:val="ListParagraph"/>
        <w:numPr>
          <w:ilvl w:val="2"/>
          <w:numId w:val="17"/>
        </w:numPr>
        <w:tabs>
          <w:tab w:val="left" w:pos="1657"/>
        </w:tabs>
        <w:spacing w:before="11"/>
        <w:ind w:left="720" w:right="720" w:hanging="148"/>
        <w:rPr>
          <w:sz w:val="14"/>
        </w:rPr>
      </w:pPr>
      <w:r>
        <w:rPr>
          <w:spacing w:val="-5"/>
          <w:w w:val="105"/>
          <w:sz w:val="14"/>
        </w:rPr>
        <w:t>Use</w:t>
      </w:r>
    </w:p>
    <w:p w:rsidR="00504CCB" w:rsidP="00330FA6" w:rsidRDefault="00103C2C" w14:paraId="28E4F078" w14:textId="77777777">
      <w:pPr>
        <w:pStyle w:val="ListParagraph"/>
        <w:numPr>
          <w:ilvl w:val="2"/>
          <w:numId w:val="17"/>
        </w:numPr>
        <w:tabs>
          <w:tab w:val="left" w:pos="1657"/>
        </w:tabs>
        <w:spacing w:before="8"/>
        <w:ind w:left="720" w:right="720" w:hanging="148"/>
        <w:rPr>
          <w:sz w:val="14"/>
        </w:rPr>
      </w:pPr>
      <w:r>
        <w:rPr>
          <w:spacing w:val="-2"/>
          <w:w w:val="105"/>
          <w:sz w:val="14"/>
        </w:rPr>
        <w:t>Maintenance</w:t>
      </w:r>
    </w:p>
    <w:p w:rsidR="00504CCB" w:rsidP="00330FA6" w:rsidRDefault="00103C2C" w14:paraId="71EA0548" w14:textId="77777777">
      <w:pPr>
        <w:pStyle w:val="ListParagraph"/>
        <w:numPr>
          <w:ilvl w:val="2"/>
          <w:numId w:val="17"/>
        </w:numPr>
        <w:tabs>
          <w:tab w:val="left" w:pos="1659"/>
        </w:tabs>
        <w:ind w:left="720" w:right="720" w:hanging="150"/>
        <w:rPr>
          <w:sz w:val="14"/>
        </w:rPr>
      </w:pPr>
      <w:r>
        <w:rPr>
          <w:spacing w:val="-2"/>
          <w:w w:val="105"/>
          <w:sz w:val="14"/>
        </w:rPr>
        <w:t>Troubleshooting</w:t>
      </w:r>
    </w:p>
    <w:p w:rsidRPr="00053A2C" w:rsidR="00504CCB" w:rsidP="00330FA6" w:rsidRDefault="00103C2C" w14:paraId="39D98541" w14:textId="77777777">
      <w:pPr>
        <w:pStyle w:val="ListParagraph"/>
        <w:numPr>
          <w:ilvl w:val="2"/>
          <w:numId w:val="17"/>
        </w:numPr>
        <w:tabs>
          <w:tab w:val="left" w:pos="1657"/>
        </w:tabs>
        <w:spacing w:before="10"/>
        <w:ind w:left="720" w:right="720" w:hanging="148"/>
        <w:rPr>
          <w:sz w:val="14"/>
        </w:rPr>
      </w:pPr>
      <w:r>
        <w:rPr>
          <w:w w:val="105"/>
          <w:sz w:val="14"/>
        </w:rPr>
        <w:t xml:space="preserve">Quality </w:t>
      </w:r>
      <w:r>
        <w:rPr>
          <w:spacing w:val="-2"/>
          <w:w w:val="105"/>
          <w:sz w:val="14"/>
        </w:rPr>
        <w:t>control</w:t>
      </w:r>
    </w:p>
    <w:p w:rsidR="00053A2C" w:rsidP="00053A2C" w:rsidRDefault="00053A2C" w14:paraId="1527E7C5" w14:textId="77777777">
      <w:pPr>
        <w:pStyle w:val="ListParagraph"/>
        <w:tabs>
          <w:tab w:val="left" w:pos="1657"/>
        </w:tabs>
        <w:spacing w:before="10"/>
        <w:ind w:left="720" w:right="720" w:firstLine="0"/>
        <w:jc w:val="right"/>
        <w:rPr>
          <w:sz w:val="14"/>
        </w:rPr>
      </w:pPr>
    </w:p>
    <w:p w:rsidR="00504CCB" w:rsidP="00330FA6" w:rsidRDefault="00103C2C" w14:paraId="68D9F03E" w14:textId="77777777">
      <w:pPr>
        <w:pStyle w:val="ListParagraph"/>
        <w:numPr>
          <w:ilvl w:val="1"/>
          <w:numId w:val="17"/>
        </w:numPr>
        <w:tabs>
          <w:tab w:val="left" w:pos="1191"/>
        </w:tabs>
        <w:ind w:left="720" w:right="720" w:hanging="216"/>
        <w:rPr>
          <w:sz w:val="17"/>
        </w:rPr>
      </w:pPr>
      <w:r>
        <w:rPr>
          <w:spacing w:val="-2"/>
          <w:w w:val="105"/>
          <w:sz w:val="17"/>
        </w:rPr>
        <w:t>Reagents</w:t>
      </w:r>
    </w:p>
    <w:p w:rsidR="00504CCB" w:rsidP="00330FA6" w:rsidRDefault="00103C2C" w14:paraId="0BE26E5E" w14:textId="77777777">
      <w:pPr>
        <w:pStyle w:val="ListParagraph"/>
        <w:numPr>
          <w:ilvl w:val="2"/>
          <w:numId w:val="17"/>
        </w:numPr>
        <w:tabs>
          <w:tab w:val="left" w:pos="1681"/>
        </w:tabs>
        <w:spacing w:before="10"/>
        <w:ind w:left="720" w:right="720" w:hanging="172"/>
        <w:rPr>
          <w:sz w:val="17"/>
        </w:rPr>
      </w:pPr>
      <w:r>
        <w:rPr>
          <w:spacing w:val="-2"/>
          <w:w w:val="105"/>
          <w:sz w:val="14"/>
        </w:rPr>
        <w:t>Types/components</w:t>
      </w:r>
    </w:p>
    <w:p w:rsidR="00504CCB" w:rsidP="00330FA6" w:rsidRDefault="00103C2C" w14:paraId="08B0B896" w14:textId="77777777">
      <w:pPr>
        <w:pStyle w:val="ListParagraph"/>
        <w:numPr>
          <w:ilvl w:val="2"/>
          <w:numId w:val="17"/>
        </w:numPr>
        <w:tabs>
          <w:tab w:val="left" w:pos="1657"/>
        </w:tabs>
        <w:spacing w:before="10"/>
        <w:ind w:left="720" w:right="720" w:hanging="148"/>
        <w:rPr>
          <w:sz w:val="14"/>
        </w:rPr>
      </w:pPr>
      <w:r>
        <w:rPr>
          <w:spacing w:val="-2"/>
          <w:w w:val="105"/>
          <w:sz w:val="14"/>
        </w:rPr>
        <w:t>Properties/functions/actions</w:t>
      </w:r>
    </w:p>
    <w:p w:rsidR="00504CCB" w:rsidP="00330FA6" w:rsidRDefault="00103C2C" w14:paraId="7EA5FAF3"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504CCB" w:rsidP="00330FA6" w:rsidRDefault="00504CCB" w14:paraId="40993FC7" w14:textId="77777777">
      <w:pPr>
        <w:pStyle w:val="BodyText"/>
        <w:spacing w:before="52"/>
        <w:ind w:left="720" w:right="720"/>
        <w:rPr>
          <w:sz w:val="14"/>
        </w:rPr>
      </w:pPr>
    </w:p>
    <w:p w:rsidR="00504CCB" w:rsidP="00330FA6" w:rsidRDefault="00103C2C" w14:paraId="523086BD" w14:textId="77777777">
      <w:pPr>
        <w:pStyle w:val="ListParagraph"/>
        <w:numPr>
          <w:ilvl w:val="0"/>
          <w:numId w:val="17"/>
        </w:numPr>
        <w:tabs>
          <w:tab w:val="left" w:pos="704"/>
        </w:tabs>
        <w:spacing w:before="0"/>
        <w:ind w:left="720" w:right="720" w:hanging="263"/>
        <w:jc w:val="left"/>
        <w:rPr>
          <w:sz w:val="17"/>
        </w:rPr>
      </w:pPr>
      <w:r>
        <w:rPr>
          <w:spacing w:val="-2"/>
          <w:w w:val="105"/>
          <w:sz w:val="17"/>
        </w:rPr>
        <w:t>EMBEDDING/MICROTOMY</w:t>
      </w:r>
    </w:p>
    <w:p w:rsidR="00504CCB" w:rsidP="00330FA6" w:rsidRDefault="00103C2C" w14:paraId="2AADEB82" w14:textId="77777777">
      <w:pPr>
        <w:pStyle w:val="ListParagraph"/>
        <w:numPr>
          <w:ilvl w:val="1"/>
          <w:numId w:val="17"/>
        </w:numPr>
        <w:tabs>
          <w:tab w:val="left" w:pos="1191"/>
        </w:tabs>
        <w:ind w:left="720" w:right="720" w:hanging="216"/>
        <w:rPr>
          <w:sz w:val="17"/>
        </w:rPr>
      </w:pPr>
      <w:r>
        <w:rPr>
          <w:spacing w:val="-2"/>
          <w:w w:val="105"/>
          <w:sz w:val="17"/>
        </w:rPr>
        <w:t>Tissues</w:t>
      </w:r>
    </w:p>
    <w:p w:rsidR="00504CCB" w:rsidP="00330FA6" w:rsidRDefault="00103C2C" w14:paraId="6D30B4D0" w14:textId="77777777">
      <w:pPr>
        <w:pStyle w:val="ListParagraph"/>
        <w:numPr>
          <w:ilvl w:val="2"/>
          <w:numId w:val="17"/>
        </w:numPr>
        <w:tabs>
          <w:tab w:val="left" w:pos="1686"/>
        </w:tabs>
        <w:spacing w:before="10"/>
        <w:ind w:left="720" w:right="720" w:hanging="177"/>
        <w:rPr>
          <w:sz w:val="17"/>
        </w:rPr>
      </w:pPr>
      <w:r>
        <w:rPr>
          <w:spacing w:val="-2"/>
          <w:w w:val="105"/>
          <w:sz w:val="14"/>
        </w:rPr>
        <w:t>Morphology/anatomy</w:t>
      </w:r>
    </w:p>
    <w:p w:rsidRPr="00053A2C" w:rsidR="00504CCB" w:rsidP="00330FA6" w:rsidRDefault="00103C2C" w14:paraId="0095808F" w14:textId="77777777">
      <w:pPr>
        <w:pStyle w:val="ListParagraph"/>
        <w:numPr>
          <w:ilvl w:val="2"/>
          <w:numId w:val="17"/>
        </w:numPr>
        <w:tabs>
          <w:tab w:val="left" w:pos="1659"/>
        </w:tabs>
        <w:ind w:left="720" w:right="720" w:hanging="150"/>
        <w:rPr>
          <w:sz w:val="14"/>
        </w:rPr>
      </w:pPr>
      <w:r>
        <w:rPr>
          <w:w w:val="105"/>
          <w:sz w:val="14"/>
        </w:rPr>
        <w:t>Cell/component</w:t>
      </w:r>
      <w:r>
        <w:rPr>
          <w:spacing w:val="-1"/>
          <w:w w:val="105"/>
          <w:sz w:val="14"/>
        </w:rPr>
        <w:t xml:space="preserve"> </w:t>
      </w:r>
      <w:r>
        <w:rPr>
          <w:spacing w:val="-2"/>
          <w:w w:val="105"/>
          <w:sz w:val="14"/>
        </w:rPr>
        <w:t>demonstration</w:t>
      </w:r>
    </w:p>
    <w:p w:rsidR="00053A2C" w:rsidP="00053A2C" w:rsidRDefault="00053A2C" w14:paraId="29BD4008" w14:textId="77777777">
      <w:pPr>
        <w:pStyle w:val="ListParagraph"/>
        <w:tabs>
          <w:tab w:val="left" w:pos="1659"/>
        </w:tabs>
        <w:ind w:left="720" w:right="720" w:firstLine="0"/>
        <w:jc w:val="right"/>
        <w:rPr>
          <w:sz w:val="14"/>
        </w:rPr>
      </w:pPr>
    </w:p>
    <w:p w:rsidR="00504CCB" w:rsidP="00330FA6" w:rsidRDefault="00103C2C" w14:paraId="02719E22" w14:textId="77777777">
      <w:pPr>
        <w:pStyle w:val="ListParagraph"/>
        <w:numPr>
          <w:ilvl w:val="1"/>
          <w:numId w:val="17"/>
        </w:numPr>
        <w:tabs>
          <w:tab w:val="left" w:pos="1180"/>
        </w:tabs>
        <w:spacing w:before="8"/>
        <w:ind w:left="720" w:right="720" w:hanging="205"/>
        <w:rPr>
          <w:sz w:val="17"/>
        </w:rPr>
      </w:pPr>
      <w:r>
        <w:rPr>
          <w:spacing w:val="-2"/>
          <w:w w:val="105"/>
          <w:sz w:val="17"/>
        </w:rPr>
        <w:t>Procedures</w:t>
      </w:r>
    </w:p>
    <w:p w:rsidR="00504CCB" w:rsidP="00330FA6" w:rsidRDefault="00103C2C" w14:paraId="5BCC29F6" w14:textId="77777777">
      <w:pPr>
        <w:pStyle w:val="ListParagraph"/>
        <w:numPr>
          <w:ilvl w:val="2"/>
          <w:numId w:val="17"/>
        </w:numPr>
        <w:tabs>
          <w:tab w:val="left" w:pos="1686"/>
        </w:tabs>
        <w:ind w:left="720" w:right="720" w:hanging="177"/>
        <w:rPr>
          <w:sz w:val="17"/>
        </w:rPr>
      </w:pPr>
      <w:r>
        <w:rPr>
          <w:spacing w:val="-2"/>
          <w:w w:val="105"/>
          <w:sz w:val="14"/>
        </w:rPr>
        <w:t>Paraffin</w:t>
      </w:r>
    </w:p>
    <w:p w:rsidR="00504CCB" w:rsidP="00330FA6" w:rsidRDefault="00103C2C" w14:paraId="42729CC4" w14:textId="77777777">
      <w:pPr>
        <w:pStyle w:val="ListParagraph"/>
        <w:numPr>
          <w:ilvl w:val="2"/>
          <w:numId w:val="17"/>
        </w:numPr>
        <w:tabs>
          <w:tab w:val="left" w:pos="1659"/>
        </w:tabs>
        <w:spacing w:before="11"/>
        <w:ind w:left="720" w:right="720" w:hanging="150"/>
        <w:rPr>
          <w:sz w:val="14"/>
        </w:rPr>
      </w:pPr>
      <w:r>
        <w:rPr>
          <w:w w:val="105"/>
          <w:sz w:val="14"/>
        </w:rPr>
        <w:t>Frozen</w:t>
      </w:r>
      <w:r>
        <w:rPr>
          <w:spacing w:val="-1"/>
          <w:w w:val="105"/>
          <w:sz w:val="14"/>
        </w:rPr>
        <w:t xml:space="preserve"> </w:t>
      </w:r>
      <w:r>
        <w:rPr>
          <w:spacing w:val="-2"/>
          <w:w w:val="105"/>
          <w:sz w:val="14"/>
        </w:rPr>
        <w:t>section</w:t>
      </w:r>
    </w:p>
    <w:p w:rsidR="00504CCB" w:rsidP="00330FA6" w:rsidRDefault="00103C2C" w14:paraId="41F4E6FE" w14:textId="77777777">
      <w:pPr>
        <w:pStyle w:val="ListParagraph"/>
        <w:numPr>
          <w:ilvl w:val="2"/>
          <w:numId w:val="17"/>
        </w:numPr>
        <w:tabs>
          <w:tab w:val="left" w:pos="1659"/>
        </w:tabs>
        <w:spacing w:before="10"/>
        <w:ind w:left="720" w:right="720" w:hanging="150"/>
        <w:rPr>
          <w:sz w:val="14"/>
        </w:rPr>
      </w:pPr>
      <w:r>
        <w:rPr>
          <w:spacing w:val="-2"/>
          <w:w w:val="105"/>
          <w:sz w:val="14"/>
        </w:rPr>
        <w:t>Gelatin/adhesive</w:t>
      </w:r>
    </w:p>
    <w:p w:rsidRPr="00053A2C" w:rsidR="00504CCB" w:rsidP="00330FA6" w:rsidRDefault="00103C2C" w14:paraId="6B4E654E" w14:textId="77777777">
      <w:pPr>
        <w:pStyle w:val="ListParagraph"/>
        <w:numPr>
          <w:ilvl w:val="2"/>
          <w:numId w:val="17"/>
        </w:numPr>
        <w:tabs>
          <w:tab w:val="left" w:pos="1658"/>
        </w:tabs>
        <w:spacing w:before="10"/>
        <w:ind w:left="720" w:right="720" w:hanging="149"/>
        <w:rPr>
          <w:sz w:val="14"/>
        </w:rPr>
      </w:pPr>
      <w:r>
        <w:rPr>
          <w:w w:val="105"/>
          <w:sz w:val="14"/>
        </w:rPr>
        <w:t>Quality</w:t>
      </w:r>
      <w:r>
        <w:rPr>
          <w:spacing w:val="-1"/>
          <w:w w:val="105"/>
          <w:sz w:val="14"/>
        </w:rPr>
        <w:t xml:space="preserve"> </w:t>
      </w:r>
      <w:r>
        <w:rPr>
          <w:spacing w:val="-2"/>
          <w:w w:val="105"/>
          <w:sz w:val="14"/>
        </w:rPr>
        <w:t>control</w:t>
      </w:r>
    </w:p>
    <w:p w:rsidR="00053A2C" w:rsidP="00053A2C" w:rsidRDefault="00053A2C" w14:paraId="3EFABA10" w14:textId="77777777">
      <w:pPr>
        <w:pStyle w:val="ListParagraph"/>
        <w:tabs>
          <w:tab w:val="left" w:pos="1658"/>
        </w:tabs>
        <w:spacing w:before="10"/>
        <w:ind w:left="720" w:right="720" w:firstLine="0"/>
        <w:jc w:val="right"/>
        <w:rPr>
          <w:sz w:val="14"/>
        </w:rPr>
      </w:pPr>
    </w:p>
    <w:p w:rsidR="00504CCB" w:rsidP="00330FA6" w:rsidRDefault="00103C2C" w14:paraId="399142AB" w14:textId="77777777">
      <w:pPr>
        <w:pStyle w:val="ListParagraph"/>
        <w:numPr>
          <w:ilvl w:val="1"/>
          <w:numId w:val="17"/>
        </w:numPr>
        <w:tabs>
          <w:tab w:val="left" w:pos="1183"/>
        </w:tabs>
        <w:spacing w:before="8"/>
        <w:ind w:left="720" w:right="720" w:hanging="208"/>
        <w:rPr>
          <w:sz w:val="17"/>
        </w:rPr>
      </w:pPr>
      <w:r>
        <w:rPr>
          <w:spacing w:val="-2"/>
          <w:w w:val="105"/>
          <w:sz w:val="17"/>
        </w:rPr>
        <w:t>Instrumentation</w:t>
      </w:r>
    </w:p>
    <w:p w:rsidR="00504CCB" w:rsidP="00330FA6" w:rsidRDefault="00103C2C" w14:paraId="14B7722A" w14:textId="77777777">
      <w:pPr>
        <w:pStyle w:val="ListParagraph"/>
        <w:numPr>
          <w:ilvl w:val="2"/>
          <w:numId w:val="17"/>
        </w:numPr>
        <w:tabs>
          <w:tab w:val="left" w:pos="1686"/>
        </w:tabs>
        <w:spacing w:before="10"/>
        <w:ind w:left="720" w:right="720" w:hanging="177"/>
        <w:rPr>
          <w:sz w:val="17"/>
        </w:rPr>
      </w:pPr>
      <w:r>
        <w:rPr>
          <w:spacing w:val="-2"/>
          <w:w w:val="105"/>
          <w:sz w:val="14"/>
        </w:rPr>
        <w:t>Components</w:t>
      </w:r>
    </w:p>
    <w:p w:rsidR="00504CCB" w:rsidP="00330FA6" w:rsidRDefault="00103C2C" w14:paraId="5CA37924" w14:textId="77777777">
      <w:pPr>
        <w:pStyle w:val="ListParagraph"/>
        <w:numPr>
          <w:ilvl w:val="2"/>
          <w:numId w:val="17"/>
        </w:numPr>
        <w:tabs>
          <w:tab w:val="left" w:pos="1657"/>
        </w:tabs>
        <w:spacing w:before="10"/>
        <w:ind w:left="720" w:right="720" w:hanging="148"/>
        <w:rPr>
          <w:sz w:val="14"/>
        </w:rPr>
      </w:pPr>
      <w:r>
        <w:rPr>
          <w:spacing w:val="-5"/>
          <w:w w:val="105"/>
          <w:sz w:val="14"/>
        </w:rPr>
        <w:t>Use</w:t>
      </w:r>
    </w:p>
    <w:p w:rsidR="00504CCB" w:rsidP="00330FA6" w:rsidRDefault="00103C2C" w14:paraId="066B49A6" w14:textId="77777777">
      <w:pPr>
        <w:pStyle w:val="ListParagraph"/>
        <w:numPr>
          <w:ilvl w:val="2"/>
          <w:numId w:val="17"/>
        </w:numPr>
        <w:tabs>
          <w:tab w:val="left" w:pos="1657"/>
        </w:tabs>
        <w:spacing w:before="10"/>
        <w:ind w:left="720" w:right="720" w:hanging="148"/>
        <w:rPr>
          <w:sz w:val="14"/>
        </w:rPr>
      </w:pPr>
      <w:r>
        <w:rPr>
          <w:spacing w:val="-2"/>
          <w:w w:val="105"/>
          <w:sz w:val="14"/>
        </w:rPr>
        <w:t>Maintenance</w:t>
      </w:r>
    </w:p>
    <w:p w:rsidR="00504CCB" w:rsidP="00330FA6" w:rsidRDefault="00103C2C" w14:paraId="5CF52A89" w14:textId="77777777">
      <w:pPr>
        <w:pStyle w:val="ListParagraph"/>
        <w:numPr>
          <w:ilvl w:val="2"/>
          <w:numId w:val="17"/>
        </w:numPr>
        <w:tabs>
          <w:tab w:val="left" w:pos="1659"/>
        </w:tabs>
        <w:spacing w:before="8"/>
        <w:ind w:left="720" w:right="720" w:hanging="150"/>
        <w:rPr>
          <w:sz w:val="14"/>
        </w:rPr>
      </w:pPr>
      <w:r>
        <w:rPr>
          <w:spacing w:val="-2"/>
          <w:w w:val="105"/>
          <w:sz w:val="14"/>
        </w:rPr>
        <w:t>Troubleshooting</w:t>
      </w:r>
    </w:p>
    <w:p w:rsidRPr="00053A2C" w:rsidR="00504CCB" w:rsidP="00330FA6" w:rsidRDefault="00103C2C" w14:paraId="446DC3AE"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053A2C" w:rsidP="00053A2C" w:rsidRDefault="00053A2C" w14:paraId="0959ECC6" w14:textId="77777777">
      <w:pPr>
        <w:pStyle w:val="ListParagraph"/>
        <w:tabs>
          <w:tab w:val="left" w:pos="1657"/>
        </w:tabs>
        <w:spacing w:before="10"/>
        <w:ind w:left="720" w:right="720" w:firstLine="0"/>
        <w:jc w:val="right"/>
        <w:rPr>
          <w:sz w:val="14"/>
        </w:rPr>
      </w:pPr>
    </w:p>
    <w:p w:rsidR="00504CCB" w:rsidP="00330FA6" w:rsidRDefault="00103C2C" w14:paraId="41F8B1FE" w14:textId="77777777">
      <w:pPr>
        <w:pStyle w:val="ListParagraph"/>
        <w:numPr>
          <w:ilvl w:val="0"/>
          <w:numId w:val="17"/>
        </w:numPr>
        <w:tabs>
          <w:tab w:val="left" w:pos="715"/>
        </w:tabs>
        <w:spacing w:before="8"/>
        <w:ind w:left="720" w:right="720" w:hanging="274"/>
        <w:jc w:val="left"/>
        <w:rPr>
          <w:sz w:val="17"/>
        </w:rPr>
      </w:pPr>
      <w:r>
        <w:rPr>
          <w:spacing w:val="-2"/>
          <w:w w:val="105"/>
          <w:sz w:val="17"/>
        </w:rPr>
        <w:t>STAINING</w:t>
      </w:r>
    </w:p>
    <w:p w:rsidR="00504CCB" w:rsidP="00330FA6" w:rsidRDefault="00103C2C" w14:paraId="7CD1378F" w14:textId="77777777">
      <w:pPr>
        <w:pStyle w:val="ListParagraph"/>
        <w:numPr>
          <w:ilvl w:val="1"/>
          <w:numId w:val="17"/>
        </w:numPr>
        <w:tabs>
          <w:tab w:val="left" w:pos="1191"/>
        </w:tabs>
        <w:spacing w:before="10"/>
        <w:ind w:left="720" w:right="720" w:hanging="216"/>
        <w:rPr>
          <w:sz w:val="17"/>
        </w:rPr>
      </w:pPr>
      <w:r>
        <w:rPr>
          <w:spacing w:val="-2"/>
          <w:w w:val="105"/>
          <w:sz w:val="17"/>
        </w:rPr>
        <w:t>Tissues</w:t>
      </w:r>
    </w:p>
    <w:p w:rsidR="00504CCB" w:rsidP="00330FA6" w:rsidRDefault="00103C2C" w14:paraId="014D646F" w14:textId="77777777">
      <w:pPr>
        <w:pStyle w:val="ListParagraph"/>
        <w:numPr>
          <w:ilvl w:val="2"/>
          <w:numId w:val="17"/>
        </w:numPr>
        <w:tabs>
          <w:tab w:val="left" w:pos="1681"/>
        </w:tabs>
        <w:ind w:left="720" w:right="720" w:hanging="172"/>
        <w:rPr>
          <w:sz w:val="17"/>
        </w:rPr>
      </w:pPr>
      <w:r>
        <w:rPr>
          <w:spacing w:val="-2"/>
          <w:w w:val="105"/>
          <w:sz w:val="14"/>
        </w:rPr>
        <w:t>Morphology/anatomy</w:t>
      </w:r>
    </w:p>
    <w:p w:rsidR="00504CCB" w:rsidP="00330FA6" w:rsidRDefault="00103C2C" w14:paraId="1112B6FE" w14:textId="77777777">
      <w:pPr>
        <w:pStyle w:val="ListParagraph"/>
        <w:numPr>
          <w:ilvl w:val="2"/>
          <w:numId w:val="17"/>
        </w:numPr>
        <w:tabs>
          <w:tab w:val="left" w:pos="1659"/>
        </w:tabs>
        <w:spacing w:before="11"/>
        <w:ind w:left="720" w:right="720" w:hanging="150"/>
        <w:rPr>
          <w:sz w:val="14"/>
        </w:rPr>
      </w:pPr>
      <w:r>
        <w:rPr>
          <w:w w:val="105"/>
          <w:sz w:val="14"/>
        </w:rPr>
        <w:t>Cell/component</w:t>
      </w:r>
      <w:r>
        <w:rPr>
          <w:spacing w:val="-1"/>
          <w:w w:val="105"/>
          <w:sz w:val="14"/>
        </w:rPr>
        <w:t xml:space="preserve"> </w:t>
      </w:r>
      <w:r>
        <w:rPr>
          <w:spacing w:val="-2"/>
          <w:w w:val="105"/>
          <w:sz w:val="14"/>
        </w:rPr>
        <w:t>demonstration</w:t>
      </w:r>
    </w:p>
    <w:p w:rsidRPr="00053A2C" w:rsidR="00504CCB" w:rsidP="00330FA6" w:rsidRDefault="00103C2C" w14:paraId="1602D863" w14:textId="77777777">
      <w:pPr>
        <w:pStyle w:val="ListParagraph"/>
        <w:numPr>
          <w:ilvl w:val="2"/>
          <w:numId w:val="17"/>
        </w:numPr>
        <w:tabs>
          <w:tab w:val="left" w:pos="1659"/>
        </w:tabs>
        <w:ind w:left="720" w:right="720" w:hanging="150"/>
        <w:rPr>
          <w:sz w:val="14"/>
        </w:rPr>
      </w:pPr>
      <w:r>
        <w:rPr>
          <w:spacing w:val="-2"/>
          <w:w w:val="105"/>
          <w:sz w:val="14"/>
        </w:rPr>
        <w:t>Function</w:t>
      </w:r>
    </w:p>
    <w:p w:rsidR="00053A2C" w:rsidP="00053A2C" w:rsidRDefault="00053A2C" w14:paraId="10045264" w14:textId="77777777">
      <w:pPr>
        <w:pStyle w:val="ListParagraph"/>
        <w:tabs>
          <w:tab w:val="left" w:pos="1659"/>
        </w:tabs>
        <w:ind w:left="720" w:right="720" w:firstLine="0"/>
        <w:jc w:val="right"/>
        <w:rPr>
          <w:sz w:val="14"/>
        </w:rPr>
      </w:pPr>
    </w:p>
    <w:p w:rsidR="00504CCB" w:rsidP="00330FA6" w:rsidRDefault="00103C2C" w14:paraId="06341018" w14:textId="77777777">
      <w:pPr>
        <w:pStyle w:val="ListParagraph"/>
        <w:numPr>
          <w:ilvl w:val="1"/>
          <w:numId w:val="17"/>
        </w:numPr>
        <w:tabs>
          <w:tab w:val="left" w:pos="1180"/>
        </w:tabs>
        <w:ind w:left="720" w:right="720" w:hanging="205"/>
        <w:rPr>
          <w:sz w:val="17"/>
        </w:rPr>
      </w:pPr>
      <w:r>
        <w:rPr>
          <w:spacing w:val="-2"/>
          <w:w w:val="105"/>
          <w:sz w:val="17"/>
        </w:rPr>
        <w:t>Procedures</w:t>
      </w:r>
    </w:p>
    <w:p w:rsidR="00504CCB" w:rsidP="00330FA6" w:rsidRDefault="00103C2C" w14:paraId="165A1471" w14:textId="77777777">
      <w:pPr>
        <w:pStyle w:val="ListParagraph"/>
        <w:numPr>
          <w:ilvl w:val="2"/>
          <w:numId w:val="17"/>
        </w:numPr>
        <w:tabs>
          <w:tab w:val="left" w:pos="1679"/>
        </w:tabs>
        <w:ind w:left="720" w:right="720" w:hanging="170"/>
        <w:rPr>
          <w:sz w:val="17"/>
        </w:rPr>
      </w:pPr>
      <w:r>
        <w:rPr>
          <w:w w:val="105"/>
          <w:sz w:val="14"/>
        </w:rPr>
        <w:t>Nucleus/cytoplasm</w:t>
      </w:r>
      <w:r>
        <w:rPr>
          <w:spacing w:val="1"/>
          <w:w w:val="105"/>
          <w:sz w:val="14"/>
        </w:rPr>
        <w:t xml:space="preserve"> </w:t>
      </w:r>
      <w:r>
        <w:rPr>
          <w:w w:val="105"/>
          <w:sz w:val="14"/>
        </w:rPr>
        <w:t xml:space="preserve">(e.g., </w:t>
      </w:r>
      <w:r>
        <w:rPr>
          <w:spacing w:val="-4"/>
          <w:w w:val="105"/>
          <w:sz w:val="14"/>
        </w:rPr>
        <w:t>H&amp;E)</w:t>
      </w:r>
    </w:p>
    <w:p w:rsidR="00504CCB" w:rsidP="00330FA6" w:rsidRDefault="00103C2C" w14:paraId="18CEF939" w14:textId="77777777">
      <w:pPr>
        <w:pStyle w:val="ListParagraph"/>
        <w:numPr>
          <w:ilvl w:val="2"/>
          <w:numId w:val="17"/>
        </w:numPr>
        <w:tabs>
          <w:tab w:val="left" w:pos="1659"/>
        </w:tabs>
        <w:spacing w:before="11"/>
        <w:ind w:left="720" w:right="720" w:hanging="150"/>
        <w:rPr>
          <w:sz w:val="14"/>
        </w:rPr>
      </w:pPr>
      <w:r>
        <w:rPr>
          <w:w w:val="105"/>
          <w:sz w:val="14"/>
        </w:rPr>
        <w:t>Bone</w:t>
      </w:r>
      <w:r>
        <w:rPr>
          <w:spacing w:val="-2"/>
          <w:w w:val="105"/>
          <w:sz w:val="14"/>
        </w:rPr>
        <w:t xml:space="preserve"> marrow</w:t>
      </w:r>
    </w:p>
    <w:p w:rsidR="00504CCB" w:rsidP="00330FA6" w:rsidRDefault="00103C2C" w14:paraId="573BCA72" w14:textId="77777777">
      <w:pPr>
        <w:pStyle w:val="ListParagraph"/>
        <w:numPr>
          <w:ilvl w:val="2"/>
          <w:numId w:val="17"/>
        </w:numPr>
        <w:tabs>
          <w:tab w:val="left" w:pos="1659"/>
        </w:tabs>
        <w:spacing w:before="8"/>
        <w:ind w:left="720" w:right="720" w:hanging="150"/>
        <w:rPr>
          <w:sz w:val="14"/>
        </w:rPr>
      </w:pPr>
      <w:r>
        <w:rPr>
          <w:spacing w:val="-2"/>
          <w:w w:val="105"/>
          <w:sz w:val="14"/>
        </w:rPr>
        <w:t>Carbohydrates</w:t>
      </w:r>
    </w:p>
    <w:p w:rsidR="00504CCB" w:rsidP="00330FA6" w:rsidRDefault="00103C2C" w14:paraId="2BD26B98" w14:textId="77777777">
      <w:pPr>
        <w:pStyle w:val="ListParagraph"/>
        <w:numPr>
          <w:ilvl w:val="2"/>
          <w:numId w:val="17"/>
        </w:numPr>
        <w:tabs>
          <w:tab w:val="left" w:pos="1659"/>
        </w:tabs>
        <w:spacing w:before="10"/>
        <w:ind w:left="720" w:right="720" w:hanging="150"/>
        <w:rPr>
          <w:sz w:val="14"/>
        </w:rPr>
      </w:pPr>
      <w:r>
        <w:rPr>
          <w:w w:val="105"/>
          <w:sz w:val="14"/>
        </w:rPr>
        <w:t>Connective/supporting</w:t>
      </w:r>
      <w:r>
        <w:rPr>
          <w:spacing w:val="1"/>
          <w:w w:val="105"/>
          <w:sz w:val="14"/>
        </w:rPr>
        <w:t xml:space="preserve"> </w:t>
      </w:r>
      <w:r>
        <w:rPr>
          <w:spacing w:val="-2"/>
          <w:w w:val="105"/>
          <w:sz w:val="14"/>
        </w:rPr>
        <w:t>tissue</w:t>
      </w:r>
    </w:p>
    <w:p w:rsidR="00504CCB" w:rsidP="00330FA6" w:rsidRDefault="00103C2C" w14:paraId="42765EDD" w14:textId="77777777">
      <w:pPr>
        <w:pStyle w:val="ListParagraph"/>
        <w:numPr>
          <w:ilvl w:val="2"/>
          <w:numId w:val="17"/>
        </w:numPr>
        <w:tabs>
          <w:tab w:val="left" w:pos="1659"/>
        </w:tabs>
        <w:spacing w:before="10"/>
        <w:ind w:left="720" w:right="720" w:hanging="150"/>
        <w:rPr>
          <w:sz w:val="14"/>
        </w:rPr>
      </w:pPr>
      <w:r>
        <w:rPr>
          <w:spacing w:val="-2"/>
          <w:w w:val="105"/>
          <w:sz w:val="14"/>
        </w:rPr>
        <w:t>Lipids</w:t>
      </w:r>
    </w:p>
    <w:p w:rsidR="00504CCB" w:rsidP="00330FA6" w:rsidRDefault="00103C2C" w14:paraId="52222A69" w14:textId="77777777">
      <w:pPr>
        <w:pStyle w:val="ListParagraph"/>
        <w:numPr>
          <w:ilvl w:val="2"/>
          <w:numId w:val="17"/>
        </w:numPr>
        <w:tabs>
          <w:tab w:val="left" w:pos="1657"/>
        </w:tabs>
        <w:spacing w:before="10"/>
        <w:ind w:left="720" w:right="720" w:hanging="148"/>
        <w:rPr>
          <w:sz w:val="14"/>
        </w:rPr>
      </w:pPr>
      <w:r>
        <w:rPr>
          <w:spacing w:val="-2"/>
          <w:w w:val="105"/>
          <w:sz w:val="14"/>
        </w:rPr>
        <w:t>Microorganisms</w:t>
      </w:r>
    </w:p>
    <w:p w:rsidR="00504CCB" w:rsidP="00330FA6" w:rsidRDefault="00103C2C" w14:paraId="03C1EE17" w14:textId="77777777">
      <w:pPr>
        <w:pStyle w:val="ListParagraph"/>
        <w:numPr>
          <w:ilvl w:val="2"/>
          <w:numId w:val="17"/>
        </w:numPr>
        <w:tabs>
          <w:tab w:val="left" w:pos="1657"/>
        </w:tabs>
        <w:spacing w:before="10"/>
        <w:ind w:left="720" w:right="720" w:hanging="148"/>
        <w:rPr>
          <w:sz w:val="14"/>
        </w:rPr>
      </w:pPr>
      <w:r>
        <w:rPr>
          <w:spacing w:val="-2"/>
          <w:w w:val="105"/>
          <w:sz w:val="14"/>
        </w:rPr>
        <w:t>Nerve</w:t>
      </w:r>
    </w:p>
    <w:p w:rsidR="00504CCB" w:rsidP="00330FA6" w:rsidRDefault="00103C2C" w14:paraId="41D7AA11" w14:textId="77777777">
      <w:pPr>
        <w:pStyle w:val="ListParagraph"/>
        <w:numPr>
          <w:ilvl w:val="2"/>
          <w:numId w:val="17"/>
        </w:numPr>
        <w:tabs>
          <w:tab w:val="left" w:pos="1657"/>
        </w:tabs>
        <w:spacing w:before="10"/>
        <w:ind w:left="720" w:right="720" w:hanging="148"/>
        <w:rPr>
          <w:sz w:val="14"/>
        </w:rPr>
      </w:pPr>
      <w:r>
        <w:rPr>
          <w:spacing w:val="-2"/>
          <w:w w:val="105"/>
          <w:sz w:val="14"/>
        </w:rPr>
        <w:t>Pigments/minerals/granules</w:t>
      </w:r>
    </w:p>
    <w:p w:rsidR="00504CCB" w:rsidP="00330FA6" w:rsidRDefault="00103C2C" w14:paraId="09A4337C" w14:textId="77777777">
      <w:pPr>
        <w:pStyle w:val="ListParagraph"/>
        <w:numPr>
          <w:ilvl w:val="2"/>
          <w:numId w:val="17"/>
        </w:numPr>
        <w:tabs>
          <w:tab w:val="left" w:pos="1659"/>
        </w:tabs>
        <w:spacing w:before="8"/>
        <w:ind w:left="720" w:right="720" w:hanging="150"/>
        <w:rPr>
          <w:sz w:val="14"/>
        </w:rPr>
      </w:pPr>
      <w:r>
        <w:rPr>
          <w:w w:val="105"/>
          <w:sz w:val="14"/>
        </w:rPr>
        <w:t>Tissues/cells/components (e.g.,</w:t>
      </w:r>
      <w:r>
        <w:rPr>
          <w:spacing w:val="1"/>
          <w:w w:val="105"/>
          <w:sz w:val="14"/>
        </w:rPr>
        <w:t xml:space="preserve"> </w:t>
      </w:r>
      <w:r>
        <w:rPr>
          <w:w w:val="105"/>
          <w:sz w:val="14"/>
        </w:rPr>
        <w:t xml:space="preserve">fibrin, mast </w:t>
      </w:r>
      <w:r>
        <w:rPr>
          <w:spacing w:val="-2"/>
          <w:w w:val="105"/>
          <w:sz w:val="14"/>
        </w:rPr>
        <w:t>cells)</w:t>
      </w:r>
    </w:p>
    <w:p w:rsidR="00504CCB" w:rsidP="00330FA6" w:rsidRDefault="00103C2C" w14:paraId="7B57BF56" w14:textId="77777777">
      <w:pPr>
        <w:pStyle w:val="ListParagraph"/>
        <w:numPr>
          <w:ilvl w:val="2"/>
          <w:numId w:val="17"/>
        </w:numPr>
        <w:tabs>
          <w:tab w:val="left" w:pos="1730"/>
        </w:tabs>
        <w:spacing w:before="10"/>
        <w:ind w:left="720" w:right="720" w:hanging="221"/>
        <w:rPr>
          <w:sz w:val="14"/>
        </w:rPr>
      </w:pPr>
      <w:r>
        <w:rPr>
          <w:w w:val="105"/>
          <w:sz w:val="14"/>
        </w:rPr>
        <w:t>Quality</w:t>
      </w:r>
      <w:r>
        <w:rPr>
          <w:spacing w:val="-1"/>
          <w:w w:val="105"/>
          <w:sz w:val="14"/>
        </w:rPr>
        <w:t xml:space="preserve"> </w:t>
      </w:r>
      <w:r>
        <w:rPr>
          <w:spacing w:val="-2"/>
          <w:w w:val="105"/>
          <w:sz w:val="14"/>
        </w:rPr>
        <w:t>Control</w:t>
      </w:r>
    </w:p>
    <w:p w:rsidRPr="00053A2C" w:rsidR="00504CCB" w:rsidP="00330FA6" w:rsidRDefault="00103C2C" w14:paraId="70543549" w14:textId="77777777">
      <w:pPr>
        <w:pStyle w:val="ListParagraph"/>
        <w:numPr>
          <w:ilvl w:val="2"/>
          <w:numId w:val="17"/>
        </w:numPr>
        <w:tabs>
          <w:tab w:val="left" w:pos="1732"/>
        </w:tabs>
        <w:spacing w:before="10"/>
        <w:ind w:left="720" w:right="720" w:hanging="223"/>
        <w:rPr>
          <w:sz w:val="14"/>
        </w:rPr>
      </w:pPr>
      <w:r>
        <w:rPr>
          <w:w w:val="105"/>
          <w:sz w:val="14"/>
        </w:rPr>
        <w:t>Cytological</w:t>
      </w:r>
      <w:r>
        <w:rPr>
          <w:spacing w:val="1"/>
          <w:w w:val="105"/>
          <w:sz w:val="14"/>
        </w:rPr>
        <w:t xml:space="preserve"> </w:t>
      </w:r>
      <w:r>
        <w:rPr>
          <w:w w:val="105"/>
          <w:sz w:val="14"/>
        </w:rPr>
        <w:t>stains</w:t>
      </w:r>
      <w:r>
        <w:rPr>
          <w:spacing w:val="-1"/>
          <w:w w:val="105"/>
          <w:sz w:val="14"/>
        </w:rPr>
        <w:t xml:space="preserve"> </w:t>
      </w:r>
      <w:r>
        <w:rPr>
          <w:w w:val="105"/>
          <w:sz w:val="14"/>
        </w:rPr>
        <w:t>(e.g.,</w:t>
      </w:r>
      <w:r>
        <w:rPr>
          <w:spacing w:val="-1"/>
          <w:w w:val="105"/>
          <w:sz w:val="14"/>
        </w:rPr>
        <w:t xml:space="preserve"> </w:t>
      </w:r>
      <w:r>
        <w:rPr>
          <w:spacing w:val="-2"/>
          <w:w w:val="105"/>
          <w:sz w:val="14"/>
        </w:rPr>
        <w:t>Papanicolaou)</w:t>
      </w:r>
    </w:p>
    <w:p w:rsidR="00053A2C" w:rsidP="00053A2C" w:rsidRDefault="00053A2C" w14:paraId="033C58D6" w14:textId="77777777">
      <w:pPr>
        <w:pStyle w:val="ListParagraph"/>
        <w:tabs>
          <w:tab w:val="left" w:pos="1732"/>
        </w:tabs>
        <w:spacing w:before="10"/>
        <w:ind w:left="720" w:right="720" w:firstLine="0"/>
        <w:jc w:val="right"/>
        <w:rPr>
          <w:sz w:val="14"/>
        </w:rPr>
      </w:pPr>
    </w:p>
    <w:p w:rsidR="00504CCB" w:rsidP="00330FA6" w:rsidRDefault="00103C2C" w14:paraId="698D12D9" w14:textId="77777777">
      <w:pPr>
        <w:pStyle w:val="ListParagraph"/>
        <w:numPr>
          <w:ilvl w:val="1"/>
          <w:numId w:val="17"/>
        </w:numPr>
        <w:tabs>
          <w:tab w:val="left" w:pos="1183"/>
        </w:tabs>
        <w:spacing w:before="8"/>
        <w:ind w:left="720" w:right="720" w:hanging="208"/>
        <w:rPr>
          <w:sz w:val="17"/>
        </w:rPr>
      </w:pPr>
      <w:r>
        <w:rPr>
          <w:spacing w:val="-2"/>
          <w:w w:val="105"/>
          <w:sz w:val="17"/>
        </w:rPr>
        <w:t>Instrumentation</w:t>
      </w:r>
    </w:p>
    <w:p w:rsidR="00504CCB" w:rsidP="00330FA6" w:rsidRDefault="00103C2C" w14:paraId="64190D3C" w14:textId="77777777">
      <w:pPr>
        <w:pStyle w:val="ListParagraph"/>
        <w:numPr>
          <w:ilvl w:val="2"/>
          <w:numId w:val="17"/>
        </w:numPr>
        <w:tabs>
          <w:tab w:val="left" w:pos="1686"/>
        </w:tabs>
        <w:spacing w:before="10"/>
        <w:ind w:left="720" w:right="720" w:hanging="177"/>
        <w:rPr>
          <w:sz w:val="17"/>
        </w:rPr>
      </w:pPr>
      <w:r>
        <w:rPr>
          <w:spacing w:val="-2"/>
          <w:w w:val="105"/>
          <w:sz w:val="14"/>
        </w:rPr>
        <w:t>Components</w:t>
      </w:r>
    </w:p>
    <w:p w:rsidR="00504CCB" w:rsidP="00330FA6" w:rsidRDefault="00103C2C" w14:paraId="63B7A861" w14:textId="77777777">
      <w:pPr>
        <w:pStyle w:val="ListParagraph"/>
        <w:numPr>
          <w:ilvl w:val="2"/>
          <w:numId w:val="17"/>
        </w:numPr>
        <w:tabs>
          <w:tab w:val="left" w:pos="1657"/>
        </w:tabs>
        <w:spacing w:before="0"/>
        <w:ind w:left="720" w:right="720" w:hanging="148"/>
        <w:rPr>
          <w:sz w:val="14"/>
        </w:rPr>
      </w:pPr>
      <w:r>
        <w:rPr>
          <w:spacing w:val="-5"/>
          <w:w w:val="105"/>
          <w:sz w:val="14"/>
        </w:rPr>
        <w:t>Use</w:t>
      </w:r>
    </w:p>
    <w:p w:rsidR="00504CCB" w:rsidP="00330FA6" w:rsidRDefault="00103C2C" w14:paraId="17C37B1D" w14:textId="77777777">
      <w:pPr>
        <w:pStyle w:val="ListParagraph"/>
        <w:numPr>
          <w:ilvl w:val="2"/>
          <w:numId w:val="17"/>
        </w:numPr>
        <w:tabs>
          <w:tab w:val="left" w:pos="1657"/>
        </w:tabs>
        <w:spacing w:before="10"/>
        <w:ind w:left="720" w:right="720" w:hanging="148"/>
        <w:rPr>
          <w:sz w:val="14"/>
        </w:rPr>
      </w:pPr>
      <w:r>
        <w:rPr>
          <w:spacing w:val="-2"/>
          <w:w w:val="105"/>
          <w:sz w:val="14"/>
        </w:rPr>
        <w:t>Maintenance</w:t>
      </w:r>
    </w:p>
    <w:p w:rsidR="00504CCB" w:rsidP="00330FA6" w:rsidRDefault="00103C2C" w14:paraId="4156D443" w14:textId="77777777">
      <w:pPr>
        <w:pStyle w:val="ListParagraph"/>
        <w:numPr>
          <w:ilvl w:val="2"/>
          <w:numId w:val="17"/>
        </w:numPr>
        <w:tabs>
          <w:tab w:val="left" w:pos="1659"/>
        </w:tabs>
        <w:ind w:left="720" w:right="720" w:hanging="150"/>
        <w:rPr>
          <w:sz w:val="14"/>
        </w:rPr>
      </w:pPr>
      <w:r>
        <w:rPr>
          <w:spacing w:val="-2"/>
          <w:w w:val="105"/>
          <w:sz w:val="14"/>
        </w:rPr>
        <w:t>Troubleshooting</w:t>
      </w:r>
    </w:p>
    <w:p w:rsidRPr="00053A2C" w:rsidR="00504CCB" w:rsidP="00330FA6" w:rsidRDefault="00103C2C" w14:paraId="3B19E82E"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053A2C" w:rsidP="00053A2C" w:rsidRDefault="00053A2C" w14:paraId="6196407F" w14:textId="77777777">
      <w:pPr>
        <w:pStyle w:val="ListParagraph"/>
        <w:tabs>
          <w:tab w:val="left" w:pos="1657"/>
        </w:tabs>
        <w:spacing w:before="10"/>
        <w:ind w:left="720" w:right="720" w:firstLine="0"/>
        <w:jc w:val="right"/>
        <w:rPr>
          <w:sz w:val="14"/>
        </w:rPr>
      </w:pPr>
    </w:p>
    <w:p w:rsidR="00504CCB" w:rsidP="00330FA6" w:rsidRDefault="00103C2C" w14:paraId="6BECFE61" w14:textId="77777777">
      <w:pPr>
        <w:pStyle w:val="ListParagraph"/>
        <w:numPr>
          <w:ilvl w:val="1"/>
          <w:numId w:val="17"/>
        </w:numPr>
        <w:tabs>
          <w:tab w:val="left" w:pos="1191"/>
        </w:tabs>
        <w:spacing w:before="8"/>
        <w:ind w:left="720" w:right="720" w:hanging="216"/>
        <w:rPr>
          <w:sz w:val="17"/>
        </w:rPr>
      </w:pPr>
      <w:r>
        <w:rPr>
          <w:spacing w:val="-2"/>
          <w:w w:val="105"/>
          <w:sz w:val="17"/>
        </w:rPr>
        <w:t>Reagents/Dyes</w:t>
      </w:r>
    </w:p>
    <w:p w:rsidR="00504CCB" w:rsidP="00330FA6" w:rsidRDefault="00103C2C" w14:paraId="7DE7CEFD" w14:textId="77777777">
      <w:pPr>
        <w:pStyle w:val="ListParagraph"/>
        <w:numPr>
          <w:ilvl w:val="2"/>
          <w:numId w:val="17"/>
        </w:numPr>
        <w:tabs>
          <w:tab w:val="left" w:pos="1686"/>
        </w:tabs>
        <w:ind w:left="720" w:right="720" w:hanging="177"/>
        <w:rPr>
          <w:sz w:val="17"/>
        </w:rPr>
      </w:pPr>
      <w:r>
        <w:rPr>
          <w:spacing w:val="-2"/>
          <w:w w:val="105"/>
          <w:sz w:val="14"/>
        </w:rPr>
        <w:t>Types/components</w:t>
      </w:r>
    </w:p>
    <w:p w:rsidR="00504CCB" w:rsidP="00330FA6" w:rsidRDefault="00103C2C" w14:paraId="40FCB493" w14:textId="77777777">
      <w:pPr>
        <w:pStyle w:val="ListParagraph"/>
        <w:numPr>
          <w:ilvl w:val="2"/>
          <w:numId w:val="17"/>
        </w:numPr>
        <w:tabs>
          <w:tab w:val="left" w:pos="1657"/>
        </w:tabs>
        <w:spacing w:before="11"/>
        <w:ind w:left="720" w:right="720" w:hanging="148"/>
        <w:rPr>
          <w:sz w:val="14"/>
        </w:rPr>
      </w:pPr>
      <w:r>
        <w:rPr>
          <w:spacing w:val="-2"/>
          <w:w w:val="105"/>
          <w:sz w:val="14"/>
        </w:rPr>
        <w:t>Properties/functions/actions</w:t>
      </w:r>
    </w:p>
    <w:p w:rsidR="00504CCB" w:rsidP="00330FA6" w:rsidRDefault="00103C2C" w14:paraId="39A83E33"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Pr="00053A2C" w:rsidR="00504CCB" w:rsidP="00330FA6" w:rsidRDefault="00103C2C" w14:paraId="0666F95B" w14:textId="77777777">
      <w:pPr>
        <w:pStyle w:val="ListParagraph"/>
        <w:numPr>
          <w:ilvl w:val="2"/>
          <w:numId w:val="17"/>
        </w:numPr>
        <w:tabs>
          <w:tab w:val="left" w:pos="1659"/>
        </w:tabs>
        <w:spacing w:before="8"/>
        <w:ind w:left="720" w:right="720" w:hanging="150"/>
        <w:rPr>
          <w:sz w:val="14"/>
        </w:rPr>
      </w:pPr>
      <w:r>
        <w:rPr>
          <w:w w:val="105"/>
          <w:sz w:val="14"/>
        </w:rPr>
        <w:t>Chemistry</w:t>
      </w:r>
      <w:r>
        <w:rPr>
          <w:spacing w:val="-3"/>
          <w:w w:val="105"/>
          <w:sz w:val="14"/>
        </w:rPr>
        <w:t xml:space="preserve"> </w:t>
      </w:r>
      <w:r>
        <w:rPr>
          <w:spacing w:val="-2"/>
          <w:w w:val="105"/>
          <w:sz w:val="14"/>
        </w:rPr>
        <w:t>principles/theorie</w:t>
      </w:r>
      <w:r>
        <w:rPr>
          <w:spacing w:val="-2"/>
          <w:w w:val="105"/>
          <w:sz w:val="17"/>
        </w:rPr>
        <w:t>s</w:t>
      </w:r>
    </w:p>
    <w:p w:rsidR="00053A2C" w:rsidP="00053A2C" w:rsidRDefault="00053A2C" w14:paraId="7EC115D7" w14:textId="77777777">
      <w:pPr>
        <w:pStyle w:val="ListParagraph"/>
        <w:tabs>
          <w:tab w:val="left" w:pos="1659"/>
        </w:tabs>
        <w:spacing w:before="8"/>
        <w:ind w:left="720" w:right="720" w:firstLine="0"/>
        <w:jc w:val="right"/>
        <w:rPr>
          <w:sz w:val="14"/>
        </w:rPr>
      </w:pPr>
    </w:p>
    <w:p w:rsidR="00504CCB" w:rsidP="00330FA6" w:rsidRDefault="00103C2C" w14:paraId="3778CED5" w14:textId="77777777">
      <w:pPr>
        <w:pStyle w:val="ListParagraph"/>
        <w:numPr>
          <w:ilvl w:val="1"/>
          <w:numId w:val="17"/>
        </w:numPr>
        <w:tabs>
          <w:tab w:val="left" w:pos="1171"/>
        </w:tabs>
        <w:spacing w:before="10"/>
        <w:ind w:left="720" w:right="720" w:hanging="196"/>
        <w:rPr>
          <w:sz w:val="17"/>
        </w:rPr>
      </w:pPr>
      <w:r>
        <w:rPr>
          <w:w w:val="105"/>
          <w:sz w:val="17"/>
        </w:rPr>
        <w:t>Mounting</w:t>
      </w:r>
      <w:r>
        <w:rPr>
          <w:spacing w:val="-9"/>
          <w:w w:val="105"/>
          <w:sz w:val="17"/>
        </w:rPr>
        <w:t xml:space="preserve"> </w:t>
      </w:r>
      <w:r>
        <w:rPr>
          <w:spacing w:val="-2"/>
          <w:w w:val="105"/>
          <w:sz w:val="17"/>
        </w:rPr>
        <w:t>Procedures</w:t>
      </w:r>
    </w:p>
    <w:p w:rsidR="00504CCB" w:rsidP="00330FA6" w:rsidRDefault="00103C2C" w14:paraId="30A392C1" w14:textId="77777777">
      <w:pPr>
        <w:pStyle w:val="ListParagraph"/>
        <w:numPr>
          <w:ilvl w:val="2"/>
          <w:numId w:val="17"/>
        </w:numPr>
        <w:tabs>
          <w:tab w:val="left" w:pos="1673"/>
        </w:tabs>
        <w:ind w:left="720" w:right="720" w:hanging="164"/>
        <w:rPr>
          <w:sz w:val="17"/>
        </w:rPr>
      </w:pPr>
      <w:r>
        <w:rPr>
          <w:spacing w:val="-2"/>
          <w:w w:val="105"/>
          <w:sz w:val="14"/>
        </w:rPr>
        <w:t>Media</w:t>
      </w:r>
    </w:p>
    <w:p w:rsidR="00504CCB" w:rsidP="00330FA6" w:rsidRDefault="00103C2C" w14:paraId="0E41B3A2" w14:textId="77777777">
      <w:pPr>
        <w:pStyle w:val="ListParagraph"/>
        <w:numPr>
          <w:ilvl w:val="2"/>
          <w:numId w:val="17"/>
        </w:numPr>
        <w:tabs>
          <w:tab w:val="left" w:pos="1659"/>
        </w:tabs>
        <w:spacing w:before="10"/>
        <w:ind w:left="720" w:right="720" w:hanging="150"/>
        <w:rPr>
          <w:sz w:val="14"/>
        </w:rPr>
      </w:pPr>
      <w:r>
        <w:rPr>
          <w:spacing w:val="-2"/>
          <w:w w:val="105"/>
          <w:sz w:val="14"/>
        </w:rPr>
        <w:t>Coverslip</w:t>
      </w:r>
    </w:p>
    <w:p w:rsidR="00504CCB" w:rsidP="00330FA6" w:rsidRDefault="00504CCB" w14:paraId="09950634" w14:textId="77777777">
      <w:pPr>
        <w:pStyle w:val="BodyText"/>
        <w:spacing w:before="53"/>
        <w:ind w:left="720" w:right="720"/>
        <w:rPr>
          <w:sz w:val="14"/>
        </w:rPr>
      </w:pPr>
    </w:p>
    <w:p w:rsidR="00504CCB" w:rsidP="00330FA6" w:rsidRDefault="00103C2C" w14:paraId="351B9CC8" w14:textId="77777777">
      <w:pPr>
        <w:pStyle w:val="ListParagraph"/>
        <w:numPr>
          <w:ilvl w:val="0"/>
          <w:numId w:val="17"/>
        </w:numPr>
        <w:tabs>
          <w:tab w:val="left" w:pos="659"/>
        </w:tabs>
        <w:spacing w:before="0"/>
        <w:ind w:left="720" w:right="720" w:hanging="218"/>
        <w:jc w:val="left"/>
        <w:rPr>
          <w:sz w:val="17"/>
        </w:rPr>
      </w:pPr>
      <w:r>
        <w:rPr>
          <w:spacing w:val="2"/>
          <w:sz w:val="17"/>
        </w:rPr>
        <w:t>LABORATORY</w:t>
      </w:r>
      <w:r>
        <w:rPr>
          <w:spacing w:val="25"/>
          <w:sz w:val="17"/>
        </w:rPr>
        <w:t xml:space="preserve"> </w:t>
      </w:r>
      <w:r>
        <w:rPr>
          <w:spacing w:val="-2"/>
          <w:sz w:val="17"/>
        </w:rPr>
        <w:t>OPERATIONS</w:t>
      </w:r>
    </w:p>
    <w:p w:rsidR="00504CCB" w:rsidP="00330FA6" w:rsidRDefault="00103C2C" w14:paraId="7F5A7EB7" w14:textId="77777777">
      <w:pPr>
        <w:pStyle w:val="ListParagraph"/>
        <w:numPr>
          <w:ilvl w:val="1"/>
          <w:numId w:val="17"/>
        </w:numPr>
        <w:tabs>
          <w:tab w:val="left" w:pos="1191"/>
        </w:tabs>
        <w:ind w:left="720" w:right="720" w:hanging="216"/>
        <w:rPr>
          <w:sz w:val="17"/>
        </w:rPr>
      </w:pPr>
      <w:r>
        <w:rPr>
          <w:spacing w:val="-2"/>
          <w:w w:val="105"/>
          <w:sz w:val="17"/>
        </w:rPr>
        <w:t>Safety</w:t>
      </w:r>
    </w:p>
    <w:p w:rsidR="00504CCB" w:rsidP="00330FA6" w:rsidRDefault="00103C2C" w14:paraId="4DBC3F6C" w14:textId="77777777">
      <w:pPr>
        <w:pStyle w:val="ListParagraph"/>
        <w:numPr>
          <w:ilvl w:val="2"/>
          <w:numId w:val="17"/>
        </w:numPr>
        <w:tabs>
          <w:tab w:val="left" w:pos="1686"/>
        </w:tabs>
        <w:ind w:left="720" w:right="720" w:hanging="177"/>
        <w:rPr>
          <w:sz w:val="17"/>
        </w:rPr>
      </w:pPr>
      <w:r>
        <w:rPr>
          <w:spacing w:val="-2"/>
          <w:w w:val="105"/>
          <w:sz w:val="14"/>
        </w:rPr>
        <w:t>Storage</w:t>
      </w:r>
    </w:p>
    <w:p w:rsidR="00504CCB" w:rsidP="00330FA6" w:rsidRDefault="00103C2C" w14:paraId="49D9DF56" w14:textId="77777777">
      <w:pPr>
        <w:pStyle w:val="ListParagraph"/>
        <w:numPr>
          <w:ilvl w:val="2"/>
          <w:numId w:val="17"/>
        </w:numPr>
        <w:tabs>
          <w:tab w:val="left" w:pos="1657"/>
        </w:tabs>
        <w:spacing w:before="11"/>
        <w:ind w:left="720" w:right="720" w:hanging="148"/>
        <w:rPr>
          <w:sz w:val="14"/>
        </w:rPr>
      </w:pPr>
      <w:r>
        <w:rPr>
          <w:spacing w:val="-2"/>
          <w:w w:val="105"/>
          <w:sz w:val="14"/>
        </w:rPr>
        <w:t>Disposal</w:t>
      </w:r>
    </w:p>
    <w:p w:rsidR="00504CCB" w:rsidP="00330FA6" w:rsidRDefault="00103C2C" w14:paraId="4659BC8F" w14:textId="77777777">
      <w:pPr>
        <w:pStyle w:val="ListParagraph"/>
        <w:numPr>
          <w:ilvl w:val="2"/>
          <w:numId w:val="17"/>
        </w:numPr>
        <w:tabs>
          <w:tab w:val="left" w:pos="1657"/>
        </w:tabs>
        <w:spacing w:before="8"/>
        <w:ind w:left="720" w:right="720" w:hanging="148"/>
        <w:rPr>
          <w:sz w:val="14"/>
        </w:rPr>
      </w:pPr>
      <w:r>
        <w:rPr>
          <w:spacing w:val="-2"/>
          <w:w w:val="105"/>
          <w:sz w:val="14"/>
        </w:rPr>
        <w:t>Hazards</w:t>
      </w:r>
    </w:p>
    <w:p w:rsidR="00504CCB" w:rsidP="00330FA6" w:rsidRDefault="00103C2C" w14:paraId="7BA39D60" w14:textId="77777777">
      <w:pPr>
        <w:pStyle w:val="ListParagraph"/>
        <w:numPr>
          <w:ilvl w:val="2"/>
          <w:numId w:val="17"/>
        </w:numPr>
        <w:tabs>
          <w:tab w:val="left" w:pos="1659"/>
        </w:tabs>
        <w:spacing w:before="10"/>
        <w:ind w:left="720" w:right="720" w:hanging="150"/>
        <w:rPr>
          <w:sz w:val="14"/>
        </w:rPr>
      </w:pPr>
      <w:r>
        <w:rPr>
          <w:spacing w:val="-2"/>
          <w:w w:val="105"/>
          <w:sz w:val="14"/>
        </w:rPr>
        <w:t>Regulations</w:t>
      </w:r>
    </w:p>
    <w:p w:rsidR="00504CCB" w:rsidP="00330FA6" w:rsidRDefault="00103C2C" w14:paraId="4ED96D80" w14:textId="77777777">
      <w:pPr>
        <w:pStyle w:val="ListParagraph"/>
        <w:numPr>
          <w:ilvl w:val="2"/>
          <w:numId w:val="17"/>
        </w:numPr>
        <w:tabs>
          <w:tab w:val="left" w:pos="1657"/>
        </w:tabs>
        <w:spacing w:before="10"/>
        <w:ind w:left="720" w:right="720" w:hanging="148"/>
        <w:rPr>
          <w:sz w:val="14"/>
        </w:rPr>
      </w:pPr>
      <w:r>
        <w:rPr>
          <w:spacing w:val="-2"/>
          <w:w w:val="105"/>
          <w:sz w:val="14"/>
        </w:rPr>
        <w:t>Procedures</w:t>
      </w:r>
    </w:p>
    <w:p w:rsidR="00504CCB" w:rsidP="00330FA6" w:rsidRDefault="00103C2C" w14:paraId="064AAAA2"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504CCB" w:rsidP="00330FA6" w:rsidRDefault="00103C2C" w14:paraId="7980C83D" w14:textId="77777777">
      <w:pPr>
        <w:pStyle w:val="ListParagraph"/>
        <w:numPr>
          <w:ilvl w:val="1"/>
          <w:numId w:val="17"/>
        </w:numPr>
        <w:tabs>
          <w:tab w:val="left" w:pos="1182"/>
        </w:tabs>
        <w:spacing w:before="8"/>
        <w:ind w:left="720" w:right="720" w:hanging="207"/>
        <w:rPr>
          <w:sz w:val="17"/>
        </w:rPr>
      </w:pPr>
      <w:r>
        <w:rPr>
          <w:sz w:val="17"/>
        </w:rPr>
        <w:t>Laboratory</w:t>
      </w:r>
      <w:r>
        <w:rPr>
          <w:spacing w:val="28"/>
          <w:sz w:val="17"/>
        </w:rPr>
        <w:t xml:space="preserve"> </w:t>
      </w:r>
      <w:r>
        <w:rPr>
          <w:spacing w:val="-2"/>
          <w:sz w:val="17"/>
        </w:rPr>
        <w:t>Mathematics</w:t>
      </w:r>
    </w:p>
    <w:p w:rsidR="00504CCB" w:rsidP="00330FA6" w:rsidRDefault="00103C2C" w14:paraId="5C8EBFA0" w14:textId="77777777">
      <w:pPr>
        <w:pStyle w:val="ListParagraph"/>
        <w:numPr>
          <w:ilvl w:val="2"/>
          <w:numId w:val="17"/>
        </w:numPr>
        <w:tabs>
          <w:tab w:val="left" w:pos="1686"/>
        </w:tabs>
        <w:ind w:left="720" w:right="720" w:hanging="177"/>
        <w:rPr>
          <w:sz w:val="17"/>
        </w:rPr>
      </w:pPr>
      <w:r>
        <w:rPr>
          <w:w w:val="105"/>
          <w:sz w:val="14"/>
        </w:rPr>
        <w:t xml:space="preserve">Metric </w:t>
      </w:r>
      <w:r>
        <w:rPr>
          <w:spacing w:val="-2"/>
          <w:w w:val="105"/>
          <w:sz w:val="14"/>
        </w:rPr>
        <w:t>system</w:t>
      </w:r>
    </w:p>
    <w:p w:rsidR="00504CCB" w:rsidP="00330FA6" w:rsidRDefault="00103C2C" w14:paraId="6B5A3384" w14:textId="77777777">
      <w:pPr>
        <w:pStyle w:val="ListParagraph"/>
        <w:numPr>
          <w:ilvl w:val="2"/>
          <w:numId w:val="17"/>
        </w:numPr>
        <w:tabs>
          <w:tab w:val="left" w:pos="1657"/>
        </w:tabs>
        <w:spacing w:before="11"/>
        <w:ind w:left="720" w:right="720" w:hanging="148"/>
        <w:rPr>
          <w:sz w:val="14"/>
        </w:rPr>
      </w:pPr>
      <w:r>
        <w:rPr>
          <w:w w:val="105"/>
          <w:sz w:val="14"/>
        </w:rPr>
        <w:t>Percent</w:t>
      </w:r>
      <w:r>
        <w:rPr>
          <w:spacing w:val="-2"/>
          <w:w w:val="105"/>
          <w:sz w:val="14"/>
        </w:rPr>
        <w:t xml:space="preserve"> solutions/dilutions</w:t>
      </w:r>
    </w:p>
    <w:p w:rsidRPr="00053A2C" w:rsidR="00504CCB" w:rsidP="00330FA6" w:rsidRDefault="00103C2C" w14:paraId="7E773959" w14:textId="77777777">
      <w:pPr>
        <w:pStyle w:val="ListParagraph"/>
        <w:numPr>
          <w:ilvl w:val="2"/>
          <w:numId w:val="17"/>
        </w:numPr>
        <w:tabs>
          <w:tab w:val="left" w:pos="1657"/>
        </w:tabs>
        <w:spacing w:before="8"/>
        <w:ind w:left="720" w:right="720" w:hanging="148"/>
        <w:rPr>
          <w:sz w:val="14"/>
        </w:rPr>
      </w:pPr>
      <w:r>
        <w:rPr>
          <w:w w:val="105"/>
          <w:sz w:val="14"/>
        </w:rPr>
        <w:t>Molar</w:t>
      </w:r>
      <w:r>
        <w:rPr>
          <w:spacing w:val="2"/>
          <w:w w:val="105"/>
          <w:sz w:val="14"/>
        </w:rPr>
        <w:t xml:space="preserve"> </w:t>
      </w:r>
      <w:r>
        <w:rPr>
          <w:spacing w:val="-2"/>
          <w:w w:val="105"/>
          <w:sz w:val="14"/>
        </w:rPr>
        <w:t>solutions</w:t>
      </w:r>
    </w:p>
    <w:p w:rsidR="00053A2C" w:rsidP="00053A2C" w:rsidRDefault="00053A2C" w14:paraId="6DE21E2A" w14:textId="77777777">
      <w:pPr>
        <w:pStyle w:val="ListParagraph"/>
        <w:tabs>
          <w:tab w:val="left" w:pos="1657"/>
        </w:tabs>
        <w:spacing w:before="8"/>
        <w:ind w:left="720" w:right="720" w:firstLine="0"/>
        <w:jc w:val="right"/>
        <w:rPr>
          <w:sz w:val="14"/>
        </w:rPr>
      </w:pPr>
    </w:p>
    <w:p w:rsidR="00504CCB" w:rsidP="38D7EEDA" w:rsidRDefault="00103C2C" w14:paraId="3EE008D6" w14:textId="7490AA24">
      <w:pPr>
        <w:pStyle w:val="ListParagraph"/>
        <w:numPr>
          <w:ilvl w:val="1"/>
          <w:numId w:val="17"/>
        </w:numPr>
        <w:tabs>
          <w:tab w:val="left" w:pos="1181"/>
        </w:tabs>
        <w:ind w:left="720" w:right="720" w:hanging="206"/>
        <w:rPr>
          <w:sz w:val="17"/>
          <w:szCs w:val="17"/>
        </w:rPr>
      </w:pPr>
      <w:r w:rsidRPr="38D7EEDA" w:rsidR="00103C2C">
        <w:rPr>
          <w:w w:val="105"/>
          <w:sz w:val="17"/>
          <w:szCs w:val="17"/>
        </w:rPr>
        <w:t>Ancillary</w:t>
      </w:r>
      <w:r w:rsidRPr="38D7EEDA" w:rsidR="00103C2C">
        <w:rPr>
          <w:spacing w:val="-12"/>
          <w:w w:val="105"/>
          <w:sz w:val="17"/>
          <w:szCs w:val="17"/>
        </w:rPr>
        <w:t xml:space="preserve"> </w:t>
      </w:r>
      <w:r w:rsidRPr="38D7EEDA" w:rsidR="00103C2C">
        <w:rPr>
          <w:w w:val="105"/>
          <w:sz w:val="17"/>
          <w:szCs w:val="17"/>
        </w:rPr>
        <w:t>Equipment/Instruments</w:t>
      </w:r>
      <w:r w:rsidRPr="38D7EEDA" w:rsidR="00103C2C">
        <w:rPr>
          <w:spacing w:val="-9"/>
          <w:w w:val="105"/>
          <w:sz w:val="17"/>
          <w:szCs w:val="17"/>
        </w:rPr>
        <w:t xml:space="preserve"> </w:t>
      </w:r>
      <w:r w:rsidRPr="38D7EEDA" w:rsidR="00103C2C">
        <w:rPr>
          <w:w w:val="105"/>
          <w:sz w:val="17"/>
          <w:szCs w:val="17"/>
        </w:rPr>
        <w:t>(</w:t>
      </w:r>
      <w:r w:rsidRPr="38D7EEDA" w:rsidR="00103C2C">
        <w:rPr>
          <w:w w:val="105"/>
          <w:sz w:val="17"/>
          <w:szCs w:val="17"/>
        </w:rPr>
        <w:t>e.g.</w:t>
      </w:r>
      <w:r w:rsidRPr="38D7EEDA" w:rsidR="2A81789A">
        <w:rPr>
          <w:sz w:val="17"/>
          <w:szCs w:val="17"/>
        </w:rPr>
        <w:t xml:space="preserve">, </w:t>
      </w:r>
      <w:r w:rsidRPr="38D7EEDA" w:rsidR="00103C2C">
        <w:rPr>
          <w:sz w:val="17"/>
          <w:szCs w:val="17"/>
        </w:rPr>
        <w:t>microwave</w:t>
      </w:r>
      <w:r w:rsidRPr="38D7EEDA" w:rsidR="00103C2C">
        <w:rPr>
          <w:sz w:val="17"/>
          <w:szCs w:val="17"/>
        </w:rPr>
        <w:t>,</w:t>
      </w:r>
      <w:r w:rsidRPr="38D7EEDA" w:rsidR="00103C2C">
        <w:rPr>
          <w:sz w:val="17"/>
          <w:szCs w:val="17"/>
        </w:rPr>
        <w:t xml:space="preserve"> </w:t>
      </w:r>
      <w:r w:rsidRPr="38D7EEDA" w:rsidR="00103C2C">
        <w:rPr>
          <w:sz w:val="17"/>
          <w:szCs w:val="17"/>
        </w:rPr>
        <w:t>computers</w:t>
      </w:r>
      <w:r w:rsidRPr="38D7EEDA" w:rsidR="00103C2C">
        <w:rPr>
          <w:sz w:val="17"/>
          <w:szCs w:val="17"/>
        </w:rPr>
        <w:t>)</w:t>
      </w:r>
    </w:p>
    <w:p w:rsidR="00504CCB" w:rsidP="00330FA6" w:rsidRDefault="00103C2C" w14:paraId="33BFDD2C" w14:textId="77777777">
      <w:pPr>
        <w:pStyle w:val="ListParagraph"/>
        <w:numPr>
          <w:ilvl w:val="2"/>
          <w:numId w:val="17"/>
        </w:numPr>
        <w:tabs>
          <w:tab w:val="left" w:pos="1686"/>
        </w:tabs>
        <w:ind w:left="720" w:right="720" w:hanging="177"/>
        <w:rPr>
          <w:sz w:val="17"/>
        </w:rPr>
      </w:pPr>
      <w:r>
        <w:rPr>
          <w:spacing w:val="-2"/>
          <w:w w:val="105"/>
          <w:sz w:val="14"/>
        </w:rPr>
        <w:t>Components</w:t>
      </w:r>
    </w:p>
    <w:p w:rsidR="00504CCB" w:rsidP="00330FA6" w:rsidRDefault="00103C2C" w14:paraId="6294BC3F" w14:textId="77777777">
      <w:pPr>
        <w:pStyle w:val="ListParagraph"/>
        <w:numPr>
          <w:ilvl w:val="2"/>
          <w:numId w:val="17"/>
        </w:numPr>
        <w:tabs>
          <w:tab w:val="left" w:pos="1657"/>
        </w:tabs>
        <w:spacing w:before="10"/>
        <w:ind w:left="720" w:right="720" w:hanging="148"/>
        <w:rPr>
          <w:sz w:val="14"/>
        </w:rPr>
      </w:pPr>
      <w:r>
        <w:rPr>
          <w:spacing w:val="-5"/>
          <w:w w:val="105"/>
          <w:sz w:val="14"/>
        </w:rPr>
        <w:t>Use</w:t>
      </w:r>
    </w:p>
    <w:p w:rsidR="00504CCB" w:rsidP="00330FA6" w:rsidRDefault="00103C2C" w14:paraId="7F069FDD" w14:textId="77777777">
      <w:pPr>
        <w:pStyle w:val="ListParagraph"/>
        <w:numPr>
          <w:ilvl w:val="2"/>
          <w:numId w:val="17"/>
        </w:numPr>
        <w:tabs>
          <w:tab w:val="left" w:pos="1657"/>
        </w:tabs>
        <w:spacing w:before="11"/>
        <w:ind w:left="720" w:right="720" w:hanging="148"/>
        <w:rPr>
          <w:sz w:val="14"/>
        </w:rPr>
      </w:pPr>
      <w:r>
        <w:rPr>
          <w:spacing w:val="-2"/>
          <w:w w:val="105"/>
          <w:sz w:val="14"/>
        </w:rPr>
        <w:t>Maintenance</w:t>
      </w:r>
    </w:p>
    <w:p w:rsidR="00504CCB" w:rsidP="00330FA6" w:rsidRDefault="00103C2C" w14:paraId="3C2FDF77" w14:textId="77777777">
      <w:pPr>
        <w:pStyle w:val="ListParagraph"/>
        <w:numPr>
          <w:ilvl w:val="2"/>
          <w:numId w:val="17"/>
        </w:numPr>
        <w:tabs>
          <w:tab w:val="left" w:pos="1659"/>
        </w:tabs>
        <w:spacing w:before="10"/>
        <w:ind w:left="720" w:right="720" w:hanging="150"/>
        <w:rPr>
          <w:sz w:val="14"/>
        </w:rPr>
      </w:pPr>
      <w:r>
        <w:rPr>
          <w:spacing w:val="-2"/>
          <w:w w:val="105"/>
          <w:sz w:val="14"/>
        </w:rPr>
        <w:t>Troubleshooting</w:t>
      </w:r>
    </w:p>
    <w:p w:rsidRPr="00053A2C" w:rsidR="00504CCB" w:rsidP="00330FA6" w:rsidRDefault="00103C2C" w14:paraId="139CAD94" w14:textId="77777777">
      <w:pPr>
        <w:pStyle w:val="ListParagraph"/>
        <w:numPr>
          <w:ilvl w:val="2"/>
          <w:numId w:val="17"/>
        </w:numPr>
        <w:tabs>
          <w:tab w:val="left" w:pos="1657"/>
        </w:tabs>
        <w:spacing w:before="10"/>
        <w:ind w:left="720" w:right="720" w:hanging="148"/>
        <w:rPr>
          <w:sz w:val="14"/>
        </w:rPr>
      </w:pPr>
      <w:r>
        <w:rPr>
          <w:w w:val="105"/>
          <w:sz w:val="14"/>
        </w:rPr>
        <w:t>Quality</w:t>
      </w:r>
      <w:r>
        <w:rPr>
          <w:spacing w:val="-1"/>
          <w:w w:val="105"/>
          <w:sz w:val="14"/>
        </w:rPr>
        <w:t xml:space="preserve"> </w:t>
      </w:r>
      <w:r>
        <w:rPr>
          <w:spacing w:val="-2"/>
          <w:w w:val="105"/>
          <w:sz w:val="14"/>
        </w:rPr>
        <w:t>control</w:t>
      </w:r>
    </w:p>
    <w:p w:rsidR="00053A2C" w:rsidP="00053A2C" w:rsidRDefault="00053A2C" w14:paraId="664E750F" w14:textId="77777777">
      <w:pPr>
        <w:pStyle w:val="ListParagraph"/>
        <w:tabs>
          <w:tab w:val="left" w:pos="1657"/>
        </w:tabs>
        <w:spacing w:before="10"/>
        <w:ind w:left="720" w:right="720" w:firstLine="0"/>
        <w:jc w:val="right"/>
        <w:rPr>
          <w:sz w:val="14"/>
        </w:rPr>
      </w:pPr>
    </w:p>
    <w:p w:rsidR="00504CCB" w:rsidP="00330FA6" w:rsidRDefault="00103C2C" w14:paraId="7CBBB5F8" w14:textId="77777777">
      <w:pPr>
        <w:pStyle w:val="ListParagraph"/>
        <w:numPr>
          <w:ilvl w:val="1"/>
          <w:numId w:val="17"/>
        </w:numPr>
        <w:tabs>
          <w:tab w:val="left" w:pos="216"/>
        </w:tabs>
        <w:spacing w:before="8"/>
        <w:ind w:left="720" w:right="720" w:hanging="216"/>
        <w:rPr>
          <w:sz w:val="17"/>
        </w:rPr>
      </w:pPr>
      <w:r>
        <w:rPr>
          <w:spacing w:val="-2"/>
          <w:w w:val="105"/>
          <w:sz w:val="17"/>
        </w:rPr>
        <w:t>Management</w:t>
      </w:r>
    </w:p>
    <w:p w:rsidR="00504CCB" w:rsidP="00330FA6" w:rsidRDefault="00103C2C" w14:paraId="4840D591" w14:textId="77777777">
      <w:pPr>
        <w:pStyle w:val="ListParagraph"/>
        <w:numPr>
          <w:ilvl w:val="2"/>
          <w:numId w:val="17"/>
        </w:numPr>
        <w:tabs>
          <w:tab w:val="left" w:pos="177"/>
        </w:tabs>
        <w:ind w:left="720" w:right="720" w:hanging="177"/>
        <w:rPr>
          <w:sz w:val="17"/>
        </w:rPr>
      </w:pPr>
      <w:r>
        <w:rPr>
          <w:spacing w:val="-2"/>
          <w:w w:val="105"/>
          <w:sz w:val="14"/>
        </w:rPr>
        <w:t>Theories</w:t>
      </w:r>
    </w:p>
    <w:p w:rsidR="00504CCB" w:rsidP="00330FA6" w:rsidRDefault="00103C2C" w14:paraId="7A4DF9DB" w14:textId="77777777">
      <w:pPr>
        <w:pStyle w:val="ListParagraph"/>
        <w:numPr>
          <w:ilvl w:val="2"/>
          <w:numId w:val="17"/>
        </w:numPr>
        <w:tabs>
          <w:tab w:val="left" w:pos="1657"/>
        </w:tabs>
        <w:spacing w:before="11"/>
        <w:ind w:left="720" w:right="720" w:hanging="148"/>
        <w:rPr>
          <w:sz w:val="14"/>
        </w:rPr>
      </w:pPr>
      <w:r>
        <w:rPr>
          <w:spacing w:val="-2"/>
          <w:w w:val="105"/>
          <w:sz w:val="14"/>
        </w:rPr>
        <w:t>Procedures</w:t>
      </w:r>
    </w:p>
    <w:p w:rsidRPr="00053A2C" w:rsidR="00504CCB" w:rsidP="00330FA6" w:rsidRDefault="00103C2C" w14:paraId="1C775320" w14:textId="77777777">
      <w:pPr>
        <w:pStyle w:val="ListParagraph"/>
        <w:numPr>
          <w:ilvl w:val="2"/>
          <w:numId w:val="17"/>
        </w:numPr>
        <w:tabs>
          <w:tab w:val="left" w:pos="1657"/>
        </w:tabs>
        <w:spacing w:before="8"/>
        <w:ind w:left="720" w:right="720" w:hanging="148"/>
        <w:rPr>
          <w:sz w:val="14"/>
        </w:rPr>
      </w:pPr>
      <w:r>
        <w:rPr>
          <w:spacing w:val="-2"/>
          <w:w w:val="105"/>
          <w:sz w:val="14"/>
        </w:rPr>
        <w:t>Ethics</w:t>
      </w:r>
    </w:p>
    <w:p w:rsidR="00053A2C" w:rsidP="00053A2C" w:rsidRDefault="00053A2C" w14:paraId="795212B2" w14:textId="77777777">
      <w:pPr>
        <w:pStyle w:val="ListParagraph"/>
        <w:tabs>
          <w:tab w:val="left" w:pos="1657"/>
        </w:tabs>
        <w:spacing w:before="8"/>
        <w:ind w:left="720" w:right="720" w:firstLine="0"/>
        <w:jc w:val="right"/>
        <w:rPr>
          <w:sz w:val="14"/>
        </w:rPr>
      </w:pPr>
    </w:p>
    <w:p w:rsidR="00504CCB" w:rsidP="00053A2C" w:rsidRDefault="00103C2C" w14:paraId="28BCC32D" w14:textId="77777777">
      <w:pPr>
        <w:pStyle w:val="BodyText"/>
        <w:spacing w:before="9"/>
        <w:ind w:right="720" w:firstLine="548"/>
      </w:pPr>
      <w:r>
        <w:rPr>
          <w:w w:val="105"/>
        </w:rPr>
        <w:t>F.</w:t>
      </w:r>
      <w:r>
        <w:rPr>
          <w:spacing w:val="-4"/>
          <w:w w:val="105"/>
        </w:rPr>
        <w:t xml:space="preserve"> </w:t>
      </w:r>
      <w:r>
        <w:rPr>
          <w:spacing w:val="-2"/>
          <w:w w:val="105"/>
        </w:rPr>
        <w:t>Regulations</w:t>
      </w:r>
    </w:p>
    <w:p w:rsidR="00504CCB" w:rsidP="00330FA6" w:rsidRDefault="00103C2C" w14:paraId="6C9852F0" w14:textId="77777777">
      <w:pPr>
        <w:pStyle w:val="ListParagraph"/>
        <w:numPr>
          <w:ilvl w:val="0"/>
          <w:numId w:val="16"/>
        </w:numPr>
        <w:tabs>
          <w:tab w:val="left" w:pos="1681"/>
        </w:tabs>
        <w:ind w:left="720" w:right="720" w:hanging="172"/>
        <w:rPr>
          <w:sz w:val="17"/>
        </w:rPr>
      </w:pPr>
      <w:r>
        <w:rPr>
          <w:w w:val="105"/>
          <w:sz w:val="14"/>
        </w:rPr>
        <w:t>Federal</w:t>
      </w:r>
      <w:r>
        <w:rPr>
          <w:spacing w:val="-3"/>
          <w:w w:val="105"/>
          <w:sz w:val="14"/>
        </w:rPr>
        <w:t xml:space="preserve"> </w:t>
      </w:r>
      <w:r>
        <w:rPr>
          <w:spacing w:val="-2"/>
          <w:w w:val="105"/>
          <w:sz w:val="14"/>
        </w:rPr>
        <w:t>government</w:t>
      </w:r>
    </w:p>
    <w:p w:rsidR="00504CCB" w:rsidP="00330FA6" w:rsidRDefault="00103C2C" w14:paraId="2AB2A6DE" w14:textId="77777777">
      <w:pPr>
        <w:pStyle w:val="ListParagraph"/>
        <w:numPr>
          <w:ilvl w:val="0"/>
          <w:numId w:val="16"/>
        </w:numPr>
        <w:tabs>
          <w:tab w:val="left" w:pos="1659"/>
        </w:tabs>
        <w:spacing w:before="10"/>
        <w:ind w:left="720" w:right="720" w:hanging="150"/>
        <w:rPr>
          <w:sz w:val="14"/>
        </w:rPr>
      </w:pPr>
      <w:r>
        <w:rPr>
          <w:w w:val="105"/>
          <w:sz w:val="14"/>
        </w:rPr>
        <w:t>Accrediting</w:t>
      </w:r>
      <w:r>
        <w:rPr>
          <w:spacing w:val="-1"/>
          <w:w w:val="105"/>
          <w:sz w:val="14"/>
        </w:rPr>
        <w:t xml:space="preserve"> </w:t>
      </w:r>
      <w:r>
        <w:rPr>
          <w:spacing w:val="-2"/>
          <w:w w:val="105"/>
          <w:sz w:val="14"/>
        </w:rPr>
        <w:t>agencies</w:t>
      </w:r>
    </w:p>
    <w:p w:rsidR="00504CCB" w:rsidP="00330FA6" w:rsidRDefault="00103C2C" w14:paraId="22B858DC" w14:textId="77777777">
      <w:pPr>
        <w:pStyle w:val="ListParagraph"/>
        <w:numPr>
          <w:ilvl w:val="0"/>
          <w:numId w:val="16"/>
        </w:numPr>
        <w:tabs>
          <w:tab w:val="left" w:pos="1695"/>
        </w:tabs>
        <w:spacing w:before="10"/>
        <w:ind w:left="720" w:right="720" w:hanging="186"/>
        <w:rPr>
          <w:sz w:val="14"/>
        </w:rPr>
      </w:pPr>
      <w:r>
        <w:rPr>
          <w:spacing w:val="-2"/>
          <w:w w:val="105"/>
          <w:sz w:val="14"/>
        </w:rPr>
        <w:t>HIPPA</w:t>
      </w:r>
    </w:p>
    <w:p w:rsidR="006E419F" w:rsidP="006E419F" w:rsidRDefault="006E419F" w14:paraId="70E33943" w14:textId="77777777">
      <w:pPr>
        <w:pStyle w:val="Heading4"/>
        <w:tabs>
          <w:tab w:val="left" w:pos="720"/>
        </w:tabs>
        <w:spacing w:before="9"/>
        <w:ind w:left="0" w:right="720"/>
        <w:rPr>
          <w:w w:val="105"/>
        </w:rPr>
      </w:pPr>
      <w:bookmarkStart w:name="_bookmark11" w:id="10"/>
      <w:bookmarkEnd w:id="10"/>
    </w:p>
    <w:p w:rsidR="00504CCB" w:rsidP="006E419F" w:rsidRDefault="00103C2C" w14:paraId="1535AAF8" w14:textId="000C3F40">
      <w:pPr>
        <w:pStyle w:val="Heading4"/>
        <w:tabs>
          <w:tab w:val="left" w:pos="720"/>
        </w:tabs>
        <w:spacing w:before="9"/>
        <w:ind w:left="0" w:right="720"/>
      </w:pPr>
      <w:r>
        <w:rPr>
          <w:w w:val="105"/>
        </w:rPr>
        <w:t>Professional</w:t>
      </w:r>
      <w:r>
        <w:rPr>
          <w:spacing w:val="-13"/>
          <w:w w:val="105"/>
        </w:rPr>
        <w:t xml:space="preserve"> </w:t>
      </w:r>
      <w:r>
        <w:rPr>
          <w:spacing w:val="-2"/>
          <w:w w:val="105"/>
        </w:rPr>
        <w:t>Organizations</w:t>
      </w:r>
    </w:p>
    <w:p w:rsidR="00504CCB" w:rsidP="00330FA6" w:rsidRDefault="00504CCB" w14:paraId="46ECA4AA" w14:textId="77777777">
      <w:pPr>
        <w:pStyle w:val="BodyText"/>
        <w:spacing w:before="22"/>
        <w:ind w:left="720" w:right="720"/>
        <w:rPr>
          <w:b/>
        </w:rPr>
      </w:pPr>
    </w:p>
    <w:p w:rsidR="00504CCB" w:rsidP="00770E8A" w:rsidRDefault="00103C2C" w14:paraId="7F75ECEA" w14:textId="77777777">
      <w:pPr>
        <w:pStyle w:val="BodyText"/>
        <w:spacing w:line="252" w:lineRule="auto"/>
        <w:ind w:right="720"/>
      </w:pPr>
      <w:r>
        <w:rPr>
          <w:w w:val="105"/>
        </w:rPr>
        <w:t>Histotechnology</w:t>
      </w:r>
      <w:r>
        <w:rPr>
          <w:spacing w:val="-9"/>
          <w:w w:val="105"/>
        </w:rPr>
        <w:t xml:space="preserve"> </w:t>
      </w:r>
      <w:r>
        <w:rPr>
          <w:w w:val="105"/>
        </w:rPr>
        <w:t>students</w:t>
      </w:r>
      <w:r>
        <w:rPr>
          <w:spacing w:val="-5"/>
          <w:w w:val="105"/>
        </w:rPr>
        <w:t xml:space="preserve"> </w:t>
      </w:r>
      <w:r>
        <w:rPr>
          <w:w w:val="105"/>
        </w:rPr>
        <w:t>are</w:t>
      </w:r>
      <w:r>
        <w:rPr>
          <w:spacing w:val="-7"/>
          <w:w w:val="105"/>
        </w:rPr>
        <w:t xml:space="preserve"> </w:t>
      </w:r>
      <w:r>
        <w:rPr>
          <w:w w:val="105"/>
        </w:rPr>
        <w:t>strongly</w:t>
      </w:r>
      <w:r>
        <w:rPr>
          <w:spacing w:val="-9"/>
          <w:w w:val="105"/>
        </w:rPr>
        <w:t xml:space="preserve"> </w:t>
      </w:r>
      <w:r>
        <w:rPr>
          <w:w w:val="105"/>
        </w:rPr>
        <w:t>encouraged</w:t>
      </w:r>
      <w:r>
        <w:rPr>
          <w:spacing w:val="-5"/>
          <w:w w:val="105"/>
        </w:rPr>
        <w:t xml:space="preserve"> </w:t>
      </w:r>
      <w:r>
        <w:rPr>
          <w:w w:val="105"/>
        </w:rPr>
        <w:t>to</w:t>
      </w:r>
      <w:r>
        <w:rPr>
          <w:spacing w:val="-7"/>
          <w:w w:val="105"/>
        </w:rPr>
        <w:t xml:space="preserve"> </w:t>
      </w:r>
      <w:r>
        <w:rPr>
          <w:w w:val="105"/>
        </w:rPr>
        <w:t>become</w:t>
      </w:r>
      <w:r>
        <w:rPr>
          <w:spacing w:val="-7"/>
          <w:w w:val="105"/>
        </w:rPr>
        <w:t xml:space="preserve"> </w:t>
      </w:r>
      <w:r>
        <w:rPr>
          <w:w w:val="105"/>
        </w:rPr>
        <w:t>members</w:t>
      </w:r>
      <w:r>
        <w:rPr>
          <w:spacing w:val="-6"/>
          <w:w w:val="105"/>
        </w:rPr>
        <w:t xml:space="preserve"> </w:t>
      </w:r>
      <w:r>
        <w:rPr>
          <w:w w:val="105"/>
        </w:rPr>
        <w:t>of</w:t>
      </w:r>
      <w:r>
        <w:rPr>
          <w:spacing w:val="-7"/>
          <w:w w:val="105"/>
        </w:rPr>
        <w:t xml:space="preserve"> </w:t>
      </w:r>
      <w:r>
        <w:rPr>
          <w:w w:val="105"/>
        </w:rPr>
        <w:t>professional</w:t>
      </w:r>
      <w:r>
        <w:rPr>
          <w:spacing w:val="-6"/>
          <w:w w:val="105"/>
        </w:rPr>
        <w:t xml:space="preserve"> </w:t>
      </w:r>
      <w:r>
        <w:rPr>
          <w:w w:val="105"/>
        </w:rPr>
        <w:t>organizations</w:t>
      </w:r>
      <w:r>
        <w:rPr>
          <w:spacing w:val="-6"/>
          <w:w w:val="105"/>
        </w:rPr>
        <w:t xml:space="preserve"> </w:t>
      </w:r>
      <w:r>
        <w:rPr>
          <w:w w:val="105"/>
        </w:rPr>
        <w:t xml:space="preserve">that support the field of histology. Membership provides valuable opportunities for networking, continuing education, access to industry resources, and professional development. Many organizations offer </w:t>
      </w:r>
      <w:r>
        <w:rPr>
          <w:b/>
          <w:w w:val="105"/>
        </w:rPr>
        <w:t>discounted membership rates for students</w:t>
      </w:r>
      <w:r>
        <w:rPr>
          <w:w w:val="105"/>
        </w:rPr>
        <w:t>.</w:t>
      </w:r>
    </w:p>
    <w:p w:rsidR="00504CCB" w:rsidP="00770E8A" w:rsidRDefault="00103C2C" w14:paraId="6A0EC112" w14:textId="77777777">
      <w:pPr>
        <w:pStyle w:val="BodyText"/>
        <w:spacing w:before="176"/>
        <w:ind w:right="720"/>
      </w:pPr>
      <w:r>
        <w:rPr>
          <w:w w:val="105"/>
        </w:rPr>
        <w:t>Recommended</w:t>
      </w:r>
      <w:r>
        <w:rPr>
          <w:spacing w:val="-8"/>
          <w:w w:val="105"/>
        </w:rPr>
        <w:t xml:space="preserve"> </w:t>
      </w:r>
      <w:r>
        <w:rPr>
          <w:w w:val="105"/>
        </w:rPr>
        <w:t>professional</w:t>
      </w:r>
      <w:r>
        <w:rPr>
          <w:spacing w:val="-8"/>
          <w:w w:val="105"/>
        </w:rPr>
        <w:t xml:space="preserve"> </w:t>
      </w:r>
      <w:r>
        <w:rPr>
          <w:w w:val="105"/>
        </w:rPr>
        <w:t>organizations</w:t>
      </w:r>
      <w:r>
        <w:rPr>
          <w:spacing w:val="-7"/>
          <w:w w:val="105"/>
        </w:rPr>
        <w:t xml:space="preserve"> </w:t>
      </w:r>
      <w:r>
        <w:rPr>
          <w:w w:val="105"/>
        </w:rPr>
        <w:t>include,</w:t>
      </w:r>
      <w:r>
        <w:rPr>
          <w:spacing w:val="-8"/>
          <w:w w:val="105"/>
        </w:rPr>
        <w:t xml:space="preserve"> </w:t>
      </w:r>
      <w:r>
        <w:rPr>
          <w:w w:val="105"/>
        </w:rPr>
        <w:t>but</w:t>
      </w:r>
      <w:r>
        <w:rPr>
          <w:spacing w:val="-7"/>
          <w:w w:val="105"/>
        </w:rPr>
        <w:t xml:space="preserve"> </w:t>
      </w:r>
      <w:r>
        <w:rPr>
          <w:w w:val="105"/>
        </w:rPr>
        <w:t>are</w:t>
      </w:r>
      <w:r>
        <w:rPr>
          <w:spacing w:val="-8"/>
          <w:w w:val="105"/>
        </w:rPr>
        <w:t xml:space="preserve"> </w:t>
      </w:r>
      <w:r>
        <w:rPr>
          <w:w w:val="105"/>
        </w:rPr>
        <w:t>not</w:t>
      </w:r>
      <w:r>
        <w:rPr>
          <w:spacing w:val="-7"/>
          <w:w w:val="105"/>
        </w:rPr>
        <w:t xml:space="preserve"> </w:t>
      </w:r>
      <w:r>
        <w:rPr>
          <w:w w:val="105"/>
        </w:rPr>
        <w:t>limited</w:t>
      </w:r>
      <w:r>
        <w:rPr>
          <w:spacing w:val="-8"/>
          <w:w w:val="105"/>
        </w:rPr>
        <w:t xml:space="preserve"> </w:t>
      </w:r>
      <w:r>
        <w:rPr>
          <w:spacing w:val="-5"/>
          <w:w w:val="105"/>
        </w:rPr>
        <w:t>to:</w:t>
      </w:r>
    </w:p>
    <w:p w:rsidR="00504CCB" w:rsidP="00770E8A" w:rsidRDefault="00103C2C" w14:paraId="5311B750" w14:textId="77777777">
      <w:pPr>
        <w:pStyle w:val="ListParagraph"/>
        <w:numPr>
          <w:ilvl w:val="0"/>
          <w:numId w:val="15"/>
        </w:numPr>
        <w:tabs>
          <w:tab w:val="left" w:pos="973"/>
          <w:tab w:val="left" w:pos="975"/>
        </w:tabs>
        <w:spacing w:before="40" w:line="249" w:lineRule="auto"/>
        <w:ind w:left="900" w:right="720"/>
        <w:rPr>
          <w:sz w:val="17"/>
        </w:rPr>
      </w:pPr>
      <w:r>
        <w:rPr>
          <w:b/>
          <w:w w:val="105"/>
          <w:sz w:val="17"/>
        </w:rPr>
        <w:t>National</w:t>
      </w:r>
      <w:r>
        <w:rPr>
          <w:b/>
          <w:spacing w:val="-7"/>
          <w:w w:val="105"/>
          <w:sz w:val="17"/>
        </w:rPr>
        <w:t xml:space="preserve"> </w:t>
      </w:r>
      <w:r>
        <w:rPr>
          <w:b/>
          <w:w w:val="105"/>
          <w:sz w:val="17"/>
        </w:rPr>
        <w:t>Society</w:t>
      </w:r>
      <w:r>
        <w:rPr>
          <w:b/>
          <w:spacing w:val="-7"/>
          <w:w w:val="105"/>
          <w:sz w:val="17"/>
        </w:rPr>
        <w:t xml:space="preserve"> </w:t>
      </w:r>
      <w:r>
        <w:rPr>
          <w:b/>
          <w:w w:val="105"/>
          <w:sz w:val="17"/>
        </w:rPr>
        <w:t>for</w:t>
      </w:r>
      <w:r>
        <w:rPr>
          <w:b/>
          <w:spacing w:val="-9"/>
          <w:w w:val="105"/>
          <w:sz w:val="17"/>
        </w:rPr>
        <w:t xml:space="preserve"> </w:t>
      </w:r>
      <w:r>
        <w:rPr>
          <w:b/>
          <w:w w:val="105"/>
          <w:sz w:val="17"/>
        </w:rPr>
        <w:t>Histotechnology</w:t>
      </w:r>
      <w:r>
        <w:rPr>
          <w:b/>
          <w:spacing w:val="-7"/>
          <w:w w:val="105"/>
          <w:sz w:val="17"/>
        </w:rPr>
        <w:t xml:space="preserve"> </w:t>
      </w:r>
      <w:r>
        <w:rPr>
          <w:b/>
          <w:w w:val="105"/>
          <w:sz w:val="17"/>
        </w:rPr>
        <w:t>(NSH)</w:t>
      </w:r>
      <w:r>
        <w:rPr>
          <w:b/>
          <w:spacing w:val="37"/>
          <w:w w:val="105"/>
          <w:sz w:val="17"/>
        </w:rPr>
        <w:t xml:space="preserve"> </w:t>
      </w:r>
      <w:r>
        <w:rPr>
          <w:w w:val="105"/>
          <w:sz w:val="17"/>
        </w:rPr>
        <w:t>Offers</w:t>
      </w:r>
      <w:r>
        <w:rPr>
          <w:spacing w:val="-7"/>
          <w:w w:val="105"/>
          <w:sz w:val="17"/>
        </w:rPr>
        <w:t xml:space="preserve"> </w:t>
      </w:r>
      <w:r>
        <w:rPr>
          <w:w w:val="105"/>
          <w:sz w:val="17"/>
        </w:rPr>
        <w:t>educational</w:t>
      </w:r>
      <w:r>
        <w:rPr>
          <w:spacing w:val="-8"/>
          <w:w w:val="105"/>
          <w:sz w:val="17"/>
        </w:rPr>
        <w:t xml:space="preserve"> </w:t>
      </w:r>
      <w:r>
        <w:rPr>
          <w:w w:val="105"/>
          <w:sz w:val="17"/>
        </w:rPr>
        <w:t>resources,</w:t>
      </w:r>
      <w:r>
        <w:rPr>
          <w:spacing w:val="-8"/>
          <w:w w:val="105"/>
          <w:sz w:val="17"/>
        </w:rPr>
        <w:t xml:space="preserve"> </w:t>
      </w:r>
      <w:r>
        <w:rPr>
          <w:w w:val="105"/>
          <w:sz w:val="17"/>
        </w:rPr>
        <w:t xml:space="preserve">annual symposiums, certification support, and networking opportunities. </w:t>
      </w:r>
      <w:hyperlink r:id="rId14">
        <w:r>
          <w:rPr>
            <w:color w:val="0000FF"/>
            <w:w w:val="105"/>
            <w:sz w:val="17"/>
            <w:u w:val="single" w:color="0000FF"/>
          </w:rPr>
          <w:t>www.nsh.org</w:t>
        </w:r>
      </w:hyperlink>
    </w:p>
    <w:p w:rsidR="00504CCB" w:rsidP="00770E8A" w:rsidRDefault="00504CCB" w14:paraId="7C4716B2" w14:textId="6D2A2230">
      <w:pPr>
        <w:pStyle w:val="BodyText"/>
        <w:ind w:left="900"/>
      </w:pPr>
    </w:p>
    <w:p w:rsidR="00504CCB" w:rsidP="00770E8A" w:rsidRDefault="00504CCB" w14:paraId="4E3E9835" w14:textId="77777777">
      <w:pPr>
        <w:pStyle w:val="BodyText"/>
        <w:ind w:left="900"/>
      </w:pPr>
    </w:p>
    <w:p w:rsidR="00504CCB" w:rsidP="00770E8A" w:rsidRDefault="00103C2C" w14:paraId="7589C78F" w14:textId="77777777">
      <w:pPr>
        <w:pStyle w:val="ListParagraph"/>
        <w:numPr>
          <w:ilvl w:val="0"/>
          <w:numId w:val="15"/>
        </w:numPr>
        <w:tabs>
          <w:tab w:val="left" w:pos="973"/>
          <w:tab w:val="left" w:pos="975"/>
        </w:tabs>
        <w:spacing w:before="0" w:line="249" w:lineRule="auto"/>
        <w:ind w:left="900" w:right="720"/>
        <w:rPr>
          <w:sz w:val="17"/>
        </w:rPr>
      </w:pPr>
      <w:r>
        <w:rPr>
          <w:b/>
          <w:w w:val="105"/>
          <w:sz w:val="17"/>
        </w:rPr>
        <w:t>American</w:t>
      </w:r>
      <w:r>
        <w:rPr>
          <w:b/>
          <w:spacing w:val="-8"/>
          <w:w w:val="105"/>
          <w:sz w:val="17"/>
        </w:rPr>
        <w:t xml:space="preserve"> </w:t>
      </w:r>
      <w:r>
        <w:rPr>
          <w:b/>
          <w:w w:val="105"/>
          <w:sz w:val="17"/>
        </w:rPr>
        <w:t>Society</w:t>
      </w:r>
      <w:r>
        <w:rPr>
          <w:b/>
          <w:spacing w:val="-7"/>
          <w:w w:val="105"/>
          <w:sz w:val="17"/>
        </w:rPr>
        <w:t xml:space="preserve"> </w:t>
      </w:r>
      <w:r>
        <w:rPr>
          <w:b/>
          <w:w w:val="105"/>
          <w:sz w:val="17"/>
        </w:rPr>
        <w:t>for</w:t>
      </w:r>
      <w:r>
        <w:rPr>
          <w:b/>
          <w:spacing w:val="-9"/>
          <w:w w:val="105"/>
          <w:sz w:val="17"/>
        </w:rPr>
        <w:t xml:space="preserve"> </w:t>
      </w:r>
      <w:r>
        <w:rPr>
          <w:b/>
          <w:w w:val="105"/>
          <w:sz w:val="17"/>
        </w:rPr>
        <w:t>Clinical</w:t>
      </w:r>
      <w:r>
        <w:rPr>
          <w:b/>
          <w:spacing w:val="-7"/>
          <w:w w:val="105"/>
          <w:sz w:val="17"/>
        </w:rPr>
        <w:t xml:space="preserve"> </w:t>
      </w:r>
      <w:r>
        <w:rPr>
          <w:b/>
          <w:w w:val="105"/>
          <w:sz w:val="17"/>
        </w:rPr>
        <w:t>Pathology</w:t>
      </w:r>
      <w:r>
        <w:rPr>
          <w:b/>
          <w:spacing w:val="-7"/>
          <w:w w:val="105"/>
          <w:sz w:val="17"/>
        </w:rPr>
        <w:t xml:space="preserve"> </w:t>
      </w:r>
      <w:r>
        <w:rPr>
          <w:b/>
          <w:w w:val="105"/>
          <w:sz w:val="17"/>
        </w:rPr>
        <w:t>(ASCP)</w:t>
      </w:r>
      <w:r>
        <w:rPr>
          <w:b/>
          <w:spacing w:val="-2"/>
          <w:w w:val="105"/>
          <w:sz w:val="17"/>
        </w:rPr>
        <w:t xml:space="preserve"> </w:t>
      </w:r>
      <w:r>
        <w:rPr>
          <w:w w:val="105"/>
          <w:sz w:val="17"/>
        </w:rPr>
        <w:t>provides</w:t>
      </w:r>
      <w:r>
        <w:rPr>
          <w:spacing w:val="-7"/>
          <w:w w:val="105"/>
          <w:sz w:val="17"/>
        </w:rPr>
        <w:t xml:space="preserve"> </w:t>
      </w:r>
      <w:r>
        <w:rPr>
          <w:w w:val="105"/>
          <w:sz w:val="17"/>
        </w:rPr>
        <w:t>certification,</w:t>
      </w:r>
      <w:r>
        <w:rPr>
          <w:spacing w:val="-7"/>
          <w:w w:val="105"/>
          <w:sz w:val="17"/>
        </w:rPr>
        <w:t xml:space="preserve"> </w:t>
      </w:r>
      <w:r>
        <w:rPr>
          <w:w w:val="105"/>
          <w:sz w:val="17"/>
        </w:rPr>
        <w:t>continuing</w:t>
      </w:r>
      <w:r>
        <w:rPr>
          <w:spacing w:val="-10"/>
          <w:w w:val="105"/>
          <w:sz w:val="17"/>
        </w:rPr>
        <w:t xml:space="preserve"> </w:t>
      </w:r>
      <w:r>
        <w:rPr>
          <w:w w:val="105"/>
          <w:sz w:val="17"/>
        </w:rPr>
        <w:t>education, and advocacy for laboratory professionals.</w:t>
      </w:r>
      <w:r>
        <w:rPr>
          <w:spacing w:val="40"/>
          <w:w w:val="105"/>
          <w:sz w:val="17"/>
        </w:rPr>
        <w:t xml:space="preserve"> </w:t>
      </w:r>
      <w:hyperlink r:id="rId15">
        <w:r>
          <w:rPr>
            <w:color w:val="0000FF"/>
            <w:w w:val="105"/>
            <w:sz w:val="17"/>
            <w:u w:val="single" w:color="0000FF"/>
          </w:rPr>
          <w:t>www.ascp.org</w:t>
        </w:r>
      </w:hyperlink>
    </w:p>
    <w:p w:rsidR="00504CCB" w:rsidP="00770E8A" w:rsidRDefault="00103C2C" w14:paraId="41B9B747" w14:textId="77777777">
      <w:pPr>
        <w:pStyle w:val="ListParagraph"/>
        <w:numPr>
          <w:ilvl w:val="0"/>
          <w:numId w:val="15"/>
        </w:numPr>
        <w:tabs>
          <w:tab w:val="left" w:pos="975"/>
          <w:tab w:val="left" w:pos="1019"/>
        </w:tabs>
        <w:spacing w:before="0" w:line="249" w:lineRule="auto"/>
        <w:ind w:left="900" w:right="720"/>
        <w:rPr>
          <w:sz w:val="17"/>
        </w:rPr>
      </w:pPr>
      <w:r>
        <w:rPr>
          <w:b/>
          <w:w w:val="105"/>
          <w:sz w:val="17"/>
        </w:rPr>
        <w:t>College</w:t>
      </w:r>
      <w:r>
        <w:rPr>
          <w:b/>
          <w:spacing w:val="31"/>
          <w:w w:val="105"/>
          <w:sz w:val="17"/>
        </w:rPr>
        <w:t xml:space="preserve"> </w:t>
      </w:r>
      <w:r>
        <w:rPr>
          <w:b/>
          <w:w w:val="105"/>
          <w:sz w:val="17"/>
        </w:rPr>
        <w:t>of</w:t>
      </w:r>
      <w:r>
        <w:rPr>
          <w:b/>
          <w:spacing w:val="-6"/>
          <w:w w:val="105"/>
          <w:sz w:val="17"/>
        </w:rPr>
        <w:t xml:space="preserve"> </w:t>
      </w:r>
      <w:r>
        <w:rPr>
          <w:b/>
          <w:w w:val="105"/>
          <w:sz w:val="17"/>
        </w:rPr>
        <w:t>American</w:t>
      </w:r>
      <w:r>
        <w:rPr>
          <w:b/>
          <w:spacing w:val="-4"/>
          <w:w w:val="105"/>
          <w:sz w:val="17"/>
        </w:rPr>
        <w:t xml:space="preserve"> </w:t>
      </w:r>
      <w:r>
        <w:rPr>
          <w:b/>
          <w:w w:val="105"/>
          <w:sz w:val="17"/>
        </w:rPr>
        <w:t>Pathologists</w:t>
      </w:r>
      <w:r>
        <w:rPr>
          <w:b/>
          <w:spacing w:val="-8"/>
          <w:w w:val="105"/>
          <w:sz w:val="17"/>
        </w:rPr>
        <w:t xml:space="preserve"> </w:t>
      </w:r>
      <w:r>
        <w:rPr>
          <w:b/>
          <w:w w:val="105"/>
          <w:sz w:val="17"/>
        </w:rPr>
        <w:t xml:space="preserve">(CAP) </w:t>
      </w:r>
      <w:r>
        <w:rPr>
          <w:w w:val="105"/>
          <w:sz w:val="17"/>
        </w:rPr>
        <w:t>offers</w:t>
      </w:r>
      <w:r>
        <w:rPr>
          <w:spacing w:val="-4"/>
          <w:w w:val="105"/>
          <w:sz w:val="17"/>
        </w:rPr>
        <w:t xml:space="preserve"> </w:t>
      </w:r>
      <w:r>
        <w:rPr>
          <w:w w:val="105"/>
          <w:sz w:val="17"/>
        </w:rPr>
        <w:t>resources</w:t>
      </w:r>
      <w:r>
        <w:rPr>
          <w:spacing w:val="-6"/>
          <w:w w:val="105"/>
          <w:sz w:val="17"/>
        </w:rPr>
        <w:t xml:space="preserve"> </w:t>
      </w:r>
      <w:r>
        <w:rPr>
          <w:w w:val="105"/>
          <w:sz w:val="17"/>
        </w:rPr>
        <w:t>for</w:t>
      </w:r>
      <w:r>
        <w:rPr>
          <w:spacing w:val="-7"/>
          <w:w w:val="105"/>
          <w:sz w:val="17"/>
        </w:rPr>
        <w:t xml:space="preserve"> </w:t>
      </w:r>
      <w:r>
        <w:rPr>
          <w:w w:val="105"/>
          <w:sz w:val="17"/>
        </w:rPr>
        <w:t>laboratory</w:t>
      </w:r>
      <w:r>
        <w:rPr>
          <w:spacing w:val="-9"/>
          <w:w w:val="105"/>
          <w:sz w:val="17"/>
        </w:rPr>
        <w:t xml:space="preserve"> </w:t>
      </w:r>
      <w:r>
        <w:rPr>
          <w:w w:val="105"/>
          <w:sz w:val="17"/>
        </w:rPr>
        <w:t>quality</w:t>
      </w:r>
      <w:r>
        <w:rPr>
          <w:spacing w:val="-10"/>
          <w:w w:val="105"/>
          <w:sz w:val="17"/>
        </w:rPr>
        <w:t xml:space="preserve"> </w:t>
      </w:r>
      <w:r>
        <w:rPr>
          <w:w w:val="105"/>
          <w:sz w:val="17"/>
        </w:rPr>
        <w:t xml:space="preserve">improvement and professional standards. </w:t>
      </w:r>
      <w:hyperlink r:id="rId16">
        <w:r>
          <w:rPr>
            <w:color w:val="0000FF"/>
            <w:w w:val="105"/>
            <w:sz w:val="17"/>
            <w:u w:val="single" w:color="0000FF"/>
          </w:rPr>
          <w:t>www.cap.org</w:t>
        </w:r>
      </w:hyperlink>
    </w:p>
    <w:p w:rsidR="00504CCB" w:rsidP="00770E8A" w:rsidRDefault="00103C2C" w14:paraId="0CB9023A" w14:textId="77777777">
      <w:pPr>
        <w:pStyle w:val="ListParagraph"/>
        <w:numPr>
          <w:ilvl w:val="0"/>
          <w:numId w:val="15"/>
        </w:numPr>
        <w:tabs>
          <w:tab w:val="left" w:pos="973"/>
          <w:tab w:val="left" w:pos="975"/>
        </w:tabs>
        <w:spacing w:before="0" w:line="249" w:lineRule="auto"/>
        <w:ind w:left="900" w:right="720"/>
        <w:rPr>
          <w:sz w:val="17"/>
        </w:rPr>
      </w:pPr>
      <w:r>
        <w:rPr>
          <w:w w:val="105"/>
          <w:sz w:val="17"/>
        </w:rPr>
        <w:t>NCSH</w:t>
      </w:r>
      <w:r>
        <w:rPr>
          <w:spacing w:val="-7"/>
          <w:w w:val="105"/>
          <w:sz w:val="17"/>
        </w:rPr>
        <w:t xml:space="preserve"> </w:t>
      </w:r>
      <w:r>
        <w:rPr>
          <w:w w:val="105"/>
          <w:sz w:val="17"/>
        </w:rPr>
        <w:t>(North</w:t>
      </w:r>
      <w:r>
        <w:rPr>
          <w:spacing w:val="-7"/>
          <w:w w:val="105"/>
          <w:sz w:val="17"/>
        </w:rPr>
        <w:t xml:space="preserve"> </w:t>
      </w:r>
      <w:r>
        <w:rPr>
          <w:w w:val="105"/>
          <w:sz w:val="17"/>
        </w:rPr>
        <w:t>Carolina</w:t>
      </w:r>
      <w:r>
        <w:rPr>
          <w:spacing w:val="-7"/>
          <w:w w:val="105"/>
          <w:sz w:val="17"/>
        </w:rPr>
        <w:t xml:space="preserve"> </w:t>
      </w:r>
      <w:r>
        <w:rPr>
          <w:w w:val="105"/>
          <w:sz w:val="17"/>
        </w:rPr>
        <w:t>Society</w:t>
      </w:r>
      <w:r>
        <w:rPr>
          <w:spacing w:val="-9"/>
          <w:w w:val="105"/>
          <w:sz w:val="17"/>
        </w:rPr>
        <w:t xml:space="preserve"> </w:t>
      </w:r>
      <w:r>
        <w:rPr>
          <w:w w:val="105"/>
          <w:sz w:val="17"/>
        </w:rPr>
        <w:t>of</w:t>
      </w:r>
      <w:r>
        <w:rPr>
          <w:spacing w:val="-7"/>
          <w:w w:val="105"/>
          <w:sz w:val="17"/>
        </w:rPr>
        <w:t xml:space="preserve"> </w:t>
      </w:r>
      <w:r>
        <w:rPr>
          <w:w w:val="105"/>
          <w:sz w:val="17"/>
        </w:rPr>
        <w:t>Histotechnology) a</w:t>
      </w:r>
      <w:r>
        <w:rPr>
          <w:spacing w:val="-7"/>
          <w:w w:val="105"/>
          <w:sz w:val="17"/>
        </w:rPr>
        <w:t xml:space="preserve"> </w:t>
      </w:r>
      <w:r>
        <w:rPr>
          <w:w w:val="105"/>
          <w:sz w:val="17"/>
        </w:rPr>
        <w:t>state-level</w:t>
      </w:r>
      <w:r>
        <w:rPr>
          <w:spacing w:val="-6"/>
          <w:w w:val="105"/>
          <w:sz w:val="17"/>
        </w:rPr>
        <w:t xml:space="preserve"> </w:t>
      </w:r>
      <w:r>
        <w:rPr>
          <w:w w:val="105"/>
          <w:sz w:val="17"/>
        </w:rPr>
        <w:t>organization</w:t>
      </w:r>
      <w:r>
        <w:rPr>
          <w:spacing w:val="-7"/>
          <w:w w:val="105"/>
          <w:sz w:val="17"/>
        </w:rPr>
        <w:t xml:space="preserve"> </w:t>
      </w:r>
      <w:r>
        <w:rPr>
          <w:w w:val="105"/>
          <w:sz w:val="17"/>
        </w:rPr>
        <w:t>offering</w:t>
      </w:r>
      <w:r>
        <w:rPr>
          <w:spacing w:val="-8"/>
          <w:w w:val="105"/>
          <w:sz w:val="17"/>
        </w:rPr>
        <w:t xml:space="preserve"> </w:t>
      </w:r>
      <w:r>
        <w:rPr>
          <w:w w:val="105"/>
          <w:sz w:val="17"/>
        </w:rPr>
        <w:t xml:space="preserve">local networking, educational events, and professional support for histotechnologists in North Carolina. </w:t>
      </w:r>
      <w:hyperlink r:id="rId17">
        <w:r>
          <w:rPr>
            <w:color w:val="0000FF"/>
            <w:w w:val="105"/>
            <w:sz w:val="17"/>
            <w:u w:val="single" w:color="0000FF"/>
          </w:rPr>
          <w:t>https://northcarolinasocietyofhistotechnology.com/</w:t>
        </w:r>
      </w:hyperlink>
    </w:p>
    <w:p w:rsidR="00504CCB" w:rsidP="00770E8A" w:rsidRDefault="00504CCB" w14:paraId="30971FF9" w14:textId="77777777">
      <w:pPr>
        <w:pStyle w:val="BodyText"/>
        <w:ind w:right="720"/>
      </w:pPr>
    </w:p>
    <w:p w:rsidR="00504CCB" w:rsidP="00770E8A" w:rsidRDefault="00504CCB" w14:paraId="30B25013" w14:textId="77777777">
      <w:pPr>
        <w:pStyle w:val="BodyText"/>
        <w:ind w:right="720"/>
      </w:pPr>
    </w:p>
    <w:p w:rsidR="00504CCB" w:rsidP="00770E8A" w:rsidRDefault="00103C2C" w14:paraId="43B6C0B8" w14:textId="77777777">
      <w:pPr>
        <w:pStyle w:val="BodyText"/>
        <w:spacing w:line="252" w:lineRule="auto"/>
        <w:ind w:right="720"/>
      </w:pPr>
      <w:r w:rsidR="00103C2C">
        <w:rPr>
          <w:w w:val="105"/>
        </w:rPr>
        <w:t>Students</w:t>
      </w:r>
      <w:r w:rsidR="00103C2C">
        <w:rPr>
          <w:spacing w:val="-5"/>
          <w:w w:val="105"/>
        </w:rPr>
        <w:t xml:space="preserve"> </w:t>
      </w:r>
      <w:r w:rsidR="00103C2C">
        <w:rPr>
          <w:w w:val="105"/>
        </w:rPr>
        <w:t>are</w:t>
      </w:r>
      <w:r w:rsidR="00103C2C">
        <w:rPr>
          <w:spacing w:val="-5"/>
          <w:w w:val="105"/>
        </w:rPr>
        <w:t xml:space="preserve"> </w:t>
      </w:r>
      <w:r w:rsidR="00103C2C">
        <w:rPr>
          <w:w w:val="105"/>
        </w:rPr>
        <w:t>encouraged</w:t>
      </w:r>
      <w:r w:rsidR="00103C2C">
        <w:rPr>
          <w:spacing w:val="-4"/>
          <w:w w:val="105"/>
        </w:rPr>
        <w:t xml:space="preserve"> </w:t>
      </w:r>
      <w:r w:rsidR="00103C2C">
        <w:rPr>
          <w:w w:val="105"/>
        </w:rPr>
        <w:t>to</w:t>
      </w:r>
      <w:r w:rsidR="00103C2C">
        <w:rPr>
          <w:spacing w:val="-6"/>
          <w:w w:val="105"/>
        </w:rPr>
        <w:t xml:space="preserve"> </w:t>
      </w:r>
      <w:r w:rsidR="00103C2C">
        <w:rPr>
          <w:w w:val="105"/>
        </w:rPr>
        <w:t>explore</w:t>
      </w:r>
      <w:r w:rsidR="00103C2C">
        <w:rPr>
          <w:spacing w:val="-6"/>
          <w:w w:val="105"/>
        </w:rPr>
        <w:t xml:space="preserve"> </w:t>
      </w:r>
      <w:r w:rsidR="00103C2C">
        <w:rPr>
          <w:w w:val="105"/>
        </w:rPr>
        <w:t>these</w:t>
      </w:r>
      <w:r w:rsidR="00103C2C">
        <w:rPr>
          <w:spacing w:val="-6"/>
          <w:w w:val="105"/>
        </w:rPr>
        <w:t xml:space="preserve"> </w:t>
      </w:r>
      <w:r w:rsidR="00103C2C">
        <w:rPr>
          <w:w w:val="105"/>
        </w:rPr>
        <w:t>organizations</w:t>
      </w:r>
      <w:r w:rsidR="00103C2C">
        <w:rPr>
          <w:spacing w:val="-5"/>
          <w:w w:val="105"/>
        </w:rPr>
        <w:t xml:space="preserve"> </w:t>
      </w:r>
      <w:r w:rsidR="00103C2C">
        <w:rPr>
          <w:w w:val="105"/>
        </w:rPr>
        <w:t>and</w:t>
      </w:r>
      <w:r w:rsidR="00103C2C">
        <w:rPr>
          <w:spacing w:val="-6"/>
          <w:w w:val="105"/>
        </w:rPr>
        <w:t xml:space="preserve"> </w:t>
      </w:r>
      <w:r w:rsidR="00103C2C">
        <w:rPr>
          <w:w w:val="105"/>
        </w:rPr>
        <w:t>consider</w:t>
      </w:r>
      <w:r w:rsidR="00103C2C">
        <w:rPr>
          <w:spacing w:val="-6"/>
          <w:w w:val="105"/>
        </w:rPr>
        <w:t xml:space="preserve"> </w:t>
      </w:r>
      <w:r w:rsidR="00103C2C">
        <w:rPr>
          <w:w w:val="105"/>
        </w:rPr>
        <w:t>joining</w:t>
      </w:r>
      <w:r w:rsidR="00103C2C">
        <w:rPr>
          <w:spacing w:val="-7"/>
          <w:w w:val="105"/>
        </w:rPr>
        <w:t xml:space="preserve"> </w:t>
      </w:r>
      <w:r w:rsidR="00103C2C">
        <w:rPr>
          <w:w w:val="105"/>
        </w:rPr>
        <w:t>to</w:t>
      </w:r>
      <w:r w:rsidR="00103C2C">
        <w:rPr>
          <w:spacing w:val="-6"/>
          <w:w w:val="105"/>
        </w:rPr>
        <w:t xml:space="preserve"> </w:t>
      </w:r>
      <w:r w:rsidR="00103C2C">
        <w:rPr>
          <w:w w:val="105"/>
        </w:rPr>
        <w:t>enhance</w:t>
      </w:r>
      <w:r w:rsidR="00103C2C">
        <w:rPr>
          <w:spacing w:val="-6"/>
          <w:w w:val="105"/>
        </w:rPr>
        <w:t xml:space="preserve"> </w:t>
      </w:r>
      <w:r w:rsidR="00103C2C">
        <w:rPr>
          <w:w w:val="105"/>
        </w:rPr>
        <w:t>their professional growth and engagement in the histotechnology community.</w:t>
      </w:r>
    </w:p>
    <w:p w:rsidR="38D7EEDA" w:rsidP="38D7EEDA" w:rsidRDefault="38D7EEDA" w14:paraId="7CDD652D" w14:textId="1F466245">
      <w:pPr>
        <w:pStyle w:val="Heading1"/>
        <w:spacing w:before="168"/>
        <w:ind w:left="0"/>
      </w:pPr>
    </w:p>
    <w:p w:rsidR="38D7EEDA" w:rsidP="38D7EEDA" w:rsidRDefault="38D7EEDA" w14:paraId="1299E34C" w14:textId="5420A078">
      <w:pPr>
        <w:pStyle w:val="Heading1"/>
        <w:spacing w:before="168"/>
        <w:ind w:left="0"/>
      </w:pPr>
    </w:p>
    <w:p w:rsidR="00504CCB" w:rsidP="007659EC" w:rsidRDefault="00103C2C" w14:paraId="550C2830" w14:textId="77777777">
      <w:pPr>
        <w:pStyle w:val="Heading1"/>
        <w:spacing w:before="168"/>
        <w:ind w:left="0"/>
      </w:pPr>
      <w:bookmarkStart w:name="_bookmark12" w:id="11"/>
      <w:bookmarkEnd w:id="11"/>
      <w:r>
        <w:rPr>
          <w:spacing w:val="-2"/>
        </w:rPr>
        <w:t>HISTOTECHNOLOGY</w:t>
      </w:r>
      <w:r>
        <w:t xml:space="preserve"> </w:t>
      </w:r>
      <w:r>
        <w:rPr>
          <w:spacing w:val="-2"/>
        </w:rPr>
        <w:t>COURSE</w:t>
      </w:r>
      <w:r>
        <w:rPr>
          <w:spacing w:val="1"/>
        </w:rPr>
        <w:t xml:space="preserve"> </w:t>
      </w:r>
      <w:r>
        <w:rPr>
          <w:spacing w:val="-2"/>
        </w:rPr>
        <w:t>DESCRIPTIONS</w:t>
      </w:r>
    </w:p>
    <w:p w:rsidR="00504CCB" w:rsidRDefault="00103C2C" w14:paraId="4E6E8F01" w14:textId="77777777">
      <w:pPr>
        <w:pStyle w:val="Heading4"/>
        <w:spacing w:before="213"/>
      </w:pPr>
      <w:bookmarkStart w:name="_bookmark13" w:id="12"/>
      <w:bookmarkEnd w:id="12"/>
      <w:r>
        <w:rPr>
          <w:w w:val="105"/>
        </w:rPr>
        <w:t>Core</w:t>
      </w:r>
      <w:r>
        <w:rPr>
          <w:spacing w:val="-6"/>
          <w:w w:val="105"/>
        </w:rPr>
        <w:t xml:space="preserve"> </w:t>
      </w:r>
      <w:r>
        <w:rPr>
          <w:spacing w:val="-2"/>
          <w:w w:val="105"/>
        </w:rPr>
        <w:t>Course</w:t>
      </w:r>
    </w:p>
    <w:p w:rsidR="00504CCB" w:rsidRDefault="00504CCB" w14:paraId="027103D7" w14:textId="77777777">
      <w:pPr>
        <w:pStyle w:val="BodyText"/>
        <w:spacing w:before="18"/>
        <w:rPr>
          <w:b/>
        </w:rPr>
      </w:pPr>
    </w:p>
    <w:p w:rsidR="00504CCB" w:rsidRDefault="00103C2C" w14:paraId="44AD06DA" w14:textId="77777777">
      <w:pPr>
        <w:pStyle w:val="Heading4"/>
        <w:spacing w:after="55"/>
      </w:pPr>
      <w:bookmarkStart w:name="_bookmark14" w:id="13"/>
      <w:bookmarkEnd w:id="13"/>
      <w:r>
        <w:rPr>
          <w:w w:val="105"/>
        </w:rPr>
        <w:t>HTO</w:t>
      </w:r>
      <w:r>
        <w:rPr>
          <w:spacing w:val="-5"/>
          <w:w w:val="105"/>
        </w:rPr>
        <w:t xml:space="preserve"> </w:t>
      </w:r>
      <w:r>
        <w:rPr>
          <w:w w:val="105"/>
        </w:rPr>
        <w:t>110</w:t>
      </w:r>
      <w:r>
        <w:rPr>
          <w:spacing w:val="-6"/>
          <w:w w:val="105"/>
        </w:rPr>
        <w:t xml:space="preserve"> </w:t>
      </w:r>
      <w:r>
        <w:rPr>
          <w:w w:val="105"/>
        </w:rPr>
        <w:t>Introduction</w:t>
      </w:r>
      <w:r>
        <w:rPr>
          <w:spacing w:val="-5"/>
          <w:w w:val="105"/>
        </w:rPr>
        <w:t xml:space="preserve"> </w:t>
      </w:r>
      <w:r>
        <w:rPr>
          <w:w w:val="105"/>
        </w:rPr>
        <w:t>to</w:t>
      </w:r>
      <w:r>
        <w:rPr>
          <w:spacing w:val="-6"/>
          <w:w w:val="105"/>
        </w:rPr>
        <w:t xml:space="preserve"> </w:t>
      </w:r>
      <w:r>
        <w:rPr>
          <w:spacing w:val="-2"/>
          <w:w w:val="105"/>
        </w:rPr>
        <w:t>Histotechnology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6321"/>
      </w:tblGrid>
      <w:tr w:rsidR="00504CCB" w:rsidTr="0008203F" w14:paraId="4B0982EC" w14:textId="77777777">
        <w:trPr>
          <w:trHeight w:val="336"/>
        </w:trPr>
        <w:tc>
          <w:tcPr>
            <w:tcW w:w="514" w:type="dxa"/>
          </w:tcPr>
          <w:p w:rsidR="00504CCB" w:rsidRDefault="00103C2C" w14:paraId="3CECB86F" w14:textId="77777777">
            <w:pPr>
              <w:pStyle w:val="TableParagraph"/>
              <w:ind w:left="50"/>
              <w:rPr>
                <w:sz w:val="17"/>
              </w:rPr>
            </w:pPr>
            <w:r>
              <w:rPr>
                <w:spacing w:val="-2"/>
                <w:w w:val="105"/>
                <w:sz w:val="17"/>
              </w:rPr>
              <w:t>Class</w:t>
            </w:r>
          </w:p>
        </w:tc>
        <w:tc>
          <w:tcPr>
            <w:tcW w:w="245" w:type="dxa"/>
          </w:tcPr>
          <w:p w:rsidR="00504CCB" w:rsidRDefault="00103C2C" w14:paraId="606C3FA2" w14:textId="77777777">
            <w:pPr>
              <w:pStyle w:val="TableParagraph"/>
              <w:rPr>
                <w:sz w:val="17"/>
              </w:rPr>
            </w:pPr>
            <w:r>
              <w:rPr>
                <w:spacing w:val="-10"/>
                <w:w w:val="105"/>
                <w:sz w:val="17"/>
              </w:rPr>
              <w:t>3</w:t>
            </w:r>
          </w:p>
        </w:tc>
        <w:tc>
          <w:tcPr>
            <w:tcW w:w="431" w:type="dxa"/>
          </w:tcPr>
          <w:p w:rsidR="00504CCB" w:rsidRDefault="00103C2C" w14:paraId="33D2045E" w14:textId="77777777">
            <w:pPr>
              <w:pStyle w:val="TableParagraph"/>
              <w:ind w:left="77"/>
              <w:rPr>
                <w:sz w:val="17"/>
              </w:rPr>
            </w:pPr>
            <w:r>
              <w:rPr>
                <w:spacing w:val="-5"/>
                <w:w w:val="105"/>
                <w:sz w:val="17"/>
              </w:rPr>
              <w:t>Lab</w:t>
            </w:r>
          </w:p>
        </w:tc>
        <w:tc>
          <w:tcPr>
            <w:tcW w:w="247" w:type="dxa"/>
          </w:tcPr>
          <w:p w:rsidR="00504CCB" w:rsidRDefault="00103C2C" w14:paraId="1AFE4DD0" w14:textId="77777777">
            <w:pPr>
              <w:pStyle w:val="TableParagraph"/>
              <w:ind w:left="79"/>
              <w:rPr>
                <w:sz w:val="17"/>
              </w:rPr>
            </w:pPr>
            <w:r>
              <w:rPr>
                <w:spacing w:val="-10"/>
                <w:w w:val="105"/>
                <w:sz w:val="17"/>
              </w:rPr>
              <w:t>0</w:t>
            </w:r>
          </w:p>
        </w:tc>
        <w:tc>
          <w:tcPr>
            <w:tcW w:w="720" w:type="dxa"/>
          </w:tcPr>
          <w:p w:rsidR="00504CCB" w:rsidRDefault="00103C2C" w14:paraId="28FBD8DD" w14:textId="77777777">
            <w:pPr>
              <w:pStyle w:val="TableParagraph"/>
              <w:rPr>
                <w:sz w:val="17"/>
              </w:rPr>
            </w:pPr>
            <w:r>
              <w:rPr>
                <w:spacing w:val="-2"/>
                <w:w w:val="105"/>
                <w:sz w:val="17"/>
              </w:rPr>
              <w:t>Clinical</w:t>
            </w:r>
          </w:p>
        </w:tc>
        <w:tc>
          <w:tcPr>
            <w:tcW w:w="246" w:type="dxa"/>
          </w:tcPr>
          <w:p w:rsidR="00504CCB" w:rsidRDefault="00103C2C" w14:paraId="60BB67E1" w14:textId="77777777">
            <w:pPr>
              <w:pStyle w:val="TableParagraph"/>
              <w:ind w:left="76"/>
              <w:rPr>
                <w:sz w:val="17"/>
              </w:rPr>
            </w:pPr>
            <w:r>
              <w:rPr>
                <w:spacing w:val="-10"/>
                <w:w w:val="105"/>
                <w:sz w:val="17"/>
              </w:rPr>
              <w:t>0</w:t>
            </w:r>
          </w:p>
        </w:tc>
        <w:tc>
          <w:tcPr>
            <w:tcW w:w="562" w:type="dxa"/>
          </w:tcPr>
          <w:p w:rsidR="00504CCB" w:rsidRDefault="00103C2C" w14:paraId="108D1B87" w14:textId="77777777">
            <w:pPr>
              <w:pStyle w:val="TableParagraph"/>
              <w:ind w:left="76"/>
              <w:rPr>
                <w:sz w:val="17"/>
              </w:rPr>
            </w:pPr>
            <w:r>
              <w:rPr>
                <w:spacing w:val="-4"/>
                <w:w w:val="105"/>
                <w:sz w:val="17"/>
              </w:rPr>
              <w:t>Work</w:t>
            </w:r>
          </w:p>
        </w:tc>
        <w:tc>
          <w:tcPr>
            <w:tcW w:w="246" w:type="dxa"/>
          </w:tcPr>
          <w:p w:rsidR="00504CCB" w:rsidRDefault="00103C2C" w14:paraId="1065B607" w14:textId="77777777">
            <w:pPr>
              <w:pStyle w:val="TableParagraph"/>
              <w:ind w:left="75"/>
              <w:rPr>
                <w:sz w:val="17"/>
              </w:rPr>
            </w:pPr>
            <w:r>
              <w:rPr>
                <w:spacing w:val="-10"/>
                <w:w w:val="105"/>
                <w:sz w:val="17"/>
              </w:rPr>
              <w:t>0</w:t>
            </w:r>
          </w:p>
        </w:tc>
        <w:tc>
          <w:tcPr>
            <w:tcW w:w="601" w:type="dxa"/>
          </w:tcPr>
          <w:p w:rsidR="00504CCB" w:rsidRDefault="00103C2C" w14:paraId="2904F5EC" w14:textId="77777777">
            <w:pPr>
              <w:pStyle w:val="TableParagraph"/>
              <w:ind w:left="75"/>
              <w:rPr>
                <w:sz w:val="17"/>
              </w:rPr>
            </w:pPr>
            <w:r>
              <w:rPr>
                <w:spacing w:val="-2"/>
                <w:w w:val="105"/>
                <w:sz w:val="17"/>
              </w:rPr>
              <w:t>Credit</w:t>
            </w:r>
          </w:p>
        </w:tc>
        <w:tc>
          <w:tcPr>
            <w:tcW w:w="6321" w:type="dxa"/>
          </w:tcPr>
          <w:p w:rsidR="00504CCB" w:rsidRDefault="00103C2C" w14:paraId="3E5B2E3C" w14:textId="77777777">
            <w:pPr>
              <w:pStyle w:val="TableParagraph"/>
              <w:ind w:left="74"/>
              <w:rPr>
                <w:sz w:val="17"/>
              </w:rPr>
            </w:pPr>
            <w:r>
              <w:rPr>
                <w:spacing w:val="-10"/>
                <w:w w:val="105"/>
                <w:sz w:val="17"/>
              </w:rPr>
              <w:t>3</w:t>
            </w:r>
          </w:p>
        </w:tc>
      </w:tr>
      <w:tr w:rsidR="00504CCB" w:rsidTr="0008203F" w14:paraId="4DBC8ACA" w14:textId="77777777">
        <w:trPr>
          <w:trHeight w:val="1321"/>
        </w:trPr>
        <w:tc>
          <w:tcPr>
            <w:tcW w:w="10133" w:type="dxa"/>
            <w:gridSpan w:val="10"/>
          </w:tcPr>
          <w:p w:rsidR="00504CCB" w:rsidRDefault="00103C2C" w14:paraId="46F06A61" w14:textId="77777777">
            <w:pPr>
              <w:pStyle w:val="TableParagraph"/>
              <w:spacing w:before="140" w:line="252" w:lineRule="auto"/>
              <w:ind w:left="50" w:right="53"/>
              <w:rPr>
                <w:sz w:val="17"/>
              </w:rPr>
            </w:pPr>
            <w:r>
              <w:rPr>
                <w:w w:val="105"/>
                <w:sz w:val="17"/>
              </w:rPr>
              <w:t>This course provides an introduction to histology laboratory operations and the professional responsibilities of the histologic technician. Emphasis is placed on organization, terminology, specimen accession, record keeping, quality assurance, OSHA regulations, quality improvement, principles and concepts of medical ethics, and legal issues. Upon completion, students should be able to describe the requirements</w:t>
            </w:r>
            <w:r>
              <w:rPr>
                <w:spacing w:val="-11"/>
                <w:w w:val="105"/>
                <w:sz w:val="17"/>
              </w:rPr>
              <w:t xml:space="preserve"> </w:t>
            </w:r>
            <w:r>
              <w:rPr>
                <w:w w:val="105"/>
                <w:sz w:val="17"/>
              </w:rPr>
              <w:t>and</w:t>
            </w:r>
            <w:r>
              <w:rPr>
                <w:spacing w:val="-7"/>
                <w:w w:val="105"/>
                <w:sz w:val="17"/>
              </w:rPr>
              <w:t xml:space="preserve"> </w:t>
            </w:r>
            <w:r>
              <w:rPr>
                <w:w w:val="105"/>
                <w:sz w:val="17"/>
              </w:rPr>
              <w:t>responsibilities</w:t>
            </w:r>
            <w:r>
              <w:rPr>
                <w:spacing w:val="-9"/>
                <w:w w:val="105"/>
                <w:sz w:val="17"/>
              </w:rPr>
              <w:t xml:space="preserve"> </w:t>
            </w:r>
            <w:r>
              <w:rPr>
                <w:w w:val="105"/>
                <w:sz w:val="17"/>
              </w:rPr>
              <w:t>of</w:t>
            </w:r>
            <w:r>
              <w:rPr>
                <w:spacing w:val="-10"/>
                <w:w w:val="105"/>
                <w:sz w:val="17"/>
              </w:rPr>
              <w:t xml:space="preserve"> </w:t>
            </w:r>
            <w:r>
              <w:rPr>
                <w:w w:val="105"/>
                <w:sz w:val="17"/>
              </w:rPr>
              <w:t>the</w:t>
            </w:r>
            <w:r>
              <w:rPr>
                <w:spacing w:val="-10"/>
                <w:w w:val="105"/>
                <w:sz w:val="17"/>
              </w:rPr>
              <w:t xml:space="preserve"> </w:t>
            </w:r>
            <w:r>
              <w:rPr>
                <w:w w:val="105"/>
                <w:sz w:val="17"/>
              </w:rPr>
              <w:t>daily</w:t>
            </w:r>
            <w:r>
              <w:rPr>
                <w:spacing w:val="-12"/>
                <w:w w:val="105"/>
                <w:sz w:val="17"/>
              </w:rPr>
              <w:t xml:space="preserve"> </w:t>
            </w:r>
            <w:r>
              <w:rPr>
                <w:w w:val="105"/>
                <w:sz w:val="17"/>
              </w:rPr>
              <w:t>operation</w:t>
            </w:r>
          </w:p>
          <w:p w:rsidR="00504CCB" w:rsidRDefault="00103C2C" w14:paraId="102DF27E" w14:textId="77777777">
            <w:pPr>
              <w:pStyle w:val="TableParagraph"/>
              <w:spacing w:line="172" w:lineRule="exact"/>
              <w:ind w:left="50"/>
              <w:rPr>
                <w:sz w:val="17"/>
              </w:rPr>
            </w:pPr>
            <w:r>
              <w:rPr>
                <w:w w:val="105"/>
                <w:sz w:val="17"/>
              </w:rPr>
              <w:t>of</w:t>
            </w:r>
            <w:r>
              <w:rPr>
                <w:spacing w:val="-4"/>
                <w:w w:val="105"/>
                <w:sz w:val="17"/>
              </w:rPr>
              <w:t xml:space="preserve"> </w:t>
            </w:r>
            <w:r>
              <w:rPr>
                <w:w w:val="105"/>
                <w:sz w:val="17"/>
              </w:rPr>
              <w:t>a</w:t>
            </w:r>
            <w:r>
              <w:rPr>
                <w:spacing w:val="-4"/>
                <w:w w:val="105"/>
                <w:sz w:val="17"/>
              </w:rPr>
              <w:t xml:space="preserve"> </w:t>
            </w:r>
            <w:r>
              <w:rPr>
                <w:w w:val="105"/>
                <w:sz w:val="17"/>
              </w:rPr>
              <w:t>histology</w:t>
            </w:r>
            <w:r>
              <w:rPr>
                <w:spacing w:val="-6"/>
                <w:w w:val="105"/>
                <w:sz w:val="17"/>
              </w:rPr>
              <w:t xml:space="preserve"> </w:t>
            </w:r>
            <w:r>
              <w:rPr>
                <w:spacing w:val="-2"/>
                <w:w w:val="105"/>
                <w:sz w:val="17"/>
              </w:rPr>
              <w:t>laboratory.</w:t>
            </w:r>
          </w:p>
        </w:tc>
      </w:tr>
    </w:tbl>
    <w:p w:rsidR="00504CCB" w:rsidRDefault="00103C2C" w14:paraId="55253801" w14:textId="77777777">
      <w:pPr>
        <w:pStyle w:val="Heading4"/>
        <w:spacing w:before="42" w:after="55"/>
      </w:pPr>
      <w:bookmarkStart w:name="_bookmark15" w:id="14"/>
      <w:bookmarkEnd w:id="14"/>
      <w:r>
        <w:rPr>
          <w:w w:val="105"/>
        </w:rPr>
        <w:t>HTO</w:t>
      </w:r>
      <w:r>
        <w:rPr>
          <w:spacing w:val="-3"/>
          <w:w w:val="105"/>
        </w:rPr>
        <w:t xml:space="preserve"> </w:t>
      </w:r>
      <w:r>
        <w:rPr>
          <w:w w:val="105"/>
        </w:rPr>
        <w:t>120</w:t>
      </w:r>
      <w:r>
        <w:rPr>
          <w:spacing w:val="-5"/>
          <w:w w:val="105"/>
        </w:rPr>
        <w:t xml:space="preserve"> </w:t>
      </w:r>
      <w:r>
        <w:rPr>
          <w:spacing w:val="-2"/>
          <w:w w:val="105"/>
        </w:rPr>
        <w:t>Histology</w:t>
      </w:r>
    </w:p>
    <w:tbl>
      <w:tblPr>
        <w:tblW w:w="13034"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382"/>
        <w:gridCol w:w="3441"/>
      </w:tblGrid>
      <w:tr w:rsidR="00504CCB" w:rsidTr="002F37C4" w14:paraId="517F5A6C" w14:textId="77777777">
        <w:trPr>
          <w:trHeight w:val="233"/>
        </w:trPr>
        <w:tc>
          <w:tcPr>
            <w:tcW w:w="514" w:type="dxa"/>
          </w:tcPr>
          <w:p w:rsidR="00504CCB" w:rsidRDefault="00103C2C" w14:paraId="0FE2694A" w14:textId="77777777">
            <w:pPr>
              <w:pStyle w:val="TableParagraph"/>
              <w:ind w:left="50"/>
              <w:rPr>
                <w:sz w:val="17"/>
              </w:rPr>
            </w:pPr>
            <w:r>
              <w:rPr>
                <w:spacing w:val="-2"/>
                <w:w w:val="105"/>
                <w:sz w:val="17"/>
              </w:rPr>
              <w:t>Class</w:t>
            </w:r>
          </w:p>
        </w:tc>
        <w:tc>
          <w:tcPr>
            <w:tcW w:w="245" w:type="dxa"/>
          </w:tcPr>
          <w:p w:rsidR="00504CCB" w:rsidRDefault="00103C2C" w14:paraId="7BEDF713" w14:textId="77777777">
            <w:pPr>
              <w:pStyle w:val="TableParagraph"/>
              <w:rPr>
                <w:sz w:val="17"/>
              </w:rPr>
            </w:pPr>
            <w:r>
              <w:rPr>
                <w:spacing w:val="-10"/>
                <w:w w:val="105"/>
                <w:sz w:val="17"/>
              </w:rPr>
              <w:t>4</w:t>
            </w:r>
          </w:p>
        </w:tc>
        <w:tc>
          <w:tcPr>
            <w:tcW w:w="431" w:type="dxa"/>
          </w:tcPr>
          <w:p w:rsidR="00504CCB" w:rsidRDefault="00103C2C" w14:paraId="732C80C5" w14:textId="77777777">
            <w:pPr>
              <w:pStyle w:val="TableParagraph"/>
              <w:ind w:left="77"/>
              <w:rPr>
                <w:sz w:val="17"/>
              </w:rPr>
            </w:pPr>
            <w:r>
              <w:rPr>
                <w:spacing w:val="-5"/>
                <w:w w:val="105"/>
                <w:sz w:val="17"/>
              </w:rPr>
              <w:t>Lab</w:t>
            </w:r>
          </w:p>
        </w:tc>
        <w:tc>
          <w:tcPr>
            <w:tcW w:w="247" w:type="dxa"/>
          </w:tcPr>
          <w:p w:rsidR="00504CCB" w:rsidRDefault="00103C2C" w14:paraId="0D5502ED" w14:textId="77777777">
            <w:pPr>
              <w:pStyle w:val="TableParagraph"/>
              <w:ind w:left="79"/>
              <w:rPr>
                <w:sz w:val="17"/>
              </w:rPr>
            </w:pPr>
            <w:r>
              <w:rPr>
                <w:spacing w:val="-10"/>
                <w:w w:val="105"/>
                <w:sz w:val="17"/>
              </w:rPr>
              <w:t>3</w:t>
            </w:r>
          </w:p>
        </w:tc>
        <w:tc>
          <w:tcPr>
            <w:tcW w:w="720" w:type="dxa"/>
          </w:tcPr>
          <w:p w:rsidR="00504CCB" w:rsidRDefault="00103C2C" w14:paraId="115DED3B" w14:textId="77777777">
            <w:pPr>
              <w:pStyle w:val="TableParagraph"/>
              <w:rPr>
                <w:sz w:val="17"/>
              </w:rPr>
            </w:pPr>
            <w:r>
              <w:rPr>
                <w:spacing w:val="-2"/>
                <w:w w:val="105"/>
                <w:sz w:val="17"/>
              </w:rPr>
              <w:t>Clinical</w:t>
            </w:r>
          </w:p>
        </w:tc>
        <w:tc>
          <w:tcPr>
            <w:tcW w:w="246" w:type="dxa"/>
          </w:tcPr>
          <w:p w:rsidR="00504CCB" w:rsidRDefault="00103C2C" w14:paraId="5B62AD93" w14:textId="77777777">
            <w:pPr>
              <w:pStyle w:val="TableParagraph"/>
              <w:ind w:left="76"/>
              <w:rPr>
                <w:sz w:val="17"/>
              </w:rPr>
            </w:pPr>
            <w:r>
              <w:rPr>
                <w:spacing w:val="-10"/>
                <w:w w:val="105"/>
                <w:sz w:val="17"/>
              </w:rPr>
              <w:t>0</w:t>
            </w:r>
          </w:p>
        </w:tc>
        <w:tc>
          <w:tcPr>
            <w:tcW w:w="562" w:type="dxa"/>
          </w:tcPr>
          <w:p w:rsidR="00504CCB" w:rsidRDefault="00103C2C" w14:paraId="73A9C2A1" w14:textId="77777777">
            <w:pPr>
              <w:pStyle w:val="TableParagraph"/>
              <w:ind w:left="76"/>
              <w:rPr>
                <w:sz w:val="17"/>
              </w:rPr>
            </w:pPr>
            <w:r>
              <w:rPr>
                <w:spacing w:val="-4"/>
                <w:w w:val="105"/>
                <w:sz w:val="17"/>
              </w:rPr>
              <w:t>Work</w:t>
            </w:r>
          </w:p>
        </w:tc>
        <w:tc>
          <w:tcPr>
            <w:tcW w:w="246" w:type="dxa"/>
          </w:tcPr>
          <w:p w:rsidR="00504CCB" w:rsidRDefault="00103C2C" w14:paraId="529C9FB6" w14:textId="77777777">
            <w:pPr>
              <w:pStyle w:val="TableParagraph"/>
              <w:ind w:left="75"/>
              <w:rPr>
                <w:sz w:val="17"/>
              </w:rPr>
            </w:pPr>
            <w:r>
              <w:rPr>
                <w:spacing w:val="-10"/>
                <w:w w:val="105"/>
                <w:sz w:val="17"/>
              </w:rPr>
              <w:t>0</w:t>
            </w:r>
          </w:p>
        </w:tc>
        <w:tc>
          <w:tcPr>
            <w:tcW w:w="6382" w:type="dxa"/>
          </w:tcPr>
          <w:p w:rsidR="00504CCB" w:rsidP="002F37C4" w:rsidRDefault="00103C2C" w14:paraId="5DA7E175" w14:textId="541BA160">
            <w:pPr>
              <w:pStyle w:val="TableParagraph"/>
              <w:ind w:left="75" w:right="3780"/>
              <w:rPr>
                <w:sz w:val="17"/>
              </w:rPr>
            </w:pPr>
            <w:r>
              <w:rPr>
                <w:spacing w:val="-2"/>
                <w:w w:val="105"/>
                <w:sz w:val="17"/>
              </w:rPr>
              <w:t>Credit</w:t>
            </w:r>
            <w:r w:rsidR="002F37C4">
              <w:rPr>
                <w:spacing w:val="-2"/>
                <w:w w:val="105"/>
                <w:sz w:val="17"/>
              </w:rPr>
              <w:t xml:space="preserve"> 5</w:t>
            </w:r>
          </w:p>
        </w:tc>
        <w:tc>
          <w:tcPr>
            <w:tcW w:w="3441" w:type="dxa"/>
          </w:tcPr>
          <w:p w:rsidR="00504CCB" w:rsidP="002F37C4" w:rsidRDefault="00103C2C" w14:paraId="0C812544" w14:textId="77777777">
            <w:pPr>
              <w:pStyle w:val="TableParagraph"/>
              <w:ind w:left="-1350"/>
              <w:rPr>
                <w:sz w:val="17"/>
              </w:rPr>
            </w:pPr>
            <w:r>
              <w:rPr>
                <w:spacing w:val="-10"/>
                <w:w w:val="105"/>
                <w:sz w:val="17"/>
              </w:rPr>
              <w:t>5</w:t>
            </w:r>
          </w:p>
        </w:tc>
      </w:tr>
      <w:tr w:rsidR="00504CCB" w:rsidTr="002F37C4" w14:paraId="41493F3B" w14:textId="77777777">
        <w:trPr>
          <w:trHeight w:val="988"/>
        </w:trPr>
        <w:tc>
          <w:tcPr>
            <w:tcW w:w="9593" w:type="dxa"/>
            <w:gridSpan w:val="9"/>
          </w:tcPr>
          <w:p w:rsidR="00504CCB" w:rsidP="002F37C4" w:rsidRDefault="00103C2C" w14:paraId="1DBCCE55" w14:textId="77777777">
            <w:pPr>
              <w:pStyle w:val="TableParagraph"/>
              <w:spacing w:before="36" w:line="252" w:lineRule="auto"/>
              <w:ind w:left="50" w:right="720"/>
              <w:rPr>
                <w:sz w:val="17"/>
              </w:rPr>
            </w:pPr>
            <w:r>
              <w:rPr>
                <w:w w:val="105"/>
                <w:sz w:val="17"/>
              </w:rPr>
              <w:t>This</w:t>
            </w:r>
            <w:r>
              <w:rPr>
                <w:spacing w:val="-3"/>
                <w:w w:val="105"/>
                <w:sz w:val="17"/>
              </w:rPr>
              <w:t xml:space="preserve"> </w:t>
            </w:r>
            <w:r>
              <w:rPr>
                <w:w w:val="105"/>
                <w:sz w:val="17"/>
              </w:rPr>
              <w:t>course</w:t>
            </w:r>
            <w:r>
              <w:rPr>
                <w:spacing w:val="-3"/>
                <w:w w:val="105"/>
                <w:sz w:val="17"/>
              </w:rPr>
              <w:t xml:space="preserve"> </w:t>
            </w:r>
            <w:r>
              <w:rPr>
                <w:w w:val="105"/>
                <w:sz w:val="17"/>
              </w:rPr>
              <w:t>provides</w:t>
            </w:r>
            <w:r>
              <w:rPr>
                <w:spacing w:val="-2"/>
                <w:w w:val="105"/>
                <w:sz w:val="17"/>
              </w:rPr>
              <w:t xml:space="preserve"> </w:t>
            </w:r>
            <w:r>
              <w:rPr>
                <w:w w:val="105"/>
                <w:sz w:val="17"/>
              </w:rPr>
              <w:t>an</w:t>
            </w:r>
            <w:r>
              <w:rPr>
                <w:spacing w:val="-2"/>
                <w:w w:val="105"/>
                <w:sz w:val="17"/>
              </w:rPr>
              <w:t xml:space="preserve"> </w:t>
            </w:r>
            <w:r>
              <w:rPr>
                <w:w w:val="105"/>
                <w:sz w:val="17"/>
              </w:rPr>
              <w:t>overview</w:t>
            </w:r>
            <w:r>
              <w:rPr>
                <w:spacing w:val="-3"/>
                <w:w w:val="105"/>
                <w:sz w:val="17"/>
              </w:rPr>
              <w:t xml:space="preserve"> </w:t>
            </w:r>
            <w:r>
              <w:rPr>
                <w:w w:val="105"/>
                <w:sz w:val="17"/>
              </w:rPr>
              <w:t>of</w:t>
            </w:r>
            <w:r>
              <w:rPr>
                <w:spacing w:val="-4"/>
                <w:w w:val="105"/>
                <w:sz w:val="17"/>
              </w:rPr>
              <w:t xml:space="preserve"> </w:t>
            </w:r>
            <w:r>
              <w:rPr>
                <w:w w:val="105"/>
                <w:sz w:val="17"/>
              </w:rPr>
              <w:t>the</w:t>
            </w:r>
            <w:r>
              <w:rPr>
                <w:spacing w:val="-3"/>
                <w:w w:val="105"/>
                <w:sz w:val="17"/>
              </w:rPr>
              <w:t xml:space="preserve"> </w:t>
            </w:r>
            <w:r>
              <w:rPr>
                <w:w w:val="105"/>
                <w:sz w:val="17"/>
              </w:rPr>
              <w:t>microscopic arrangement and</w:t>
            </w:r>
            <w:r>
              <w:rPr>
                <w:spacing w:val="-1"/>
                <w:w w:val="105"/>
                <w:sz w:val="17"/>
              </w:rPr>
              <w:t xml:space="preserve"> </w:t>
            </w:r>
            <w:r>
              <w:rPr>
                <w:w w:val="105"/>
                <w:sz w:val="17"/>
              </w:rPr>
              <w:t>identification</w:t>
            </w:r>
            <w:r>
              <w:rPr>
                <w:spacing w:val="-1"/>
                <w:w w:val="105"/>
                <w:sz w:val="17"/>
              </w:rPr>
              <w:t xml:space="preserve"> </w:t>
            </w:r>
            <w:r>
              <w:rPr>
                <w:w w:val="105"/>
                <w:sz w:val="17"/>
              </w:rPr>
              <w:t>of</w:t>
            </w:r>
            <w:r>
              <w:rPr>
                <w:spacing w:val="-1"/>
                <w:w w:val="105"/>
                <w:sz w:val="17"/>
              </w:rPr>
              <w:t xml:space="preserve"> </w:t>
            </w:r>
            <w:r>
              <w:rPr>
                <w:w w:val="105"/>
                <w:sz w:val="17"/>
              </w:rPr>
              <w:t>cells and</w:t>
            </w:r>
            <w:r>
              <w:rPr>
                <w:spacing w:val="-1"/>
                <w:w w:val="105"/>
                <w:sz w:val="17"/>
              </w:rPr>
              <w:t xml:space="preserve"> </w:t>
            </w:r>
            <w:r>
              <w:rPr>
                <w:w w:val="105"/>
                <w:sz w:val="17"/>
              </w:rPr>
              <w:t>tissues in the</w:t>
            </w:r>
            <w:r>
              <w:rPr>
                <w:spacing w:val="-8"/>
                <w:w w:val="105"/>
                <w:sz w:val="17"/>
              </w:rPr>
              <w:t xml:space="preserve"> </w:t>
            </w:r>
            <w:r>
              <w:rPr>
                <w:w w:val="105"/>
                <w:sz w:val="17"/>
              </w:rPr>
              <w:t>human</w:t>
            </w:r>
            <w:r>
              <w:rPr>
                <w:spacing w:val="-8"/>
                <w:w w:val="105"/>
                <w:sz w:val="17"/>
              </w:rPr>
              <w:t xml:space="preserve"> </w:t>
            </w:r>
            <w:r>
              <w:rPr>
                <w:w w:val="105"/>
                <w:sz w:val="17"/>
              </w:rPr>
              <w:t>body.</w:t>
            </w:r>
            <w:r>
              <w:rPr>
                <w:spacing w:val="-8"/>
                <w:w w:val="105"/>
                <w:sz w:val="17"/>
              </w:rPr>
              <w:t xml:space="preserve"> </w:t>
            </w:r>
            <w:r>
              <w:rPr>
                <w:w w:val="105"/>
                <w:sz w:val="17"/>
              </w:rPr>
              <w:t>Emphasis</w:t>
            </w:r>
            <w:r>
              <w:rPr>
                <w:spacing w:val="-7"/>
                <w:w w:val="105"/>
                <w:sz w:val="17"/>
              </w:rPr>
              <w:t xml:space="preserve"> </w:t>
            </w:r>
            <w:r>
              <w:rPr>
                <w:w w:val="105"/>
                <w:sz w:val="17"/>
              </w:rPr>
              <w:t>is</w:t>
            </w:r>
            <w:r>
              <w:rPr>
                <w:spacing w:val="-7"/>
                <w:w w:val="105"/>
                <w:sz w:val="17"/>
              </w:rPr>
              <w:t xml:space="preserve"> </w:t>
            </w:r>
            <w:r>
              <w:rPr>
                <w:w w:val="105"/>
                <w:sz w:val="17"/>
              </w:rPr>
              <w:t>placed</w:t>
            </w:r>
            <w:r>
              <w:rPr>
                <w:spacing w:val="-8"/>
                <w:w w:val="105"/>
                <w:sz w:val="17"/>
              </w:rPr>
              <w:t xml:space="preserve"> </w:t>
            </w:r>
            <w:r>
              <w:rPr>
                <w:w w:val="105"/>
                <w:sz w:val="17"/>
              </w:rPr>
              <w:t>on</w:t>
            </w:r>
            <w:r>
              <w:rPr>
                <w:spacing w:val="-8"/>
                <w:w w:val="105"/>
                <w:sz w:val="17"/>
              </w:rPr>
              <w:t xml:space="preserve"> </w:t>
            </w:r>
            <w:r>
              <w:rPr>
                <w:w w:val="105"/>
                <w:sz w:val="17"/>
              </w:rPr>
              <w:t>classification and relationships of the structure and function of microscopic systems. Upon completion, students should be able to microscopically identify cells,</w:t>
            </w:r>
          </w:p>
          <w:p w:rsidR="00504CCB" w:rsidP="002F37C4" w:rsidRDefault="00103C2C" w14:paraId="6F445856" w14:textId="77777777">
            <w:pPr>
              <w:pStyle w:val="TableParagraph"/>
              <w:spacing w:line="174" w:lineRule="exact"/>
              <w:ind w:left="50" w:right="720"/>
              <w:rPr>
                <w:sz w:val="17"/>
              </w:rPr>
            </w:pPr>
            <w:r>
              <w:rPr>
                <w:w w:val="105"/>
                <w:sz w:val="17"/>
              </w:rPr>
              <w:t>tissues,</w:t>
            </w:r>
            <w:r>
              <w:rPr>
                <w:spacing w:val="-5"/>
                <w:w w:val="105"/>
                <w:sz w:val="17"/>
              </w:rPr>
              <w:t xml:space="preserve"> </w:t>
            </w:r>
            <w:r>
              <w:rPr>
                <w:w w:val="105"/>
                <w:sz w:val="17"/>
              </w:rPr>
              <w:t>and</w:t>
            </w:r>
            <w:r>
              <w:rPr>
                <w:spacing w:val="-5"/>
                <w:w w:val="105"/>
                <w:sz w:val="17"/>
              </w:rPr>
              <w:t xml:space="preserve"> </w:t>
            </w:r>
            <w:r>
              <w:rPr>
                <w:w w:val="105"/>
                <w:sz w:val="17"/>
              </w:rPr>
              <w:t>organs</w:t>
            </w:r>
            <w:r>
              <w:rPr>
                <w:spacing w:val="-4"/>
                <w:w w:val="105"/>
                <w:sz w:val="17"/>
              </w:rPr>
              <w:t xml:space="preserve"> </w:t>
            </w:r>
            <w:r>
              <w:rPr>
                <w:w w:val="105"/>
                <w:sz w:val="17"/>
              </w:rPr>
              <w:t>of</w:t>
            </w:r>
            <w:r>
              <w:rPr>
                <w:spacing w:val="-5"/>
                <w:w w:val="105"/>
                <w:sz w:val="17"/>
              </w:rPr>
              <w:t xml:space="preserve"> </w:t>
            </w:r>
            <w:r>
              <w:rPr>
                <w:w w:val="105"/>
                <w:sz w:val="17"/>
              </w:rPr>
              <w:t>the</w:t>
            </w:r>
            <w:r>
              <w:rPr>
                <w:spacing w:val="-4"/>
                <w:w w:val="105"/>
                <w:sz w:val="17"/>
              </w:rPr>
              <w:t xml:space="preserve"> </w:t>
            </w:r>
            <w:r>
              <w:rPr>
                <w:w w:val="105"/>
                <w:sz w:val="17"/>
              </w:rPr>
              <w:t>human</w:t>
            </w:r>
            <w:r>
              <w:rPr>
                <w:spacing w:val="-5"/>
                <w:w w:val="105"/>
                <w:sz w:val="17"/>
              </w:rPr>
              <w:t xml:space="preserve"> </w:t>
            </w:r>
            <w:r>
              <w:rPr>
                <w:spacing w:val="-2"/>
                <w:w w:val="105"/>
                <w:sz w:val="17"/>
              </w:rPr>
              <w:t>body.</w:t>
            </w:r>
          </w:p>
        </w:tc>
        <w:tc>
          <w:tcPr>
            <w:tcW w:w="3441" w:type="dxa"/>
          </w:tcPr>
          <w:p w:rsidR="00504CCB" w:rsidRDefault="00504CCB" w14:paraId="2BFDC3B2" w14:textId="77777777">
            <w:pPr>
              <w:pStyle w:val="TableParagraph"/>
              <w:spacing w:line="240" w:lineRule="auto"/>
              <w:ind w:left="0"/>
              <w:rPr>
                <w:sz w:val="16"/>
              </w:rPr>
            </w:pPr>
          </w:p>
        </w:tc>
      </w:tr>
    </w:tbl>
    <w:p w:rsidR="00504CCB" w:rsidRDefault="00504CCB" w14:paraId="320BA3C9" w14:textId="77777777">
      <w:pPr>
        <w:pStyle w:val="BodyText"/>
        <w:spacing w:before="62"/>
        <w:rPr>
          <w:b/>
        </w:rPr>
      </w:pPr>
    </w:p>
    <w:p w:rsidR="00504CCB" w:rsidRDefault="00103C2C" w14:paraId="03971856" w14:textId="77777777">
      <w:pPr>
        <w:pStyle w:val="Heading4"/>
        <w:spacing w:after="54"/>
      </w:pPr>
      <w:bookmarkStart w:name="_bookmark16" w:id="15"/>
      <w:bookmarkEnd w:id="15"/>
      <w:r>
        <w:rPr>
          <w:w w:val="105"/>
        </w:rPr>
        <w:t>HTO</w:t>
      </w:r>
      <w:r>
        <w:rPr>
          <w:spacing w:val="-3"/>
          <w:w w:val="105"/>
        </w:rPr>
        <w:t xml:space="preserve"> </w:t>
      </w:r>
      <w:r>
        <w:rPr>
          <w:w w:val="105"/>
        </w:rPr>
        <w:t>130</w:t>
      </w:r>
      <w:r>
        <w:rPr>
          <w:spacing w:val="-5"/>
          <w:w w:val="105"/>
        </w:rPr>
        <w:t xml:space="preserve"> </w:t>
      </w:r>
      <w:r>
        <w:rPr>
          <w:spacing w:val="-2"/>
          <w:w w:val="105"/>
        </w:rPr>
        <w:t>Histotechnology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217"/>
      </w:tblGrid>
      <w:tr w:rsidR="00504CCB" w14:paraId="51181486" w14:textId="77777777">
        <w:trPr>
          <w:trHeight w:val="196"/>
        </w:trPr>
        <w:tc>
          <w:tcPr>
            <w:tcW w:w="514" w:type="dxa"/>
          </w:tcPr>
          <w:p w:rsidR="00504CCB" w:rsidRDefault="00103C2C" w14:paraId="568D4533" w14:textId="77777777">
            <w:pPr>
              <w:pStyle w:val="TableParagraph"/>
              <w:spacing w:line="177" w:lineRule="exact"/>
              <w:ind w:left="50"/>
              <w:rPr>
                <w:sz w:val="17"/>
              </w:rPr>
            </w:pPr>
            <w:r>
              <w:rPr>
                <w:spacing w:val="-2"/>
                <w:w w:val="105"/>
                <w:sz w:val="17"/>
              </w:rPr>
              <w:t>Class</w:t>
            </w:r>
          </w:p>
        </w:tc>
        <w:tc>
          <w:tcPr>
            <w:tcW w:w="245" w:type="dxa"/>
          </w:tcPr>
          <w:p w:rsidR="00504CCB" w:rsidRDefault="00103C2C" w14:paraId="04A4AAF2" w14:textId="77777777">
            <w:pPr>
              <w:pStyle w:val="TableParagraph"/>
              <w:spacing w:line="177" w:lineRule="exact"/>
              <w:rPr>
                <w:sz w:val="17"/>
              </w:rPr>
            </w:pPr>
            <w:r>
              <w:rPr>
                <w:spacing w:val="-10"/>
                <w:w w:val="105"/>
                <w:sz w:val="17"/>
              </w:rPr>
              <w:t>4</w:t>
            </w:r>
          </w:p>
        </w:tc>
        <w:tc>
          <w:tcPr>
            <w:tcW w:w="431" w:type="dxa"/>
          </w:tcPr>
          <w:p w:rsidR="00504CCB" w:rsidRDefault="00103C2C" w14:paraId="3C3EAB3B" w14:textId="77777777">
            <w:pPr>
              <w:pStyle w:val="TableParagraph"/>
              <w:spacing w:line="177" w:lineRule="exact"/>
              <w:ind w:left="77"/>
              <w:rPr>
                <w:sz w:val="17"/>
              </w:rPr>
            </w:pPr>
            <w:r>
              <w:rPr>
                <w:spacing w:val="-5"/>
                <w:w w:val="105"/>
                <w:sz w:val="17"/>
              </w:rPr>
              <w:t>Lab</w:t>
            </w:r>
          </w:p>
        </w:tc>
        <w:tc>
          <w:tcPr>
            <w:tcW w:w="247" w:type="dxa"/>
          </w:tcPr>
          <w:p w:rsidR="00504CCB" w:rsidRDefault="00103C2C" w14:paraId="4B3BBB71" w14:textId="77777777">
            <w:pPr>
              <w:pStyle w:val="TableParagraph"/>
              <w:spacing w:line="177" w:lineRule="exact"/>
              <w:ind w:left="79"/>
              <w:rPr>
                <w:sz w:val="17"/>
              </w:rPr>
            </w:pPr>
            <w:r>
              <w:rPr>
                <w:spacing w:val="-10"/>
                <w:w w:val="105"/>
                <w:sz w:val="17"/>
              </w:rPr>
              <w:t>3</w:t>
            </w:r>
          </w:p>
        </w:tc>
        <w:tc>
          <w:tcPr>
            <w:tcW w:w="720" w:type="dxa"/>
          </w:tcPr>
          <w:p w:rsidR="00504CCB" w:rsidRDefault="00103C2C" w14:paraId="4D92C30E" w14:textId="77777777">
            <w:pPr>
              <w:pStyle w:val="TableParagraph"/>
              <w:spacing w:line="177" w:lineRule="exact"/>
              <w:rPr>
                <w:sz w:val="17"/>
              </w:rPr>
            </w:pPr>
            <w:r>
              <w:rPr>
                <w:spacing w:val="-2"/>
                <w:w w:val="105"/>
                <w:sz w:val="17"/>
              </w:rPr>
              <w:t>Clinical</w:t>
            </w:r>
          </w:p>
        </w:tc>
        <w:tc>
          <w:tcPr>
            <w:tcW w:w="246" w:type="dxa"/>
          </w:tcPr>
          <w:p w:rsidR="00504CCB" w:rsidRDefault="00103C2C" w14:paraId="1251C43C" w14:textId="77777777">
            <w:pPr>
              <w:pStyle w:val="TableParagraph"/>
              <w:spacing w:line="177" w:lineRule="exact"/>
              <w:ind w:left="76"/>
              <w:rPr>
                <w:sz w:val="17"/>
              </w:rPr>
            </w:pPr>
            <w:r>
              <w:rPr>
                <w:spacing w:val="-10"/>
                <w:w w:val="105"/>
                <w:sz w:val="17"/>
              </w:rPr>
              <w:t>0</w:t>
            </w:r>
          </w:p>
        </w:tc>
        <w:tc>
          <w:tcPr>
            <w:tcW w:w="562" w:type="dxa"/>
          </w:tcPr>
          <w:p w:rsidR="00504CCB" w:rsidRDefault="00103C2C" w14:paraId="65E1E499" w14:textId="77777777">
            <w:pPr>
              <w:pStyle w:val="TableParagraph"/>
              <w:spacing w:line="177" w:lineRule="exact"/>
              <w:ind w:left="76"/>
              <w:rPr>
                <w:sz w:val="17"/>
              </w:rPr>
            </w:pPr>
            <w:r>
              <w:rPr>
                <w:spacing w:val="-4"/>
                <w:w w:val="105"/>
                <w:sz w:val="17"/>
              </w:rPr>
              <w:t>Work</w:t>
            </w:r>
          </w:p>
        </w:tc>
        <w:tc>
          <w:tcPr>
            <w:tcW w:w="246" w:type="dxa"/>
          </w:tcPr>
          <w:p w:rsidR="00504CCB" w:rsidRDefault="00103C2C" w14:paraId="260BA144" w14:textId="77777777">
            <w:pPr>
              <w:pStyle w:val="TableParagraph"/>
              <w:spacing w:line="177" w:lineRule="exact"/>
              <w:ind w:left="75"/>
              <w:rPr>
                <w:sz w:val="17"/>
              </w:rPr>
            </w:pPr>
            <w:r>
              <w:rPr>
                <w:spacing w:val="-10"/>
                <w:w w:val="105"/>
                <w:sz w:val="17"/>
              </w:rPr>
              <w:t>0</w:t>
            </w:r>
          </w:p>
        </w:tc>
        <w:tc>
          <w:tcPr>
            <w:tcW w:w="601" w:type="dxa"/>
          </w:tcPr>
          <w:p w:rsidR="00504CCB" w:rsidRDefault="00103C2C" w14:paraId="273685D2" w14:textId="77777777">
            <w:pPr>
              <w:pStyle w:val="TableParagraph"/>
              <w:spacing w:line="177" w:lineRule="exact"/>
              <w:ind w:left="75"/>
              <w:rPr>
                <w:sz w:val="17"/>
              </w:rPr>
            </w:pPr>
            <w:r>
              <w:rPr>
                <w:spacing w:val="-2"/>
                <w:w w:val="105"/>
                <w:sz w:val="17"/>
              </w:rPr>
              <w:t>Credit</w:t>
            </w:r>
          </w:p>
        </w:tc>
        <w:tc>
          <w:tcPr>
            <w:tcW w:w="217" w:type="dxa"/>
          </w:tcPr>
          <w:p w:rsidR="00504CCB" w:rsidRDefault="00103C2C" w14:paraId="71B89424" w14:textId="77777777">
            <w:pPr>
              <w:pStyle w:val="TableParagraph"/>
              <w:spacing w:line="177" w:lineRule="exact"/>
              <w:ind w:left="74"/>
              <w:rPr>
                <w:sz w:val="17"/>
              </w:rPr>
            </w:pPr>
            <w:r>
              <w:rPr>
                <w:spacing w:val="-10"/>
                <w:w w:val="105"/>
                <w:sz w:val="17"/>
              </w:rPr>
              <w:t>5</w:t>
            </w:r>
          </w:p>
        </w:tc>
      </w:tr>
    </w:tbl>
    <w:p w:rsidR="00504CCB" w:rsidP="002F37C4" w:rsidRDefault="00103C2C" w14:paraId="23D844CE" w14:textId="77777777">
      <w:pPr>
        <w:pStyle w:val="BodyText"/>
        <w:tabs>
          <w:tab w:val="left" w:pos="7560"/>
        </w:tabs>
        <w:spacing w:before="53" w:line="252" w:lineRule="auto"/>
        <w:ind w:left="441" w:right="720"/>
      </w:pPr>
      <w:r>
        <w:rPr>
          <w:w w:val="105"/>
        </w:rPr>
        <w:t>This</w:t>
      </w:r>
      <w:r>
        <w:rPr>
          <w:spacing w:val="-5"/>
          <w:w w:val="105"/>
        </w:rPr>
        <w:t xml:space="preserve"> </w:t>
      </w:r>
      <w:r>
        <w:rPr>
          <w:w w:val="105"/>
        </w:rPr>
        <w:t>course</w:t>
      </w:r>
      <w:r>
        <w:rPr>
          <w:spacing w:val="-6"/>
          <w:w w:val="105"/>
        </w:rPr>
        <w:t xml:space="preserve"> </w:t>
      </w:r>
      <w:r>
        <w:rPr>
          <w:w w:val="105"/>
        </w:rPr>
        <w:t>provides</w:t>
      </w:r>
      <w:r>
        <w:rPr>
          <w:spacing w:val="-3"/>
          <w:w w:val="105"/>
        </w:rPr>
        <w:t xml:space="preserve"> </w:t>
      </w:r>
      <w:r>
        <w:rPr>
          <w:w w:val="105"/>
        </w:rPr>
        <w:t>an</w:t>
      </w:r>
      <w:r>
        <w:rPr>
          <w:spacing w:val="-6"/>
          <w:w w:val="105"/>
        </w:rPr>
        <w:t xml:space="preserve"> </w:t>
      </w:r>
      <w:r>
        <w:rPr>
          <w:w w:val="105"/>
        </w:rPr>
        <w:t>introduction</w:t>
      </w:r>
      <w:r>
        <w:rPr>
          <w:spacing w:val="-6"/>
          <w:w w:val="105"/>
        </w:rPr>
        <w:t xml:space="preserve"> </w:t>
      </w:r>
      <w:r>
        <w:rPr>
          <w:w w:val="105"/>
        </w:rPr>
        <w:t>to</w:t>
      </w:r>
      <w:r>
        <w:rPr>
          <w:spacing w:val="-6"/>
          <w:w w:val="105"/>
        </w:rPr>
        <w:t xml:space="preserve"> </w:t>
      </w:r>
      <w:r>
        <w:rPr>
          <w:w w:val="105"/>
        </w:rPr>
        <w:t>histologic</w:t>
      </w:r>
      <w:r>
        <w:rPr>
          <w:spacing w:val="-6"/>
          <w:w w:val="105"/>
        </w:rPr>
        <w:t xml:space="preserve"> </w:t>
      </w:r>
      <w:r>
        <w:rPr>
          <w:w w:val="105"/>
        </w:rPr>
        <w:t>techniques.</w:t>
      </w:r>
      <w:r>
        <w:rPr>
          <w:spacing w:val="-5"/>
          <w:w w:val="105"/>
        </w:rPr>
        <w:t xml:space="preserve"> </w:t>
      </w:r>
      <w:r>
        <w:rPr>
          <w:w w:val="105"/>
        </w:rPr>
        <w:t>Emphasis</w:t>
      </w:r>
      <w:r>
        <w:rPr>
          <w:spacing w:val="-5"/>
          <w:w w:val="105"/>
        </w:rPr>
        <w:t xml:space="preserve"> </w:t>
      </w:r>
      <w:r>
        <w:rPr>
          <w:w w:val="105"/>
        </w:rPr>
        <w:t>is</w:t>
      </w:r>
      <w:r>
        <w:rPr>
          <w:spacing w:val="-5"/>
          <w:w w:val="105"/>
        </w:rPr>
        <w:t xml:space="preserve"> </w:t>
      </w:r>
      <w:r>
        <w:rPr>
          <w:w w:val="105"/>
        </w:rPr>
        <w:t>placed</w:t>
      </w:r>
      <w:r>
        <w:rPr>
          <w:spacing w:val="-6"/>
          <w:w w:val="105"/>
        </w:rPr>
        <w:t xml:space="preserve"> </w:t>
      </w:r>
      <w:r>
        <w:rPr>
          <w:w w:val="105"/>
        </w:rPr>
        <w:t>on</w:t>
      </w:r>
      <w:r>
        <w:rPr>
          <w:spacing w:val="-6"/>
          <w:w w:val="105"/>
        </w:rPr>
        <w:t xml:space="preserve"> </w:t>
      </w:r>
      <w:r>
        <w:rPr>
          <w:w w:val="105"/>
        </w:rPr>
        <w:t>dissection,</w:t>
      </w:r>
      <w:r>
        <w:rPr>
          <w:spacing w:val="-6"/>
          <w:w w:val="105"/>
        </w:rPr>
        <w:t xml:space="preserve"> </w:t>
      </w:r>
      <w:r>
        <w:rPr>
          <w:w w:val="105"/>
        </w:rPr>
        <w:t>fixation, tissue processing, embedding, decalcification, cytology preparation techniques and frozen sectioning.</w:t>
      </w:r>
    </w:p>
    <w:p w:rsidR="00504CCB" w:rsidP="002F37C4" w:rsidRDefault="00103C2C" w14:paraId="49D186C4" w14:textId="082AA435">
      <w:pPr>
        <w:pStyle w:val="BodyText"/>
        <w:spacing w:line="194" w:lineRule="exact"/>
        <w:ind w:left="441" w:right="720"/>
      </w:pPr>
      <w:r w:rsidR="00103C2C">
        <w:rPr>
          <w:w w:val="105"/>
        </w:rPr>
        <w:t>Upon</w:t>
      </w:r>
      <w:r w:rsidR="00103C2C">
        <w:rPr>
          <w:spacing w:val="-6"/>
          <w:w w:val="105"/>
        </w:rPr>
        <w:t xml:space="preserve"> </w:t>
      </w:r>
      <w:r w:rsidR="00103C2C">
        <w:rPr>
          <w:w w:val="105"/>
        </w:rPr>
        <w:t>completion,</w:t>
      </w:r>
      <w:r w:rsidR="00103C2C">
        <w:rPr>
          <w:spacing w:val="-5"/>
          <w:w w:val="105"/>
        </w:rPr>
        <w:t xml:space="preserve"> </w:t>
      </w:r>
      <w:r w:rsidR="00103C2C">
        <w:rPr>
          <w:w w:val="105"/>
        </w:rPr>
        <w:t>students</w:t>
      </w:r>
      <w:r w:rsidR="00103C2C">
        <w:rPr>
          <w:spacing w:val="-4"/>
          <w:w w:val="105"/>
        </w:rPr>
        <w:t xml:space="preserve"> </w:t>
      </w:r>
      <w:r w:rsidR="00103C2C">
        <w:rPr>
          <w:w w:val="105"/>
        </w:rPr>
        <w:t>should</w:t>
      </w:r>
      <w:r w:rsidR="00103C2C">
        <w:rPr>
          <w:spacing w:val="-5"/>
          <w:w w:val="105"/>
        </w:rPr>
        <w:t xml:space="preserve"> </w:t>
      </w:r>
      <w:r w:rsidR="00103C2C">
        <w:rPr>
          <w:w w:val="105"/>
        </w:rPr>
        <w:t>be</w:t>
      </w:r>
      <w:r w:rsidR="00103C2C">
        <w:rPr>
          <w:spacing w:val="-6"/>
          <w:w w:val="105"/>
        </w:rPr>
        <w:t xml:space="preserve"> </w:t>
      </w:r>
      <w:r w:rsidR="00103C2C">
        <w:rPr>
          <w:w w:val="105"/>
        </w:rPr>
        <w:t>able</w:t>
      </w:r>
      <w:r w:rsidR="00103C2C">
        <w:rPr>
          <w:spacing w:val="-5"/>
          <w:w w:val="105"/>
        </w:rPr>
        <w:t xml:space="preserve"> </w:t>
      </w:r>
      <w:r w:rsidR="00103C2C">
        <w:rPr>
          <w:w w:val="105"/>
        </w:rPr>
        <w:t>to</w:t>
      </w:r>
      <w:r w:rsidR="00103C2C">
        <w:rPr>
          <w:spacing w:val="-5"/>
          <w:w w:val="105"/>
        </w:rPr>
        <w:t xml:space="preserve"> </w:t>
      </w:r>
      <w:r w:rsidR="00103C2C">
        <w:rPr>
          <w:w w:val="105"/>
        </w:rPr>
        <w:t>dissect,</w:t>
      </w:r>
      <w:r w:rsidR="00103C2C">
        <w:rPr>
          <w:spacing w:val="-5"/>
          <w:w w:val="105"/>
        </w:rPr>
        <w:t xml:space="preserve"> </w:t>
      </w:r>
      <w:r w:rsidR="00103C2C">
        <w:rPr>
          <w:w w:val="105"/>
        </w:rPr>
        <w:t>process,</w:t>
      </w:r>
      <w:r w:rsidR="00103C2C">
        <w:rPr>
          <w:spacing w:val="-6"/>
          <w:w w:val="105"/>
        </w:rPr>
        <w:t xml:space="preserve"> </w:t>
      </w:r>
      <w:r w:rsidR="00103C2C">
        <w:rPr>
          <w:w w:val="105"/>
        </w:rPr>
        <w:t>and</w:t>
      </w:r>
      <w:r w:rsidR="00103C2C">
        <w:rPr>
          <w:spacing w:val="-5"/>
          <w:w w:val="105"/>
        </w:rPr>
        <w:t xml:space="preserve"> </w:t>
      </w:r>
      <w:r w:rsidR="00103C2C">
        <w:rPr>
          <w:w w:val="105"/>
        </w:rPr>
        <w:t>cut</w:t>
      </w:r>
      <w:r w:rsidR="00103C2C">
        <w:rPr>
          <w:spacing w:val="-4"/>
          <w:w w:val="105"/>
        </w:rPr>
        <w:t xml:space="preserve"> </w:t>
      </w:r>
      <w:r w:rsidR="0A4AA233">
        <w:rPr>
          <w:w w:val="105"/>
        </w:rPr>
        <w:t>high-quality</w:t>
      </w:r>
      <w:r w:rsidR="00103C2C">
        <w:rPr/>
        <w:t xml:space="preserve"> </w:t>
      </w:r>
      <w:r w:rsidR="00103C2C">
        <w:rPr/>
        <w:t>tissue</w:t>
      </w:r>
      <w:r w:rsidR="00103C2C">
        <w:rPr/>
        <w:t xml:space="preserve"> </w:t>
      </w:r>
      <w:r w:rsidR="00103C2C">
        <w:rPr/>
        <w:t>sections.</w:t>
      </w:r>
    </w:p>
    <w:p w:rsidR="00F77999" w:rsidP="00F77999" w:rsidRDefault="00F77999" w14:paraId="391C66DC" w14:textId="77777777">
      <w:pPr>
        <w:pStyle w:val="BodyText"/>
        <w:spacing w:line="194" w:lineRule="exact"/>
        <w:ind w:left="441"/>
      </w:pPr>
    </w:p>
    <w:p w:rsidR="00504CCB" w:rsidRDefault="00103C2C" w14:paraId="062BFB34" w14:textId="77777777">
      <w:pPr>
        <w:pStyle w:val="Heading4"/>
        <w:spacing w:after="55"/>
      </w:pPr>
      <w:bookmarkStart w:name="_bookmark17" w:id="16"/>
      <w:bookmarkEnd w:id="16"/>
      <w:r>
        <w:rPr>
          <w:w w:val="105"/>
        </w:rPr>
        <w:t>HTO</w:t>
      </w:r>
      <w:r>
        <w:rPr>
          <w:spacing w:val="-3"/>
          <w:w w:val="105"/>
        </w:rPr>
        <w:t xml:space="preserve"> </w:t>
      </w:r>
      <w:r>
        <w:rPr>
          <w:w w:val="105"/>
        </w:rPr>
        <w:t>140</w:t>
      </w:r>
      <w:r>
        <w:rPr>
          <w:spacing w:val="-5"/>
          <w:w w:val="105"/>
        </w:rPr>
        <w:t xml:space="preserve"> </w:t>
      </w:r>
      <w:r>
        <w:rPr>
          <w:spacing w:val="-2"/>
          <w:w w:val="105"/>
        </w:rPr>
        <w:t>Histochemistry</w:t>
      </w:r>
    </w:p>
    <w:tbl>
      <w:tblPr>
        <w:tblW w:w="9413"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601"/>
      </w:tblGrid>
      <w:tr w:rsidR="008F7FEE" w:rsidTr="38D7EEDA" w14:paraId="04000B4A" w14:textId="77777777">
        <w:trPr>
          <w:trHeight w:val="233"/>
        </w:trPr>
        <w:tc>
          <w:tcPr>
            <w:tcW w:w="514" w:type="dxa"/>
            <w:tcMar/>
          </w:tcPr>
          <w:p w:rsidR="008F7FEE" w:rsidRDefault="008F7FEE" w14:paraId="60509FE1" w14:textId="77777777">
            <w:pPr>
              <w:pStyle w:val="TableParagraph"/>
              <w:ind w:left="50"/>
              <w:rPr>
                <w:sz w:val="17"/>
              </w:rPr>
            </w:pPr>
            <w:r>
              <w:rPr>
                <w:spacing w:val="-2"/>
                <w:w w:val="105"/>
                <w:sz w:val="17"/>
              </w:rPr>
              <w:t>Class</w:t>
            </w:r>
          </w:p>
        </w:tc>
        <w:tc>
          <w:tcPr>
            <w:tcW w:w="245" w:type="dxa"/>
            <w:tcMar/>
          </w:tcPr>
          <w:p w:rsidR="008F7FEE" w:rsidRDefault="008F7FEE" w14:paraId="1012581A" w14:textId="77777777">
            <w:pPr>
              <w:pStyle w:val="TableParagraph"/>
              <w:rPr>
                <w:sz w:val="17"/>
              </w:rPr>
            </w:pPr>
            <w:r>
              <w:rPr>
                <w:spacing w:val="-10"/>
                <w:w w:val="105"/>
                <w:sz w:val="17"/>
              </w:rPr>
              <w:t>4</w:t>
            </w:r>
          </w:p>
        </w:tc>
        <w:tc>
          <w:tcPr>
            <w:tcW w:w="431" w:type="dxa"/>
            <w:tcMar/>
          </w:tcPr>
          <w:p w:rsidR="008F7FEE" w:rsidRDefault="008F7FEE" w14:paraId="2ACA9D5C" w14:textId="77777777">
            <w:pPr>
              <w:pStyle w:val="TableParagraph"/>
              <w:ind w:left="77"/>
              <w:rPr>
                <w:sz w:val="17"/>
              </w:rPr>
            </w:pPr>
            <w:r>
              <w:rPr>
                <w:spacing w:val="-5"/>
                <w:w w:val="105"/>
                <w:sz w:val="17"/>
              </w:rPr>
              <w:t>Lab</w:t>
            </w:r>
          </w:p>
        </w:tc>
        <w:tc>
          <w:tcPr>
            <w:tcW w:w="247" w:type="dxa"/>
            <w:tcMar/>
          </w:tcPr>
          <w:p w:rsidR="008F7FEE" w:rsidRDefault="008F7FEE" w14:paraId="3A03A9F0" w14:textId="77777777">
            <w:pPr>
              <w:pStyle w:val="TableParagraph"/>
              <w:ind w:left="79"/>
              <w:rPr>
                <w:sz w:val="17"/>
              </w:rPr>
            </w:pPr>
            <w:r>
              <w:rPr>
                <w:spacing w:val="-10"/>
                <w:w w:val="105"/>
                <w:sz w:val="17"/>
              </w:rPr>
              <w:t>3</w:t>
            </w:r>
          </w:p>
        </w:tc>
        <w:tc>
          <w:tcPr>
            <w:tcW w:w="720" w:type="dxa"/>
            <w:tcMar/>
          </w:tcPr>
          <w:p w:rsidR="008F7FEE" w:rsidRDefault="008F7FEE" w14:paraId="399B3C06" w14:textId="77777777">
            <w:pPr>
              <w:pStyle w:val="TableParagraph"/>
              <w:rPr>
                <w:sz w:val="17"/>
              </w:rPr>
            </w:pPr>
            <w:r>
              <w:rPr>
                <w:spacing w:val="-2"/>
                <w:w w:val="105"/>
                <w:sz w:val="17"/>
              </w:rPr>
              <w:t>Clinical</w:t>
            </w:r>
          </w:p>
        </w:tc>
        <w:tc>
          <w:tcPr>
            <w:tcW w:w="246" w:type="dxa"/>
            <w:tcMar/>
          </w:tcPr>
          <w:p w:rsidR="008F7FEE" w:rsidRDefault="008F7FEE" w14:paraId="135A71DF" w14:textId="77777777">
            <w:pPr>
              <w:pStyle w:val="TableParagraph"/>
              <w:ind w:left="76"/>
              <w:rPr>
                <w:sz w:val="17"/>
              </w:rPr>
            </w:pPr>
            <w:r>
              <w:rPr>
                <w:spacing w:val="-10"/>
                <w:w w:val="105"/>
                <w:sz w:val="17"/>
              </w:rPr>
              <w:t>0</w:t>
            </w:r>
          </w:p>
        </w:tc>
        <w:tc>
          <w:tcPr>
            <w:tcW w:w="562" w:type="dxa"/>
            <w:tcMar/>
          </w:tcPr>
          <w:p w:rsidR="008F7FEE" w:rsidRDefault="008F7FEE" w14:paraId="0FCF3AA0" w14:textId="77777777">
            <w:pPr>
              <w:pStyle w:val="TableParagraph"/>
              <w:ind w:left="76"/>
              <w:rPr>
                <w:sz w:val="17"/>
              </w:rPr>
            </w:pPr>
            <w:r>
              <w:rPr>
                <w:spacing w:val="-4"/>
                <w:w w:val="105"/>
                <w:sz w:val="17"/>
              </w:rPr>
              <w:t>Work</w:t>
            </w:r>
          </w:p>
        </w:tc>
        <w:tc>
          <w:tcPr>
            <w:tcW w:w="246" w:type="dxa"/>
            <w:tcMar/>
          </w:tcPr>
          <w:p w:rsidR="008F7FEE" w:rsidRDefault="008F7FEE" w14:paraId="1C08D1F6" w14:textId="77777777">
            <w:pPr>
              <w:pStyle w:val="TableParagraph"/>
              <w:ind w:left="75"/>
              <w:rPr>
                <w:sz w:val="17"/>
              </w:rPr>
            </w:pPr>
            <w:r>
              <w:rPr>
                <w:spacing w:val="-10"/>
                <w:w w:val="105"/>
                <w:sz w:val="17"/>
              </w:rPr>
              <w:t>0</w:t>
            </w:r>
          </w:p>
        </w:tc>
        <w:tc>
          <w:tcPr>
            <w:tcW w:w="601" w:type="dxa"/>
            <w:tcMar/>
          </w:tcPr>
          <w:p w:rsidR="008F7FEE" w:rsidRDefault="008F7FEE" w14:paraId="196B88EF" w14:textId="77777777">
            <w:pPr>
              <w:pStyle w:val="TableParagraph"/>
              <w:ind w:left="75"/>
              <w:rPr>
                <w:sz w:val="17"/>
              </w:rPr>
            </w:pPr>
            <w:r>
              <w:rPr>
                <w:spacing w:val="-2"/>
                <w:w w:val="105"/>
                <w:sz w:val="17"/>
              </w:rPr>
              <w:t>Credit</w:t>
            </w:r>
          </w:p>
        </w:tc>
        <w:tc>
          <w:tcPr>
            <w:tcW w:w="5601" w:type="dxa"/>
            <w:tcMar/>
          </w:tcPr>
          <w:p w:rsidR="008F7FEE" w:rsidRDefault="008F7FEE" w14:paraId="4D710600" w14:textId="77777777">
            <w:pPr>
              <w:pStyle w:val="TableParagraph"/>
              <w:ind w:left="74"/>
              <w:rPr>
                <w:sz w:val="17"/>
              </w:rPr>
            </w:pPr>
            <w:r>
              <w:rPr>
                <w:spacing w:val="-10"/>
                <w:w w:val="105"/>
                <w:sz w:val="17"/>
              </w:rPr>
              <w:t>5</w:t>
            </w:r>
          </w:p>
        </w:tc>
      </w:tr>
      <w:tr w:rsidR="008F7FEE" w:rsidTr="38D7EEDA" w14:paraId="1238C421" w14:textId="77777777">
        <w:trPr>
          <w:trHeight w:val="565"/>
        </w:trPr>
        <w:tc>
          <w:tcPr>
            <w:tcW w:w="9413" w:type="dxa"/>
            <w:gridSpan w:val="10"/>
            <w:tcMar/>
          </w:tcPr>
          <w:p w:rsidR="008F7FEE" w:rsidP="38D7EEDA" w:rsidRDefault="008F7FEE" w14:paraId="5CB476A7" w14:textId="171A9679">
            <w:pPr>
              <w:pStyle w:val="TableParagraph"/>
              <w:spacing w:before="36" w:line="252" w:lineRule="auto"/>
              <w:ind w:left="50" w:right="720"/>
              <w:rPr>
                <w:sz w:val="17"/>
                <w:szCs w:val="17"/>
              </w:rPr>
            </w:pPr>
            <w:r w:rsidRPr="38D7EEDA" w:rsidR="7389D5BB">
              <w:rPr>
                <w:w w:val="105"/>
                <w:sz w:val="17"/>
                <w:szCs w:val="17"/>
              </w:rPr>
              <w:t>This course covers enzyme and immunological reactions</w:t>
            </w:r>
            <w:r w:rsidRPr="38D7EEDA" w:rsidR="7389D5BB">
              <w:rPr>
                <w:spacing w:val="-5"/>
                <w:w w:val="105"/>
                <w:sz w:val="17"/>
                <w:szCs w:val="17"/>
              </w:rPr>
              <w:t xml:space="preserve"> </w:t>
            </w:r>
            <w:r w:rsidRPr="38D7EEDA" w:rsidR="7389D5BB">
              <w:rPr>
                <w:w w:val="105"/>
                <w:sz w:val="17"/>
                <w:szCs w:val="17"/>
              </w:rPr>
              <w:t>as</w:t>
            </w:r>
            <w:r w:rsidRPr="38D7EEDA" w:rsidR="7389D5BB">
              <w:rPr>
                <w:spacing w:val="-5"/>
                <w:w w:val="105"/>
                <w:sz w:val="17"/>
                <w:szCs w:val="17"/>
              </w:rPr>
              <w:t xml:space="preserve"> </w:t>
            </w:r>
            <w:r w:rsidRPr="38D7EEDA" w:rsidR="7389D5BB">
              <w:rPr>
                <w:w w:val="105"/>
                <w:sz w:val="17"/>
                <w:szCs w:val="17"/>
              </w:rPr>
              <w:t>they</w:t>
            </w:r>
            <w:r w:rsidRPr="38D7EEDA" w:rsidR="7389D5BB">
              <w:rPr>
                <w:spacing w:val="-8"/>
                <w:w w:val="105"/>
                <w:sz w:val="17"/>
                <w:szCs w:val="17"/>
              </w:rPr>
              <w:t xml:space="preserve"> </w:t>
            </w:r>
            <w:r w:rsidRPr="38D7EEDA" w:rsidR="7389D5BB">
              <w:rPr>
                <w:w w:val="105"/>
                <w:sz w:val="17"/>
                <w:szCs w:val="17"/>
              </w:rPr>
              <w:t>relate</w:t>
            </w:r>
            <w:r w:rsidRPr="38D7EEDA" w:rsidR="7389D5BB">
              <w:rPr>
                <w:spacing w:val="-5"/>
                <w:w w:val="105"/>
                <w:sz w:val="17"/>
                <w:szCs w:val="17"/>
              </w:rPr>
              <w:t xml:space="preserve"> </w:t>
            </w:r>
            <w:r w:rsidRPr="38D7EEDA" w:rsidR="7389D5BB">
              <w:rPr>
                <w:w w:val="105"/>
                <w:sz w:val="17"/>
                <w:szCs w:val="17"/>
              </w:rPr>
              <w:t>to</w:t>
            </w:r>
            <w:r w:rsidRPr="38D7EEDA" w:rsidR="7389D5BB">
              <w:rPr>
                <w:spacing w:val="-6"/>
                <w:w w:val="105"/>
                <w:sz w:val="17"/>
                <w:szCs w:val="17"/>
              </w:rPr>
              <w:t xml:space="preserve"> </w:t>
            </w:r>
            <w:r w:rsidRPr="38D7EEDA" w:rsidR="7389D5BB">
              <w:rPr>
                <w:w w:val="105"/>
                <w:sz w:val="17"/>
                <w:szCs w:val="17"/>
              </w:rPr>
              <w:t>tissue</w:t>
            </w:r>
            <w:r w:rsidRPr="38D7EEDA" w:rsidR="7389D5BB">
              <w:rPr>
                <w:spacing w:val="-6"/>
                <w:w w:val="105"/>
                <w:sz w:val="17"/>
                <w:szCs w:val="17"/>
              </w:rPr>
              <w:t xml:space="preserve"> </w:t>
            </w:r>
            <w:r w:rsidRPr="38D7EEDA" w:rsidR="7389D5BB">
              <w:rPr>
                <w:w w:val="105"/>
                <w:sz w:val="17"/>
                <w:szCs w:val="17"/>
              </w:rPr>
              <w:t>staining.</w:t>
            </w:r>
            <w:r w:rsidRPr="38D7EEDA" w:rsidR="7389D5BB">
              <w:rPr>
                <w:spacing w:val="-6"/>
                <w:w w:val="105"/>
                <w:sz w:val="17"/>
                <w:szCs w:val="17"/>
              </w:rPr>
              <w:t xml:space="preserve"> </w:t>
            </w:r>
            <w:r w:rsidRPr="38D7EEDA" w:rsidR="7389D5BB">
              <w:rPr>
                <w:w w:val="105"/>
                <w:sz w:val="17"/>
                <w:szCs w:val="17"/>
              </w:rPr>
              <w:t>Emphasis</w:t>
            </w:r>
            <w:r w:rsidRPr="38D7EEDA" w:rsidR="7389D5BB">
              <w:rPr>
                <w:spacing w:val="-5"/>
                <w:w w:val="105"/>
                <w:sz w:val="17"/>
                <w:szCs w:val="17"/>
              </w:rPr>
              <w:t xml:space="preserve"> </w:t>
            </w:r>
            <w:r w:rsidRPr="38D7EEDA" w:rsidR="7389D5BB">
              <w:rPr>
                <w:w w:val="105"/>
                <w:sz w:val="17"/>
                <w:szCs w:val="17"/>
              </w:rPr>
              <w:t>is placed on basic, special, and immunohistochemical staining.</w:t>
            </w:r>
            <w:r w:rsidRPr="38D7EEDA" w:rsidR="7389D5BB">
              <w:rPr>
                <w:spacing w:val="-8"/>
                <w:w w:val="105"/>
                <w:sz w:val="17"/>
                <w:szCs w:val="17"/>
              </w:rPr>
              <w:t xml:space="preserve"> </w:t>
            </w:r>
            <w:r w:rsidRPr="38D7EEDA" w:rsidR="7389D5BB">
              <w:rPr>
                <w:w w:val="105"/>
                <w:sz w:val="17"/>
                <w:szCs w:val="17"/>
              </w:rPr>
              <w:t>Upon</w:t>
            </w:r>
            <w:r w:rsidRPr="38D7EEDA" w:rsidR="7389D5BB">
              <w:rPr>
                <w:spacing w:val="-7"/>
                <w:w w:val="105"/>
                <w:sz w:val="17"/>
                <w:szCs w:val="17"/>
              </w:rPr>
              <w:t xml:space="preserve"> </w:t>
            </w:r>
            <w:r w:rsidRPr="38D7EEDA" w:rsidR="7389D5BB">
              <w:rPr>
                <w:w w:val="105"/>
                <w:sz w:val="17"/>
                <w:szCs w:val="17"/>
              </w:rPr>
              <w:t>completion,</w:t>
            </w:r>
            <w:r w:rsidRPr="38D7EEDA" w:rsidR="7389D5BB">
              <w:rPr>
                <w:spacing w:val="-8"/>
                <w:w w:val="105"/>
                <w:sz w:val="17"/>
                <w:szCs w:val="17"/>
              </w:rPr>
              <w:t xml:space="preserve"> </w:t>
            </w:r>
            <w:r w:rsidRPr="38D7EEDA" w:rsidR="7389D5BB">
              <w:rPr>
                <w:w w:val="105"/>
                <w:sz w:val="17"/>
                <w:szCs w:val="17"/>
              </w:rPr>
              <w:t>students</w:t>
            </w:r>
            <w:r w:rsidRPr="38D7EEDA" w:rsidR="7389D5BB">
              <w:rPr>
                <w:spacing w:val="-7"/>
                <w:w w:val="105"/>
                <w:sz w:val="17"/>
                <w:szCs w:val="17"/>
              </w:rPr>
              <w:t xml:space="preserve"> </w:t>
            </w:r>
            <w:r w:rsidRPr="38D7EEDA" w:rsidR="7389D5BB">
              <w:rPr>
                <w:w w:val="105"/>
                <w:sz w:val="17"/>
                <w:szCs w:val="17"/>
              </w:rPr>
              <w:t>should</w:t>
            </w:r>
            <w:r w:rsidRPr="38D7EEDA" w:rsidR="7389D5BB">
              <w:rPr>
                <w:spacing w:val="-8"/>
                <w:w w:val="105"/>
                <w:sz w:val="17"/>
                <w:szCs w:val="17"/>
              </w:rPr>
              <w:t xml:space="preserve"> </w:t>
            </w:r>
            <w:r w:rsidRPr="38D7EEDA" w:rsidR="7389D5BB">
              <w:rPr>
                <w:w w:val="105"/>
                <w:sz w:val="17"/>
                <w:szCs w:val="17"/>
              </w:rPr>
              <w:t>be</w:t>
            </w:r>
            <w:r w:rsidRPr="38D7EEDA" w:rsidR="7389D5BB">
              <w:rPr>
                <w:spacing w:val="-8"/>
                <w:w w:val="105"/>
                <w:sz w:val="17"/>
                <w:szCs w:val="17"/>
              </w:rPr>
              <w:t xml:space="preserve"> </w:t>
            </w:r>
            <w:r w:rsidRPr="38D7EEDA" w:rsidR="7389D5BB">
              <w:rPr>
                <w:w w:val="105"/>
                <w:sz w:val="17"/>
                <w:szCs w:val="17"/>
              </w:rPr>
              <w:t>able</w:t>
            </w:r>
            <w:r w:rsidRPr="38D7EEDA" w:rsidR="7389D5BB">
              <w:rPr>
                <w:spacing w:val="-8"/>
                <w:w w:val="105"/>
                <w:sz w:val="17"/>
                <w:szCs w:val="17"/>
              </w:rPr>
              <w:t xml:space="preserve"> </w:t>
            </w:r>
            <w:r w:rsidRPr="38D7EEDA" w:rsidR="7389D5BB">
              <w:rPr>
                <w:w w:val="105"/>
                <w:sz w:val="17"/>
                <w:szCs w:val="17"/>
              </w:rPr>
              <w:t>to produce basic and special stains and be able to stain</w:t>
            </w:r>
            <w:r w:rsidRPr="38D7EEDA" w:rsidR="49005F2E">
              <w:rPr>
                <w:w w:val="105"/>
                <w:sz w:val="17"/>
                <w:szCs w:val="17"/>
              </w:rPr>
              <w:t xml:space="preserve"> </w:t>
            </w:r>
            <w:r w:rsidRPr="38D7EEDA" w:rsidR="28A325C0">
              <w:rPr>
                <w:w w:val="105"/>
                <w:sz w:val="17"/>
                <w:szCs w:val="17"/>
              </w:rPr>
              <w:t>high-quality</w:t>
            </w:r>
            <w:r w:rsidRPr="38D7EEDA" w:rsidR="7389D5BB">
              <w:rPr>
                <w:sz w:val="17"/>
                <w:szCs w:val="17"/>
              </w:rPr>
              <w:t xml:space="preserve"> </w:t>
            </w:r>
            <w:r w:rsidRPr="38D7EEDA" w:rsidR="7389D5BB">
              <w:rPr>
                <w:sz w:val="17"/>
                <w:szCs w:val="17"/>
              </w:rPr>
              <w:t>tissue</w:t>
            </w:r>
            <w:r w:rsidRPr="38D7EEDA" w:rsidR="7389D5BB">
              <w:rPr>
                <w:sz w:val="17"/>
                <w:szCs w:val="17"/>
              </w:rPr>
              <w:t xml:space="preserve"> </w:t>
            </w:r>
            <w:r w:rsidRPr="38D7EEDA" w:rsidR="7389D5BB">
              <w:rPr>
                <w:sz w:val="17"/>
                <w:szCs w:val="17"/>
              </w:rPr>
              <w:t>sections.</w:t>
            </w:r>
          </w:p>
        </w:tc>
      </w:tr>
    </w:tbl>
    <w:p w:rsidR="00504CCB" w:rsidRDefault="00504CCB" w14:paraId="04A720BF" w14:textId="77777777">
      <w:pPr>
        <w:pStyle w:val="BodyText"/>
        <w:spacing w:before="71"/>
        <w:rPr>
          <w:b/>
        </w:rPr>
      </w:pPr>
    </w:p>
    <w:p w:rsidR="00504CCB" w:rsidRDefault="00103C2C" w14:paraId="1AA00359" w14:textId="77777777">
      <w:pPr>
        <w:pStyle w:val="Heading4"/>
        <w:spacing w:after="54"/>
      </w:pPr>
      <w:bookmarkStart w:name="_bookmark18" w:id="17"/>
      <w:bookmarkEnd w:id="17"/>
      <w:r>
        <w:rPr>
          <w:w w:val="105"/>
        </w:rPr>
        <w:t>HTO</w:t>
      </w:r>
      <w:r>
        <w:rPr>
          <w:spacing w:val="-3"/>
          <w:w w:val="105"/>
        </w:rPr>
        <w:t xml:space="preserve"> </w:t>
      </w:r>
      <w:r>
        <w:rPr>
          <w:w w:val="105"/>
        </w:rPr>
        <w:t>210</w:t>
      </w:r>
      <w:r>
        <w:rPr>
          <w:spacing w:val="-5"/>
          <w:w w:val="105"/>
        </w:rPr>
        <w:t xml:space="preserve"> </w:t>
      </w:r>
      <w:r>
        <w:rPr>
          <w:spacing w:val="-2"/>
          <w:w w:val="105"/>
        </w:rPr>
        <w:t>Histopathology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511"/>
      </w:tblGrid>
      <w:tr w:rsidR="00504CCB" w:rsidTr="0008203F" w14:paraId="0350EBE8" w14:textId="77777777">
        <w:trPr>
          <w:trHeight w:val="332"/>
        </w:trPr>
        <w:tc>
          <w:tcPr>
            <w:tcW w:w="514" w:type="dxa"/>
          </w:tcPr>
          <w:p w:rsidR="00504CCB" w:rsidRDefault="00103C2C" w14:paraId="07AD3D82" w14:textId="77777777">
            <w:pPr>
              <w:pStyle w:val="TableParagraph"/>
              <w:ind w:left="50"/>
              <w:rPr>
                <w:sz w:val="17"/>
              </w:rPr>
            </w:pPr>
            <w:r>
              <w:rPr>
                <w:spacing w:val="-2"/>
                <w:w w:val="105"/>
                <w:sz w:val="17"/>
              </w:rPr>
              <w:t>Class</w:t>
            </w:r>
          </w:p>
        </w:tc>
        <w:tc>
          <w:tcPr>
            <w:tcW w:w="245" w:type="dxa"/>
          </w:tcPr>
          <w:p w:rsidR="00504CCB" w:rsidRDefault="00103C2C" w14:paraId="1C1D6557" w14:textId="77777777">
            <w:pPr>
              <w:pStyle w:val="TableParagraph"/>
              <w:rPr>
                <w:sz w:val="17"/>
              </w:rPr>
            </w:pPr>
            <w:r>
              <w:rPr>
                <w:spacing w:val="-10"/>
                <w:w w:val="105"/>
                <w:sz w:val="17"/>
              </w:rPr>
              <w:t>3</w:t>
            </w:r>
          </w:p>
        </w:tc>
        <w:tc>
          <w:tcPr>
            <w:tcW w:w="431" w:type="dxa"/>
          </w:tcPr>
          <w:p w:rsidR="00504CCB" w:rsidRDefault="00103C2C" w14:paraId="2EC58E87" w14:textId="77777777">
            <w:pPr>
              <w:pStyle w:val="TableParagraph"/>
              <w:ind w:left="77"/>
              <w:rPr>
                <w:sz w:val="17"/>
              </w:rPr>
            </w:pPr>
            <w:r>
              <w:rPr>
                <w:spacing w:val="-5"/>
                <w:w w:val="105"/>
                <w:sz w:val="17"/>
              </w:rPr>
              <w:t>Lab</w:t>
            </w:r>
          </w:p>
        </w:tc>
        <w:tc>
          <w:tcPr>
            <w:tcW w:w="247" w:type="dxa"/>
          </w:tcPr>
          <w:p w:rsidR="00504CCB" w:rsidRDefault="00103C2C" w14:paraId="6BF9954D" w14:textId="77777777">
            <w:pPr>
              <w:pStyle w:val="TableParagraph"/>
              <w:ind w:left="79"/>
              <w:rPr>
                <w:sz w:val="17"/>
              </w:rPr>
            </w:pPr>
            <w:r>
              <w:rPr>
                <w:spacing w:val="-10"/>
                <w:w w:val="105"/>
                <w:sz w:val="17"/>
              </w:rPr>
              <w:t>3</w:t>
            </w:r>
          </w:p>
        </w:tc>
        <w:tc>
          <w:tcPr>
            <w:tcW w:w="720" w:type="dxa"/>
          </w:tcPr>
          <w:p w:rsidR="00504CCB" w:rsidRDefault="00103C2C" w14:paraId="60E19705" w14:textId="77777777">
            <w:pPr>
              <w:pStyle w:val="TableParagraph"/>
              <w:rPr>
                <w:sz w:val="17"/>
              </w:rPr>
            </w:pPr>
            <w:r>
              <w:rPr>
                <w:spacing w:val="-2"/>
                <w:w w:val="105"/>
                <w:sz w:val="17"/>
              </w:rPr>
              <w:t>Clinical</w:t>
            </w:r>
          </w:p>
        </w:tc>
        <w:tc>
          <w:tcPr>
            <w:tcW w:w="246" w:type="dxa"/>
          </w:tcPr>
          <w:p w:rsidR="00504CCB" w:rsidRDefault="00103C2C" w14:paraId="496B71F5" w14:textId="77777777">
            <w:pPr>
              <w:pStyle w:val="TableParagraph"/>
              <w:ind w:left="76"/>
              <w:rPr>
                <w:sz w:val="17"/>
              </w:rPr>
            </w:pPr>
            <w:r>
              <w:rPr>
                <w:spacing w:val="-10"/>
                <w:w w:val="105"/>
                <w:sz w:val="17"/>
              </w:rPr>
              <w:t>0</w:t>
            </w:r>
          </w:p>
        </w:tc>
        <w:tc>
          <w:tcPr>
            <w:tcW w:w="562" w:type="dxa"/>
          </w:tcPr>
          <w:p w:rsidR="00504CCB" w:rsidRDefault="00103C2C" w14:paraId="39FFA75C" w14:textId="77777777">
            <w:pPr>
              <w:pStyle w:val="TableParagraph"/>
              <w:ind w:left="76"/>
              <w:rPr>
                <w:sz w:val="17"/>
              </w:rPr>
            </w:pPr>
            <w:r>
              <w:rPr>
                <w:spacing w:val="-4"/>
                <w:w w:val="105"/>
                <w:sz w:val="17"/>
              </w:rPr>
              <w:t>Work</w:t>
            </w:r>
          </w:p>
        </w:tc>
        <w:tc>
          <w:tcPr>
            <w:tcW w:w="246" w:type="dxa"/>
          </w:tcPr>
          <w:p w:rsidR="00504CCB" w:rsidRDefault="00103C2C" w14:paraId="1FC448B8" w14:textId="77777777">
            <w:pPr>
              <w:pStyle w:val="TableParagraph"/>
              <w:ind w:left="75"/>
              <w:rPr>
                <w:sz w:val="17"/>
              </w:rPr>
            </w:pPr>
            <w:r>
              <w:rPr>
                <w:spacing w:val="-10"/>
                <w:w w:val="105"/>
                <w:sz w:val="17"/>
              </w:rPr>
              <w:t>0</w:t>
            </w:r>
          </w:p>
        </w:tc>
        <w:tc>
          <w:tcPr>
            <w:tcW w:w="601" w:type="dxa"/>
          </w:tcPr>
          <w:p w:rsidR="00504CCB" w:rsidRDefault="00103C2C" w14:paraId="48267B95" w14:textId="77777777">
            <w:pPr>
              <w:pStyle w:val="TableParagraph"/>
              <w:ind w:left="75"/>
              <w:rPr>
                <w:sz w:val="17"/>
              </w:rPr>
            </w:pPr>
            <w:r>
              <w:rPr>
                <w:spacing w:val="-2"/>
                <w:w w:val="105"/>
                <w:sz w:val="17"/>
              </w:rPr>
              <w:t>Credit</w:t>
            </w:r>
          </w:p>
        </w:tc>
        <w:tc>
          <w:tcPr>
            <w:tcW w:w="5511" w:type="dxa"/>
          </w:tcPr>
          <w:p w:rsidR="00504CCB" w:rsidRDefault="00103C2C" w14:paraId="075FDA93" w14:textId="77777777">
            <w:pPr>
              <w:pStyle w:val="TableParagraph"/>
              <w:ind w:left="74"/>
              <w:rPr>
                <w:sz w:val="17"/>
              </w:rPr>
            </w:pPr>
            <w:r>
              <w:rPr>
                <w:spacing w:val="-10"/>
                <w:w w:val="105"/>
                <w:sz w:val="17"/>
              </w:rPr>
              <w:t>4</w:t>
            </w:r>
          </w:p>
        </w:tc>
      </w:tr>
      <w:tr w:rsidR="00504CCB" w:rsidTr="0008203F" w14:paraId="3E64A85D" w14:textId="77777777">
        <w:trPr>
          <w:trHeight w:val="961"/>
        </w:trPr>
        <w:tc>
          <w:tcPr>
            <w:tcW w:w="9323" w:type="dxa"/>
            <w:gridSpan w:val="10"/>
          </w:tcPr>
          <w:p w:rsidR="00504CCB" w:rsidRDefault="00103C2C" w14:paraId="5276E717" w14:textId="77777777">
            <w:pPr>
              <w:pStyle w:val="TableParagraph"/>
              <w:spacing w:before="135" w:line="252" w:lineRule="auto"/>
              <w:ind w:left="50" w:right="53"/>
              <w:rPr>
                <w:sz w:val="17"/>
              </w:rPr>
            </w:pPr>
            <w:r>
              <w:rPr>
                <w:w w:val="105"/>
                <w:sz w:val="17"/>
              </w:rPr>
              <w:t>This course provides students with the correlation between histologic procedures and disease processes. Emphasis is placed on changes in tissue associated with various disease states and the use of selected special stains and techniques in identifying disease processes.</w:t>
            </w:r>
            <w:r>
              <w:rPr>
                <w:spacing w:val="-7"/>
                <w:w w:val="105"/>
                <w:sz w:val="17"/>
              </w:rPr>
              <w:t xml:space="preserve"> </w:t>
            </w:r>
            <w:r>
              <w:rPr>
                <w:w w:val="105"/>
                <w:sz w:val="17"/>
              </w:rPr>
              <w:t>Upon</w:t>
            </w:r>
            <w:r>
              <w:rPr>
                <w:spacing w:val="-6"/>
                <w:w w:val="105"/>
                <w:sz w:val="17"/>
              </w:rPr>
              <w:t xml:space="preserve"> </w:t>
            </w:r>
            <w:r>
              <w:rPr>
                <w:w w:val="105"/>
                <w:sz w:val="17"/>
              </w:rPr>
              <w:t>completion,</w:t>
            </w:r>
            <w:r>
              <w:rPr>
                <w:spacing w:val="-8"/>
                <w:w w:val="105"/>
                <w:sz w:val="17"/>
              </w:rPr>
              <w:t xml:space="preserve"> </w:t>
            </w:r>
            <w:r>
              <w:rPr>
                <w:w w:val="105"/>
                <w:sz w:val="17"/>
              </w:rPr>
              <w:t>students</w:t>
            </w:r>
            <w:r>
              <w:rPr>
                <w:spacing w:val="-7"/>
                <w:w w:val="105"/>
                <w:sz w:val="17"/>
              </w:rPr>
              <w:t xml:space="preserve"> </w:t>
            </w:r>
            <w:r>
              <w:rPr>
                <w:w w:val="105"/>
                <w:sz w:val="17"/>
              </w:rPr>
              <w:t>should</w:t>
            </w:r>
            <w:r>
              <w:rPr>
                <w:spacing w:val="-8"/>
                <w:w w:val="105"/>
                <w:sz w:val="17"/>
              </w:rPr>
              <w:t xml:space="preserve"> </w:t>
            </w:r>
            <w:r>
              <w:rPr>
                <w:w w:val="105"/>
                <w:sz w:val="17"/>
              </w:rPr>
              <w:t>be</w:t>
            </w:r>
            <w:r>
              <w:rPr>
                <w:spacing w:val="-8"/>
                <w:w w:val="105"/>
                <w:sz w:val="17"/>
              </w:rPr>
              <w:t xml:space="preserve"> </w:t>
            </w:r>
            <w:r>
              <w:rPr>
                <w:w w:val="105"/>
                <w:sz w:val="17"/>
              </w:rPr>
              <w:t>able</w:t>
            </w:r>
            <w:r>
              <w:rPr>
                <w:spacing w:val="-8"/>
                <w:w w:val="105"/>
                <w:sz w:val="17"/>
              </w:rPr>
              <w:t xml:space="preserve"> </w:t>
            </w:r>
            <w:r>
              <w:rPr>
                <w:w w:val="105"/>
                <w:sz w:val="17"/>
              </w:rPr>
              <w:t>to process tissue samples or apply a stain, and prepare</w:t>
            </w:r>
          </w:p>
          <w:p w:rsidR="00504CCB" w:rsidRDefault="00103C2C" w14:paraId="368C45F5" w14:textId="77777777">
            <w:pPr>
              <w:pStyle w:val="TableParagraph"/>
              <w:spacing w:line="173" w:lineRule="exact"/>
              <w:ind w:left="50"/>
              <w:rPr>
                <w:sz w:val="17"/>
              </w:rPr>
            </w:pPr>
            <w:r>
              <w:rPr>
                <w:w w:val="105"/>
                <w:sz w:val="17"/>
              </w:rPr>
              <w:t>tissue</w:t>
            </w:r>
            <w:r>
              <w:rPr>
                <w:spacing w:val="-4"/>
                <w:w w:val="105"/>
                <w:sz w:val="17"/>
              </w:rPr>
              <w:t xml:space="preserve"> </w:t>
            </w:r>
            <w:r>
              <w:rPr>
                <w:w w:val="105"/>
                <w:sz w:val="17"/>
              </w:rPr>
              <w:t>to</w:t>
            </w:r>
            <w:r>
              <w:rPr>
                <w:spacing w:val="-4"/>
                <w:w w:val="105"/>
                <w:sz w:val="17"/>
              </w:rPr>
              <w:t xml:space="preserve"> </w:t>
            </w:r>
            <w:r>
              <w:rPr>
                <w:w w:val="105"/>
                <w:sz w:val="17"/>
              </w:rPr>
              <w:t>be</w:t>
            </w:r>
            <w:r>
              <w:rPr>
                <w:spacing w:val="-4"/>
                <w:w w:val="105"/>
                <w:sz w:val="17"/>
              </w:rPr>
              <w:t xml:space="preserve"> </w:t>
            </w:r>
            <w:r>
              <w:rPr>
                <w:w w:val="105"/>
                <w:sz w:val="17"/>
              </w:rPr>
              <w:t>viewed</w:t>
            </w:r>
            <w:r>
              <w:rPr>
                <w:spacing w:val="-5"/>
                <w:w w:val="105"/>
                <w:sz w:val="17"/>
              </w:rPr>
              <w:t xml:space="preserve"> </w:t>
            </w:r>
            <w:r>
              <w:rPr>
                <w:w w:val="105"/>
                <w:sz w:val="17"/>
              </w:rPr>
              <w:t>under</w:t>
            </w:r>
            <w:r>
              <w:rPr>
                <w:spacing w:val="-3"/>
                <w:w w:val="105"/>
                <w:sz w:val="17"/>
              </w:rPr>
              <w:t xml:space="preserve"> </w:t>
            </w:r>
            <w:r>
              <w:rPr>
                <w:w w:val="105"/>
                <w:sz w:val="17"/>
              </w:rPr>
              <w:t>a</w:t>
            </w:r>
            <w:r>
              <w:rPr>
                <w:spacing w:val="-4"/>
                <w:w w:val="105"/>
                <w:sz w:val="17"/>
              </w:rPr>
              <w:t xml:space="preserve"> </w:t>
            </w:r>
            <w:r>
              <w:rPr>
                <w:spacing w:val="-2"/>
                <w:w w:val="105"/>
                <w:sz w:val="17"/>
              </w:rPr>
              <w:t>microscope.</w:t>
            </w:r>
          </w:p>
        </w:tc>
      </w:tr>
    </w:tbl>
    <w:p w:rsidR="00504CCB" w:rsidRDefault="00504CCB" w14:paraId="369BC1E4" w14:textId="77777777">
      <w:pPr>
        <w:pStyle w:val="BodyText"/>
        <w:spacing w:before="62"/>
        <w:rPr>
          <w:b/>
        </w:rPr>
      </w:pPr>
    </w:p>
    <w:p w:rsidR="00504CCB" w:rsidRDefault="00103C2C" w14:paraId="106A13F5" w14:textId="77777777">
      <w:pPr>
        <w:pStyle w:val="Heading4"/>
        <w:spacing w:after="55"/>
      </w:pPr>
      <w:bookmarkStart w:name="_bookmark19" w:id="18"/>
      <w:bookmarkEnd w:id="18"/>
      <w:r>
        <w:rPr>
          <w:w w:val="105"/>
        </w:rPr>
        <w:t>HTO</w:t>
      </w:r>
      <w:r>
        <w:rPr>
          <w:spacing w:val="-8"/>
          <w:w w:val="105"/>
        </w:rPr>
        <w:t xml:space="preserve"> </w:t>
      </w:r>
      <w:r>
        <w:rPr>
          <w:w w:val="105"/>
        </w:rPr>
        <w:t>220</w:t>
      </w:r>
      <w:r>
        <w:rPr>
          <w:spacing w:val="-9"/>
          <w:w w:val="105"/>
        </w:rPr>
        <w:t xml:space="preserve"> </w:t>
      </w:r>
      <w:r>
        <w:rPr>
          <w:w w:val="105"/>
        </w:rPr>
        <w:t>Histotechnology</w:t>
      </w:r>
      <w:r>
        <w:rPr>
          <w:spacing w:val="-7"/>
          <w:w w:val="105"/>
        </w:rPr>
        <w:t xml:space="preserve"> </w:t>
      </w:r>
      <w:r>
        <w:rPr>
          <w:spacing w:val="-2"/>
          <w:w w:val="105"/>
        </w:rPr>
        <w:t>Clinical</w:t>
      </w:r>
    </w:p>
    <w:tbl>
      <w:tblPr>
        <w:tblW w:w="9503" w:type="dxa"/>
        <w:tblInd w:w="487" w:type="dxa"/>
        <w:tblLayout w:type="fixed"/>
        <w:tblCellMar>
          <w:left w:w="0" w:type="dxa"/>
          <w:right w:w="0" w:type="dxa"/>
        </w:tblCellMar>
        <w:tblLook w:val="01E0" w:firstRow="1" w:lastRow="1" w:firstColumn="1" w:lastColumn="1" w:noHBand="0" w:noVBand="0"/>
      </w:tblPr>
      <w:tblGrid>
        <w:gridCol w:w="535"/>
        <w:gridCol w:w="275"/>
        <w:gridCol w:w="457"/>
        <w:gridCol w:w="274"/>
        <w:gridCol w:w="759"/>
        <w:gridCol w:w="380"/>
        <w:gridCol w:w="602"/>
        <w:gridCol w:w="283"/>
        <w:gridCol w:w="640"/>
        <w:gridCol w:w="5298"/>
      </w:tblGrid>
      <w:tr w:rsidR="00504CCB" w:rsidTr="008F7FEE" w14:paraId="492C494D" w14:textId="77777777">
        <w:trPr>
          <w:trHeight w:val="233"/>
        </w:trPr>
        <w:tc>
          <w:tcPr>
            <w:tcW w:w="535" w:type="dxa"/>
          </w:tcPr>
          <w:p w:rsidR="00504CCB" w:rsidRDefault="00103C2C" w14:paraId="508C6675" w14:textId="77777777">
            <w:pPr>
              <w:pStyle w:val="TableParagraph"/>
              <w:ind w:left="50"/>
              <w:rPr>
                <w:sz w:val="17"/>
              </w:rPr>
            </w:pPr>
            <w:r>
              <w:rPr>
                <w:spacing w:val="-2"/>
                <w:w w:val="105"/>
                <w:sz w:val="17"/>
              </w:rPr>
              <w:t>Class</w:t>
            </w:r>
          </w:p>
        </w:tc>
        <w:tc>
          <w:tcPr>
            <w:tcW w:w="275" w:type="dxa"/>
          </w:tcPr>
          <w:p w:rsidR="00504CCB" w:rsidRDefault="00103C2C" w14:paraId="35438925" w14:textId="77777777">
            <w:pPr>
              <w:pStyle w:val="TableParagraph"/>
              <w:ind w:left="98"/>
              <w:rPr>
                <w:sz w:val="17"/>
              </w:rPr>
            </w:pPr>
            <w:r>
              <w:rPr>
                <w:spacing w:val="-10"/>
                <w:w w:val="105"/>
                <w:sz w:val="17"/>
              </w:rPr>
              <w:t>0</w:t>
            </w:r>
          </w:p>
        </w:tc>
        <w:tc>
          <w:tcPr>
            <w:tcW w:w="457" w:type="dxa"/>
          </w:tcPr>
          <w:p w:rsidR="00504CCB" w:rsidRDefault="00103C2C" w14:paraId="7AF126D5" w14:textId="77777777">
            <w:pPr>
              <w:pStyle w:val="TableParagraph"/>
              <w:ind w:left="85"/>
              <w:rPr>
                <w:sz w:val="17"/>
              </w:rPr>
            </w:pPr>
            <w:r>
              <w:rPr>
                <w:spacing w:val="-5"/>
                <w:w w:val="105"/>
                <w:sz w:val="17"/>
              </w:rPr>
              <w:t>Lab</w:t>
            </w:r>
          </w:p>
        </w:tc>
        <w:tc>
          <w:tcPr>
            <w:tcW w:w="274" w:type="dxa"/>
          </w:tcPr>
          <w:p w:rsidR="00504CCB" w:rsidRDefault="00103C2C" w14:paraId="106BA3C8" w14:textId="77777777">
            <w:pPr>
              <w:pStyle w:val="TableParagraph"/>
              <w:ind w:left="0"/>
              <w:jc w:val="center"/>
              <w:rPr>
                <w:sz w:val="17"/>
              </w:rPr>
            </w:pPr>
            <w:r>
              <w:rPr>
                <w:spacing w:val="-10"/>
                <w:w w:val="105"/>
                <w:sz w:val="17"/>
              </w:rPr>
              <w:t>0</w:t>
            </w:r>
          </w:p>
        </w:tc>
        <w:tc>
          <w:tcPr>
            <w:tcW w:w="759" w:type="dxa"/>
          </w:tcPr>
          <w:p w:rsidR="00504CCB" w:rsidRDefault="00103C2C" w14:paraId="0C76E070" w14:textId="77777777">
            <w:pPr>
              <w:pStyle w:val="TableParagraph"/>
              <w:ind w:left="84"/>
              <w:rPr>
                <w:sz w:val="17"/>
              </w:rPr>
            </w:pPr>
            <w:r>
              <w:rPr>
                <w:spacing w:val="-2"/>
                <w:w w:val="105"/>
                <w:sz w:val="17"/>
              </w:rPr>
              <w:t>Clinical</w:t>
            </w:r>
          </w:p>
        </w:tc>
        <w:tc>
          <w:tcPr>
            <w:tcW w:w="380" w:type="dxa"/>
          </w:tcPr>
          <w:p w:rsidR="00504CCB" w:rsidRDefault="00103C2C" w14:paraId="478CE5AE" w14:textId="77777777">
            <w:pPr>
              <w:pStyle w:val="TableParagraph"/>
              <w:ind w:left="99"/>
              <w:rPr>
                <w:sz w:val="17"/>
              </w:rPr>
            </w:pPr>
            <w:r>
              <w:rPr>
                <w:spacing w:val="-5"/>
                <w:w w:val="105"/>
                <w:sz w:val="17"/>
              </w:rPr>
              <w:t>24</w:t>
            </w:r>
          </w:p>
        </w:tc>
        <w:tc>
          <w:tcPr>
            <w:tcW w:w="602" w:type="dxa"/>
          </w:tcPr>
          <w:p w:rsidR="00504CCB" w:rsidRDefault="00103C2C" w14:paraId="03541882" w14:textId="77777777">
            <w:pPr>
              <w:pStyle w:val="TableParagraph"/>
              <w:ind w:left="86"/>
              <w:rPr>
                <w:sz w:val="17"/>
              </w:rPr>
            </w:pPr>
            <w:r>
              <w:rPr>
                <w:spacing w:val="-4"/>
                <w:w w:val="105"/>
                <w:sz w:val="17"/>
              </w:rPr>
              <w:t>Work</w:t>
            </w:r>
          </w:p>
        </w:tc>
        <w:tc>
          <w:tcPr>
            <w:tcW w:w="283" w:type="dxa"/>
          </w:tcPr>
          <w:p w:rsidR="00504CCB" w:rsidRDefault="00103C2C" w14:paraId="4C3CF3F7" w14:textId="77777777">
            <w:pPr>
              <w:pStyle w:val="TableParagraph"/>
              <w:ind w:left="90"/>
              <w:rPr>
                <w:sz w:val="17"/>
              </w:rPr>
            </w:pPr>
            <w:r>
              <w:rPr>
                <w:spacing w:val="-10"/>
                <w:w w:val="105"/>
                <w:sz w:val="17"/>
              </w:rPr>
              <w:t>0</w:t>
            </w:r>
          </w:p>
        </w:tc>
        <w:tc>
          <w:tcPr>
            <w:tcW w:w="640" w:type="dxa"/>
          </w:tcPr>
          <w:p w:rsidR="00504CCB" w:rsidRDefault="00103C2C" w14:paraId="5968222C" w14:textId="77777777">
            <w:pPr>
              <w:pStyle w:val="TableParagraph"/>
              <w:ind w:left="79"/>
              <w:rPr>
                <w:sz w:val="17"/>
              </w:rPr>
            </w:pPr>
            <w:r>
              <w:rPr>
                <w:spacing w:val="-2"/>
                <w:w w:val="105"/>
                <w:sz w:val="17"/>
              </w:rPr>
              <w:t>Credit</w:t>
            </w:r>
          </w:p>
        </w:tc>
        <w:tc>
          <w:tcPr>
            <w:tcW w:w="5298" w:type="dxa"/>
          </w:tcPr>
          <w:p w:rsidR="00504CCB" w:rsidRDefault="00103C2C" w14:paraId="0AF3E1DB" w14:textId="77777777">
            <w:pPr>
              <w:pStyle w:val="TableParagraph"/>
              <w:ind w:left="87"/>
              <w:rPr>
                <w:sz w:val="17"/>
              </w:rPr>
            </w:pPr>
            <w:r>
              <w:rPr>
                <w:spacing w:val="-10"/>
                <w:w w:val="105"/>
                <w:sz w:val="17"/>
              </w:rPr>
              <w:t>8</w:t>
            </w:r>
          </w:p>
        </w:tc>
      </w:tr>
      <w:tr w:rsidR="00504CCB" w:rsidTr="008F7FEE" w14:paraId="4C9971D6" w14:textId="77777777">
        <w:trPr>
          <w:trHeight w:val="1060"/>
        </w:trPr>
        <w:tc>
          <w:tcPr>
            <w:tcW w:w="9503" w:type="dxa"/>
            <w:gridSpan w:val="10"/>
          </w:tcPr>
          <w:p w:rsidR="00504CCB" w:rsidP="002F37C4" w:rsidRDefault="00103C2C" w14:paraId="4304F866" w14:textId="77777777">
            <w:pPr>
              <w:pStyle w:val="TableParagraph"/>
              <w:spacing w:before="36" w:line="252" w:lineRule="auto"/>
              <w:ind w:left="50" w:right="720"/>
              <w:rPr>
                <w:sz w:val="17"/>
              </w:rPr>
            </w:pPr>
            <w:r>
              <w:rPr>
                <w:w w:val="105"/>
                <w:sz w:val="17"/>
              </w:rPr>
              <w:t>This</w:t>
            </w:r>
            <w:r>
              <w:rPr>
                <w:spacing w:val="-9"/>
                <w:w w:val="105"/>
                <w:sz w:val="17"/>
              </w:rPr>
              <w:t xml:space="preserve"> </w:t>
            </w:r>
            <w:r>
              <w:rPr>
                <w:w w:val="105"/>
                <w:sz w:val="17"/>
              </w:rPr>
              <w:t>course</w:t>
            </w:r>
            <w:r>
              <w:rPr>
                <w:spacing w:val="-10"/>
                <w:w w:val="105"/>
                <w:sz w:val="17"/>
              </w:rPr>
              <w:t xml:space="preserve"> </w:t>
            </w:r>
            <w:r>
              <w:rPr>
                <w:w w:val="105"/>
                <w:sz w:val="17"/>
              </w:rPr>
              <w:t>provides</w:t>
            </w:r>
            <w:r>
              <w:rPr>
                <w:spacing w:val="-10"/>
                <w:w w:val="105"/>
                <w:sz w:val="17"/>
              </w:rPr>
              <w:t xml:space="preserve"> </w:t>
            </w:r>
            <w:r>
              <w:rPr>
                <w:w w:val="105"/>
                <w:sz w:val="17"/>
              </w:rPr>
              <w:t>the</w:t>
            </w:r>
            <w:r>
              <w:rPr>
                <w:spacing w:val="-9"/>
                <w:w w:val="105"/>
                <w:sz w:val="17"/>
              </w:rPr>
              <w:t xml:space="preserve"> </w:t>
            </w:r>
            <w:r>
              <w:rPr>
                <w:w w:val="105"/>
                <w:sz w:val="17"/>
              </w:rPr>
              <w:t>entry-level</w:t>
            </w:r>
            <w:r>
              <w:rPr>
                <w:spacing w:val="-9"/>
                <w:w w:val="105"/>
                <w:sz w:val="17"/>
              </w:rPr>
              <w:t xml:space="preserve"> </w:t>
            </w:r>
            <w:proofErr w:type="spellStart"/>
            <w:r>
              <w:rPr>
                <w:w w:val="105"/>
                <w:sz w:val="17"/>
              </w:rPr>
              <w:t>histotechnician</w:t>
            </w:r>
            <w:proofErr w:type="spellEnd"/>
            <w:r>
              <w:rPr>
                <w:spacing w:val="-10"/>
                <w:w w:val="105"/>
                <w:sz w:val="17"/>
              </w:rPr>
              <w:t xml:space="preserve"> </w:t>
            </w:r>
            <w:r>
              <w:rPr>
                <w:w w:val="105"/>
                <w:sz w:val="17"/>
              </w:rPr>
              <w:t>clinical experience in an approved clinical histology laboratory.</w:t>
            </w:r>
          </w:p>
          <w:p w:rsidR="00504CCB" w:rsidP="002F37C4" w:rsidRDefault="00103C2C" w14:paraId="70F6F171" w14:textId="78C3F478">
            <w:pPr>
              <w:pStyle w:val="TableParagraph"/>
              <w:spacing w:line="252" w:lineRule="auto"/>
              <w:ind w:left="50" w:right="720"/>
              <w:rPr>
                <w:sz w:val="17"/>
              </w:rPr>
            </w:pPr>
            <w:r>
              <w:rPr>
                <w:w w:val="105"/>
                <w:sz w:val="17"/>
              </w:rPr>
              <w:t>Emphasis is placed on learning and performing routine laboratory</w:t>
            </w:r>
            <w:r>
              <w:rPr>
                <w:spacing w:val="-9"/>
                <w:w w:val="105"/>
                <w:sz w:val="17"/>
              </w:rPr>
              <w:t xml:space="preserve"> </w:t>
            </w:r>
            <w:r>
              <w:rPr>
                <w:w w:val="105"/>
                <w:sz w:val="17"/>
              </w:rPr>
              <w:t>operations</w:t>
            </w:r>
            <w:r>
              <w:rPr>
                <w:spacing w:val="-5"/>
                <w:w w:val="105"/>
                <w:sz w:val="17"/>
              </w:rPr>
              <w:t xml:space="preserve"> </w:t>
            </w:r>
            <w:r>
              <w:rPr>
                <w:w w:val="105"/>
                <w:sz w:val="17"/>
              </w:rPr>
              <w:t>and</w:t>
            </w:r>
            <w:r>
              <w:rPr>
                <w:spacing w:val="-4"/>
                <w:w w:val="105"/>
                <w:sz w:val="17"/>
              </w:rPr>
              <w:t xml:space="preserve"> </w:t>
            </w:r>
            <w:r>
              <w:rPr>
                <w:w w:val="105"/>
                <w:sz w:val="17"/>
              </w:rPr>
              <w:t>the</w:t>
            </w:r>
            <w:r>
              <w:rPr>
                <w:spacing w:val="-6"/>
                <w:w w:val="105"/>
                <w:sz w:val="17"/>
              </w:rPr>
              <w:t xml:space="preserve"> </w:t>
            </w:r>
            <w:r>
              <w:rPr>
                <w:w w:val="105"/>
                <w:sz w:val="17"/>
              </w:rPr>
              <w:t>production</w:t>
            </w:r>
            <w:r>
              <w:rPr>
                <w:spacing w:val="-6"/>
                <w:w w:val="105"/>
                <w:sz w:val="17"/>
              </w:rPr>
              <w:t xml:space="preserve"> </w:t>
            </w:r>
            <w:r>
              <w:rPr>
                <w:w w:val="105"/>
                <w:sz w:val="17"/>
              </w:rPr>
              <w:t>of</w:t>
            </w:r>
            <w:r>
              <w:rPr>
                <w:spacing w:val="-6"/>
                <w:w w:val="105"/>
                <w:sz w:val="17"/>
              </w:rPr>
              <w:t xml:space="preserve"> </w:t>
            </w:r>
            <w:r>
              <w:rPr>
                <w:w w:val="105"/>
                <w:sz w:val="17"/>
              </w:rPr>
              <w:t>a</w:t>
            </w:r>
            <w:r>
              <w:rPr>
                <w:spacing w:val="-6"/>
                <w:w w:val="105"/>
                <w:sz w:val="17"/>
              </w:rPr>
              <w:t xml:space="preserve"> </w:t>
            </w:r>
            <w:r>
              <w:rPr>
                <w:w w:val="105"/>
                <w:sz w:val="17"/>
              </w:rPr>
              <w:t>slide</w:t>
            </w:r>
            <w:r>
              <w:rPr>
                <w:spacing w:val="-5"/>
                <w:w w:val="105"/>
                <w:sz w:val="17"/>
              </w:rPr>
              <w:t xml:space="preserve"> </w:t>
            </w:r>
            <w:r>
              <w:rPr>
                <w:w w:val="105"/>
                <w:sz w:val="17"/>
              </w:rPr>
              <w:t>set</w:t>
            </w:r>
            <w:r>
              <w:rPr>
                <w:spacing w:val="-5"/>
                <w:w w:val="105"/>
                <w:sz w:val="17"/>
              </w:rPr>
              <w:t xml:space="preserve"> </w:t>
            </w:r>
            <w:r>
              <w:rPr>
                <w:w w:val="105"/>
                <w:sz w:val="17"/>
              </w:rPr>
              <w:t>for</w:t>
            </w:r>
            <w:r>
              <w:rPr>
                <w:spacing w:val="-6"/>
                <w:w w:val="105"/>
                <w:sz w:val="17"/>
              </w:rPr>
              <w:t xml:space="preserve"> </w:t>
            </w:r>
            <w:r>
              <w:rPr>
                <w:w w:val="105"/>
                <w:sz w:val="17"/>
              </w:rPr>
              <w:t>the practical component of the certification examination. Upon completion, students should be able to demonstrate proficiency</w:t>
            </w:r>
            <w:r>
              <w:rPr>
                <w:spacing w:val="-10"/>
                <w:w w:val="105"/>
                <w:sz w:val="17"/>
              </w:rPr>
              <w:t xml:space="preserve"> </w:t>
            </w:r>
            <w:r>
              <w:rPr>
                <w:w w:val="105"/>
                <w:sz w:val="17"/>
              </w:rPr>
              <w:t>in</w:t>
            </w:r>
            <w:r>
              <w:rPr>
                <w:spacing w:val="-7"/>
                <w:w w:val="105"/>
                <w:sz w:val="17"/>
              </w:rPr>
              <w:t xml:space="preserve"> </w:t>
            </w:r>
            <w:r>
              <w:rPr>
                <w:w w:val="105"/>
                <w:sz w:val="17"/>
              </w:rPr>
              <w:t>histologic</w:t>
            </w:r>
            <w:r>
              <w:rPr>
                <w:spacing w:val="-6"/>
                <w:w w:val="105"/>
                <w:sz w:val="17"/>
              </w:rPr>
              <w:t xml:space="preserve"> </w:t>
            </w:r>
            <w:r>
              <w:rPr>
                <w:w w:val="105"/>
                <w:sz w:val="17"/>
              </w:rPr>
              <w:t>techniques</w:t>
            </w:r>
            <w:r>
              <w:rPr>
                <w:spacing w:val="-6"/>
                <w:w w:val="105"/>
                <w:sz w:val="17"/>
              </w:rPr>
              <w:t xml:space="preserve"> </w:t>
            </w:r>
            <w:r>
              <w:rPr>
                <w:w w:val="105"/>
                <w:sz w:val="17"/>
              </w:rPr>
              <w:t>and</w:t>
            </w:r>
            <w:r>
              <w:rPr>
                <w:spacing w:val="-7"/>
                <w:w w:val="105"/>
                <w:sz w:val="17"/>
              </w:rPr>
              <w:t xml:space="preserve"> </w:t>
            </w:r>
            <w:r>
              <w:rPr>
                <w:w w:val="105"/>
                <w:sz w:val="17"/>
              </w:rPr>
              <w:t>be</w:t>
            </w:r>
            <w:r>
              <w:rPr>
                <w:spacing w:val="-7"/>
                <w:w w:val="105"/>
                <w:sz w:val="17"/>
              </w:rPr>
              <w:t xml:space="preserve"> </w:t>
            </w:r>
            <w:r>
              <w:rPr>
                <w:w w:val="105"/>
                <w:sz w:val="17"/>
              </w:rPr>
              <w:t>prepared</w:t>
            </w:r>
            <w:r>
              <w:rPr>
                <w:spacing w:val="-7"/>
                <w:w w:val="105"/>
                <w:sz w:val="17"/>
              </w:rPr>
              <w:t xml:space="preserve"> </w:t>
            </w:r>
            <w:r>
              <w:rPr>
                <w:w w:val="105"/>
                <w:sz w:val="17"/>
              </w:rPr>
              <w:t>to</w:t>
            </w:r>
            <w:r>
              <w:rPr>
                <w:spacing w:val="-7"/>
                <w:w w:val="105"/>
                <w:sz w:val="17"/>
              </w:rPr>
              <w:t xml:space="preserve"> </w:t>
            </w:r>
            <w:r>
              <w:rPr>
                <w:w w:val="105"/>
                <w:sz w:val="17"/>
              </w:rPr>
              <w:t>apply</w:t>
            </w:r>
            <w:r w:rsidR="002F37C4">
              <w:rPr>
                <w:w w:val="105"/>
                <w:sz w:val="17"/>
              </w:rPr>
              <w:t xml:space="preserve"> </w:t>
            </w:r>
            <w:r>
              <w:rPr>
                <w:w w:val="105"/>
                <w:sz w:val="17"/>
              </w:rPr>
              <w:t>to</w:t>
            </w:r>
            <w:r>
              <w:rPr>
                <w:spacing w:val="-7"/>
                <w:w w:val="105"/>
                <w:sz w:val="17"/>
              </w:rPr>
              <w:t xml:space="preserve"> </w:t>
            </w:r>
            <w:r>
              <w:rPr>
                <w:w w:val="105"/>
                <w:sz w:val="17"/>
              </w:rPr>
              <w:t>take</w:t>
            </w:r>
            <w:r>
              <w:rPr>
                <w:spacing w:val="-7"/>
                <w:w w:val="105"/>
                <w:sz w:val="17"/>
              </w:rPr>
              <w:t xml:space="preserve"> </w:t>
            </w:r>
            <w:r>
              <w:rPr>
                <w:w w:val="105"/>
                <w:sz w:val="17"/>
              </w:rPr>
              <w:t>the</w:t>
            </w:r>
            <w:r>
              <w:rPr>
                <w:spacing w:val="-7"/>
                <w:w w:val="105"/>
                <w:sz w:val="17"/>
              </w:rPr>
              <w:t xml:space="preserve"> </w:t>
            </w:r>
            <w:r>
              <w:rPr>
                <w:w w:val="105"/>
                <w:sz w:val="17"/>
              </w:rPr>
              <w:t>Histology</w:t>
            </w:r>
            <w:r>
              <w:rPr>
                <w:spacing w:val="-9"/>
                <w:w w:val="105"/>
                <w:sz w:val="17"/>
              </w:rPr>
              <w:t xml:space="preserve"> </w:t>
            </w:r>
            <w:r>
              <w:rPr>
                <w:w w:val="105"/>
                <w:sz w:val="17"/>
              </w:rPr>
              <w:t>Technician</w:t>
            </w:r>
            <w:r>
              <w:rPr>
                <w:spacing w:val="-7"/>
                <w:w w:val="105"/>
                <w:sz w:val="17"/>
              </w:rPr>
              <w:t xml:space="preserve"> </w:t>
            </w:r>
            <w:r>
              <w:rPr>
                <w:w w:val="105"/>
                <w:sz w:val="17"/>
              </w:rPr>
              <w:t>certification</w:t>
            </w:r>
            <w:r>
              <w:rPr>
                <w:spacing w:val="-7"/>
                <w:w w:val="105"/>
                <w:sz w:val="17"/>
              </w:rPr>
              <w:t xml:space="preserve"> </w:t>
            </w:r>
            <w:r>
              <w:rPr>
                <w:spacing w:val="-4"/>
                <w:w w:val="105"/>
                <w:sz w:val="17"/>
              </w:rPr>
              <w:t>exam.</w:t>
            </w:r>
          </w:p>
        </w:tc>
      </w:tr>
    </w:tbl>
    <w:p w:rsidR="00504CCB" w:rsidRDefault="00504CCB" w14:paraId="35B10D43" w14:textId="77777777">
      <w:pPr>
        <w:pStyle w:val="BodyText"/>
        <w:spacing w:before="62"/>
        <w:rPr>
          <w:b/>
        </w:rPr>
      </w:pPr>
    </w:p>
    <w:p w:rsidR="00504CCB" w:rsidRDefault="00103C2C" w14:paraId="64569A1B" w14:textId="77777777">
      <w:pPr>
        <w:pStyle w:val="Heading4"/>
        <w:spacing w:after="54"/>
      </w:pPr>
      <w:bookmarkStart w:name="_bookmark20" w:id="19"/>
      <w:bookmarkEnd w:id="19"/>
      <w:r>
        <w:rPr>
          <w:w w:val="105"/>
        </w:rPr>
        <w:t>HTO</w:t>
      </w:r>
      <w:r>
        <w:rPr>
          <w:spacing w:val="-6"/>
          <w:w w:val="105"/>
        </w:rPr>
        <w:t xml:space="preserve"> </w:t>
      </w:r>
      <w:r>
        <w:rPr>
          <w:w w:val="105"/>
        </w:rPr>
        <w:t>230</w:t>
      </w:r>
      <w:r>
        <w:rPr>
          <w:spacing w:val="-8"/>
          <w:w w:val="105"/>
        </w:rPr>
        <w:t xml:space="preserve"> </w:t>
      </w:r>
      <w:r>
        <w:rPr>
          <w:w w:val="105"/>
        </w:rPr>
        <w:t>Professional</w:t>
      </w:r>
      <w:r>
        <w:rPr>
          <w:spacing w:val="-6"/>
          <w:w w:val="105"/>
        </w:rPr>
        <w:t xml:space="preserve"> </w:t>
      </w:r>
      <w:r>
        <w:rPr>
          <w:spacing w:val="-2"/>
          <w:w w:val="105"/>
        </w:rPr>
        <w:t>Issues</w:t>
      </w:r>
    </w:p>
    <w:tbl>
      <w:tblPr>
        <w:tblW w:w="9413" w:type="dxa"/>
        <w:tblInd w:w="487" w:type="dxa"/>
        <w:tblLayout w:type="fixed"/>
        <w:tblCellMar>
          <w:left w:w="0" w:type="dxa"/>
          <w:right w:w="0" w:type="dxa"/>
        </w:tblCellMar>
        <w:tblLook w:val="01E0" w:firstRow="1" w:lastRow="1" w:firstColumn="1" w:lastColumn="1" w:noHBand="0" w:noVBand="0"/>
      </w:tblPr>
      <w:tblGrid>
        <w:gridCol w:w="519"/>
        <w:gridCol w:w="247"/>
        <w:gridCol w:w="435"/>
        <w:gridCol w:w="249"/>
        <w:gridCol w:w="726"/>
        <w:gridCol w:w="248"/>
        <w:gridCol w:w="567"/>
        <w:gridCol w:w="248"/>
        <w:gridCol w:w="606"/>
        <w:gridCol w:w="5568"/>
      </w:tblGrid>
      <w:tr w:rsidR="00504CCB" w:rsidTr="38D7EEDA" w14:paraId="45A8DEEF" w14:textId="77777777">
        <w:trPr>
          <w:trHeight w:val="197"/>
        </w:trPr>
        <w:tc>
          <w:tcPr>
            <w:tcW w:w="519" w:type="dxa"/>
            <w:tcMar/>
          </w:tcPr>
          <w:p w:rsidR="00504CCB" w:rsidRDefault="00103C2C" w14:paraId="6962E4AF" w14:textId="77777777">
            <w:pPr>
              <w:pStyle w:val="TableParagraph"/>
              <w:ind w:left="50"/>
              <w:rPr>
                <w:sz w:val="17"/>
              </w:rPr>
            </w:pPr>
            <w:r>
              <w:rPr>
                <w:spacing w:val="-2"/>
                <w:w w:val="105"/>
                <w:sz w:val="17"/>
              </w:rPr>
              <w:t>Class</w:t>
            </w:r>
          </w:p>
        </w:tc>
        <w:tc>
          <w:tcPr>
            <w:tcW w:w="247" w:type="dxa"/>
            <w:tcMar/>
          </w:tcPr>
          <w:p w:rsidR="00504CCB" w:rsidRDefault="00103C2C" w14:paraId="11EBF67A" w14:textId="77777777">
            <w:pPr>
              <w:pStyle w:val="TableParagraph"/>
              <w:rPr>
                <w:sz w:val="17"/>
              </w:rPr>
            </w:pPr>
            <w:r>
              <w:rPr>
                <w:spacing w:val="-10"/>
                <w:w w:val="105"/>
                <w:sz w:val="17"/>
              </w:rPr>
              <w:t>3</w:t>
            </w:r>
          </w:p>
        </w:tc>
        <w:tc>
          <w:tcPr>
            <w:tcW w:w="435" w:type="dxa"/>
            <w:tcMar/>
          </w:tcPr>
          <w:p w:rsidR="00504CCB" w:rsidRDefault="00103C2C" w14:paraId="245B6530" w14:textId="77777777">
            <w:pPr>
              <w:pStyle w:val="TableParagraph"/>
              <w:ind w:left="77"/>
              <w:rPr>
                <w:sz w:val="17"/>
              </w:rPr>
            </w:pPr>
            <w:r>
              <w:rPr>
                <w:spacing w:val="-5"/>
                <w:w w:val="105"/>
                <w:sz w:val="17"/>
              </w:rPr>
              <w:t>Lab</w:t>
            </w:r>
          </w:p>
        </w:tc>
        <w:tc>
          <w:tcPr>
            <w:tcW w:w="249" w:type="dxa"/>
            <w:tcMar/>
          </w:tcPr>
          <w:p w:rsidR="00504CCB" w:rsidRDefault="00103C2C" w14:paraId="6145A51F" w14:textId="77777777">
            <w:pPr>
              <w:pStyle w:val="TableParagraph"/>
              <w:ind w:left="79"/>
              <w:rPr>
                <w:sz w:val="17"/>
              </w:rPr>
            </w:pPr>
            <w:r>
              <w:rPr>
                <w:spacing w:val="-10"/>
                <w:w w:val="105"/>
                <w:sz w:val="17"/>
              </w:rPr>
              <w:t>0</w:t>
            </w:r>
          </w:p>
        </w:tc>
        <w:tc>
          <w:tcPr>
            <w:tcW w:w="726" w:type="dxa"/>
            <w:tcMar/>
          </w:tcPr>
          <w:p w:rsidR="00504CCB" w:rsidRDefault="00103C2C" w14:paraId="47DC896D" w14:textId="77777777">
            <w:pPr>
              <w:pStyle w:val="TableParagraph"/>
              <w:rPr>
                <w:sz w:val="17"/>
              </w:rPr>
            </w:pPr>
            <w:r>
              <w:rPr>
                <w:spacing w:val="-2"/>
                <w:w w:val="105"/>
                <w:sz w:val="17"/>
              </w:rPr>
              <w:t>Clinical</w:t>
            </w:r>
          </w:p>
        </w:tc>
        <w:tc>
          <w:tcPr>
            <w:tcW w:w="248" w:type="dxa"/>
            <w:tcMar/>
          </w:tcPr>
          <w:p w:rsidR="00504CCB" w:rsidRDefault="00103C2C" w14:paraId="7290FB67" w14:textId="77777777">
            <w:pPr>
              <w:pStyle w:val="TableParagraph"/>
              <w:ind w:left="76"/>
              <w:rPr>
                <w:sz w:val="17"/>
              </w:rPr>
            </w:pPr>
            <w:r>
              <w:rPr>
                <w:spacing w:val="-10"/>
                <w:w w:val="105"/>
                <w:sz w:val="17"/>
              </w:rPr>
              <w:t>0</w:t>
            </w:r>
          </w:p>
        </w:tc>
        <w:tc>
          <w:tcPr>
            <w:tcW w:w="567" w:type="dxa"/>
            <w:tcMar/>
          </w:tcPr>
          <w:p w:rsidR="00504CCB" w:rsidRDefault="00103C2C" w14:paraId="3F099255" w14:textId="77777777">
            <w:pPr>
              <w:pStyle w:val="TableParagraph"/>
              <w:ind w:left="76"/>
              <w:rPr>
                <w:sz w:val="17"/>
              </w:rPr>
            </w:pPr>
            <w:r>
              <w:rPr>
                <w:spacing w:val="-4"/>
                <w:w w:val="105"/>
                <w:sz w:val="17"/>
              </w:rPr>
              <w:t>Work</w:t>
            </w:r>
          </w:p>
        </w:tc>
        <w:tc>
          <w:tcPr>
            <w:tcW w:w="248" w:type="dxa"/>
            <w:tcMar/>
          </w:tcPr>
          <w:p w:rsidR="00504CCB" w:rsidRDefault="00103C2C" w14:paraId="6D3FA0B7" w14:textId="77777777">
            <w:pPr>
              <w:pStyle w:val="TableParagraph"/>
              <w:ind w:left="75"/>
              <w:rPr>
                <w:sz w:val="17"/>
              </w:rPr>
            </w:pPr>
            <w:r>
              <w:rPr>
                <w:spacing w:val="-10"/>
                <w:w w:val="105"/>
                <w:sz w:val="17"/>
              </w:rPr>
              <w:t>0</w:t>
            </w:r>
          </w:p>
        </w:tc>
        <w:tc>
          <w:tcPr>
            <w:tcW w:w="606" w:type="dxa"/>
            <w:tcMar/>
          </w:tcPr>
          <w:p w:rsidR="00504CCB" w:rsidRDefault="00103C2C" w14:paraId="3D058484" w14:textId="77777777">
            <w:pPr>
              <w:pStyle w:val="TableParagraph"/>
              <w:ind w:left="75"/>
              <w:rPr>
                <w:sz w:val="17"/>
              </w:rPr>
            </w:pPr>
            <w:r>
              <w:rPr>
                <w:spacing w:val="-2"/>
                <w:w w:val="105"/>
                <w:sz w:val="17"/>
              </w:rPr>
              <w:t>Credit</w:t>
            </w:r>
          </w:p>
        </w:tc>
        <w:tc>
          <w:tcPr>
            <w:tcW w:w="5568" w:type="dxa"/>
            <w:tcMar/>
          </w:tcPr>
          <w:p w:rsidR="00504CCB" w:rsidRDefault="00103C2C" w14:paraId="17B9957F" w14:textId="77777777">
            <w:pPr>
              <w:pStyle w:val="TableParagraph"/>
              <w:ind w:left="74"/>
              <w:rPr>
                <w:sz w:val="17"/>
              </w:rPr>
            </w:pPr>
            <w:r>
              <w:rPr>
                <w:spacing w:val="-10"/>
                <w:w w:val="105"/>
                <w:sz w:val="17"/>
              </w:rPr>
              <w:t>3</w:t>
            </w:r>
          </w:p>
        </w:tc>
      </w:tr>
      <w:tr w:rsidR="00504CCB" w:rsidTr="38D7EEDA" w14:paraId="3678E8F4" w14:textId="77777777">
        <w:trPr>
          <w:trHeight w:val="1237"/>
        </w:trPr>
        <w:tc>
          <w:tcPr>
            <w:tcW w:w="9413" w:type="dxa"/>
            <w:gridSpan w:val="10"/>
            <w:tcMar/>
          </w:tcPr>
          <w:p w:rsidR="00504CCB" w:rsidP="38D7EEDA" w:rsidRDefault="00103C2C" w14:paraId="36F37FC1" w14:textId="50CD122B">
            <w:pPr>
              <w:pStyle w:val="TableParagraph"/>
              <w:spacing w:before="37" w:line="252" w:lineRule="auto"/>
              <w:ind w:left="50" w:right="720"/>
              <w:rPr>
                <w:sz w:val="17"/>
                <w:szCs w:val="17"/>
              </w:rPr>
            </w:pPr>
            <w:r w:rsidRPr="38D7EEDA" w:rsidR="00103C2C">
              <w:rPr>
                <w:w w:val="105"/>
                <w:sz w:val="17"/>
                <w:szCs w:val="17"/>
              </w:rPr>
              <w:t xml:space="preserve">This course provides </w:t>
            </w:r>
            <w:r w:rsidRPr="38D7EEDA" w:rsidR="74436B1B">
              <w:rPr>
                <w:sz w:val="17"/>
                <w:szCs w:val="17"/>
              </w:rPr>
              <w:t>practical</w:t>
            </w:r>
            <w:r w:rsidRPr="38D7EEDA" w:rsidR="00103C2C">
              <w:rPr>
                <w:sz w:val="17"/>
                <w:szCs w:val="17"/>
              </w:rPr>
              <w:t xml:space="preserve"> application and integration of histology theory and practice using case studies. Topics include laboratory operations and accreditation</w:t>
            </w:r>
            <w:r w:rsidRPr="38D7EEDA" w:rsidR="00103C2C">
              <w:rPr>
                <w:sz w:val="17"/>
                <w:szCs w:val="17"/>
              </w:rPr>
              <w:t xml:space="preserve"> </w:t>
            </w:r>
            <w:r w:rsidRPr="38D7EEDA" w:rsidR="00103C2C">
              <w:rPr>
                <w:sz w:val="17"/>
                <w:szCs w:val="17"/>
              </w:rPr>
              <w:t>processes,</w:t>
            </w:r>
            <w:r w:rsidRPr="38D7EEDA" w:rsidR="00103C2C">
              <w:rPr>
                <w:sz w:val="17"/>
                <w:szCs w:val="17"/>
              </w:rPr>
              <w:t xml:space="preserve"> </w:t>
            </w:r>
            <w:r w:rsidRPr="38D7EEDA" w:rsidR="00103C2C">
              <w:rPr>
                <w:sz w:val="17"/>
                <w:szCs w:val="17"/>
              </w:rPr>
              <w:t>professional</w:t>
            </w:r>
            <w:r w:rsidRPr="38D7EEDA" w:rsidR="00103C2C">
              <w:rPr>
                <w:sz w:val="17"/>
                <w:szCs w:val="17"/>
              </w:rPr>
              <w:t xml:space="preserve"> </w:t>
            </w:r>
            <w:r w:rsidRPr="38D7EEDA" w:rsidR="00103C2C">
              <w:rPr>
                <w:sz w:val="17"/>
                <w:szCs w:val="17"/>
              </w:rPr>
              <w:t>and</w:t>
            </w:r>
            <w:r w:rsidRPr="38D7EEDA" w:rsidR="00103C2C">
              <w:rPr>
                <w:sz w:val="17"/>
                <w:szCs w:val="17"/>
              </w:rPr>
              <w:t xml:space="preserve"> </w:t>
            </w:r>
            <w:r w:rsidRPr="38D7EEDA" w:rsidR="00103C2C">
              <w:rPr>
                <w:sz w:val="17"/>
                <w:szCs w:val="17"/>
              </w:rPr>
              <w:t>ethical</w:t>
            </w:r>
            <w:r w:rsidRPr="38D7EEDA" w:rsidR="00103C2C">
              <w:rPr>
                <w:sz w:val="17"/>
                <w:szCs w:val="17"/>
              </w:rPr>
              <w:t xml:space="preserve"> </w:t>
            </w:r>
            <w:r w:rsidRPr="38D7EEDA" w:rsidR="00103C2C">
              <w:rPr>
                <w:sz w:val="17"/>
                <w:szCs w:val="17"/>
              </w:rPr>
              <w:t>issues, laboratory</w:t>
            </w:r>
            <w:r w:rsidRPr="38D7EEDA" w:rsidR="00103C2C">
              <w:rPr>
                <w:sz w:val="17"/>
                <w:szCs w:val="17"/>
              </w:rPr>
              <w:t xml:space="preserve"> </w:t>
            </w:r>
            <w:r w:rsidRPr="38D7EEDA" w:rsidR="00103C2C">
              <w:rPr>
                <w:sz w:val="17"/>
                <w:szCs w:val="17"/>
              </w:rPr>
              <w:t>management principles, and preparation for the certification examination. Upon completion,</w:t>
            </w:r>
            <w:r w:rsidRPr="38D7EEDA" w:rsidR="3C9BB9DC">
              <w:rPr>
                <w:sz w:val="17"/>
                <w:szCs w:val="17"/>
              </w:rPr>
              <w:t xml:space="preserve"> </w:t>
            </w:r>
            <w:r w:rsidRPr="38D7EEDA" w:rsidR="00103C2C">
              <w:rPr>
                <w:sz w:val="17"/>
                <w:szCs w:val="17"/>
              </w:rPr>
              <w:t>students</w:t>
            </w:r>
            <w:r w:rsidRPr="38D7EEDA" w:rsidR="00103C2C">
              <w:rPr>
                <w:sz w:val="17"/>
                <w:szCs w:val="17"/>
              </w:rPr>
              <w:t xml:space="preserve"> </w:t>
            </w:r>
            <w:r w:rsidRPr="38D7EEDA" w:rsidR="00103C2C">
              <w:rPr>
                <w:sz w:val="17"/>
                <w:szCs w:val="17"/>
              </w:rPr>
              <w:t>should</w:t>
            </w:r>
            <w:r w:rsidRPr="38D7EEDA" w:rsidR="00103C2C">
              <w:rPr>
                <w:sz w:val="17"/>
                <w:szCs w:val="17"/>
              </w:rPr>
              <w:t xml:space="preserve"> </w:t>
            </w:r>
            <w:r w:rsidRPr="38D7EEDA" w:rsidR="00103C2C">
              <w:rPr>
                <w:sz w:val="17"/>
                <w:szCs w:val="17"/>
              </w:rPr>
              <w:t>be</w:t>
            </w:r>
            <w:r w:rsidRPr="38D7EEDA" w:rsidR="00103C2C">
              <w:rPr>
                <w:sz w:val="17"/>
                <w:szCs w:val="17"/>
              </w:rPr>
              <w:t xml:space="preserve"> </w:t>
            </w:r>
            <w:r w:rsidRPr="38D7EEDA" w:rsidR="00103C2C">
              <w:rPr>
                <w:sz w:val="17"/>
                <w:szCs w:val="17"/>
              </w:rPr>
              <w:t>able</w:t>
            </w:r>
            <w:r w:rsidRPr="38D7EEDA" w:rsidR="00103C2C">
              <w:rPr>
                <w:sz w:val="17"/>
                <w:szCs w:val="17"/>
              </w:rPr>
              <w:t xml:space="preserve"> </w:t>
            </w:r>
            <w:r w:rsidRPr="38D7EEDA" w:rsidR="00103C2C">
              <w:rPr>
                <w:sz w:val="17"/>
                <w:szCs w:val="17"/>
              </w:rPr>
              <w:t>to</w:t>
            </w:r>
            <w:r w:rsidRPr="38D7EEDA" w:rsidR="00103C2C">
              <w:rPr>
                <w:sz w:val="17"/>
                <w:szCs w:val="17"/>
              </w:rPr>
              <w:t xml:space="preserve"> </w:t>
            </w:r>
            <w:r w:rsidRPr="38D7EEDA" w:rsidR="00103C2C">
              <w:rPr>
                <w:sz w:val="17"/>
                <w:szCs w:val="17"/>
              </w:rPr>
              <w:t>demonstrate</w:t>
            </w:r>
            <w:r w:rsidRPr="38D7EEDA" w:rsidR="00103C2C">
              <w:rPr>
                <w:sz w:val="17"/>
                <w:szCs w:val="17"/>
              </w:rPr>
              <w:t xml:space="preserve"> </w:t>
            </w:r>
            <w:r w:rsidRPr="38D7EEDA" w:rsidR="00103C2C">
              <w:rPr>
                <w:sz w:val="17"/>
                <w:szCs w:val="17"/>
              </w:rPr>
              <w:t>beginning-</w:t>
            </w:r>
            <w:r w:rsidRPr="38D7EEDA" w:rsidR="00103C2C">
              <w:rPr>
                <w:sz w:val="17"/>
                <w:szCs w:val="17"/>
              </w:rPr>
              <w:t>level</w:t>
            </w:r>
            <w:r w:rsidRPr="38D7EEDA" w:rsidR="761985CC">
              <w:rPr>
                <w:sz w:val="17"/>
                <w:szCs w:val="17"/>
              </w:rPr>
              <w:t xml:space="preserve"> </w:t>
            </w:r>
            <w:r w:rsidRPr="38D7EEDA" w:rsidR="761985CC">
              <w:rPr>
                <w:sz w:val="17"/>
                <w:szCs w:val="17"/>
              </w:rPr>
              <w:t>skills</w:t>
            </w:r>
            <w:r w:rsidRPr="38D7EEDA" w:rsidR="761985CC">
              <w:rPr>
                <w:sz w:val="17"/>
                <w:szCs w:val="17"/>
              </w:rPr>
              <w:t xml:space="preserve"> </w:t>
            </w:r>
            <w:r w:rsidRPr="38D7EEDA" w:rsidR="761985CC">
              <w:rPr>
                <w:sz w:val="17"/>
                <w:szCs w:val="17"/>
              </w:rPr>
              <w:t>as</w:t>
            </w:r>
            <w:r w:rsidRPr="38D7EEDA" w:rsidR="761985CC">
              <w:rPr>
                <w:sz w:val="17"/>
                <w:szCs w:val="17"/>
              </w:rPr>
              <w:t xml:space="preserve"> </w:t>
            </w:r>
            <w:r w:rsidRPr="38D7EEDA" w:rsidR="761985CC">
              <w:rPr>
                <w:sz w:val="17"/>
                <w:szCs w:val="17"/>
              </w:rPr>
              <w:t>a</w:t>
            </w:r>
            <w:r w:rsidRPr="38D7EEDA" w:rsidR="761985CC">
              <w:rPr>
                <w:sz w:val="17"/>
                <w:szCs w:val="17"/>
              </w:rPr>
              <w:t xml:space="preserve"> </w:t>
            </w:r>
            <w:r w:rsidRPr="38D7EEDA" w:rsidR="761985CC">
              <w:rPr>
                <w:sz w:val="17"/>
                <w:szCs w:val="17"/>
              </w:rPr>
              <w:t>histotechnician</w:t>
            </w:r>
            <w:r w:rsidRPr="38D7EEDA" w:rsidR="761985CC">
              <w:rPr>
                <w:sz w:val="17"/>
                <w:szCs w:val="17"/>
              </w:rPr>
              <w:t xml:space="preserve"> </w:t>
            </w:r>
            <w:r w:rsidRPr="38D7EEDA" w:rsidR="761985CC">
              <w:rPr>
                <w:sz w:val="17"/>
                <w:szCs w:val="17"/>
              </w:rPr>
              <w:t>and</w:t>
            </w:r>
            <w:r w:rsidRPr="38D7EEDA" w:rsidR="761985CC">
              <w:rPr>
                <w:sz w:val="17"/>
                <w:szCs w:val="17"/>
              </w:rPr>
              <w:t xml:space="preserve"> </w:t>
            </w:r>
            <w:r w:rsidRPr="38D7EEDA" w:rsidR="761985CC">
              <w:rPr>
                <w:sz w:val="17"/>
                <w:szCs w:val="17"/>
              </w:rPr>
              <w:t>be</w:t>
            </w:r>
            <w:r w:rsidRPr="38D7EEDA" w:rsidR="761985CC">
              <w:rPr>
                <w:sz w:val="17"/>
                <w:szCs w:val="17"/>
              </w:rPr>
              <w:t xml:space="preserve"> </w:t>
            </w:r>
            <w:r w:rsidRPr="38D7EEDA" w:rsidR="761985CC">
              <w:rPr>
                <w:sz w:val="17"/>
                <w:szCs w:val="17"/>
              </w:rPr>
              <w:t>prepared</w:t>
            </w:r>
            <w:r w:rsidRPr="38D7EEDA" w:rsidR="761985CC">
              <w:rPr>
                <w:sz w:val="17"/>
                <w:szCs w:val="17"/>
              </w:rPr>
              <w:t xml:space="preserve"> </w:t>
            </w:r>
            <w:r w:rsidRPr="38D7EEDA" w:rsidR="761985CC">
              <w:rPr>
                <w:sz w:val="17"/>
                <w:szCs w:val="17"/>
              </w:rPr>
              <w:t>to</w:t>
            </w:r>
            <w:r w:rsidRPr="38D7EEDA" w:rsidR="761985CC">
              <w:rPr>
                <w:sz w:val="17"/>
                <w:szCs w:val="17"/>
              </w:rPr>
              <w:t xml:space="preserve"> </w:t>
            </w:r>
            <w:r w:rsidRPr="38D7EEDA" w:rsidR="761985CC">
              <w:rPr>
                <w:sz w:val="17"/>
                <w:szCs w:val="17"/>
              </w:rPr>
              <w:t>apply</w:t>
            </w:r>
            <w:r w:rsidRPr="38D7EEDA" w:rsidR="761985CC">
              <w:rPr>
                <w:sz w:val="17"/>
                <w:szCs w:val="17"/>
              </w:rPr>
              <w:t xml:space="preserve"> </w:t>
            </w:r>
            <w:r w:rsidRPr="38D7EEDA" w:rsidR="761985CC">
              <w:rPr>
                <w:sz w:val="17"/>
                <w:szCs w:val="17"/>
              </w:rPr>
              <w:t xml:space="preserve">to take the </w:t>
            </w:r>
            <w:r w:rsidRPr="38D7EEDA" w:rsidR="761985CC">
              <w:rPr>
                <w:sz w:val="17"/>
                <w:szCs w:val="17"/>
              </w:rPr>
              <w:t>histotechnician</w:t>
            </w:r>
            <w:r w:rsidRPr="38D7EEDA" w:rsidR="761985CC">
              <w:rPr>
                <w:sz w:val="17"/>
                <w:szCs w:val="17"/>
              </w:rPr>
              <w:t xml:space="preserve"> certification exam</w:t>
            </w:r>
          </w:p>
        </w:tc>
      </w:tr>
    </w:tbl>
    <w:p w:rsidR="00504CCB" w:rsidP="00B356FF" w:rsidRDefault="00504CCB" w14:paraId="578DAA50" w14:textId="77777777">
      <w:pPr>
        <w:pStyle w:val="TableParagraph"/>
        <w:spacing w:line="174" w:lineRule="exact"/>
        <w:ind w:left="0"/>
        <w:rPr>
          <w:sz w:val="17"/>
        </w:rPr>
        <w:sectPr w:rsidR="00504CCB" w:rsidSect="00F40D2A">
          <w:pgSz w:w="12240" w:h="15840" w:orient="portrait"/>
          <w:pgMar w:top="1440" w:right="1440" w:bottom="1440" w:left="1440" w:header="0" w:footer="2776" w:gutter="0"/>
          <w:cols w:space="720"/>
          <w:docGrid w:linePitch="299"/>
          <w:headerReference w:type="default" r:id="R28ce670a6d594973"/>
        </w:sectPr>
      </w:pPr>
    </w:p>
    <w:p w:rsidRPr="00695A30" w:rsidR="00504CCB" w:rsidP="00B356FF" w:rsidRDefault="00103C2C" w14:paraId="1EF4F3D2" w14:textId="77777777">
      <w:pPr>
        <w:pStyle w:val="Heading4"/>
        <w:spacing w:before="43"/>
        <w:ind w:left="0"/>
        <w:rPr>
          <w:sz w:val="20"/>
          <w:szCs w:val="20"/>
        </w:rPr>
      </w:pPr>
      <w:bookmarkStart w:name="_bookmark21" w:id="20"/>
      <w:bookmarkEnd w:id="20"/>
      <w:r w:rsidRPr="00695A30">
        <w:rPr>
          <w:w w:val="105"/>
          <w:sz w:val="20"/>
          <w:szCs w:val="20"/>
        </w:rPr>
        <w:t>Related</w:t>
      </w:r>
      <w:r w:rsidRPr="00695A30">
        <w:rPr>
          <w:spacing w:val="-7"/>
          <w:w w:val="105"/>
          <w:sz w:val="20"/>
          <w:szCs w:val="20"/>
        </w:rPr>
        <w:t xml:space="preserve"> </w:t>
      </w:r>
      <w:r w:rsidRPr="00695A30">
        <w:rPr>
          <w:spacing w:val="-2"/>
          <w:w w:val="105"/>
          <w:sz w:val="20"/>
          <w:szCs w:val="20"/>
        </w:rPr>
        <w:t>Courses</w:t>
      </w:r>
    </w:p>
    <w:p w:rsidR="00504CCB" w:rsidRDefault="00504CCB" w14:paraId="363A72EA" w14:textId="77777777">
      <w:pPr>
        <w:pStyle w:val="BodyText"/>
        <w:spacing w:before="19"/>
        <w:rPr>
          <w:b/>
        </w:rPr>
      </w:pPr>
    </w:p>
    <w:p w:rsidR="00504CCB" w:rsidRDefault="00103C2C" w14:paraId="7B575A9D" w14:textId="77777777">
      <w:pPr>
        <w:pStyle w:val="Heading4"/>
        <w:spacing w:after="54"/>
      </w:pPr>
      <w:bookmarkStart w:name="_bookmark22" w:id="21"/>
      <w:bookmarkEnd w:id="21"/>
      <w:r>
        <w:rPr>
          <w:w w:val="105"/>
        </w:rPr>
        <w:t>BIO</w:t>
      </w:r>
      <w:r>
        <w:rPr>
          <w:spacing w:val="-3"/>
          <w:w w:val="105"/>
        </w:rPr>
        <w:t xml:space="preserve"> </w:t>
      </w:r>
      <w:r>
        <w:rPr>
          <w:w w:val="105"/>
        </w:rPr>
        <w:t>163</w:t>
      </w:r>
      <w:r>
        <w:rPr>
          <w:spacing w:val="-6"/>
          <w:w w:val="105"/>
        </w:rPr>
        <w:t xml:space="preserve"> </w:t>
      </w:r>
      <w:r>
        <w:rPr>
          <w:w w:val="105"/>
        </w:rPr>
        <w:t>Basic</w:t>
      </w:r>
      <w:r>
        <w:rPr>
          <w:spacing w:val="-3"/>
          <w:w w:val="105"/>
        </w:rPr>
        <w:t xml:space="preserve"> </w:t>
      </w:r>
      <w:r>
        <w:rPr>
          <w:w w:val="105"/>
        </w:rPr>
        <w:t>Anatomy</w:t>
      </w:r>
      <w:r>
        <w:rPr>
          <w:spacing w:val="-3"/>
          <w:w w:val="105"/>
        </w:rPr>
        <w:t xml:space="preserve"> </w:t>
      </w:r>
      <w:r>
        <w:rPr>
          <w:w w:val="105"/>
        </w:rPr>
        <w:t>and</w:t>
      </w:r>
      <w:r>
        <w:rPr>
          <w:spacing w:val="-5"/>
          <w:w w:val="105"/>
        </w:rPr>
        <w:t xml:space="preserve"> </w:t>
      </w:r>
      <w:r>
        <w:rPr>
          <w:spacing w:val="-2"/>
          <w:w w:val="105"/>
        </w:rPr>
        <w:t>Physiology</w:t>
      </w:r>
    </w:p>
    <w:tbl>
      <w:tblPr>
        <w:tblW w:w="8963"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151"/>
      </w:tblGrid>
      <w:tr w:rsidR="00504CCB" w:rsidTr="00945C2D" w14:paraId="4EC18D82" w14:textId="77777777">
        <w:trPr>
          <w:trHeight w:val="233"/>
        </w:trPr>
        <w:tc>
          <w:tcPr>
            <w:tcW w:w="514" w:type="dxa"/>
          </w:tcPr>
          <w:p w:rsidR="00504CCB" w:rsidRDefault="00103C2C" w14:paraId="613C308B" w14:textId="77777777">
            <w:pPr>
              <w:pStyle w:val="TableParagraph"/>
              <w:ind w:left="50"/>
              <w:rPr>
                <w:sz w:val="17"/>
              </w:rPr>
            </w:pPr>
            <w:r>
              <w:rPr>
                <w:spacing w:val="-2"/>
                <w:w w:val="105"/>
                <w:sz w:val="17"/>
              </w:rPr>
              <w:t>Class</w:t>
            </w:r>
          </w:p>
        </w:tc>
        <w:tc>
          <w:tcPr>
            <w:tcW w:w="245" w:type="dxa"/>
          </w:tcPr>
          <w:p w:rsidR="00504CCB" w:rsidRDefault="00103C2C" w14:paraId="5D1F39E8" w14:textId="77777777">
            <w:pPr>
              <w:pStyle w:val="TableParagraph"/>
              <w:rPr>
                <w:sz w:val="17"/>
              </w:rPr>
            </w:pPr>
            <w:r>
              <w:rPr>
                <w:spacing w:val="-10"/>
                <w:w w:val="105"/>
                <w:sz w:val="17"/>
              </w:rPr>
              <w:t>4</w:t>
            </w:r>
          </w:p>
        </w:tc>
        <w:tc>
          <w:tcPr>
            <w:tcW w:w="431" w:type="dxa"/>
          </w:tcPr>
          <w:p w:rsidR="00504CCB" w:rsidRDefault="00103C2C" w14:paraId="11FD6B53" w14:textId="77777777">
            <w:pPr>
              <w:pStyle w:val="TableParagraph"/>
              <w:ind w:left="77"/>
              <w:rPr>
                <w:sz w:val="17"/>
              </w:rPr>
            </w:pPr>
            <w:r>
              <w:rPr>
                <w:spacing w:val="-5"/>
                <w:w w:val="105"/>
                <w:sz w:val="17"/>
              </w:rPr>
              <w:t>Lab</w:t>
            </w:r>
          </w:p>
        </w:tc>
        <w:tc>
          <w:tcPr>
            <w:tcW w:w="247" w:type="dxa"/>
          </w:tcPr>
          <w:p w:rsidR="00504CCB" w:rsidRDefault="00103C2C" w14:paraId="420B1429" w14:textId="77777777">
            <w:pPr>
              <w:pStyle w:val="TableParagraph"/>
              <w:ind w:left="79"/>
              <w:rPr>
                <w:sz w:val="17"/>
              </w:rPr>
            </w:pPr>
            <w:r>
              <w:rPr>
                <w:spacing w:val="-10"/>
                <w:w w:val="105"/>
                <w:sz w:val="17"/>
              </w:rPr>
              <w:t>2</w:t>
            </w:r>
          </w:p>
        </w:tc>
        <w:tc>
          <w:tcPr>
            <w:tcW w:w="720" w:type="dxa"/>
          </w:tcPr>
          <w:p w:rsidR="00504CCB" w:rsidRDefault="00103C2C" w14:paraId="3E114DE6" w14:textId="77777777">
            <w:pPr>
              <w:pStyle w:val="TableParagraph"/>
              <w:rPr>
                <w:sz w:val="17"/>
              </w:rPr>
            </w:pPr>
            <w:r>
              <w:rPr>
                <w:spacing w:val="-2"/>
                <w:w w:val="105"/>
                <w:sz w:val="17"/>
              </w:rPr>
              <w:t>Clinical</w:t>
            </w:r>
          </w:p>
        </w:tc>
        <w:tc>
          <w:tcPr>
            <w:tcW w:w="246" w:type="dxa"/>
          </w:tcPr>
          <w:p w:rsidR="00504CCB" w:rsidRDefault="00103C2C" w14:paraId="38E644B3" w14:textId="77777777">
            <w:pPr>
              <w:pStyle w:val="TableParagraph"/>
              <w:ind w:left="76"/>
              <w:rPr>
                <w:sz w:val="17"/>
              </w:rPr>
            </w:pPr>
            <w:r>
              <w:rPr>
                <w:spacing w:val="-10"/>
                <w:w w:val="105"/>
                <w:sz w:val="17"/>
              </w:rPr>
              <w:t>0</w:t>
            </w:r>
          </w:p>
        </w:tc>
        <w:tc>
          <w:tcPr>
            <w:tcW w:w="562" w:type="dxa"/>
          </w:tcPr>
          <w:p w:rsidR="00504CCB" w:rsidRDefault="00103C2C" w14:paraId="74E66030" w14:textId="77777777">
            <w:pPr>
              <w:pStyle w:val="TableParagraph"/>
              <w:ind w:left="76"/>
              <w:rPr>
                <w:sz w:val="17"/>
              </w:rPr>
            </w:pPr>
            <w:r>
              <w:rPr>
                <w:spacing w:val="-4"/>
                <w:w w:val="105"/>
                <w:sz w:val="17"/>
              </w:rPr>
              <w:t>Work</w:t>
            </w:r>
          </w:p>
        </w:tc>
        <w:tc>
          <w:tcPr>
            <w:tcW w:w="246" w:type="dxa"/>
          </w:tcPr>
          <w:p w:rsidR="00504CCB" w:rsidRDefault="00103C2C" w14:paraId="4505177C" w14:textId="77777777">
            <w:pPr>
              <w:pStyle w:val="TableParagraph"/>
              <w:ind w:left="75"/>
              <w:rPr>
                <w:sz w:val="17"/>
              </w:rPr>
            </w:pPr>
            <w:r>
              <w:rPr>
                <w:spacing w:val="-10"/>
                <w:w w:val="105"/>
                <w:sz w:val="17"/>
              </w:rPr>
              <w:t>0</w:t>
            </w:r>
          </w:p>
        </w:tc>
        <w:tc>
          <w:tcPr>
            <w:tcW w:w="601" w:type="dxa"/>
          </w:tcPr>
          <w:p w:rsidR="00504CCB" w:rsidRDefault="00103C2C" w14:paraId="6F62C83C" w14:textId="77777777">
            <w:pPr>
              <w:pStyle w:val="TableParagraph"/>
              <w:ind w:left="75"/>
              <w:rPr>
                <w:sz w:val="17"/>
              </w:rPr>
            </w:pPr>
            <w:r>
              <w:rPr>
                <w:spacing w:val="-2"/>
                <w:w w:val="105"/>
                <w:sz w:val="17"/>
              </w:rPr>
              <w:t>Credit</w:t>
            </w:r>
          </w:p>
        </w:tc>
        <w:tc>
          <w:tcPr>
            <w:tcW w:w="5151" w:type="dxa"/>
          </w:tcPr>
          <w:p w:rsidR="00504CCB" w:rsidRDefault="00103C2C" w14:paraId="3BA89DFC" w14:textId="77777777">
            <w:pPr>
              <w:pStyle w:val="TableParagraph"/>
              <w:ind w:left="74"/>
              <w:rPr>
                <w:sz w:val="17"/>
              </w:rPr>
            </w:pPr>
            <w:r>
              <w:rPr>
                <w:spacing w:val="-10"/>
                <w:w w:val="105"/>
                <w:sz w:val="17"/>
              </w:rPr>
              <w:t>5</w:t>
            </w:r>
          </w:p>
        </w:tc>
      </w:tr>
      <w:tr w:rsidR="00504CCB" w:rsidTr="00945C2D" w14:paraId="2A93D04B" w14:textId="77777777">
        <w:trPr>
          <w:trHeight w:val="943"/>
        </w:trPr>
        <w:tc>
          <w:tcPr>
            <w:tcW w:w="8963" w:type="dxa"/>
            <w:gridSpan w:val="10"/>
          </w:tcPr>
          <w:p w:rsidR="00504CCB" w:rsidP="002F37C4" w:rsidRDefault="00103C2C" w14:paraId="3342F3E8" w14:textId="28C56A34">
            <w:pPr>
              <w:pStyle w:val="TableParagraph"/>
              <w:spacing w:before="36" w:line="252" w:lineRule="auto"/>
              <w:ind w:left="50" w:right="720"/>
              <w:rPr>
                <w:sz w:val="17"/>
              </w:rPr>
            </w:pPr>
            <w:r>
              <w:rPr>
                <w:w w:val="105"/>
                <w:sz w:val="17"/>
              </w:rPr>
              <w:t>This course provides a basic study</w:t>
            </w:r>
            <w:r>
              <w:rPr>
                <w:spacing w:val="-1"/>
                <w:w w:val="105"/>
                <w:sz w:val="17"/>
              </w:rPr>
              <w:t xml:space="preserve"> </w:t>
            </w:r>
            <w:r>
              <w:rPr>
                <w:w w:val="105"/>
                <w:sz w:val="17"/>
              </w:rPr>
              <w:t>of the structure and function of the human body. Topics include a basic study</w:t>
            </w:r>
            <w:r>
              <w:rPr>
                <w:spacing w:val="-3"/>
                <w:w w:val="105"/>
                <w:sz w:val="17"/>
              </w:rPr>
              <w:t xml:space="preserve"> </w:t>
            </w:r>
            <w:r>
              <w:rPr>
                <w:w w:val="105"/>
                <w:sz w:val="17"/>
              </w:rPr>
              <w:t>of the body</w:t>
            </w:r>
            <w:r>
              <w:rPr>
                <w:spacing w:val="-3"/>
                <w:w w:val="105"/>
                <w:sz w:val="17"/>
              </w:rPr>
              <w:t xml:space="preserve"> </w:t>
            </w:r>
            <w:r>
              <w:rPr>
                <w:w w:val="105"/>
                <w:sz w:val="17"/>
              </w:rPr>
              <w:t>systems as well as an introduction to homeostasis,</w:t>
            </w:r>
            <w:r>
              <w:rPr>
                <w:spacing w:val="-10"/>
                <w:w w:val="105"/>
                <w:sz w:val="17"/>
              </w:rPr>
              <w:t xml:space="preserve"> </w:t>
            </w:r>
            <w:r>
              <w:rPr>
                <w:w w:val="105"/>
                <w:sz w:val="17"/>
              </w:rPr>
              <w:t>cells,</w:t>
            </w:r>
            <w:r>
              <w:rPr>
                <w:spacing w:val="-10"/>
                <w:w w:val="105"/>
                <w:sz w:val="17"/>
              </w:rPr>
              <w:t xml:space="preserve"> </w:t>
            </w:r>
            <w:r>
              <w:rPr>
                <w:w w:val="105"/>
                <w:sz w:val="17"/>
              </w:rPr>
              <w:t>tissues,</w:t>
            </w:r>
            <w:r>
              <w:rPr>
                <w:spacing w:val="-10"/>
                <w:w w:val="105"/>
                <w:sz w:val="17"/>
              </w:rPr>
              <w:t xml:space="preserve"> </w:t>
            </w:r>
            <w:r>
              <w:rPr>
                <w:w w:val="105"/>
                <w:sz w:val="17"/>
              </w:rPr>
              <w:t>nutrition,</w:t>
            </w:r>
            <w:r>
              <w:rPr>
                <w:spacing w:val="-11"/>
                <w:w w:val="105"/>
                <w:sz w:val="17"/>
              </w:rPr>
              <w:t xml:space="preserve"> </w:t>
            </w:r>
            <w:r>
              <w:rPr>
                <w:w w:val="105"/>
                <w:sz w:val="17"/>
              </w:rPr>
              <w:t>acid-base</w:t>
            </w:r>
            <w:r>
              <w:rPr>
                <w:spacing w:val="-11"/>
                <w:w w:val="105"/>
                <w:sz w:val="17"/>
              </w:rPr>
              <w:t xml:space="preserve"> </w:t>
            </w:r>
            <w:r>
              <w:rPr>
                <w:w w:val="105"/>
                <w:sz w:val="17"/>
              </w:rPr>
              <w:t>balance, and electrolytes. Upon completion, students should be able to demonstrate a basic understanding of the fundamental</w:t>
            </w:r>
            <w:r>
              <w:rPr>
                <w:spacing w:val="-4"/>
                <w:w w:val="105"/>
                <w:sz w:val="17"/>
              </w:rPr>
              <w:t xml:space="preserve"> </w:t>
            </w:r>
            <w:r>
              <w:rPr>
                <w:w w:val="105"/>
                <w:sz w:val="17"/>
              </w:rPr>
              <w:t>principles</w:t>
            </w:r>
            <w:r>
              <w:rPr>
                <w:spacing w:val="-4"/>
                <w:w w:val="105"/>
                <w:sz w:val="17"/>
              </w:rPr>
              <w:t xml:space="preserve"> </w:t>
            </w:r>
            <w:r>
              <w:rPr>
                <w:w w:val="105"/>
                <w:sz w:val="17"/>
              </w:rPr>
              <w:t>of</w:t>
            </w:r>
            <w:r>
              <w:rPr>
                <w:spacing w:val="-5"/>
                <w:w w:val="105"/>
                <w:sz w:val="17"/>
              </w:rPr>
              <w:t xml:space="preserve"> </w:t>
            </w:r>
            <w:r>
              <w:rPr>
                <w:w w:val="105"/>
                <w:sz w:val="17"/>
              </w:rPr>
              <w:t>anatomy</w:t>
            </w:r>
            <w:r>
              <w:rPr>
                <w:spacing w:val="-8"/>
                <w:w w:val="105"/>
                <w:sz w:val="17"/>
              </w:rPr>
              <w:t xml:space="preserve"> </w:t>
            </w:r>
            <w:r>
              <w:rPr>
                <w:w w:val="105"/>
                <w:sz w:val="17"/>
              </w:rPr>
              <w:t>and</w:t>
            </w:r>
            <w:r>
              <w:rPr>
                <w:spacing w:val="-5"/>
                <w:w w:val="105"/>
                <w:sz w:val="17"/>
              </w:rPr>
              <w:t xml:space="preserve"> </w:t>
            </w:r>
            <w:r>
              <w:rPr>
                <w:w w:val="105"/>
                <w:sz w:val="17"/>
              </w:rPr>
              <w:t>physiology</w:t>
            </w:r>
            <w:r>
              <w:rPr>
                <w:spacing w:val="-7"/>
                <w:w w:val="105"/>
                <w:sz w:val="17"/>
              </w:rPr>
              <w:t xml:space="preserve"> </w:t>
            </w:r>
            <w:r>
              <w:rPr>
                <w:w w:val="105"/>
                <w:sz w:val="17"/>
              </w:rPr>
              <w:t>and</w:t>
            </w:r>
            <w:r w:rsidR="0008203F">
              <w:rPr>
                <w:w w:val="105"/>
                <w:sz w:val="17"/>
              </w:rPr>
              <w:t xml:space="preserve"> </w:t>
            </w:r>
            <w:r>
              <w:rPr>
                <w:w w:val="105"/>
                <w:sz w:val="17"/>
              </w:rPr>
              <w:t>their</w:t>
            </w:r>
            <w:r>
              <w:rPr>
                <w:spacing w:val="-6"/>
                <w:w w:val="105"/>
                <w:sz w:val="17"/>
              </w:rPr>
              <w:t xml:space="preserve"> </w:t>
            </w:r>
            <w:r>
              <w:rPr>
                <w:spacing w:val="-2"/>
                <w:w w:val="105"/>
                <w:sz w:val="17"/>
              </w:rPr>
              <w:t>interrelationships.</w:t>
            </w:r>
          </w:p>
        </w:tc>
      </w:tr>
    </w:tbl>
    <w:p w:rsidR="00504CCB" w:rsidRDefault="00103C2C" w14:paraId="03AA8BE4" w14:textId="77777777">
      <w:pPr>
        <w:pStyle w:val="Heading4"/>
        <w:spacing w:before="52" w:after="55"/>
      </w:pPr>
      <w:bookmarkStart w:name="_bookmark23" w:id="22"/>
      <w:bookmarkEnd w:id="22"/>
      <w:r>
        <w:rPr>
          <w:w w:val="105"/>
        </w:rPr>
        <w:t>BIO</w:t>
      </w:r>
      <w:r>
        <w:rPr>
          <w:spacing w:val="-2"/>
          <w:w w:val="105"/>
        </w:rPr>
        <w:t xml:space="preserve"> </w:t>
      </w:r>
      <w:r>
        <w:rPr>
          <w:w w:val="105"/>
        </w:rPr>
        <w:t>271</w:t>
      </w:r>
      <w:r>
        <w:rPr>
          <w:spacing w:val="-2"/>
          <w:w w:val="105"/>
        </w:rPr>
        <w:t xml:space="preserve"> Pathophysiology</w:t>
      </w:r>
    </w:p>
    <w:tbl>
      <w:tblPr>
        <w:tblW w:w="8963"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151"/>
      </w:tblGrid>
      <w:tr w:rsidR="00504CCB" w:rsidTr="00945C2D" w14:paraId="0A2AC475" w14:textId="77777777">
        <w:trPr>
          <w:trHeight w:val="234"/>
        </w:trPr>
        <w:tc>
          <w:tcPr>
            <w:tcW w:w="514" w:type="dxa"/>
          </w:tcPr>
          <w:p w:rsidR="00504CCB" w:rsidRDefault="00103C2C" w14:paraId="40C5579C" w14:textId="77777777">
            <w:pPr>
              <w:pStyle w:val="TableParagraph"/>
              <w:ind w:left="50"/>
              <w:rPr>
                <w:sz w:val="17"/>
              </w:rPr>
            </w:pPr>
            <w:r>
              <w:rPr>
                <w:spacing w:val="-2"/>
                <w:w w:val="105"/>
                <w:sz w:val="17"/>
              </w:rPr>
              <w:t>Class</w:t>
            </w:r>
          </w:p>
        </w:tc>
        <w:tc>
          <w:tcPr>
            <w:tcW w:w="245" w:type="dxa"/>
          </w:tcPr>
          <w:p w:rsidR="00504CCB" w:rsidRDefault="00103C2C" w14:paraId="6DBED4D6" w14:textId="77777777">
            <w:pPr>
              <w:pStyle w:val="TableParagraph"/>
              <w:rPr>
                <w:sz w:val="17"/>
              </w:rPr>
            </w:pPr>
            <w:r>
              <w:rPr>
                <w:spacing w:val="-10"/>
                <w:w w:val="105"/>
                <w:sz w:val="17"/>
              </w:rPr>
              <w:t>3</w:t>
            </w:r>
          </w:p>
        </w:tc>
        <w:tc>
          <w:tcPr>
            <w:tcW w:w="431" w:type="dxa"/>
          </w:tcPr>
          <w:p w:rsidR="00504CCB" w:rsidRDefault="00103C2C" w14:paraId="4CF7F56D" w14:textId="77777777">
            <w:pPr>
              <w:pStyle w:val="TableParagraph"/>
              <w:ind w:left="77"/>
              <w:rPr>
                <w:sz w:val="17"/>
              </w:rPr>
            </w:pPr>
            <w:r>
              <w:rPr>
                <w:spacing w:val="-5"/>
                <w:w w:val="105"/>
                <w:sz w:val="17"/>
              </w:rPr>
              <w:t>Lab</w:t>
            </w:r>
          </w:p>
        </w:tc>
        <w:tc>
          <w:tcPr>
            <w:tcW w:w="247" w:type="dxa"/>
          </w:tcPr>
          <w:p w:rsidR="00504CCB" w:rsidRDefault="00103C2C" w14:paraId="5F8F2EC9" w14:textId="77777777">
            <w:pPr>
              <w:pStyle w:val="TableParagraph"/>
              <w:ind w:left="79"/>
              <w:rPr>
                <w:sz w:val="17"/>
              </w:rPr>
            </w:pPr>
            <w:r>
              <w:rPr>
                <w:spacing w:val="-10"/>
                <w:w w:val="105"/>
                <w:sz w:val="17"/>
              </w:rPr>
              <w:t>0</w:t>
            </w:r>
          </w:p>
        </w:tc>
        <w:tc>
          <w:tcPr>
            <w:tcW w:w="720" w:type="dxa"/>
          </w:tcPr>
          <w:p w:rsidR="00504CCB" w:rsidRDefault="00103C2C" w14:paraId="1302CD35" w14:textId="77777777">
            <w:pPr>
              <w:pStyle w:val="TableParagraph"/>
              <w:rPr>
                <w:sz w:val="17"/>
              </w:rPr>
            </w:pPr>
            <w:r>
              <w:rPr>
                <w:spacing w:val="-2"/>
                <w:w w:val="105"/>
                <w:sz w:val="17"/>
              </w:rPr>
              <w:t>Clinical</w:t>
            </w:r>
          </w:p>
        </w:tc>
        <w:tc>
          <w:tcPr>
            <w:tcW w:w="246" w:type="dxa"/>
          </w:tcPr>
          <w:p w:rsidR="00504CCB" w:rsidRDefault="00103C2C" w14:paraId="6D872B37" w14:textId="77777777">
            <w:pPr>
              <w:pStyle w:val="TableParagraph"/>
              <w:ind w:left="76"/>
              <w:rPr>
                <w:sz w:val="17"/>
              </w:rPr>
            </w:pPr>
            <w:r>
              <w:rPr>
                <w:spacing w:val="-10"/>
                <w:w w:val="105"/>
                <w:sz w:val="17"/>
              </w:rPr>
              <w:t>0</w:t>
            </w:r>
          </w:p>
        </w:tc>
        <w:tc>
          <w:tcPr>
            <w:tcW w:w="562" w:type="dxa"/>
          </w:tcPr>
          <w:p w:rsidR="00504CCB" w:rsidRDefault="00103C2C" w14:paraId="7591C953" w14:textId="77777777">
            <w:pPr>
              <w:pStyle w:val="TableParagraph"/>
              <w:ind w:left="76"/>
              <w:rPr>
                <w:sz w:val="17"/>
              </w:rPr>
            </w:pPr>
            <w:r>
              <w:rPr>
                <w:spacing w:val="-4"/>
                <w:w w:val="105"/>
                <w:sz w:val="17"/>
              </w:rPr>
              <w:t>Work</w:t>
            </w:r>
          </w:p>
        </w:tc>
        <w:tc>
          <w:tcPr>
            <w:tcW w:w="246" w:type="dxa"/>
          </w:tcPr>
          <w:p w:rsidR="00504CCB" w:rsidRDefault="00103C2C" w14:paraId="74E5682A" w14:textId="77777777">
            <w:pPr>
              <w:pStyle w:val="TableParagraph"/>
              <w:ind w:left="75"/>
              <w:rPr>
                <w:sz w:val="17"/>
              </w:rPr>
            </w:pPr>
            <w:r>
              <w:rPr>
                <w:spacing w:val="-10"/>
                <w:w w:val="105"/>
                <w:sz w:val="17"/>
              </w:rPr>
              <w:t>0</w:t>
            </w:r>
          </w:p>
        </w:tc>
        <w:tc>
          <w:tcPr>
            <w:tcW w:w="601" w:type="dxa"/>
          </w:tcPr>
          <w:p w:rsidR="00504CCB" w:rsidRDefault="00103C2C" w14:paraId="1FDA0C92" w14:textId="77777777">
            <w:pPr>
              <w:pStyle w:val="TableParagraph"/>
              <w:ind w:left="75"/>
              <w:rPr>
                <w:sz w:val="17"/>
              </w:rPr>
            </w:pPr>
            <w:r>
              <w:rPr>
                <w:spacing w:val="-2"/>
                <w:w w:val="105"/>
                <w:sz w:val="17"/>
              </w:rPr>
              <w:t>Credit</w:t>
            </w:r>
          </w:p>
        </w:tc>
        <w:tc>
          <w:tcPr>
            <w:tcW w:w="5151" w:type="dxa"/>
          </w:tcPr>
          <w:p w:rsidR="00504CCB" w:rsidRDefault="00103C2C" w14:paraId="0B20F384" w14:textId="77777777">
            <w:pPr>
              <w:pStyle w:val="TableParagraph"/>
              <w:ind w:left="74"/>
              <w:rPr>
                <w:sz w:val="17"/>
              </w:rPr>
            </w:pPr>
            <w:r>
              <w:rPr>
                <w:spacing w:val="-10"/>
                <w:w w:val="105"/>
                <w:sz w:val="17"/>
              </w:rPr>
              <w:t>3</w:t>
            </w:r>
          </w:p>
        </w:tc>
      </w:tr>
      <w:tr w:rsidR="00504CCB" w:rsidTr="00945C2D" w14:paraId="329F6D39" w14:textId="77777777">
        <w:trPr>
          <w:trHeight w:val="808"/>
        </w:trPr>
        <w:tc>
          <w:tcPr>
            <w:tcW w:w="8963" w:type="dxa"/>
            <w:gridSpan w:val="10"/>
          </w:tcPr>
          <w:p w:rsidR="00504CCB" w:rsidP="00667893" w:rsidRDefault="00103C2C" w14:paraId="3A71964A" w14:textId="44F6B1C0">
            <w:pPr>
              <w:pStyle w:val="TableParagraph"/>
              <w:spacing w:before="37" w:line="252" w:lineRule="auto"/>
              <w:ind w:left="50" w:right="720"/>
              <w:rPr>
                <w:sz w:val="17"/>
              </w:rPr>
            </w:pPr>
            <w:r>
              <w:rPr>
                <w:w w:val="105"/>
                <w:sz w:val="17"/>
              </w:rPr>
              <w:t>This course provides an in-depth study of human pathological processes and their effects on homeostasis.</w:t>
            </w:r>
            <w:r>
              <w:rPr>
                <w:spacing w:val="-6"/>
                <w:w w:val="105"/>
                <w:sz w:val="17"/>
              </w:rPr>
              <w:t xml:space="preserve"> </w:t>
            </w:r>
            <w:r>
              <w:rPr>
                <w:w w:val="105"/>
                <w:sz w:val="17"/>
              </w:rPr>
              <w:t>Emphasis</w:t>
            </w:r>
            <w:r>
              <w:rPr>
                <w:spacing w:val="-6"/>
                <w:w w:val="105"/>
                <w:sz w:val="17"/>
              </w:rPr>
              <w:t xml:space="preserve"> </w:t>
            </w:r>
            <w:r>
              <w:rPr>
                <w:w w:val="105"/>
                <w:sz w:val="17"/>
              </w:rPr>
              <w:t>is</w:t>
            </w:r>
            <w:r>
              <w:rPr>
                <w:spacing w:val="-6"/>
                <w:w w:val="105"/>
                <w:sz w:val="17"/>
              </w:rPr>
              <w:t xml:space="preserve"> </w:t>
            </w:r>
            <w:r>
              <w:rPr>
                <w:w w:val="105"/>
                <w:sz w:val="17"/>
              </w:rPr>
              <w:t>placed</w:t>
            </w:r>
            <w:r>
              <w:rPr>
                <w:spacing w:val="-7"/>
                <w:w w:val="105"/>
                <w:sz w:val="17"/>
              </w:rPr>
              <w:t xml:space="preserve"> </w:t>
            </w:r>
            <w:r>
              <w:rPr>
                <w:w w:val="105"/>
                <w:sz w:val="17"/>
              </w:rPr>
              <w:t>on</w:t>
            </w:r>
            <w:r>
              <w:rPr>
                <w:spacing w:val="-7"/>
                <w:w w:val="105"/>
                <w:sz w:val="17"/>
              </w:rPr>
              <w:t xml:space="preserve"> </w:t>
            </w:r>
            <w:r>
              <w:rPr>
                <w:w w:val="105"/>
                <w:sz w:val="17"/>
              </w:rPr>
              <w:t>interrelationships among</w:t>
            </w:r>
            <w:r>
              <w:rPr>
                <w:spacing w:val="-11"/>
                <w:w w:val="105"/>
                <w:sz w:val="17"/>
              </w:rPr>
              <w:t xml:space="preserve"> </w:t>
            </w:r>
            <w:r>
              <w:rPr>
                <w:w w:val="105"/>
                <w:sz w:val="17"/>
              </w:rPr>
              <w:t>organ</w:t>
            </w:r>
            <w:r>
              <w:rPr>
                <w:spacing w:val="-10"/>
                <w:w w:val="105"/>
                <w:sz w:val="17"/>
              </w:rPr>
              <w:t xml:space="preserve"> </w:t>
            </w:r>
            <w:r>
              <w:rPr>
                <w:w w:val="105"/>
                <w:sz w:val="17"/>
              </w:rPr>
              <w:t>systems</w:t>
            </w:r>
            <w:r>
              <w:rPr>
                <w:spacing w:val="-9"/>
                <w:w w:val="105"/>
                <w:sz w:val="17"/>
              </w:rPr>
              <w:t xml:space="preserve"> </w:t>
            </w:r>
            <w:r>
              <w:rPr>
                <w:w w:val="105"/>
                <w:sz w:val="17"/>
              </w:rPr>
              <w:t>in</w:t>
            </w:r>
            <w:r>
              <w:rPr>
                <w:spacing w:val="-10"/>
                <w:w w:val="105"/>
                <w:sz w:val="17"/>
              </w:rPr>
              <w:t xml:space="preserve"> </w:t>
            </w:r>
            <w:r>
              <w:rPr>
                <w:w w:val="105"/>
                <w:sz w:val="17"/>
              </w:rPr>
              <w:t>deviations</w:t>
            </w:r>
            <w:r>
              <w:rPr>
                <w:spacing w:val="-9"/>
                <w:w w:val="105"/>
                <w:sz w:val="17"/>
              </w:rPr>
              <w:t xml:space="preserve"> </w:t>
            </w:r>
            <w:r>
              <w:rPr>
                <w:w w:val="105"/>
                <w:sz w:val="17"/>
              </w:rPr>
              <w:t>from</w:t>
            </w:r>
            <w:r>
              <w:rPr>
                <w:spacing w:val="-9"/>
                <w:w w:val="105"/>
                <w:sz w:val="17"/>
              </w:rPr>
              <w:t xml:space="preserve"> </w:t>
            </w:r>
            <w:r>
              <w:rPr>
                <w:w w:val="105"/>
                <w:sz w:val="17"/>
              </w:rPr>
              <w:t>homeostasis. Upon completion, students should be able to</w:t>
            </w:r>
            <w:r w:rsidR="0008203F">
              <w:rPr>
                <w:w w:val="105"/>
                <w:sz w:val="17"/>
              </w:rPr>
              <w:t xml:space="preserve"> </w:t>
            </w:r>
            <w:r>
              <w:rPr>
                <w:w w:val="105"/>
                <w:sz w:val="17"/>
              </w:rPr>
              <w:t>demonstrate</w:t>
            </w:r>
            <w:r>
              <w:rPr>
                <w:spacing w:val="-7"/>
                <w:w w:val="105"/>
                <w:sz w:val="17"/>
              </w:rPr>
              <w:t xml:space="preserve"> </w:t>
            </w:r>
            <w:r>
              <w:rPr>
                <w:w w:val="105"/>
                <w:sz w:val="17"/>
              </w:rPr>
              <w:t>a</w:t>
            </w:r>
            <w:r>
              <w:rPr>
                <w:spacing w:val="-6"/>
                <w:w w:val="105"/>
                <w:sz w:val="17"/>
              </w:rPr>
              <w:t xml:space="preserve"> </w:t>
            </w:r>
            <w:r>
              <w:rPr>
                <w:w w:val="105"/>
                <w:sz w:val="17"/>
              </w:rPr>
              <w:t>detailed</w:t>
            </w:r>
            <w:r>
              <w:rPr>
                <w:spacing w:val="-6"/>
                <w:w w:val="105"/>
                <w:sz w:val="17"/>
              </w:rPr>
              <w:t xml:space="preserve"> </w:t>
            </w:r>
            <w:r>
              <w:rPr>
                <w:w w:val="105"/>
                <w:sz w:val="17"/>
              </w:rPr>
              <w:t>knowledge</w:t>
            </w:r>
            <w:r>
              <w:rPr>
                <w:spacing w:val="-7"/>
                <w:w w:val="105"/>
                <w:sz w:val="17"/>
              </w:rPr>
              <w:t xml:space="preserve"> </w:t>
            </w:r>
            <w:r>
              <w:rPr>
                <w:w w:val="105"/>
                <w:sz w:val="17"/>
              </w:rPr>
              <w:t>of</w:t>
            </w:r>
            <w:r>
              <w:rPr>
                <w:spacing w:val="-6"/>
                <w:w w:val="105"/>
                <w:sz w:val="17"/>
              </w:rPr>
              <w:t xml:space="preserve"> </w:t>
            </w:r>
            <w:r>
              <w:rPr>
                <w:spacing w:val="-2"/>
                <w:w w:val="105"/>
                <w:sz w:val="17"/>
              </w:rPr>
              <w:t>pathophysiology.</w:t>
            </w:r>
          </w:p>
        </w:tc>
      </w:tr>
    </w:tbl>
    <w:p w:rsidR="00504CCB" w:rsidRDefault="00504CCB" w14:paraId="292E0378" w14:textId="77777777">
      <w:pPr>
        <w:pStyle w:val="BodyText"/>
        <w:spacing w:before="62"/>
        <w:rPr>
          <w:b/>
        </w:rPr>
      </w:pPr>
    </w:p>
    <w:p w:rsidR="00504CCB" w:rsidRDefault="00103C2C" w14:paraId="6547CB50" w14:textId="77777777">
      <w:pPr>
        <w:pStyle w:val="Heading4"/>
        <w:spacing w:after="54"/>
      </w:pPr>
      <w:bookmarkStart w:name="_bookmark24" w:id="23"/>
      <w:bookmarkEnd w:id="23"/>
      <w:r>
        <w:rPr>
          <w:w w:val="105"/>
        </w:rPr>
        <w:t>BIO</w:t>
      </w:r>
      <w:r>
        <w:rPr>
          <w:spacing w:val="-2"/>
          <w:w w:val="105"/>
        </w:rPr>
        <w:t xml:space="preserve"> </w:t>
      </w:r>
      <w:r>
        <w:rPr>
          <w:w w:val="105"/>
        </w:rPr>
        <w:t>275</w:t>
      </w:r>
      <w:r>
        <w:rPr>
          <w:spacing w:val="-4"/>
          <w:w w:val="105"/>
        </w:rPr>
        <w:t xml:space="preserve"> </w:t>
      </w:r>
      <w:r>
        <w:rPr>
          <w:spacing w:val="-2"/>
          <w:w w:val="105"/>
        </w:rPr>
        <w:t>Microbiology</w:t>
      </w:r>
    </w:p>
    <w:tbl>
      <w:tblPr>
        <w:tblW w:w="9143"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331"/>
      </w:tblGrid>
      <w:tr w:rsidR="00504CCB" w:rsidTr="00945C2D" w14:paraId="43466629" w14:textId="77777777">
        <w:trPr>
          <w:trHeight w:val="233"/>
        </w:trPr>
        <w:tc>
          <w:tcPr>
            <w:tcW w:w="514" w:type="dxa"/>
          </w:tcPr>
          <w:p w:rsidR="00504CCB" w:rsidRDefault="00103C2C" w14:paraId="0E4FA929" w14:textId="77777777">
            <w:pPr>
              <w:pStyle w:val="TableParagraph"/>
              <w:ind w:left="50"/>
              <w:rPr>
                <w:sz w:val="17"/>
              </w:rPr>
            </w:pPr>
            <w:r>
              <w:rPr>
                <w:spacing w:val="-2"/>
                <w:w w:val="105"/>
                <w:sz w:val="17"/>
              </w:rPr>
              <w:t>Class</w:t>
            </w:r>
          </w:p>
        </w:tc>
        <w:tc>
          <w:tcPr>
            <w:tcW w:w="245" w:type="dxa"/>
          </w:tcPr>
          <w:p w:rsidR="00504CCB" w:rsidRDefault="00103C2C" w14:paraId="21194F5B" w14:textId="77777777">
            <w:pPr>
              <w:pStyle w:val="TableParagraph"/>
              <w:rPr>
                <w:sz w:val="17"/>
              </w:rPr>
            </w:pPr>
            <w:r>
              <w:rPr>
                <w:spacing w:val="-10"/>
                <w:w w:val="105"/>
                <w:sz w:val="17"/>
              </w:rPr>
              <w:t>3</w:t>
            </w:r>
          </w:p>
        </w:tc>
        <w:tc>
          <w:tcPr>
            <w:tcW w:w="431" w:type="dxa"/>
          </w:tcPr>
          <w:p w:rsidR="00504CCB" w:rsidRDefault="00103C2C" w14:paraId="63061825" w14:textId="77777777">
            <w:pPr>
              <w:pStyle w:val="TableParagraph"/>
              <w:ind w:left="77"/>
              <w:rPr>
                <w:sz w:val="17"/>
              </w:rPr>
            </w:pPr>
            <w:r>
              <w:rPr>
                <w:spacing w:val="-5"/>
                <w:w w:val="105"/>
                <w:sz w:val="17"/>
              </w:rPr>
              <w:t>Lab</w:t>
            </w:r>
          </w:p>
        </w:tc>
        <w:tc>
          <w:tcPr>
            <w:tcW w:w="247" w:type="dxa"/>
          </w:tcPr>
          <w:p w:rsidR="00504CCB" w:rsidRDefault="00103C2C" w14:paraId="7BD92538" w14:textId="77777777">
            <w:pPr>
              <w:pStyle w:val="TableParagraph"/>
              <w:ind w:left="79"/>
              <w:rPr>
                <w:sz w:val="17"/>
              </w:rPr>
            </w:pPr>
            <w:r>
              <w:rPr>
                <w:spacing w:val="-10"/>
                <w:w w:val="105"/>
                <w:sz w:val="17"/>
              </w:rPr>
              <w:t>3</w:t>
            </w:r>
          </w:p>
        </w:tc>
        <w:tc>
          <w:tcPr>
            <w:tcW w:w="720" w:type="dxa"/>
          </w:tcPr>
          <w:p w:rsidR="00504CCB" w:rsidRDefault="00103C2C" w14:paraId="5475D71E" w14:textId="77777777">
            <w:pPr>
              <w:pStyle w:val="TableParagraph"/>
              <w:rPr>
                <w:sz w:val="17"/>
              </w:rPr>
            </w:pPr>
            <w:r>
              <w:rPr>
                <w:spacing w:val="-2"/>
                <w:w w:val="105"/>
                <w:sz w:val="17"/>
              </w:rPr>
              <w:t>Clinical</w:t>
            </w:r>
          </w:p>
        </w:tc>
        <w:tc>
          <w:tcPr>
            <w:tcW w:w="246" w:type="dxa"/>
          </w:tcPr>
          <w:p w:rsidR="00504CCB" w:rsidRDefault="00103C2C" w14:paraId="47CA8AD1" w14:textId="77777777">
            <w:pPr>
              <w:pStyle w:val="TableParagraph"/>
              <w:ind w:left="76"/>
              <w:rPr>
                <w:sz w:val="17"/>
              </w:rPr>
            </w:pPr>
            <w:r>
              <w:rPr>
                <w:spacing w:val="-10"/>
                <w:w w:val="105"/>
                <w:sz w:val="17"/>
              </w:rPr>
              <w:t>0</w:t>
            </w:r>
          </w:p>
        </w:tc>
        <w:tc>
          <w:tcPr>
            <w:tcW w:w="562" w:type="dxa"/>
          </w:tcPr>
          <w:p w:rsidR="00504CCB" w:rsidRDefault="00103C2C" w14:paraId="403C4380" w14:textId="77777777">
            <w:pPr>
              <w:pStyle w:val="TableParagraph"/>
              <w:ind w:left="76"/>
              <w:rPr>
                <w:sz w:val="17"/>
              </w:rPr>
            </w:pPr>
            <w:r>
              <w:rPr>
                <w:spacing w:val="-4"/>
                <w:w w:val="105"/>
                <w:sz w:val="17"/>
              </w:rPr>
              <w:t>Work</w:t>
            </w:r>
          </w:p>
        </w:tc>
        <w:tc>
          <w:tcPr>
            <w:tcW w:w="246" w:type="dxa"/>
          </w:tcPr>
          <w:p w:rsidR="00504CCB" w:rsidRDefault="00103C2C" w14:paraId="62F65B97" w14:textId="77777777">
            <w:pPr>
              <w:pStyle w:val="TableParagraph"/>
              <w:ind w:left="75"/>
              <w:rPr>
                <w:sz w:val="17"/>
              </w:rPr>
            </w:pPr>
            <w:r>
              <w:rPr>
                <w:spacing w:val="-10"/>
                <w:w w:val="105"/>
                <w:sz w:val="17"/>
              </w:rPr>
              <w:t>0</w:t>
            </w:r>
          </w:p>
        </w:tc>
        <w:tc>
          <w:tcPr>
            <w:tcW w:w="601" w:type="dxa"/>
          </w:tcPr>
          <w:p w:rsidR="00504CCB" w:rsidRDefault="00103C2C" w14:paraId="2024A4BF" w14:textId="77777777">
            <w:pPr>
              <w:pStyle w:val="TableParagraph"/>
              <w:ind w:left="75"/>
              <w:rPr>
                <w:sz w:val="17"/>
              </w:rPr>
            </w:pPr>
            <w:r>
              <w:rPr>
                <w:spacing w:val="-2"/>
                <w:w w:val="105"/>
                <w:sz w:val="17"/>
              </w:rPr>
              <w:t>Credit</w:t>
            </w:r>
          </w:p>
        </w:tc>
        <w:tc>
          <w:tcPr>
            <w:tcW w:w="5331" w:type="dxa"/>
          </w:tcPr>
          <w:p w:rsidR="00504CCB" w:rsidRDefault="00103C2C" w14:paraId="38D0F4A6" w14:textId="77777777">
            <w:pPr>
              <w:pStyle w:val="TableParagraph"/>
              <w:ind w:left="74"/>
              <w:rPr>
                <w:sz w:val="17"/>
              </w:rPr>
            </w:pPr>
            <w:r>
              <w:rPr>
                <w:spacing w:val="-10"/>
                <w:w w:val="105"/>
                <w:sz w:val="17"/>
              </w:rPr>
              <w:t>4</w:t>
            </w:r>
          </w:p>
        </w:tc>
      </w:tr>
      <w:tr w:rsidR="00504CCB" w:rsidTr="00945C2D" w14:paraId="557E8005" w14:textId="77777777">
        <w:trPr>
          <w:trHeight w:val="1159"/>
        </w:trPr>
        <w:tc>
          <w:tcPr>
            <w:tcW w:w="9143" w:type="dxa"/>
            <w:gridSpan w:val="10"/>
          </w:tcPr>
          <w:p w:rsidR="00504CCB" w:rsidP="00667893" w:rsidRDefault="00103C2C" w14:paraId="299F0B3A" w14:textId="320382B1">
            <w:pPr>
              <w:pStyle w:val="TableParagraph"/>
              <w:spacing w:before="36" w:line="252" w:lineRule="auto"/>
              <w:ind w:left="50" w:right="720"/>
              <w:rPr>
                <w:sz w:val="17"/>
              </w:rPr>
            </w:pPr>
            <w:r>
              <w:rPr>
                <w:w w:val="105"/>
                <w:sz w:val="17"/>
              </w:rPr>
              <w:t>This course covers principles of microbiology and the impact these organisms have on man and the environment. Topics include the various groups of microorganisms, their structure, physiology, genetics, microbial pathogenicity, infectious diseases, immunology,</w:t>
            </w:r>
            <w:r>
              <w:rPr>
                <w:spacing w:val="-11"/>
                <w:w w:val="105"/>
                <w:sz w:val="17"/>
              </w:rPr>
              <w:t xml:space="preserve"> </w:t>
            </w:r>
            <w:r>
              <w:rPr>
                <w:w w:val="105"/>
                <w:sz w:val="17"/>
              </w:rPr>
              <w:t>and</w:t>
            </w:r>
            <w:r>
              <w:rPr>
                <w:spacing w:val="-11"/>
                <w:w w:val="105"/>
                <w:sz w:val="17"/>
              </w:rPr>
              <w:t xml:space="preserve"> </w:t>
            </w:r>
            <w:r>
              <w:rPr>
                <w:w w:val="105"/>
                <w:sz w:val="17"/>
              </w:rPr>
              <w:t>selected</w:t>
            </w:r>
            <w:r>
              <w:rPr>
                <w:spacing w:val="-11"/>
                <w:w w:val="105"/>
                <w:sz w:val="17"/>
              </w:rPr>
              <w:t xml:space="preserve"> </w:t>
            </w:r>
            <w:r>
              <w:rPr>
                <w:w w:val="105"/>
                <w:sz w:val="17"/>
              </w:rPr>
              <w:t>practical</w:t>
            </w:r>
            <w:r>
              <w:rPr>
                <w:spacing w:val="-10"/>
                <w:w w:val="105"/>
                <w:sz w:val="17"/>
              </w:rPr>
              <w:t xml:space="preserve"> </w:t>
            </w:r>
            <w:r>
              <w:rPr>
                <w:w w:val="105"/>
                <w:sz w:val="17"/>
              </w:rPr>
              <w:t>applications.</w:t>
            </w:r>
            <w:r>
              <w:rPr>
                <w:spacing w:val="-11"/>
                <w:w w:val="105"/>
                <w:sz w:val="17"/>
              </w:rPr>
              <w:t xml:space="preserve"> </w:t>
            </w:r>
            <w:r>
              <w:rPr>
                <w:w w:val="105"/>
                <w:sz w:val="17"/>
              </w:rPr>
              <w:t>Upon completion, students should be able to demonstrate knowledge and skills including microscopy, aseptic technique,</w:t>
            </w:r>
            <w:r>
              <w:rPr>
                <w:spacing w:val="-11"/>
                <w:w w:val="105"/>
                <w:sz w:val="17"/>
              </w:rPr>
              <w:t xml:space="preserve"> </w:t>
            </w:r>
            <w:r>
              <w:rPr>
                <w:w w:val="105"/>
                <w:sz w:val="17"/>
              </w:rPr>
              <w:t>staining,</w:t>
            </w:r>
            <w:r>
              <w:rPr>
                <w:spacing w:val="-9"/>
                <w:w w:val="105"/>
                <w:sz w:val="17"/>
              </w:rPr>
              <w:t xml:space="preserve"> </w:t>
            </w:r>
            <w:r>
              <w:rPr>
                <w:w w:val="105"/>
                <w:sz w:val="17"/>
              </w:rPr>
              <w:t>culture</w:t>
            </w:r>
            <w:r>
              <w:rPr>
                <w:spacing w:val="-11"/>
                <w:w w:val="105"/>
                <w:sz w:val="17"/>
              </w:rPr>
              <w:t xml:space="preserve"> </w:t>
            </w:r>
            <w:r>
              <w:rPr>
                <w:w w:val="105"/>
                <w:sz w:val="17"/>
              </w:rPr>
              <w:t>methods,</w:t>
            </w:r>
            <w:r>
              <w:rPr>
                <w:spacing w:val="-10"/>
                <w:w w:val="105"/>
                <w:sz w:val="17"/>
              </w:rPr>
              <w:t xml:space="preserve"> </w:t>
            </w:r>
            <w:r>
              <w:rPr>
                <w:w w:val="105"/>
                <w:sz w:val="17"/>
              </w:rPr>
              <w:t>and</w:t>
            </w:r>
            <w:r>
              <w:rPr>
                <w:spacing w:val="-11"/>
                <w:w w:val="105"/>
                <w:sz w:val="17"/>
              </w:rPr>
              <w:t xml:space="preserve"> </w:t>
            </w:r>
            <w:r>
              <w:rPr>
                <w:w w:val="105"/>
                <w:sz w:val="17"/>
              </w:rPr>
              <w:t>identification</w:t>
            </w:r>
            <w:r w:rsidR="0008203F">
              <w:rPr>
                <w:w w:val="105"/>
                <w:sz w:val="17"/>
              </w:rPr>
              <w:t xml:space="preserve"> </w:t>
            </w:r>
            <w:r>
              <w:rPr>
                <w:w w:val="105"/>
                <w:sz w:val="17"/>
              </w:rPr>
              <w:t>of</w:t>
            </w:r>
            <w:r>
              <w:rPr>
                <w:spacing w:val="-3"/>
                <w:w w:val="105"/>
                <w:sz w:val="17"/>
              </w:rPr>
              <w:t xml:space="preserve"> </w:t>
            </w:r>
            <w:r>
              <w:rPr>
                <w:spacing w:val="-2"/>
                <w:w w:val="105"/>
                <w:sz w:val="17"/>
              </w:rPr>
              <w:t>microorganisms.</w:t>
            </w:r>
          </w:p>
        </w:tc>
      </w:tr>
    </w:tbl>
    <w:p w:rsidR="00504CCB" w:rsidRDefault="00504CCB" w14:paraId="71021262" w14:textId="77777777">
      <w:pPr>
        <w:pStyle w:val="BodyText"/>
        <w:spacing w:before="62"/>
        <w:rPr>
          <w:b/>
        </w:rPr>
      </w:pPr>
    </w:p>
    <w:p w:rsidR="00504CCB" w:rsidRDefault="00103C2C" w14:paraId="7788403F" w14:textId="77777777">
      <w:pPr>
        <w:pStyle w:val="Heading4"/>
        <w:spacing w:after="55"/>
      </w:pPr>
      <w:bookmarkStart w:name="_bookmark25" w:id="24"/>
      <w:bookmarkEnd w:id="24"/>
      <w:r>
        <w:rPr>
          <w:w w:val="105"/>
        </w:rPr>
        <w:t>CHM</w:t>
      </w:r>
      <w:r>
        <w:rPr>
          <w:spacing w:val="-6"/>
          <w:w w:val="105"/>
        </w:rPr>
        <w:t xml:space="preserve"> </w:t>
      </w:r>
      <w:r>
        <w:rPr>
          <w:w w:val="105"/>
        </w:rPr>
        <w:t>130</w:t>
      </w:r>
      <w:r>
        <w:rPr>
          <w:spacing w:val="-4"/>
          <w:w w:val="105"/>
        </w:rPr>
        <w:t xml:space="preserve"> </w:t>
      </w:r>
      <w:r>
        <w:rPr>
          <w:w w:val="105"/>
        </w:rPr>
        <w:t>Gen,</w:t>
      </w:r>
      <w:r>
        <w:rPr>
          <w:spacing w:val="-3"/>
          <w:w w:val="105"/>
        </w:rPr>
        <w:t xml:space="preserve"> </w:t>
      </w:r>
      <w:r>
        <w:rPr>
          <w:w w:val="105"/>
        </w:rPr>
        <w:t>Org,</w:t>
      </w:r>
      <w:r>
        <w:rPr>
          <w:spacing w:val="-4"/>
          <w:w w:val="105"/>
        </w:rPr>
        <w:t xml:space="preserve"> </w:t>
      </w:r>
      <w:r>
        <w:rPr>
          <w:w w:val="105"/>
        </w:rPr>
        <w:t>and</w:t>
      </w:r>
      <w:r>
        <w:rPr>
          <w:spacing w:val="-4"/>
          <w:w w:val="105"/>
        </w:rPr>
        <w:t xml:space="preserve"> </w:t>
      </w:r>
      <w:r>
        <w:rPr>
          <w:spacing w:val="-2"/>
          <w:w w:val="105"/>
        </w:rPr>
        <w:t>Biochemistry</w:t>
      </w:r>
    </w:p>
    <w:tbl>
      <w:tblPr>
        <w:tblW w:w="9053" w:type="dxa"/>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241"/>
      </w:tblGrid>
      <w:tr w:rsidR="00504CCB" w:rsidTr="00945C2D" w14:paraId="1CA74F0C" w14:textId="77777777">
        <w:trPr>
          <w:trHeight w:val="233"/>
        </w:trPr>
        <w:tc>
          <w:tcPr>
            <w:tcW w:w="514" w:type="dxa"/>
          </w:tcPr>
          <w:p w:rsidR="00504CCB" w:rsidRDefault="00103C2C" w14:paraId="41159A76" w14:textId="77777777">
            <w:pPr>
              <w:pStyle w:val="TableParagraph"/>
              <w:ind w:left="50"/>
              <w:rPr>
                <w:sz w:val="17"/>
              </w:rPr>
            </w:pPr>
            <w:r>
              <w:rPr>
                <w:spacing w:val="-2"/>
                <w:w w:val="105"/>
                <w:sz w:val="17"/>
              </w:rPr>
              <w:t>Class</w:t>
            </w:r>
          </w:p>
        </w:tc>
        <w:tc>
          <w:tcPr>
            <w:tcW w:w="245" w:type="dxa"/>
          </w:tcPr>
          <w:p w:rsidR="00504CCB" w:rsidRDefault="00103C2C" w14:paraId="74D37828" w14:textId="77777777">
            <w:pPr>
              <w:pStyle w:val="TableParagraph"/>
              <w:rPr>
                <w:sz w:val="17"/>
              </w:rPr>
            </w:pPr>
            <w:r>
              <w:rPr>
                <w:spacing w:val="-10"/>
                <w:w w:val="105"/>
                <w:sz w:val="17"/>
              </w:rPr>
              <w:t>3</w:t>
            </w:r>
          </w:p>
        </w:tc>
        <w:tc>
          <w:tcPr>
            <w:tcW w:w="431" w:type="dxa"/>
          </w:tcPr>
          <w:p w:rsidR="00504CCB" w:rsidRDefault="00103C2C" w14:paraId="6FB587D2" w14:textId="77777777">
            <w:pPr>
              <w:pStyle w:val="TableParagraph"/>
              <w:ind w:left="77"/>
              <w:rPr>
                <w:sz w:val="17"/>
              </w:rPr>
            </w:pPr>
            <w:r>
              <w:rPr>
                <w:spacing w:val="-5"/>
                <w:w w:val="105"/>
                <w:sz w:val="17"/>
              </w:rPr>
              <w:t>Lab</w:t>
            </w:r>
          </w:p>
        </w:tc>
        <w:tc>
          <w:tcPr>
            <w:tcW w:w="247" w:type="dxa"/>
          </w:tcPr>
          <w:p w:rsidR="00504CCB" w:rsidRDefault="00103C2C" w14:paraId="222875B5" w14:textId="77777777">
            <w:pPr>
              <w:pStyle w:val="TableParagraph"/>
              <w:ind w:left="79"/>
              <w:rPr>
                <w:sz w:val="17"/>
              </w:rPr>
            </w:pPr>
            <w:r>
              <w:rPr>
                <w:spacing w:val="-10"/>
                <w:w w:val="105"/>
                <w:sz w:val="17"/>
              </w:rPr>
              <w:t>0</w:t>
            </w:r>
          </w:p>
        </w:tc>
        <w:tc>
          <w:tcPr>
            <w:tcW w:w="720" w:type="dxa"/>
          </w:tcPr>
          <w:p w:rsidR="00504CCB" w:rsidRDefault="00103C2C" w14:paraId="05386252" w14:textId="77777777">
            <w:pPr>
              <w:pStyle w:val="TableParagraph"/>
              <w:rPr>
                <w:sz w:val="17"/>
              </w:rPr>
            </w:pPr>
            <w:r>
              <w:rPr>
                <w:spacing w:val="-2"/>
                <w:w w:val="105"/>
                <w:sz w:val="17"/>
              </w:rPr>
              <w:t>Clinical</w:t>
            </w:r>
          </w:p>
        </w:tc>
        <w:tc>
          <w:tcPr>
            <w:tcW w:w="246" w:type="dxa"/>
          </w:tcPr>
          <w:p w:rsidR="00504CCB" w:rsidRDefault="00103C2C" w14:paraId="5F2094CA" w14:textId="77777777">
            <w:pPr>
              <w:pStyle w:val="TableParagraph"/>
              <w:ind w:left="76"/>
              <w:rPr>
                <w:sz w:val="17"/>
              </w:rPr>
            </w:pPr>
            <w:r>
              <w:rPr>
                <w:spacing w:val="-10"/>
                <w:w w:val="105"/>
                <w:sz w:val="17"/>
              </w:rPr>
              <w:t>0</w:t>
            </w:r>
          </w:p>
        </w:tc>
        <w:tc>
          <w:tcPr>
            <w:tcW w:w="562" w:type="dxa"/>
          </w:tcPr>
          <w:p w:rsidR="00504CCB" w:rsidRDefault="00103C2C" w14:paraId="7FF901A4" w14:textId="77777777">
            <w:pPr>
              <w:pStyle w:val="TableParagraph"/>
              <w:ind w:left="76"/>
              <w:rPr>
                <w:sz w:val="17"/>
              </w:rPr>
            </w:pPr>
            <w:r>
              <w:rPr>
                <w:spacing w:val="-4"/>
                <w:w w:val="105"/>
                <w:sz w:val="17"/>
              </w:rPr>
              <w:t>Work</w:t>
            </w:r>
          </w:p>
        </w:tc>
        <w:tc>
          <w:tcPr>
            <w:tcW w:w="246" w:type="dxa"/>
          </w:tcPr>
          <w:p w:rsidR="00504CCB" w:rsidRDefault="00103C2C" w14:paraId="0EC0DEE0" w14:textId="77777777">
            <w:pPr>
              <w:pStyle w:val="TableParagraph"/>
              <w:ind w:left="75"/>
              <w:rPr>
                <w:sz w:val="17"/>
              </w:rPr>
            </w:pPr>
            <w:r>
              <w:rPr>
                <w:spacing w:val="-10"/>
                <w:w w:val="105"/>
                <w:sz w:val="17"/>
              </w:rPr>
              <w:t>0</w:t>
            </w:r>
          </w:p>
        </w:tc>
        <w:tc>
          <w:tcPr>
            <w:tcW w:w="601" w:type="dxa"/>
          </w:tcPr>
          <w:p w:rsidR="00504CCB" w:rsidRDefault="00103C2C" w14:paraId="1832F93D" w14:textId="77777777">
            <w:pPr>
              <w:pStyle w:val="TableParagraph"/>
              <w:ind w:left="75"/>
              <w:rPr>
                <w:sz w:val="17"/>
              </w:rPr>
            </w:pPr>
            <w:r>
              <w:rPr>
                <w:spacing w:val="-2"/>
                <w:w w:val="105"/>
                <w:sz w:val="17"/>
              </w:rPr>
              <w:t>Credit</w:t>
            </w:r>
          </w:p>
        </w:tc>
        <w:tc>
          <w:tcPr>
            <w:tcW w:w="5241" w:type="dxa"/>
          </w:tcPr>
          <w:p w:rsidR="00504CCB" w:rsidRDefault="00103C2C" w14:paraId="76906609" w14:textId="77777777">
            <w:pPr>
              <w:pStyle w:val="TableParagraph"/>
              <w:ind w:left="74"/>
              <w:rPr>
                <w:sz w:val="17"/>
              </w:rPr>
            </w:pPr>
            <w:r>
              <w:rPr>
                <w:spacing w:val="-10"/>
                <w:w w:val="105"/>
                <w:sz w:val="17"/>
              </w:rPr>
              <w:t>3</w:t>
            </w:r>
          </w:p>
        </w:tc>
      </w:tr>
      <w:tr w:rsidR="00504CCB" w:rsidTr="00945C2D" w14:paraId="5E1C10C0" w14:textId="77777777">
        <w:trPr>
          <w:trHeight w:val="1052"/>
        </w:trPr>
        <w:tc>
          <w:tcPr>
            <w:tcW w:w="9053" w:type="dxa"/>
            <w:gridSpan w:val="10"/>
          </w:tcPr>
          <w:p w:rsidR="00504CCB" w:rsidP="00667893" w:rsidRDefault="00103C2C" w14:paraId="74909068" w14:textId="77777777">
            <w:pPr>
              <w:pStyle w:val="TableParagraph"/>
              <w:spacing w:before="36" w:line="252" w:lineRule="auto"/>
              <w:ind w:left="50" w:right="720"/>
              <w:rPr>
                <w:w w:val="105"/>
                <w:sz w:val="17"/>
                <w:szCs w:val="17"/>
              </w:rPr>
            </w:pPr>
            <w:r>
              <w:rPr>
                <w:w w:val="105"/>
                <w:sz w:val="17"/>
              </w:rPr>
              <w:t>This course provides a survey of basic facts and principles of general, organic, and biochemistry. Topics include measurement, molecular structure, nuclear</w:t>
            </w:r>
            <w:r>
              <w:rPr>
                <w:spacing w:val="-11"/>
                <w:w w:val="105"/>
                <w:sz w:val="17"/>
              </w:rPr>
              <w:t xml:space="preserve"> </w:t>
            </w:r>
            <w:r>
              <w:rPr>
                <w:w w:val="105"/>
                <w:sz w:val="17"/>
              </w:rPr>
              <w:t>chemistry,</w:t>
            </w:r>
            <w:r>
              <w:rPr>
                <w:spacing w:val="-12"/>
                <w:w w:val="105"/>
                <w:sz w:val="17"/>
              </w:rPr>
              <w:t xml:space="preserve"> </w:t>
            </w:r>
            <w:r>
              <w:rPr>
                <w:w w:val="105"/>
                <w:sz w:val="17"/>
              </w:rPr>
              <w:t>solutions,</w:t>
            </w:r>
            <w:r>
              <w:rPr>
                <w:spacing w:val="-10"/>
                <w:w w:val="105"/>
                <w:sz w:val="17"/>
              </w:rPr>
              <w:t xml:space="preserve"> </w:t>
            </w:r>
            <w:r>
              <w:rPr>
                <w:w w:val="105"/>
                <w:sz w:val="17"/>
              </w:rPr>
              <w:t>acid-base</w:t>
            </w:r>
            <w:r>
              <w:rPr>
                <w:spacing w:val="-10"/>
                <w:w w:val="105"/>
                <w:sz w:val="17"/>
              </w:rPr>
              <w:t xml:space="preserve"> </w:t>
            </w:r>
            <w:r>
              <w:rPr>
                <w:w w:val="105"/>
                <w:sz w:val="17"/>
              </w:rPr>
              <w:t>chemistry,</w:t>
            </w:r>
            <w:r>
              <w:rPr>
                <w:spacing w:val="-10"/>
                <w:w w:val="105"/>
                <w:sz w:val="17"/>
              </w:rPr>
              <w:t xml:space="preserve"> </w:t>
            </w:r>
            <w:r>
              <w:rPr>
                <w:w w:val="105"/>
                <w:sz w:val="17"/>
              </w:rPr>
              <w:t>gas</w:t>
            </w:r>
            <w:r w:rsidR="0008203F">
              <w:rPr>
                <w:w w:val="105"/>
                <w:sz w:val="17"/>
              </w:rPr>
              <w:t xml:space="preserve"> </w:t>
            </w:r>
            <w:r>
              <w:rPr>
                <w:w w:val="105"/>
                <w:sz w:val="17"/>
              </w:rPr>
              <w:t>laws,</w:t>
            </w:r>
            <w:r>
              <w:rPr>
                <w:spacing w:val="-6"/>
                <w:w w:val="105"/>
                <w:sz w:val="17"/>
              </w:rPr>
              <w:t xml:space="preserve"> </w:t>
            </w:r>
            <w:r>
              <w:rPr>
                <w:w w:val="105"/>
                <w:sz w:val="17"/>
              </w:rPr>
              <w:t>and</w:t>
            </w:r>
            <w:r>
              <w:rPr>
                <w:spacing w:val="-6"/>
                <w:w w:val="105"/>
                <w:sz w:val="17"/>
              </w:rPr>
              <w:t xml:space="preserve"> </w:t>
            </w:r>
            <w:r>
              <w:rPr>
                <w:w w:val="105"/>
                <w:sz w:val="17"/>
              </w:rPr>
              <w:t>the</w:t>
            </w:r>
            <w:r>
              <w:rPr>
                <w:spacing w:val="-7"/>
                <w:w w:val="105"/>
                <w:sz w:val="17"/>
              </w:rPr>
              <w:t xml:space="preserve"> </w:t>
            </w:r>
            <w:r>
              <w:rPr>
                <w:w w:val="105"/>
                <w:sz w:val="17"/>
              </w:rPr>
              <w:t>structure,</w:t>
            </w:r>
            <w:r>
              <w:rPr>
                <w:spacing w:val="-6"/>
                <w:w w:val="105"/>
                <w:sz w:val="17"/>
              </w:rPr>
              <w:t xml:space="preserve"> </w:t>
            </w:r>
            <w:r>
              <w:rPr>
                <w:w w:val="105"/>
                <w:sz w:val="17"/>
              </w:rPr>
              <w:t>properties,</w:t>
            </w:r>
            <w:r>
              <w:rPr>
                <w:spacing w:val="-6"/>
                <w:w w:val="105"/>
                <w:sz w:val="17"/>
              </w:rPr>
              <w:t xml:space="preserve"> </w:t>
            </w:r>
            <w:r>
              <w:rPr>
                <w:w w:val="105"/>
                <w:sz w:val="17"/>
              </w:rPr>
              <w:t>and</w:t>
            </w:r>
            <w:r>
              <w:rPr>
                <w:spacing w:val="-5"/>
                <w:w w:val="105"/>
                <w:sz w:val="17"/>
              </w:rPr>
              <w:t xml:space="preserve"> </w:t>
            </w:r>
            <w:r>
              <w:rPr>
                <w:w w:val="105"/>
                <w:sz w:val="17"/>
              </w:rPr>
              <w:t>reactions</w:t>
            </w:r>
            <w:r>
              <w:rPr>
                <w:spacing w:val="-6"/>
                <w:w w:val="105"/>
                <w:sz w:val="17"/>
              </w:rPr>
              <w:t xml:space="preserve"> </w:t>
            </w:r>
            <w:r>
              <w:rPr>
                <w:spacing w:val="-5"/>
                <w:w w:val="105"/>
                <w:sz w:val="17"/>
              </w:rPr>
              <w:t>of</w:t>
            </w:r>
            <w:r w:rsidR="00B76012">
              <w:rPr>
                <w:spacing w:val="-5"/>
                <w:w w:val="105"/>
                <w:sz w:val="17"/>
              </w:rPr>
              <w:t xml:space="preserve"> </w:t>
            </w:r>
            <w:r w:rsidRPr="00B76012" w:rsidR="00B76012">
              <w:rPr>
                <w:w w:val="105"/>
                <w:sz w:val="17"/>
                <w:szCs w:val="17"/>
              </w:rPr>
              <w:t>major organic and biological groups. Upon completion,</w:t>
            </w:r>
            <w:r w:rsidRPr="00B76012" w:rsidR="00B76012">
              <w:rPr>
                <w:spacing w:val="-8"/>
                <w:w w:val="105"/>
                <w:sz w:val="17"/>
                <w:szCs w:val="17"/>
              </w:rPr>
              <w:t xml:space="preserve"> </w:t>
            </w:r>
            <w:r w:rsidRPr="00B76012" w:rsidR="00B76012">
              <w:rPr>
                <w:w w:val="105"/>
                <w:sz w:val="17"/>
                <w:szCs w:val="17"/>
              </w:rPr>
              <w:t>students</w:t>
            </w:r>
            <w:r w:rsidRPr="00B76012" w:rsidR="00B76012">
              <w:rPr>
                <w:spacing w:val="-7"/>
                <w:w w:val="105"/>
                <w:sz w:val="17"/>
                <w:szCs w:val="17"/>
              </w:rPr>
              <w:t xml:space="preserve"> </w:t>
            </w:r>
            <w:r w:rsidRPr="00B76012" w:rsidR="00B76012">
              <w:rPr>
                <w:w w:val="105"/>
                <w:sz w:val="17"/>
                <w:szCs w:val="17"/>
              </w:rPr>
              <w:t>should</w:t>
            </w:r>
            <w:r w:rsidRPr="00B76012" w:rsidR="00B76012">
              <w:rPr>
                <w:spacing w:val="-8"/>
                <w:w w:val="105"/>
                <w:sz w:val="17"/>
                <w:szCs w:val="17"/>
              </w:rPr>
              <w:t xml:space="preserve"> </w:t>
            </w:r>
            <w:r w:rsidRPr="00B76012" w:rsidR="00B76012">
              <w:rPr>
                <w:w w:val="105"/>
                <w:sz w:val="17"/>
                <w:szCs w:val="17"/>
              </w:rPr>
              <w:t>be</w:t>
            </w:r>
            <w:r w:rsidRPr="00B76012" w:rsidR="00B76012">
              <w:rPr>
                <w:spacing w:val="-8"/>
                <w:w w:val="105"/>
                <w:sz w:val="17"/>
                <w:szCs w:val="17"/>
              </w:rPr>
              <w:t xml:space="preserve"> </w:t>
            </w:r>
            <w:r w:rsidRPr="00B76012" w:rsidR="00B76012">
              <w:rPr>
                <w:w w:val="105"/>
                <w:sz w:val="17"/>
                <w:szCs w:val="17"/>
              </w:rPr>
              <w:t>able</w:t>
            </w:r>
            <w:r w:rsidRPr="00B76012" w:rsidR="00B76012">
              <w:rPr>
                <w:spacing w:val="-8"/>
                <w:w w:val="105"/>
                <w:sz w:val="17"/>
                <w:szCs w:val="17"/>
              </w:rPr>
              <w:t xml:space="preserve"> </w:t>
            </w:r>
            <w:r w:rsidRPr="00B76012" w:rsidR="00B76012">
              <w:rPr>
                <w:w w:val="105"/>
                <w:sz w:val="17"/>
                <w:szCs w:val="17"/>
              </w:rPr>
              <w:t>to</w:t>
            </w:r>
            <w:r w:rsidRPr="00B76012" w:rsidR="00B76012">
              <w:rPr>
                <w:spacing w:val="-8"/>
                <w:w w:val="105"/>
                <w:sz w:val="17"/>
                <w:szCs w:val="17"/>
              </w:rPr>
              <w:t xml:space="preserve"> </w:t>
            </w:r>
            <w:r w:rsidRPr="00B76012" w:rsidR="00B76012">
              <w:rPr>
                <w:w w:val="105"/>
                <w:sz w:val="17"/>
                <w:szCs w:val="17"/>
              </w:rPr>
              <w:t>demonstrate</w:t>
            </w:r>
            <w:r w:rsidRPr="00B76012" w:rsidR="00B76012">
              <w:rPr>
                <w:spacing w:val="-8"/>
                <w:w w:val="105"/>
                <w:sz w:val="17"/>
                <w:szCs w:val="17"/>
              </w:rPr>
              <w:t xml:space="preserve"> </w:t>
            </w:r>
            <w:r w:rsidRPr="00B76012" w:rsidR="00B76012">
              <w:rPr>
                <w:w w:val="105"/>
                <w:sz w:val="17"/>
                <w:szCs w:val="17"/>
              </w:rPr>
              <w:t>an understanding of fundamental chemical concepts</w:t>
            </w:r>
          </w:p>
          <w:p w:rsidR="00B76012" w:rsidP="0008203F" w:rsidRDefault="00B76012" w14:paraId="62B783F7" w14:textId="77777777">
            <w:pPr>
              <w:pStyle w:val="TableParagraph"/>
              <w:spacing w:before="36" w:line="252" w:lineRule="auto"/>
              <w:ind w:left="50" w:right="53"/>
              <w:rPr>
                <w:w w:val="105"/>
                <w:sz w:val="17"/>
                <w:szCs w:val="17"/>
              </w:rPr>
            </w:pPr>
          </w:p>
          <w:p w:rsidR="00B76012" w:rsidP="00B76012" w:rsidRDefault="00B76012" w14:paraId="354E7DA3" w14:textId="77777777">
            <w:pPr>
              <w:pStyle w:val="Heading4"/>
              <w:spacing w:after="54"/>
              <w:ind w:left="0"/>
            </w:pPr>
            <w:r>
              <w:rPr>
                <w:w w:val="105"/>
              </w:rPr>
              <w:t>CHM</w:t>
            </w:r>
            <w:r>
              <w:rPr>
                <w:spacing w:val="-6"/>
                <w:w w:val="105"/>
              </w:rPr>
              <w:t xml:space="preserve"> </w:t>
            </w:r>
            <w:r>
              <w:rPr>
                <w:w w:val="105"/>
              </w:rPr>
              <w:t>130</w:t>
            </w:r>
            <w:r>
              <w:rPr>
                <w:spacing w:val="-4"/>
                <w:w w:val="105"/>
              </w:rPr>
              <w:t xml:space="preserve"> </w:t>
            </w:r>
            <w:r>
              <w:rPr>
                <w:w w:val="105"/>
              </w:rPr>
              <w:t>A</w:t>
            </w:r>
            <w:r>
              <w:rPr>
                <w:spacing w:val="-5"/>
                <w:w w:val="105"/>
              </w:rPr>
              <w:t xml:space="preserve"> </w:t>
            </w:r>
            <w:r>
              <w:rPr>
                <w:w w:val="105"/>
              </w:rPr>
              <w:t>Gen,</w:t>
            </w:r>
            <w:r>
              <w:rPr>
                <w:spacing w:val="-4"/>
                <w:w w:val="105"/>
              </w:rPr>
              <w:t xml:space="preserve"> </w:t>
            </w:r>
            <w:r>
              <w:rPr>
                <w:w w:val="105"/>
              </w:rPr>
              <w:t>Org,</w:t>
            </w:r>
            <w:r>
              <w:rPr>
                <w:spacing w:val="-6"/>
                <w:w w:val="105"/>
              </w:rPr>
              <w:t xml:space="preserve"> </w:t>
            </w:r>
            <w:r>
              <w:rPr>
                <w:w w:val="105"/>
              </w:rPr>
              <w:t>and</w:t>
            </w:r>
            <w:r>
              <w:rPr>
                <w:spacing w:val="-4"/>
                <w:w w:val="105"/>
              </w:rPr>
              <w:t xml:space="preserve"> </w:t>
            </w:r>
            <w:r>
              <w:rPr>
                <w:w w:val="105"/>
              </w:rPr>
              <w:t>Biochemistry</w:t>
            </w:r>
            <w:r>
              <w:rPr>
                <w:spacing w:val="-2"/>
                <w:w w:val="105"/>
              </w:rPr>
              <w:t xml:space="preserve"> </w:t>
            </w:r>
            <w:r>
              <w:rPr>
                <w:spacing w:val="-5"/>
                <w:w w:val="105"/>
              </w:rPr>
              <w:t>Lab</w:t>
            </w:r>
          </w:p>
          <w:tbl>
            <w:tblPr>
              <w:tblW w:w="0" w:type="auto"/>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4877"/>
            </w:tblGrid>
            <w:tr w:rsidR="00B76012" w:rsidTr="00667893" w14:paraId="3D6D11D8" w14:textId="77777777">
              <w:trPr>
                <w:trHeight w:val="233"/>
              </w:trPr>
              <w:tc>
                <w:tcPr>
                  <w:tcW w:w="514" w:type="dxa"/>
                </w:tcPr>
                <w:p w:rsidR="00B76012" w:rsidP="00B76012" w:rsidRDefault="00B76012" w14:paraId="1F36A711" w14:textId="77777777">
                  <w:pPr>
                    <w:pStyle w:val="TableParagraph"/>
                    <w:ind w:left="50"/>
                    <w:rPr>
                      <w:sz w:val="17"/>
                    </w:rPr>
                  </w:pPr>
                  <w:r>
                    <w:rPr>
                      <w:spacing w:val="-2"/>
                      <w:w w:val="105"/>
                      <w:sz w:val="17"/>
                    </w:rPr>
                    <w:t>Class</w:t>
                  </w:r>
                </w:p>
              </w:tc>
              <w:tc>
                <w:tcPr>
                  <w:tcW w:w="245" w:type="dxa"/>
                </w:tcPr>
                <w:p w:rsidR="00B76012" w:rsidP="00B76012" w:rsidRDefault="00B76012" w14:paraId="0EB3EA48" w14:textId="77777777">
                  <w:pPr>
                    <w:pStyle w:val="TableParagraph"/>
                    <w:rPr>
                      <w:sz w:val="17"/>
                    </w:rPr>
                  </w:pPr>
                  <w:r>
                    <w:rPr>
                      <w:spacing w:val="-10"/>
                      <w:w w:val="105"/>
                      <w:sz w:val="17"/>
                    </w:rPr>
                    <w:t>0</w:t>
                  </w:r>
                </w:p>
              </w:tc>
              <w:tc>
                <w:tcPr>
                  <w:tcW w:w="431" w:type="dxa"/>
                </w:tcPr>
                <w:p w:rsidR="00B76012" w:rsidP="00B76012" w:rsidRDefault="00B76012" w14:paraId="272F7AFD" w14:textId="77777777">
                  <w:pPr>
                    <w:pStyle w:val="TableParagraph"/>
                    <w:ind w:left="77"/>
                    <w:rPr>
                      <w:sz w:val="17"/>
                    </w:rPr>
                  </w:pPr>
                  <w:r>
                    <w:rPr>
                      <w:spacing w:val="-5"/>
                      <w:w w:val="105"/>
                      <w:sz w:val="17"/>
                    </w:rPr>
                    <w:t>Lab</w:t>
                  </w:r>
                </w:p>
              </w:tc>
              <w:tc>
                <w:tcPr>
                  <w:tcW w:w="247" w:type="dxa"/>
                </w:tcPr>
                <w:p w:rsidR="00B76012" w:rsidP="00B76012" w:rsidRDefault="00B76012" w14:paraId="638E038A" w14:textId="77777777">
                  <w:pPr>
                    <w:pStyle w:val="TableParagraph"/>
                    <w:ind w:left="79"/>
                    <w:rPr>
                      <w:sz w:val="17"/>
                    </w:rPr>
                  </w:pPr>
                  <w:r>
                    <w:rPr>
                      <w:spacing w:val="-10"/>
                      <w:w w:val="105"/>
                      <w:sz w:val="17"/>
                    </w:rPr>
                    <w:t>2</w:t>
                  </w:r>
                </w:p>
              </w:tc>
              <w:tc>
                <w:tcPr>
                  <w:tcW w:w="720" w:type="dxa"/>
                </w:tcPr>
                <w:p w:rsidR="00B76012" w:rsidP="00B76012" w:rsidRDefault="00B76012" w14:paraId="5A2AB7D9" w14:textId="77777777">
                  <w:pPr>
                    <w:pStyle w:val="TableParagraph"/>
                    <w:rPr>
                      <w:sz w:val="17"/>
                    </w:rPr>
                  </w:pPr>
                  <w:r>
                    <w:rPr>
                      <w:spacing w:val="-2"/>
                      <w:w w:val="105"/>
                      <w:sz w:val="17"/>
                    </w:rPr>
                    <w:t>Clinical</w:t>
                  </w:r>
                </w:p>
              </w:tc>
              <w:tc>
                <w:tcPr>
                  <w:tcW w:w="246" w:type="dxa"/>
                </w:tcPr>
                <w:p w:rsidR="00B76012" w:rsidP="00B76012" w:rsidRDefault="00B76012" w14:paraId="33DBDD32" w14:textId="77777777">
                  <w:pPr>
                    <w:pStyle w:val="TableParagraph"/>
                    <w:ind w:left="76"/>
                    <w:rPr>
                      <w:sz w:val="17"/>
                    </w:rPr>
                  </w:pPr>
                  <w:r>
                    <w:rPr>
                      <w:spacing w:val="-10"/>
                      <w:w w:val="105"/>
                      <w:sz w:val="17"/>
                    </w:rPr>
                    <w:t>0</w:t>
                  </w:r>
                </w:p>
              </w:tc>
              <w:tc>
                <w:tcPr>
                  <w:tcW w:w="562" w:type="dxa"/>
                </w:tcPr>
                <w:p w:rsidR="00B76012" w:rsidP="00B76012" w:rsidRDefault="00B76012" w14:paraId="14C18715" w14:textId="77777777">
                  <w:pPr>
                    <w:pStyle w:val="TableParagraph"/>
                    <w:ind w:left="76"/>
                    <w:rPr>
                      <w:sz w:val="17"/>
                    </w:rPr>
                  </w:pPr>
                  <w:r>
                    <w:rPr>
                      <w:spacing w:val="-4"/>
                      <w:w w:val="105"/>
                      <w:sz w:val="17"/>
                    </w:rPr>
                    <w:t>Work</w:t>
                  </w:r>
                </w:p>
              </w:tc>
              <w:tc>
                <w:tcPr>
                  <w:tcW w:w="246" w:type="dxa"/>
                </w:tcPr>
                <w:p w:rsidR="00B76012" w:rsidP="00B76012" w:rsidRDefault="00B76012" w14:paraId="5F67E1C8" w14:textId="77777777">
                  <w:pPr>
                    <w:pStyle w:val="TableParagraph"/>
                    <w:ind w:left="75"/>
                    <w:rPr>
                      <w:sz w:val="17"/>
                    </w:rPr>
                  </w:pPr>
                  <w:r>
                    <w:rPr>
                      <w:spacing w:val="-10"/>
                      <w:w w:val="105"/>
                      <w:sz w:val="17"/>
                    </w:rPr>
                    <w:t>0</w:t>
                  </w:r>
                </w:p>
              </w:tc>
              <w:tc>
                <w:tcPr>
                  <w:tcW w:w="601" w:type="dxa"/>
                </w:tcPr>
                <w:p w:rsidR="00B76012" w:rsidP="00B76012" w:rsidRDefault="00B76012" w14:paraId="2F4D957E" w14:textId="77777777">
                  <w:pPr>
                    <w:pStyle w:val="TableParagraph"/>
                    <w:ind w:left="75"/>
                    <w:rPr>
                      <w:sz w:val="17"/>
                    </w:rPr>
                  </w:pPr>
                  <w:r>
                    <w:rPr>
                      <w:spacing w:val="-2"/>
                      <w:w w:val="105"/>
                      <w:sz w:val="17"/>
                    </w:rPr>
                    <w:t>Credit</w:t>
                  </w:r>
                </w:p>
              </w:tc>
              <w:tc>
                <w:tcPr>
                  <w:tcW w:w="4877" w:type="dxa"/>
                </w:tcPr>
                <w:p w:rsidR="00B76012" w:rsidP="00B76012" w:rsidRDefault="00B76012" w14:paraId="4E6CC276" w14:textId="77777777">
                  <w:pPr>
                    <w:pStyle w:val="TableParagraph"/>
                    <w:ind w:left="74"/>
                    <w:rPr>
                      <w:sz w:val="17"/>
                    </w:rPr>
                  </w:pPr>
                  <w:r>
                    <w:rPr>
                      <w:spacing w:val="-10"/>
                      <w:w w:val="105"/>
                      <w:sz w:val="17"/>
                    </w:rPr>
                    <w:t>1</w:t>
                  </w:r>
                </w:p>
              </w:tc>
            </w:tr>
            <w:tr w:rsidR="00B76012" w:rsidTr="00667893" w14:paraId="04D1FA19" w14:textId="77777777">
              <w:trPr>
                <w:trHeight w:val="1257"/>
              </w:trPr>
              <w:tc>
                <w:tcPr>
                  <w:tcW w:w="8689" w:type="dxa"/>
                  <w:gridSpan w:val="10"/>
                </w:tcPr>
                <w:p w:rsidR="00B76012" w:rsidP="00B76012" w:rsidRDefault="00B76012" w14:paraId="1C52514E" w14:textId="77777777">
                  <w:pPr>
                    <w:pStyle w:val="TableParagraph"/>
                    <w:spacing w:before="36" w:line="252" w:lineRule="auto"/>
                    <w:ind w:left="50" w:right="53"/>
                    <w:rPr>
                      <w:sz w:val="17"/>
                    </w:rPr>
                  </w:pPr>
                  <w:r>
                    <w:rPr>
                      <w:w w:val="105"/>
                      <w:sz w:val="17"/>
                    </w:rPr>
                    <w:t>This</w:t>
                  </w:r>
                  <w:r>
                    <w:rPr>
                      <w:spacing w:val="-6"/>
                      <w:w w:val="105"/>
                      <w:sz w:val="17"/>
                    </w:rPr>
                    <w:t xml:space="preserve"> </w:t>
                  </w:r>
                  <w:r>
                    <w:rPr>
                      <w:w w:val="105"/>
                      <w:sz w:val="17"/>
                    </w:rPr>
                    <w:t>course</w:t>
                  </w:r>
                  <w:r>
                    <w:rPr>
                      <w:spacing w:val="-6"/>
                      <w:w w:val="105"/>
                      <w:sz w:val="17"/>
                    </w:rPr>
                    <w:t xml:space="preserve"> </w:t>
                  </w:r>
                  <w:r>
                    <w:rPr>
                      <w:w w:val="105"/>
                      <w:sz w:val="17"/>
                    </w:rPr>
                    <w:t>is</w:t>
                  </w:r>
                  <w:r>
                    <w:rPr>
                      <w:spacing w:val="-6"/>
                      <w:w w:val="105"/>
                      <w:sz w:val="17"/>
                    </w:rPr>
                    <w:t xml:space="preserve"> </w:t>
                  </w:r>
                  <w:r>
                    <w:rPr>
                      <w:w w:val="105"/>
                      <w:sz w:val="17"/>
                    </w:rPr>
                    <w:t>a</w:t>
                  </w:r>
                  <w:r>
                    <w:rPr>
                      <w:spacing w:val="-6"/>
                      <w:w w:val="105"/>
                      <w:sz w:val="17"/>
                    </w:rPr>
                    <w:t xml:space="preserve"> </w:t>
                  </w:r>
                  <w:r>
                    <w:rPr>
                      <w:w w:val="105"/>
                      <w:sz w:val="17"/>
                    </w:rPr>
                    <w:t>laboratory</w:t>
                  </w:r>
                  <w:r>
                    <w:rPr>
                      <w:spacing w:val="-8"/>
                      <w:w w:val="105"/>
                      <w:sz w:val="17"/>
                    </w:rPr>
                    <w:t xml:space="preserve"> </w:t>
                  </w:r>
                  <w:r>
                    <w:rPr>
                      <w:w w:val="105"/>
                      <w:sz w:val="17"/>
                    </w:rPr>
                    <w:t>for</w:t>
                  </w:r>
                  <w:r>
                    <w:rPr>
                      <w:spacing w:val="-6"/>
                      <w:w w:val="105"/>
                      <w:sz w:val="17"/>
                    </w:rPr>
                    <w:t xml:space="preserve"> </w:t>
                  </w:r>
                  <w:r>
                    <w:rPr>
                      <w:w w:val="105"/>
                      <w:sz w:val="17"/>
                    </w:rPr>
                    <w:t>CHM</w:t>
                  </w:r>
                  <w:r>
                    <w:rPr>
                      <w:spacing w:val="-6"/>
                      <w:w w:val="105"/>
                      <w:sz w:val="17"/>
                    </w:rPr>
                    <w:t xml:space="preserve"> </w:t>
                  </w:r>
                  <w:r>
                    <w:rPr>
                      <w:w w:val="105"/>
                      <w:sz w:val="17"/>
                    </w:rPr>
                    <w:t>130.</w:t>
                  </w:r>
                  <w:r>
                    <w:rPr>
                      <w:spacing w:val="-6"/>
                      <w:w w:val="105"/>
                      <w:sz w:val="17"/>
                    </w:rPr>
                    <w:t xml:space="preserve"> </w:t>
                  </w:r>
                  <w:r>
                    <w:rPr>
                      <w:w w:val="105"/>
                      <w:sz w:val="17"/>
                    </w:rPr>
                    <w:t>Emphasis</w:t>
                  </w:r>
                  <w:r>
                    <w:rPr>
                      <w:spacing w:val="-6"/>
                      <w:w w:val="105"/>
                      <w:sz w:val="17"/>
                    </w:rPr>
                    <w:t xml:space="preserve"> </w:t>
                  </w:r>
                  <w:r>
                    <w:rPr>
                      <w:w w:val="105"/>
                      <w:sz w:val="17"/>
                    </w:rPr>
                    <w:t>is placed on laboratory experiences that enhance materials presented in CHM 130. Upon completion, students should be able to utilize basic laboratory procedures and apply them to chemical principles</w:t>
                  </w:r>
                </w:p>
                <w:p w:rsidR="00B76012" w:rsidP="00B76012" w:rsidRDefault="00B76012" w14:paraId="753314AB" w14:textId="77777777">
                  <w:pPr>
                    <w:pStyle w:val="TableParagraph"/>
                    <w:spacing w:line="175" w:lineRule="exact"/>
                    <w:ind w:left="50"/>
                    <w:rPr>
                      <w:spacing w:val="-4"/>
                      <w:w w:val="105"/>
                      <w:sz w:val="17"/>
                    </w:rPr>
                  </w:pPr>
                  <w:r>
                    <w:rPr>
                      <w:w w:val="105"/>
                      <w:sz w:val="17"/>
                    </w:rPr>
                    <w:t>presented</w:t>
                  </w:r>
                  <w:r>
                    <w:rPr>
                      <w:spacing w:val="-6"/>
                      <w:w w:val="105"/>
                      <w:sz w:val="17"/>
                    </w:rPr>
                    <w:t xml:space="preserve"> </w:t>
                  </w:r>
                  <w:r>
                    <w:rPr>
                      <w:w w:val="105"/>
                      <w:sz w:val="17"/>
                    </w:rPr>
                    <w:t>in</w:t>
                  </w:r>
                  <w:r>
                    <w:rPr>
                      <w:spacing w:val="-6"/>
                      <w:w w:val="105"/>
                      <w:sz w:val="17"/>
                    </w:rPr>
                    <w:t xml:space="preserve"> </w:t>
                  </w:r>
                  <w:r>
                    <w:rPr>
                      <w:w w:val="105"/>
                      <w:sz w:val="17"/>
                    </w:rPr>
                    <w:t>CHM</w:t>
                  </w:r>
                  <w:r>
                    <w:rPr>
                      <w:spacing w:val="-5"/>
                      <w:w w:val="105"/>
                      <w:sz w:val="17"/>
                    </w:rPr>
                    <w:t xml:space="preserve"> </w:t>
                  </w:r>
                  <w:r>
                    <w:rPr>
                      <w:spacing w:val="-4"/>
                      <w:w w:val="105"/>
                      <w:sz w:val="17"/>
                    </w:rPr>
                    <w:t>130.</w:t>
                  </w:r>
                </w:p>
                <w:p w:rsidR="006C655D" w:rsidP="006C655D" w:rsidRDefault="006C655D" w14:paraId="7EDA47A6" w14:textId="77777777">
                  <w:pPr>
                    <w:pStyle w:val="Heading4"/>
                    <w:spacing w:before="1" w:after="54"/>
                    <w:ind w:left="53"/>
                    <w:rPr>
                      <w:w w:val="105"/>
                    </w:rPr>
                  </w:pPr>
                </w:p>
                <w:p w:rsidR="006C655D" w:rsidP="006C655D" w:rsidRDefault="006C655D" w14:paraId="43ACEBF7" w14:textId="4F07F1F6">
                  <w:pPr>
                    <w:pStyle w:val="Heading4"/>
                    <w:spacing w:before="1" w:after="54"/>
                    <w:ind w:left="53"/>
                  </w:pPr>
                  <w:r>
                    <w:rPr>
                      <w:w w:val="105"/>
                    </w:rPr>
                    <w:t>CIS</w:t>
                  </w:r>
                  <w:r>
                    <w:rPr>
                      <w:spacing w:val="-5"/>
                      <w:w w:val="105"/>
                    </w:rPr>
                    <w:t xml:space="preserve"> </w:t>
                  </w:r>
                  <w:r>
                    <w:rPr>
                      <w:w w:val="105"/>
                    </w:rPr>
                    <w:t>110</w:t>
                  </w:r>
                  <w:r>
                    <w:rPr>
                      <w:spacing w:val="-4"/>
                      <w:w w:val="105"/>
                    </w:rPr>
                    <w:t xml:space="preserve"> </w:t>
                  </w:r>
                  <w:r>
                    <w:rPr>
                      <w:w w:val="105"/>
                    </w:rPr>
                    <w:t>Introduction</w:t>
                  </w:r>
                  <w:r>
                    <w:rPr>
                      <w:spacing w:val="-5"/>
                      <w:w w:val="105"/>
                    </w:rPr>
                    <w:t xml:space="preserve"> </w:t>
                  </w:r>
                  <w:r>
                    <w:rPr>
                      <w:w w:val="105"/>
                    </w:rPr>
                    <w:t>to</w:t>
                  </w:r>
                  <w:r>
                    <w:rPr>
                      <w:spacing w:val="-6"/>
                      <w:w w:val="105"/>
                    </w:rPr>
                    <w:t xml:space="preserve"> </w:t>
                  </w:r>
                  <w:r>
                    <w:rPr>
                      <w:spacing w:val="-2"/>
                      <w:w w:val="105"/>
                    </w:rPr>
                    <w:t>Computers</w:t>
                  </w:r>
                </w:p>
                <w:tbl>
                  <w:tblPr>
                    <w:tblW w:w="8820" w:type="dxa"/>
                    <w:tblInd w:w="53"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008"/>
                  </w:tblGrid>
                  <w:tr w:rsidR="006C655D" w:rsidTr="00945C2D" w14:paraId="49560BB7" w14:textId="77777777">
                    <w:trPr>
                      <w:trHeight w:val="233"/>
                    </w:trPr>
                    <w:tc>
                      <w:tcPr>
                        <w:tcW w:w="514" w:type="dxa"/>
                      </w:tcPr>
                      <w:p w:rsidR="006C655D" w:rsidP="00987FC0" w:rsidRDefault="006C655D" w14:paraId="5BE548B5" w14:textId="77777777">
                        <w:pPr>
                          <w:pStyle w:val="TableParagraph"/>
                          <w:ind w:left="-8"/>
                          <w:rPr>
                            <w:sz w:val="17"/>
                          </w:rPr>
                        </w:pPr>
                        <w:r>
                          <w:rPr>
                            <w:spacing w:val="-2"/>
                            <w:w w:val="105"/>
                            <w:sz w:val="17"/>
                          </w:rPr>
                          <w:t>Class</w:t>
                        </w:r>
                      </w:p>
                    </w:tc>
                    <w:tc>
                      <w:tcPr>
                        <w:tcW w:w="245" w:type="dxa"/>
                      </w:tcPr>
                      <w:p w:rsidR="006C655D" w:rsidP="006C655D" w:rsidRDefault="006C655D" w14:paraId="062329C4" w14:textId="77777777">
                        <w:pPr>
                          <w:pStyle w:val="TableParagraph"/>
                          <w:rPr>
                            <w:sz w:val="17"/>
                          </w:rPr>
                        </w:pPr>
                        <w:r>
                          <w:rPr>
                            <w:spacing w:val="-10"/>
                            <w:w w:val="105"/>
                            <w:sz w:val="17"/>
                          </w:rPr>
                          <w:t>2</w:t>
                        </w:r>
                      </w:p>
                    </w:tc>
                    <w:tc>
                      <w:tcPr>
                        <w:tcW w:w="431" w:type="dxa"/>
                      </w:tcPr>
                      <w:p w:rsidR="006C655D" w:rsidP="006C655D" w:rsidRDefault="006C655D" w14:paraId="0E05E7CC" w14:textId="77777777">
                        <w:pPr>
                          <w:pStyle w:val="TableParagraph"/>
                          <w:ind w:left="77"/>
                          <w:rPr>
                            <w:sz w:val="17"/>
                          </w:rPr>
                        </w:pPr>
                        <w:r>
                          <w:rPr>
                            <w:spacing w:val="-5"/>
                            <w:w w:val="105"/>
                            <w:sz w:val="17"/>
                          </w:rPr>
                          <w:t>Lab</w:t>
                        </w:r>
                      </w:p>
                    </w:tc>
                    <w:tc>
                      <w:tcPr>
                        <w:tcW w:w="247" w:type="dxa"/>
                      </w:tcPr>
                      <w:p w:rsidR="006C655D" w:rsidP="006C655D" w:rsidRDefault="006C655D" w14:paraId="139A3B4E" w14:textId="77777777">
                        <w:pPr>
                          <w:pStyle w:val="TableParagraph"/>
                          <w:ind w:left="79"/>
                          <w:rPr>
                            <w:sz w:val="17"/>
                          </w:rPr>
                        </w:pPr>
                        <w:r>
                          <w:rPr>
                            <w:spacing w:val="-10"/>
                            <w:w w:val="105"/>
                            <w:sz w:val="17"/>
                          </w:rPr>
                          <w:t>2</w:t>
                        </w:r>
                      </w:p>
                    </w:tc>
                    <w:tc>
                      <w:tcPr>
                        <w:tcW w:w="720" w:type="dxa"/>
                      </w:tcPr>
                      <w:p w:rsidR="006C655D" w:rsidP="006C655D" w:rsidRDefault="006C655D" w14:paraId="1EE1C9AC" w14:textId="77777777">
                        <w:pPr>
                          <w:pStyle w:val="TableParagraph"/>
                          <w:rPr>
                            <w:sz w:val="17"/>
                          </w:rPr>
                        </w:pPr>
                        <w:r>
                          <w:rPr>
                            <w:spacing w:val="-2"/>
                            <w:w w:val="105"/>
                            <w:sz w:val="17"/>
                          </w:rPr>
                          <w:t>Clinical</w:t>
                        </w:r>
                      </w:p>
                    </w:tc>
                    <w:tc>
                      <w:tcPr>
                        <w:tcW w:w="246" w:type="dxa"/>
                      </w:tcPr>
                      <w:p w:rsidR="006C655D" w:rsidP="006C655D" w:rsidRDefault="006C655D" w14:paraId="57029703" w14:textId="77777777">
                        <w:pPr>
                          <w:pStyle w:val="TableParagraph"/>
                          <w:ind w:left="76"/>
                          <w:rPr>
                            <w:sz w:val="17"/>
                          </w:rPr>
                        </w:pPr>
                        <w:r>
                          <w:rPr>
                            <w:spacing w:val="-10"/>
                            <w:w w:val="105"/>
                            <w:sz w:val="17"/>
                          </w:rPr>
                          <w:t>0</w:t>
                        </w:r>
                      </w:p>
                    </w:tc>
                    <w:tc>
                      <w:tcPr>
                        <w:tcW w:w="562" w:type="dxa"/>
                      </w:tcPr>
                      <w:p w:rsidR="006C655D" w:rsidP="006C655D" w:rsidRDefault="006C655D" w14:paraId="19682B87" w14:textId="77777777">
                        <w:pPr>
                          <w:pStyle w:val="TableParagraph"/>
                          <w:ind w:left="76"/>
                          <w:rPr>
                            <w:sz w:val="17"/>
                          </w:rPr>
                        </w:pPr>
                        <w:r>
                          <w:rPr>
                            <w:spacing w:val="-4"/>
                            <w:w w:val="105"/>
                            <w:sz w:val="17"/>
                          </w:rPr>
                          <w:t>Work</w:t>
                        </w:r>
                      </w:p>
                    </w:tc>
                    <w:tc>
                      <w:tcPr>
                        <w:tcW w:w="246" w:type="dxa"/>
                      </w:tcPr>
                      <w:p w:rsidR="006C655D" w:rsidP="006C655D" w:rsidRDefault="006C655D" w14:paraId="4C5AA0ED" w14:textId="77777777">
                        <w:pPr>
                          <w:pStyle w:val="TableParagraph"/>
                          <w:ind w:left="75"/>
                          <w:rPr>
                            <w:sz w:val="17"/>
                          </w:rPr>
                        </w:pPr>
                        <w:r>
                          <w:rPr>
                            <w:spacing w:val="-10"/>
                            <w:w w:val="105"/>
                            <w:sz w:val="17"/>
                          </w:rPr>
                          <w:t>0</w:t>
                        </w:r>
                      </w:p>
                    </w:tc>
                    <w:tc>
                      <w:tcPr>
                        <w:tcW w:w="601" w:type="dxa"/>
                      </w:tcPr>
                      <w:p w:rsidR="006C655D" w:rsidP="006C655D" w:rsidRDefault="006C655D" w14:paraId="4BDC777E" w14:textId="77777777">
                        <w:pPr>
                          <w:pStyle w:val="TableParagraph"/>
                          <w:ind w:left="75"/>
                          <w:rPr>
                            <w:sz w:val="17"/>
                          </w:rPr>
                        </w:pPr>
                        <w:r>
                          <w:rPr>
                            <w:spacing w:val="-2"/>
                            <w:w w:val="105"/>
                            <w:sz w:val="17"/>
                          </w:rPr>
                          <w:t>Credit</w:t>
                        </w:r>
                      </w:p>
                    </w:tc>
                    <w:tc>
                      <w:tcPr>
                        <w:tcW w:w="5008" w:type="dxa"/>
                      </w:tcPr>
                      <w:p w:rsidR="006C655D" w:rsidP="006C655D" w:rsidRDefault="006C655D" w14:paraId="63E0FCFB" w14:textId="77777777">
                        <w:pPr>
                          <w:pStyle w:val="TableParagraph"/>
                          <w:ind w:left="74"/>
                          <w:rPr>
                            <w:sz w:val="17"/>
                          </w:rPr>
                        </w:pPr>
                        <w:r>
                          <w:rPr>
                            <w:spacing w:val="-10"/>
                            <w:w w:val="105"/>
                            <w:sz w:val="17"/>
                          </w:rPr>
                          <w:t>3</w:t>
                        </w:r>
                      </w:p>
                    </w:tc>
                  </w:tr>
                  <w:tr w:rsidR="006C655D" w:rsidTr="00945C2D" w14:paraId="3BBE523D" w14:textId="77777777">
                    <w:trPr>
                      <w:trHeight w:val="1666"/>
                    </w:trPr>
                    <w:tc>
                      <w:tcPr>
                        <w:tcW w:w="8820" w:type="dxa"/>
                        <w:gridSpan w:val="10"/>
                      </w:tcPr>
                      <w:p w:rsidR="006C655D" w:rsidP="00987FC0" w:rsidRDefault="006C655D" w14:paraId="41FA55E7" w14:textId="1FF2E4B8">
                        <w:pPr>
                          <w:pStyle w:val="TableParagraph"/>
                          <w:spacing w:before="36" w:line="252" w:lineRule="auto"/>
                          <w:ind w:left="0" w:right="1"/>
                          <w:rPr>
                            <w:sz w:val="17"/>
                          </w:rPr>
                        </w:pPr>
                        <w:r>
                          <w:rPr>
                            <w:w w:val="105"/>
                            <w:sz w:val="17"/>
                          </w:rPr>
                          <w:t>This course introduces computer concepts, including fundamental</w:t>
                        </w:r>
                        <w:r>
                          <w:rPr>
                            <w:spacing w:val="-3"/>
                            <w:w w:val="105"/>
                            <w:sz w:val="17"/>
                          </w:rPr>
                          <w:t xml:space="preserve"> </w:t>
                        </w:r>
                        <w:r>
                          <w:rPr>
                            <w:w w:val="105"/>
                            <w:sz w:val="17"/>
                          </w:rPr>
                          <w:t>functions</w:t>
                        </w:r>
                        <w:r>
                          <w:rPr>
                            <w:spacing w:val="-3"/>
                            <w:w w:val="105"/>
                            <w:sz w:val="17"/>
                          </w:rPr>
                          <w:t xml:space="preserve"> </w:t>
                        </w:r>
                        <w:r>
                          <w:rPr>
                            <w:w w:val="105"/>
                            <w:sz w:val="17"/>
                          </w:rPr>
                          <w:t>and</w:t>
                        </w:r>
                        <w:r>
                          <w:rPr>
                            <w:spacing w:val="-3"/>
                            <w:w w:val="105"/>
                            <w:sz w:val="17"/>
                          </w:rPr>
                          <w:t xml:space="preserve"> </w:t>
                        </w:r>
                        <w:r>
                          <w:rPr>
                            <w:w w:val="105"/>
                            <w:sz w:val="17"/>
                          </w:rPr>
                          <w:t>operations</w:t>
                        </w:r>
                        <w:r>
                          <w:rPr>
                            <w:spacing w:val="-3"/>
                            <w:w w:val="105"/>
                            <w:sz w:val="17"/>
                          </w:rPr>
                          <w:t xml:space="preserve"> </w:t>
                        </w:r>
                        <w:r>
                          <w:rPr>
                            <w:w w:val="105"/>
                            <w:sz w:val="17"/>
                          </w:rPr>
                          <w:t>of</w:t>
                        </w:r>
                        <w:r>
                          <w:rPr>
                            <w:spacing w:val="-3"/>
                            <w:w w:val="105"/>
                            <w:sz w:val="17"/>
                          </w:rPr>
                          <w:t xml:space="preserve"> </w:t>
                        </w:r>
                        <w:r>
                          <w:rPr>
                            <w:w w:val="105"/>
                            <w:sz w:val="17"/>
                          </w:rPr>
                          <w:t>the</w:t>
                        </w:r>
                        <w:r>
                          <w:rPr>
                            <w:spacing w:val="-4"/>
                            <w:w w:val="105"/>
                            <w:sz w:val="17"/>
                          </w:rPr>
                          <w:t xml:space="preserve"> </w:t>
                        </w:r>
                        <w:r>
                          <w:rPr>
                            <w:w w:val="105"/>
                            <w:sz w:val="17"/>
                          </w:rPr>
                          <w:t>computer. Topics</w:t>
                        </w:r>
                        <w:r>
                          <w:rPr>
                            <w:spacing w:val="-2"/>
                            <w:w w:val="105"/>
                            <w:sz w:val="17"/>
                          </w:rPr>
                          <w:t xml:space="preserve"> </w:t>
                        </w:r>
                        <w:r>
                          <w:rPr>
                            <w:w w:val="105"/>
                            <w:sz w:val="17"/>
                          </w:rPr>
                          <w:t>include</w:t>
                        </w:r>
                        <w:r>
                          <w:rPr>
                            <w:spacing w:val="-3"/>
                            <w:w w:val="105"/>
                            <w:sz w:val="17"/>
                          </w:rPr>
                          <w:t xml:space="preserve"> </w:t>
                        </w:r>
                        <w:r>
                          <w:rPr>
                            <w:w w:val="105"/>
                            <w:sz w:val="17"/>
                          </w:rPr>
                          <w:t>identification</w:t>
                        </w:r>
                        <w:r>
                          <w:rPr>
                            <w:spacing w:val="-3"/>
                            <w:w w:val="105"/>
                            <w:sz w:val="17"/>
                          </w:rPr>
                          <w:t xml:space="preserve"> </w:t>
                        </w:r>
                        <w:r>
                          <w:rPr>
                            <w:w w:val="105"/>
                            <w:sz w:val="17"/>
                          </w:rPr>
                          <w:t>of</w:t>
                        </w:r>
                        <w:r>
                          <w:rPr>
                            <w:spacing w:val="-3"/>
                            <w:w w:val="105"/>
                            <w:sz w:val="17"/>
                          </w:rPr>
                          <w:t xml:space="preserve"> </w:t>
                        </w:r>
                        <w:r>
                          <w:rPr>
                            <w:w w:val="105"/>
                            <w:sz w:val="17"/>
                          </w:rPr>
                          <w:t>hardware</w:t>
                        </w:r>
                        <w:r>
                          <w:rPr>
                            <w:spacing w:val="-3"/>
                            <w:w w:val="105"/>
                            <w:sz w:val="17"/>
                          </w:rPr>
                          <w:t xml:space="preserve"> </w:t>
                        </w:r>
                        <w:r>
                          <w:rPr>
                            <w:w w:val="105"/>
                            <w:sz w:val="17"/>
                          </w:rPr>
                          <w:t>components, basic computer operations, security issues, and use of software applications. Upon completion, students should be able to demonstrate an understanding of the role</w:t>
                        </w:r>
                        <w:r>
                          <w:rPr>
                            <w:spacing w:val="-7"/>
                            <w:w w:val="105"/>
                            <w:sz w:val="17"/>
                          </w:rPr>
                          <w:t xml:space="preserve"> </w:t>
                        </w:r>
                        <w:r>
                          <w:rPr>
                            <w:w w:val="105"/>
                            <w:sz w:val="17"/>
                          </w:rPr>
                          <w:t>and</w:t>
                        </w:r>
                        <w:r>
                          <w:rPr>
                            <w:spacing w:val="-7"/>
                            <w:w w:val="105"/>
                            <w:sz w:val="17"/>
                          </w:rPr>
                          <w:t xml:space="preserve"> </w:t>
                        </w:r>
                        <w:r>
                          <w:rPr>
                            <w:w w:val="105"/>
                            <w:sz w:val="17"/>
                          </w:rPr>
                          <w:t>function</w:t>
                        </w:r>
                        <w:r>
                          <w:rPr>
                            <w:spacing w:val="-7"/>
                            <w:w w:val="105"/>
                            <w:sz w:val="17"/>
                          </w:rPr>
                          <w:t xml:space="preserve"> </w:t>
                        </w:r>
                        <w:r>
                          <w:rPr>
                            <w:w w:val="105"/>
                            <w:sz w:val="17"/>
                          </w:rPr>
                          <w:t>of</w:t>
                        </w:r>
                        <w:r>
                          <w:rPr>
                            <w:spacing w:val="-7"/>
                            <w:w w:val="105"/>
                            <w:sz w:val="17"/>
                          </w:rPr>
                          <w:t xml:space="preserve"> </w:t>
                        </w:r>
                        <w:r>
                          <w:rPr>
                            <w:w w:val="105"/>
                            <w:sz w:val="17"/>
                          </w:rPr>
                          <w:t>computers</w:t>
                        </w:r>
                        <w:r>
                          <w:rPr>
                            <w:spacing w:val="-6"/>
                            <w:w w:val="105"/>
                            <w:sz w:val="17"/>
                          </w:rPr>
                          <w:t xml:space="preserve"> </w:t>
                        </w:r>
                        <w:r>
                          <w:rPr>
                            <w:w w:val="105"/>
                            <w:sz w:val="17"/>
                          </w:rPr>
                          <w:t>and</w:t>
                        </w:r>
                        <w:r>
                          <w:rPr>
                            <w:spacing w:val="-7"/>
                            <w:w w:val="105"/>
                            <w:sz w:val="17"/>
                          </w:rPr>
                          <w:t xml:space="preserve"> </w:t>
                        </w:r>
                        <w:r>
                          <w:rPr>
                            <w:w w:val="105"/>
                            <w:sz w:val="17"/>
                          </w:rPr>
                          <w:t>use</w:t>
                        </w:r>
                        <w:r>
                          <w:rPr>
                            <w:spacing w:val="-7"/>
                            <w:w w:val="105"/>
                            <w:sz w:val="17"/>
                          </w:rPr>
                          <w:t xml:space="preserve"> </w:t>
                        </w:r>
                        <w:r>
                          <w:rPr>
                            <w:w w:val="105"/>
                            <w:sz w:val="17"/>
                          </w:rPr>
                          <w:t>the</w:t>
                        </w:r>
                        <w:r>
                          <w:rPr>
                            <w:spacing w:val="-6"/>
                            <w:w w:val="105"/>
                            <w:sz w:val="17"/>
                          </w:rPr>
                          <w:t xml:space="preserve"> </w:t>
                        </w:r>
                        <w:r>
                          <w:rPr>
                            <w:w w:val="105"/>
                            <w:sz w:val="17"/>
                          </w:rPr>
                          <w:t>computer</w:t>
                        </w:r>
                        <w:r>
                          <w:rPr>
                            <w:spacing w:val="-7"/>
                            <w:w w:val="105"/>
                            <w:sz w:val="17"/>
                          </w:rPr>
                          <w:t xml:space="preserve"> </w:t>
                        </w:r>
                        <w:r>
                          <w:rPr>
                            <w:w w:val="105"/>
                            <w:sz w:val="17"/>
                          </w:rPr>
                          <w:t>to</w:t>
                        </w:r>
                        <w:r w:rsidR="00987FC0">
                          <w:rPr>
                            <w:w w:val="105"/>
                            <w:sz w:val="17"/>
                          </w:rPr>
                          <w:t xml:space="preserve"> </w:t>
                        </w:r>
                        <w:r>
                          <w:rPr>
                            <w:w w:val="105"/>
                            <w:sz w:val="17"/>
                          </w:rPr>
                          <w:t>solve</w:t>
                        </w:r>
                        <w:r>
                          <w:rPr>
                            <w:spacing w:val="-5"/>
                            <w:w w:val="105"/>
                            <w:sz w:val="17"/>
                          </w:rPr>
                          <w:t xml:space="preserve"> </w:t>
                        </w:r>
                        <w:r>
                          <w:rPr>
                            <w:spacing w:val="-2"/>
                            <w:w w:val="105"/>
                            <w:sz w:val="17"/>
                          </w:rPr>
                          <w:t>problems.</w:t>
                        </w:r>
                      </w:p>
                    </w:tc>
                  </w:tr>
                </w:tbl>
                <w:p w:rsidR="006C655D" w:rsidP="00B76012" w:rsidRDefault="006C655D" w14:paraId="1D05DBE7" w14:textId="0726C3D2">
                  <w:pPr>
                    <w:pStyle w:val="TableParagraph"/>
                    <w:spacing w:line="175" w:lineRule="exact"/>
                    <w:ind w:left="50"/>
                    <w:rPr>
                      <w:sz w:val="17"/>
                    </w:rPr>
                  </w:pPr>
                </w:p>
              </w:tc>
            </w:tr>
          </w:tbl>
          <w:p w:rsidR="00B76012" w:rsidP="0008203F" w:rsidRDefault="00B76012" w14:paraId="0F482765" w14:textId="6900E755">
            <w:pPr>
              <w:pStyle w:val="TableParagraph"/>
              <w:spacing w:before="36" w:line="252" w:lineRule="auto"/>
              <w:ind w:left="50" w:right="53"/>
              <w:rPr>
                <w:sz w:val="17"/>
              </w:rPr>
            </w:pPr>
          </w:p>
        </w:tc>
      </w:tr>
    </w:tbl>
    <w:p w:rsidR="00504CCB" w:rsidP="00B76012" w:rsidRDefault="00504CCB" w14:paraId="75BB8564" w14:textId="77777777">
      <w:pPr>
        <w:pStyle w:val="TableParagraph"/>
        <w:spacing w:line="175" w:lineRule="exact"/>
        <w:ind w:left="0"/>
        <w:rPr>
          <w:sz w:val="17"/>
        </w:rPr>
        <w:sectPr w:rsidR="00504CCB" w:rsidSect="00945C2D">
          <w:pgSz w:w="12240" w:h="15840" w:orient="portrait"/>
          <w:pgMar w:top="1440" w:right="1440" w:bottom="1440" w:left="1440" w:header="0" w:footer="2776" w:gutter="0"/>
          <w:cols w:space="720"/>
          <w:docGrid w:linePitch="299"/>
          <w:headerReference w:type="default" r:id="Ra7f27b0a38f74bab"/>
        </w:sectPr>
      </w:pPr>
    </w:p>
    <w:p w:rsidR="00504CCB" w:rsidRDefault="00103C2C" w14:paraId="3F5FA2D1" w14:textId="77777777">
      <w:pPr>
        <w:pStyle w:val="Heading4"/>
        <w:spacing w:after="55"/>
      </w:pPr>
      <w:bookmarkStart w:name="_bookmark26" w:id="25"/>
      <w:bookmarkStart w:name="_bookmark27" w:id="26"/>
      <w:bookmarkStart w:name="_bookmark28" w:id="27"/>
      <w:bookmarkEnd w:id="25"/>
      <w:bookmarkEnd w:id="26"/>
      <w:bookmarkEnd w:id="27"/>
      <w:r>
        <w:rPr>
          <w:w w:val="105"/>
        </w:rPr>
        <w:t>COM</w:t>
      </w:r>
      <w:r>
        <w:rPr>
          <w:spacing w:val="-8"/>
          <w:w w:val="105"/>
        </w:rPr>
        <w:t xml:space="preserve"> </w:t>
      </w:r>
      <w:r>
        <w:rPr>
          <w:w w:val="105"/>
        </w:rPr>
        <w:t>120</w:t>
      </w:r>
      <w:r>
        <w:rPr>
          <w:spacing w:val="-6"/>
          <w:w w:val="105"/>
        </w:rPr>
        <w:t xml:space="preserve"> </w:t>
      </w:r>
      <w:r>
        <w:rPr>
          <w:w w:val="105"/>
        </w:rPr>
        <w:t>Interpersonal</w:t>
      </w:r>
      <w:r>
        <w:rPr>
          <w:spacing w:val="-5"/>
          <w:w w:val="105"/>
        </w:rPr>
        <w:t xml:space="preserve"> </w:t>
      </w:r>
      <w:r>
        <w:rPr>
          <w:spacing w:val="-2"/>
          <w:w w:val="105"/>
        </w:rPr>
        <w:t>Communication</w:t>
      </w:r>
    </w:p>
    <w:tbl>
      <w:tblPr>
        <w:tblW w:w="0" w:type="auto"/>
        <w:tblInd w:w="450"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008"/>
      </w:tblGrid>
      <w:tr w:rsidR="00504CCB" w:rsidTr="00032520" w14:paraId="4418402D" w14:textId="77777777">
        <w:trPr>
          <w:trHeight w:val="233"/>
        </w:trPr>
        <w:tc>
          <w:tcPr>
            <w:tcW w:w="514" w:type="dxa"/>
          </w:tcPr>
          <w:p w:rsidR="00504CCB" w:rsidRDefault="00103C2C" w14:paraId="52F5F8F4" w14:textId="77777777">
            <w:pPr>
              <w:pStyle w:val="TableParagraph"/>
              <w:ind w:left="50"/>
              <w:rPr>
                <w:sz w:val="17"/>
              </w:rPr>
            </w:pPr>
            <w:r>
              <w:rPr>
                <w:spacing w:val="-2"/>
                <w:w w:val="105"/>
                <w:sz w:val="17"/>
              </w:rPr>
              <w:t>Class</w:t>
            </w:r>
          </w:p>
        </w:tc>
        <w:tc>
          <w:tcPr>
            <w:tcW w:w="245" w:type="dxa"/>
          </w:tcPr>
          <w:p w:rsidR="00504CCB" w:rsidRDefault="00103C2C" w14:paraId="415C77FD" w14:textId="77777777">
            <w:pPr>
              <w:pStyle w:val="TableParagraph"/>
              <w:rPr>
                <w:sz w:val="17"/>
              </w:rPr>
            </w:pPr>
            <w:r>
              <w:rPr>
                <w:spacing w:val="-10"/>
                <w:w w:val="105"/>
                <w:sz w:val="17"/>
              </w:rPr>
              <w:t>3</w:t>
            </w:r>
          </w:p>
        </w:tc>
        <w:tc>
          <w:tcPr>
            <w:tcW w:w="431" w:type="dxa"/>
          </w:tcPr>
          <w:p w:rsidR="00504CCB" w:rsidRDefault="00103C2C" w14:paraId="13740C77" w14:textId="77777777">
            <w:pPr>
              <w:pStyle w:val="TableParagraph"/>
              <w:ind w:left="77"/>
              <w:rPr>
                <w:sz w:val="17"/>
              </w:rPr>
            </w:pPr>
            <w:r>
              <w:rPr>
                <w:spacing w:val="-5"/>
                <w:w w:val="105"/>
                <w:sz w:val="17"/>
              </w:rPr>
              <w:t>Lab</w:t>
            </w:r>
          </w:p>
        </w:tc>
        <w:tc>
          <w:tcPr>
            <w:tcW w:w="247" w:type="dxa"/>
          </w:tcPr>
          <w:p w:rsidR="00504CCB" w:rsidRDefault="00103C2C" w14:paraId="660EE5C1" w14:textId="77777777">
            <w:pPr>
              <w:pStyle w:val="TableParagraph"/>
              <w:ind w:left="79"/>
              <w:rPr>
                <w:sz w:val="17"/>
              </w:rPr>
            </w:pPr>
            <w:r>
              <w:rPr>
                <w:spacing w:val="-10"/>
                <w:w w:val="105"/>
                <w:sz w:val="17"/>
              </w:rPr>
              <w:t>0</w:t>
            </w:r>
          </w:p>
        </w:tc>
        <w:tc>
          <w:tcPr>
            <w:tcW w:w="720" w:type="dxa"/>
          </w:tcPr>
          <w:p w:rsidR="00504CCB" w:rsidRDefault="00103C2C" w14:paraId="6491039D" w14:textId="77777777">
            <w:pPr>
              <w:pStyle w:val="TableParagraph"/>
              <w:rPr>
                <w:sz w:val="17"/>
              </w:rPr>
            </w:pPr>
            <w:r>
              <w:rPr>
                <w:spacing w:val="-2"/>
                <w:w w:val="105"/>
                <w:sz w:val="17"/>
              </w:rPr>
              <w:t>Clinical</w:t>
            </w:r>
          </w:p>
        </w:tc>
        <w:tc>
          <w:tcPr>
            <w:tcW w:w="246" w:type="dxa"/>
          </w:tcPr>
          <w:p w:rsidR="00504CCB" w:rsidRDefault="00103C2C" w14:paraId="2A448A75" w14:textId="77777777">
            <w:pPr>
              <w:pStyle w:val="TableParagraph"/>
              <w:ind w:left="76"/>
              <w:rPr>
                <w:sz w:val="17"/>
              </w:rPr>
            </w:pPr>
            <w:r>
              <w:rPr>
                <w:spacing w:val="-10"/>
                <w:w w:val="105"/>
                <w:sz w:val="17"/>
              </w:rPr>
              <w:t>0</w:t>
            </w:r>
          </w:p>
        </w:tc>
        <w:tc>
          <w:tcPr>
            <w:tcW w:w="562" w:type="dxa"/>
          </w:tcPr>
          <w:p w:rsidR="00504CCB" w:rsidRDefault="00103C2C" w14:paraId="22807DFA" w14:textId="77777777">
            <w:pPr>
              <w:pStyle w:val="TableParagraph"/>
              <w:ind w:left="76"/>
              <w:rPr>
                <w:sz w:val="17"/>
              </w:rPr>
            </w:pPr>
            <w:r>
              <w:rPr>
                <w:spacing w:val="-4"/>
                <w:w w:val="105"/>
                <w:sz w:val="17"/>
              </w:rPr>
              <w:t>Work</w:t>
            </w:r>
          </w:p>
        </w:tc>
        <w:tc>
          <w:tcPr>
            <w:tcW w:w="246" w:type="dxa"/>
          </w:tcPr>
          <w:p w:rsidR="00504CCB" w:rsidRDefault="00103C2C" w14:paraId="366DA0A2" w14:textId="77777777">
            <w:pPr>
              <w:pStyle w:val="TableParagraph"/>
              <w:ind w:left="75"/>
              <w:rPr>
                <w:sz w:val="17"/>
              </w:rPr>
            </w:pPr>
            <w:r>
              <w:rPr>
                <w:spacing w:val="-10"/>
                <w:w w:val="105"/>
                <w:sz w:val="17"/>
              </w:rPr>
              <w:t>0</w:t>
            </w:r>
          </w:p>
        </w:tc>
        <w:tc>
          <w:tcPr>
            <w:tcW w:w="601" w:type="dxa"/>
          </w:tcPr>
          <w:p w:rsidR="00504CCB" w:rsidRDefault="00103C2C" w14:paraId="26B84543" w14:textId="77777777">
            <w:pPr>
              <w:pStyle w:val="TableParagraph"/>
              <w:ind w:left="75"/>
              <w:rPr>
                <w:sz w:val="17"/>
              </w:rPr>
            </w:pPr>
            <w:r>
              <w:rPr>
                <w:spacing w:val="-2"/>
                <w:w w:val="105"/>
                <w:sz w:val="17"/>
              </w:rPr>
              <w:t>Credit</w:t>
            </w:r>
          </w:p>
        </w:tc>
        <w:tc>
          <w:tcPr>
            <w:tcW w:w="5008" w:type="dxa"/>
          </w:tcPr>
          <w:p w:rsidR="00504CCB" w:rsidRDefault="00103C2C" w14:paraId="0645F016" w14:textId="77777777">
            <w:pPr>
              <w:pStyle w:val="TableParagraph"/>
              <w:ind w:left="74"/>
              <w:rPr>
                <w:sz w:val="17"/>
              </w:rPr>
            </w:pPr>
            <w:r>
              <w:rPr>
                <w:spacing w:val="-10"/>
                <w:w w:val="105"/>
                <w:sz w:val="17"/>
              </w:rPr>
              <w:t>3</w:t>
            </w:r>
          </w:p>
        </w:tc>
      </w:tr>
      <w:tr w:rsidR="00504CCB" w:rsidTr="00032520" w14:paraId="2F1DC62A" w14:textId="77777777">
        <w:trPr>
          <w:trHeight w:val="1872"/>
        </w:trPr>
        <w:tc>
          <w:tcPr>
            <w:tcW w:w="8820" w:type="dxa"/>
            <w:gridSpan w:val="10"/>
          </w:tcPr>
          <w:p w:rsidR="00504CCB" w:rsidP="00667893" w:rsidRDefault="00103C2C" w14:paraId="79BBA7B5" w14:textId="67495A3B">
            <w:pPr>
              <w:pStyle w:val="TableParagraph"/>
              <w:spacing w:before="36" w:line="252" w:lineRule="auto"/>
              <w:ind w:left="50" w:right="53"/>
              <w:rPr>
                <w:sz w:val="17"/>
              </w:rPr>
            </w:pPr>
            <w:r>
              <w:rPr>
                <w:w w:val="105"/>
                <w:sz w:val="17"/>
              </w:rPr>
              <w:t>This course introduces the practices and principles of interpersonal</w:t>
            </w:r>
            <w:r>
              <w:rPr>
                <w:spacing w:val="-6"/>
                <w:w w:val="105"/>
                <w:sz w:val="17"/>
              </w:rPr>
              <w:t xml:space="preserve"> </w:t>
            </w:r>
            <w:r>
              <w:rPr>
                <w:w w:val="105"/>
                <w:sz w:val="17"/>
              </w:rPr>
              <w:t>communication</w:t>
            </w:r>
            <w:r>
              <w:rPr>
                <w:spacing w:val="-7"/>
                <w:w w:val="105"/>
                <w:sz w:val="17"/>
              </w:rPr>
              <w:t xml:space="preserve"> </w:t>
            </w:r>
            <w:r>
              <w:rPr>
                <w:w w:val="105"/>
                <w:sz w:val="17"/>
              </w:rPr>
              <w:t>in</w:t>
            </w:r>
            <w:r>
              <w:rPr>
                <w:spacing w:val="-7"/>
                <w:w w:val="105"/>
                <w:sz w:val="17"/>
              </w:rPr>
              <w:t xml:space="preserve"> </w:t>
            </w:r>
            <w:r>
              <w:rPr>
                <w:w w:val="105"/>
                <w:sz w:val="17"/>
              </w:rPr>
              <w:t>both</w:t>
            </w:r>
            <w:r>
              <w:rPr>
                <w:spacing w:val="-7"/>
                <w:w w:val="105"/>
                <w:sz w:val="17"/>
              </w:rPr>
              <w:t xml:space="preserve"> </w:t>
            </w:r>
            <w:r>
              <w:rPr>
                <w:w w:val="105"/>
                <w:sz w:val="17"/>
              </w:rPr>
              <w:t>dyadic</w:t>
            </w:r>
            <w:r>
              <w:rPr>
                <w:spacing w:val="-7"/>
                <w:w w:val="105"/>
                <w:sz w:val="17"/>
              </w:rPr>
              <w:t xml:space="preserve"> </w:t>
            </w:r>
            <w:r>
              <w:rPr>
                <w:w w:val="105"/>
                <w:sz w:val="17"/>
              </w:rPr>
              <w:t>and</w:t>
            </w:r>
            <w:r>
              <w:rPr>
                <w:spacing w:val="-6"/>
                <w:w w:val="105"/>
                <w:sz w:val="17"/>
              </w:rPr>
              <w:t xml:space="preserve"> </w:t>
            </w:r>
            <w:r>
              <w:rPr>
                <w:w w:val="105"/>
                <w:sz w:val="17"/>
              </w:rPr>
              <w:t>group settings. Emphasis is placed on the communication process, perception, listening, self-disclosure, speech apprehension, ethics, nonverbal communication, conflict, power, and dysfunctional communication relationships. Upon completion, students should be able to demonstrate interpersonal communication skills, apply basic principles of group discussion, and manage conflict in interpersonal communication situations.</w:t>
            </w:r>
            <w:r>
              <w:rPr>
                <w:spacing w:val="-6"/>
                <w:w w:val="105"/>
                <w:sz w:val="17"/>
              </w:rPr>
              <w:t xml:space="preserve"> </w:t>
            </w:r>
            <w:r>
              <w:rPr>
                <w:w w:val="105"/>
                <w:sz w:val="17"/>
              </w:rPr>
              <w:t>This</w:t>
            </w:r>
            <w:r>
              <w:rPr>
                <w:spacing w:val="-6"/>
                <w:w w:val="105"/>
                <w:sz w:val="17"/>
              </w:rPr>
              <w:t xml:space="preserve"> </w:t>
            </w:r>
            <w:r>
              <w:rPr>
                <w:w w:val="105"/>
                <w:sz w:val="17"/>
              </w:rPr>
              <w:t>course</w:t>
            </w:r>
            <w:r>
              <w:rPr>
                <w:spacing w:val="-7"/>
                <w:w w:val="105"/>
                <w:sz w:val="17"/>
              </w:rPr>
              <w:t xml:space="preserve"> </w:t>
            </w:r>
            <w:r>
              <w:rPr>
                <w:w w:val="105"/>
                <w:sz w:val="17"/>
              </w:rPr>
              <w:t>has</w:t>
            </w:r>
            <w:r>
              <w:rPr>
                <w:spacing w:val="-6"/>
                <w:w w:val="105"/>
                <w:sz w:val="17"/>
              </w:rPr>
              <w:t xml:space="preserve"> </w:t>
            </w:r>
            <w:r>
              <w:rPr>
                <w:w w:val="105"/>
                <w:sz w:val="17"/>
              </w:rPr>
              <w:t>been</w:t>
            </w:r>
            <w:r>
              <w:rPr>
                <w:spacing w:val="-7"/>
                <w:w w:val="105"/>
                <w:sz w:val="17"/>
              </w:rPr>
              <w:t xml:space="preserve"> </w:t>
            </w:r>
            <w:r>
              <w:rPr>
                <w:w w:val="105"/>
                <w:sz w:val="17"/>
              </w:rPr>
              <w:t>approved</w:t>
            </w:r>
            <w:r>
              <w:rPr>
                <w:spacing w:val="-7"/>
                <w:w w:val="105"/>
                <w:sz w:val="17"/>
              </w:rPr>
              <w:t xml:space="preserve"> </w:t>
            </w:r>
            <w:r>
              <w:rPr>
                <w:w w:val="105"/>
                <w:sz w:val="17"/>
              </w:rPr>
              <w:t>to</w:t>
            </w:r>
            <w:r>
              <w:rPr>
                <w:spacing w:val="-7"/>
                <w:w w:val="105"/>
                <w:sz w:val="17"/>
              </w:rPr>
              <w:t xml:space="preserve"> </w:t>
            </w:r>
            <w:r>
              <w:rPr>
                <w:w w:val="105"/>
                <w:sz w:val="17"/>
              </w:rPr>
              <w:t>satisfy</w:t>
            </w:r>
            <w:r>
              <w:rPr>
                <w:spacing w:val="-9"/>
                <w:w w:val="105"/>
                <w:sz w:val="17"/>
              </w:rPr>
              <w:t xml:space="preserve"> </w:t>
            </w:r>
            <w:r>
              <w:rPr>
                <w:w w:val="105"/>
                <w:sz w:val="17"/>
              </w:rPr>
              <w:t>the Comprehensive Articulation Agreement general education core requirement in humanities/fine arts</w:t>
            </w:r>
            <w:r w:rsidR="00667893">
              <w:rPr>
                <w:w w:val="105"/>
                <w:sz w:val="17"/>
              </w:rPr>
              <w:t xml:space="preserve"> </w:t>
            </w:r>
            <w:r>
              <w:rPr>
                <w:spacing w:val="-2"/>
                <w:w w:val="105"/>
                <w:sz w:val="17"/>
              </w:rPr>
              <w:t>(substitute).</w:t>
            </w:r>
          </w:p>
        </w:tc>
      </w:tr>
    </w:tbl>
    <w:p w:rsidR="00945C2D" w:rsidP="00945C2D" w:rsidRDefault="00945C2D" w14:paraId="0ACFD845" w14:textId="77777777">
      <w:pPr>
        <w:pStyle w:val="Heading4"/>
        <w:spacing w:after="54"/>
      </w:pPr>
      <w:bookmarkStart w:name="_bookmark29" w:id="28"/>
      <w:bookmarkEnd w:id="28"/>
      <w:r>
        <w:rPr>
          <w:w w:val="105"/>
        </w:rPr>
        <w:t>ENG</w:t>
      </w:r>
      <w:r>
        <w:rPr>
          <w:spacing w:val="-5"/>
          <w:w w:val="105"/>
        </w:rPr>
        <w:t xml:space="preserve"> </w:t>
      </w:r>
      <w:r>
        <w:rPr>
          <w:w w:val="105"/>
        </w:rPr>
        <w:t>111</w:t>
      </w:r>
      <w:r>
        <w:rPr>
          <w:spacing w:val="-4"/>
          <w:w w:val="105"/>
        </w:rPr>
        <w:t xml:space="preserve"> </w:t>
      </w:r>
      <w:r>
        <w:rPr>
          <w:w w:val="105"/>
        </w:rPr>
        <w:t>Writing</w:t>
      </w:r>
      <w:r>
        <w:rPr>
          <w:spacing w:val="-4"/>
          <w:w w:val="105"/>
        </w:rPr>
        <w:t xml:space="preserve"> </w:t>
      </w:r>
      <w:r>
        <w:rPr>
          <w:w w:val="105"/>
        </w:rPr>
        <w:t>and</w:t>
      </w:r>
      <w:r>
        <w:rPr>
          <w:spacing w:val="-5"/>
          <w:w w:val="105"/>
        </w:rPr>
        <w:t xml:space="preserve"> </w:t>
      </w:r>
      <w:r>
        <w:rPr>
          <w:spacing w:val="-2"/>
          <w:w w:val="105"/>
        </w:rPr>
        <w:t>Inquiry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217"/>
      </w:tblGrid>
      <w:tr w:rsidR="00945C2D" w:rsidTr="00254646" w14:paraId="1155D1DA" w14:textId="77777777">
        <w:trPr>
          <w:trHeight w:val="196"/>
        </w:trPr>
        <w:tc>
          <w:tcPr>
            <w:tcW w:w="514" w:type="dxa"/>
          </w:tcPr>
          <w:p w:rsidR="00945C2D" w:rsidP="00254646" w:rsidRDefault="00945C2D" w14:paraId="62A8846A" w14:textId="77777777">
            <w:pPr>
              <w:pStyle w:val="TableParagraph"/>
              <w:spacing w:line="177" w:lineRule="exact"/>
              <w:ind w:left="50"/>
              <w:rPr>
                <w:sz w:val="17"/>
              </w:rPr>
            </w:pPr>
            <w:r>
              <w:rPr>
                <w:spacing w:val="-2"/>
                <w:w w:val="105"/>
                <w:sz w:val="17"/>
              </w:rPr>
              <w:t>Class</w:t>
            </w:r>
          </w:p>
        </w:tc>
        <w:tc>
          <w:tcPr>
            <w:tcW w:w="245" w:type="dxa"/>
          </w:tcPr>
          <w:p w:rsidR="00945C2D" w:rsidP="00254646" w:rsidRDefault="00945C2D" w14:paraId="75ECBCEF" w14:textId="77777777">
            <w:pPr>
              <w:pStyle w:val="TableParagraph"/>
              <w:spacing w:line="177" w:lineRule="exact"/>
              <w:rPr>
                <w:sz w:val="17"/>
              </w:rPr>
            </w:pPr>
            <w:r>
              <w:rPr>
                <w:spacing w:val="-10"/>
                <w:w w:val="105"/>
                <w:sz w:val="17"/>
              </w:rPr>
              <w:t>3</w:t>
            </w:r>
          </w:p>
        </w:tc>
        <w:tc>
          <w:tcPr>
            <w:tcW w:w="431" w:type="dxa"/>
          </w:tcPr>
          <w:p w:rsidR="00945C2D" w:rsidP="00254646" w:rsidRDefault="00945C2D" w14:paraId="16190248" w14:textId="77777777">
            <w:pPr>
              <w:pStyle w:val="TableParagraph"/>
              <w:spacing w:line="177" w:lineRule="exact"/>
              <w:ind w:left="77"/>
              <w:rPr>
                <w:sz w:val="17"/>
              </w:rPr>
            </w:pPr>
            <w:r>
              <w:rPr>
                <w:spacing w:val="-5"/>
                <w:w w:val="105"/>
                <w:sz w:val="17"/>
              </w:rPr>
              <w:t>Lab</w:t>
            </w:r>
          </w:p>
        </w:tc>
        <w:tc>
          <w:tcPr>
            <w:tcW w:w="247" w:type="dxa"/>
          </w:tcPr>
          <w:p w:rsidR="00945C2D" w:rsidP="00254646" w:rsidRDefault="00945C2D" w14:paraId="58793588" w14:textId="77777777">
            <w:pPr>
              <w:pStyle w:val="TableParagraph"/>
              <w:spacing w:line="177" w:lineRule="exact"/>
              <w:ind w:left="79"/>
              <w:rPr>
                <w:sz w:val="17"/>
              </w:rPr>
            </w:pPr>
            <w:r>
              <w:rPr>
                <w:spacing w:val="-10"/>
                <w:w w:val="105"/>
                <w:sz w:val="17"/>
              </w:rPr>
              <w:t>0</w:t>
            </w:r>
          </w:p>
        </w:tc>
        <w:tc>
          <w:tcPr>
            <w:tcW w:w="720" w:type="dxa"/>
          </w:tcPr>
          <w:p w:rsidR="00945C2D" w:rsidP="00254646" w:rsidRDefault="00945C2D" w14:paraId="3D079725" w14:textId="77777777">
            <w:pPr>
              <w:pStyle w:val="TableParagraph"/>
              <w:spacing w:line="177" w:lineRule="exact"/>
              <w:rPr>
                <w:sz w:val="17"/>
              </w:rPr>
            </w:pPr>
            <w:r>
              <w:rPr>
                <w:spacing w:val="-2"/>
                <w:w w:val="105"/>
                <w:sz w:val="17"/>
              </w:rPr>
              <w:t>Clinical</w:t>
            </w:r>
          </w:p>
        </w:tc>
        <w:tc>
          <w:tcPr>
            <w:tcW w:w="246" w:type="dxa"/>
          </w:tcPr>
          <w:p w:rsidR="00945C2D" w:rsidP="00254646" w:rsidRDefault="00945C2D" w14:paraId="673E4021" w14:textId="77777777">
            <w:pPr>
              <w:pStyle w:val="TableParagraph"/>
              <w:spacing w:line="177" w:lineRule="exact"/>
              <w:ind w:left="76"/>
              <w:rPr>
                <w:sz w:val="17"/>
              </w:rPr>
            </w:pPr>
            <w:r>
              <w:rPr>
                <w:spacing w:val="-10"/>
                <w:w w:val="105"/>
                <w:sz w:val="17"/>
              </w:rPr>
              <w:t>0</w:t>
            </w:r>
          </w:p>
        </w:tc>
        <w:tc>
          <w:tcPr>
            <w:tcW w:w="562" w:type="dxa"/>
          </w:tcPr>
          <w:p w:rsidR="00945C2D" w:rsidP="00254646" w:rsidRDefault="00945C2D" w14:paraId="5A2F1C16" w14:textId="77777777">
            <w:pPr>
              <w:pStyle w:val="TableParagraph"/>
              <w:spacing w:line="177" w:lineRule="exact"/>
              <w:ind w:left="76"/>
              <w:rPr>
                <w:sz w:val="17"/>
              </w:rPr>
            </w:pPr>
            <w:r>
              <w:rPr>
                <w:spacing w:val="-4"/>
                <w:w w:val="105"/>
                <w:sz w:val="17"/>
              </w:rPr>
              <w:t>Work</w:t>
            </w:r>
          </w:p>
        </w:tc>
        <w:tc>
          <w:tcPr>
            <w:tcW w:w="246" w:type="dxa"/>
          </w:tcPr>
          <w:p w:rsidR="00945C2D" w:rsidP="00254646" w:rsidRDefault="00945C2D" w14:paraId="5C55599F" w14:textId="77777777">
            <w:pPr>
              <w:pStyle w:val="TableParagraph"/>
              <w:spacing w:line="177" w:lineRule="exact"/>
              <w:ind w:left="75"/>
              <w:rPr>
                <w:sz w:val="17"/>
              </w:rPr>
            </w:pPr>
            <w:r>
              <w:rPr>
                <w:spacing w:val="-10"/>
                <w:w w:val="105"/>
                <w:sz w:val="17"/>
              </w:rPr>
              <w:t>0</w:t>
            </w:r>
          </w:p>
        </w:tc>
        <w:tc>
          <w:tcPr>
            <w:tcW w:w="601" w:type="dxa"/>
          </w:tcPr>
          <w:p w:rsidR="00945C2D" w:rsidP="00254646" w:rsidRDefault="00945C2D" w14:paraId="515C1C9A" w14:textId="77777777">
            <w:pPr>
              <w:pStyle w:val="TableParagraph"/>
              <w:spacing w:line="177" w:lineRule="exact"/>
              <w:ind w:left="75"/>
              <w:rPr>
                <w:sz w:val="17"/>
              </w:rPr>
            </w:pPr>
            <w:r>
              <w:rPr>
                <w:spacing w:val="-2"/>
                <w:w w:val="105"/>
                <w:sz w:val="17"/>
              </w:rPr>
              <w:t>Credit</w:t>
            </w:r>
          </w:p>
        </w:tc>
        <w:tc>
          <w:tcPr>
            <w:tcW w:w="217" w:type="dxa"/>
          </w:tcPr>
          <w:p w:rsidR="00945C2D" w:rsidP="00254646" w:rsidRDefault="00945C2D" w14:paraId="55C212BD" w14:textId="77777777">
            <w:pPr>
              <w:pStyle w:val="TableParagraph"/>
              <w:spacing w:line="177" w:lineRule="exact"/>
              <w:ind w:left="74"/>
              <w:rPr>
                <w:sz w:val="17"/>
              </w:rPr>
            </w:pPr>
            <w:r>
              <w:rPr>
                <w:spacing w:val="-10"/>
                <w:w w:val="105"/>
                <w:sz w:val="17"/>
              </w:rPr>
              <w:t>3</w:t>
            </w:r>
          </w:p>
        </w:tc>
      </w:tr>
    </w:tbl>
    <w:p w:rsidR="00945C2D" w:rsidP="000E152D" w:rsidRDefault="00945C2D" w14:paraId="1DC25178" w14:textId="77777777">
      <w:pPr>
        <w:pStyle w:val="BodyText"/>
        <w:spacing w:before="1" w:line="252" w:lineRule="auto"/>
        <w:ind w:left="530" w:right="720"/>
      </w:pPr>
      <w:r>
        <w:rPr>
          <w:w w:val="105"/>
        </w:rPr>
        <w:t>This course is designed to develop the ability to produce clear writing in a variety of genres and formats using a recursive process. Emphasis includes inquiry,</w:t>
      </w:r>
      <w:r>
        <w:rPr>
          <w:spacing w:val="-5"/>
          <w:w w:val="105"/>
        </w:rPr>
        <w:t xml:space="preserve"> </w:t>
      </w:r>
      <w:r>
        <w:rPr>
          <w:w w:val="105"/>
        </w:rPr>
        <w:t>analysis,</w:t>
      </w:r>
      <w:r>
        <w:rPr>
          <w:spacing w:val="-4"/>
          <w:w w:val="105"/>
        </w:rPr>
        <w:t xml:space="preserve"> </w:t>
      </w:r>
      <w:r>
        <w:rPr>
          <w:w w:val="105"/>
        </w:rPr>
        <w:t>effective</w:t>
      </w:r>
      <w:r>
        <w:rPr>
          <w:spacing w:val="-5"/>
          <w:w w:val="105"/>
        </w:rPr>
        <w:t xml:space="preserve"> </w:t>
      </w:r>
      <w:r>
        <w:rPr>
          <w:w w:val="105"/>
        </w:rPr>
        <w:t>use</w:t>
      </w:r>
      <w:r>
        <w:rPr>
          <w:spacing w:val="-5"/>
          <w:w w:val="105"/>
        </w:rPr>
        <w:t xml:space="preserve"> </w:t>
      </w:r>
      <w:r>
        <w:rPr>
          <w:w w:val="105"/>
        </w:rPr>
        <w:t>of</w:t>
      </w:r>
      <w:r>
        <w:rPr>
          <w:spacing w:val="-5"/>
          <w:w w:val="105"/>
        </w:rPr>
        <w:t xml:space="preserve"> </w:t>
      </w:r>
      <w:r>
        <w:rPr>
          <w:w w:val="105"/>
        </w:rPr>
        <w:t>rhetorical</w:t>
      </w:r>
      <w:r>
        <w:rPr>
          <w:spacing w:val="-4"/>
          <w:w w:val="105"/>
        </w:rPr>
        <w:t xml:space="preserve"> </w:t>
      </w:r>
      <w:r>
        <w:rPr>
          <w:w w:val="105"/>
        </w:rPr>
        <w:t>strategies, thesis</w:t>
      </w:r>
      <w:r>
        <w:rPr>
          <w:spacing w:val="-10"/>
          <w:w w:val="105"/>
        </w:rPr>
        <w:t xml:space="preserve"> </w:t>
      </w:r>
      <w:r>
        <w:rPr>
          <w:w w:val="105"/>
        </w:rPr>
        <w:t>development,</w:t>
      </w:r>
      <w:r>
        <w:rPr>
          <w:spacing w:val="-11"/>
          <w:w w:val="105"/>
        </w:rPr>
        <w:t xml:space="preserve"> </w:t>
      </w:r>
      <w:r>
        <w:rPr>
          <w:w w:val="105"/>
        </w:rPr>
        <w:t>audience</w:t>
      </w:r>
      <w:r>
        <w:rPr>
          <w:spacing w:val="-10"/>
          <w:w w:val="105"/>
        </w:rPr>
        <w:t xml:space="preserve"> </w:t>
      </w:r>
      <w:r>
        <w:rPr>
          <w:w w:val="105"/>
        </w:rPr>
        <w:t>awareness,</w:t>
      </w:r>
      <w:r>
        <w:rPr>
          <w:spacing w:val="-11"/>
          <w:w w:val="105"/>
        </w:rPr>
        <w:t xml:space="preserve"> </w:t>
      </w:r>
      <w:r>
        <w:rPr>
          <w:w w:val="105"/>
        </w:rPr>
        <w:t>and</w:t>
      </w:r>
      <w:r>
        <w:rPr>
          <w:spacing w:val="-9"/>
          <w:w w:val="105"/>
        </w:rPr>
        <w:t xml:space="preserve"> </w:t>
      </w:r>
      <w:r>
        <w:rPr>
          <w:w w:val="105"/>
        </w:rPr>
        <w:t>revision. Upon completion, students should be able to produce unified, coherent, well-developed essays using standard written English.</w:t>
      </w:r>
    </w:p>
    <w:p w:rsidR="00945C2D" w:rsidP="00945C2D" w:rsidRDefault="00945C2D" w14:paraId="42BC261C" w14:textId="77777777">
      <w:pPr>
        <w:pStyle w:val="BodyText"/>
        <w:spacing w:before="49"/>
      </w:pPr>
    </w:p>
    <w:p w:rsidR="00945C2D" w:rsidP="00945C2D" w:rsidRDefault="00945C2D" w14:paraId="470EDEE2" w14:textId="77777777">
      <w:pPr>
        <w:pStyle w:val="Heading4"/>
        <w:spacing w:before="1" w:after="54"/>
      </w:pPr>
      <w:r>
        <w:rPr>
          <w:w w:val="105"/>
        </w:rPr>
        <w:t>ENG</w:t>
      </w:r>
      <w:r>
        <w:rPr>
          <w:spacing w:val="-5"/>
          <w:w w:val="105"/>
        </w:rPr>
        <w:t xml:space="preserve"> </w:t>
      </w:r>
      <w:r>
        <w:rPr>
          <w:w w:val="105"/>
        </w:rPr>
        <w:t>112</w:t>
      </w:r>
      <w:r>
        <w:rPr>
          <w:spacing w:val="-4"/>
          <w:w w:val="105"/>
        </w:rPr>
        <w:t xml:space="preserve"> </w:t>
      </w:r>
      <w:r>
        <w:rPr>
          <w:w w:val="105"/>
        </w:rPr>
        <w:t>Writing</w:t>
      </w:r>
      <w:r>
        <w:rPr>
          <w:spacing w:val="-4"/>
          <w:w w:val="105"/>
        </w:rPr>
        <w:t xml:space="preserve"> </w:t>
      </w:r>
      <w:r>
        <w:rPr>
          <w:w w:val="105"/>
        </w:rPr>
        <w:t>Research</w:t>
      </w:r>
      <w:r>
        <w:rPr>
          <w:spacing w:val="-5"/>
          <w:w w:val="105"/>
        </w:rPr>
        <w:t xml:space="preserve"> </w:t>
      </w:r>
      <w:r>
        <w:rPr>
          <w:w w:val="105"/>
        </w:rPr>
        <w:t>in</w:t>
      </w:r>
      <w:r>
        <w:rPr>
          <w:spacing w:val="-5"/>
          <w:w w:val="105"/>
        </w:rPr>
        <w:t xml:space="preserve"> </w:t>
      </w:r>
      <w:r>
        <w:rPr>
          <w:w w:val="105"/>
        </w:rPr>
        <w:t>the</w:t>
      </w:r>
      <w:r>
        <w:rPr>
          <w:spacing w:val="-6"/>
          <w:w w:val="105"/>
        </w:rPr>
        <w:t xml:space="preserve"> </w:t>
      </w:r>
      <w:r>
        <w:rPr>
          <w:spacing w:val="-4"/>
          <w:w w:val="105"/>
        </w:rPr>
        <w:t>Disc</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5061"/>
      </w:tblGrid>
      <w:tr w:rsidR="00945C2D" w:rsidTr="000E152D" w14:paraId="4D892447" w14:textId="77777777">
        <w:trPr>
          <w:trHeight w:val="233"/>
        </w:trPr>
        <w:tc>
          <w:tcPr>
            <w:tcW w:w="514" w:type="dxa"/>
          </w:tcPr>
          <w:p w:rsidR="00945C2D" w:rsidP="00254646" w:rsidRDefault="00945C2D" w14:paraId="20894E5C" w14:textId="77777777">
            <w:pPr>
              <w:pStyle w:val="TableParagraph"/>
              <w:ind w:left="50"/>
              <w:rPr>
                <w:sz w:val="17"/>
              </w:rPr>
            </w:pPr>
            <w:r>
              <w:rPr>
                <w:spacing w:val="-2"/>
                <w:w w:val="105"/>
                <w:sz w:val="17"/>
              </w:rPr>
              <w:t>Class</w:t>
            </w:r>
          </w:p>
        </w:tc>
        <w:tc>
          <w:tcPr>
            <w:tcW w:w="245" w:type="dxa"/>
          </w:tcPr>
          <w:p w:rsidR="00945C2D" w:rsidP="00254646" w:rsidRDefault="00945C2D" w14:paraId="4E8FD31F" w14:textId="77777777">
            <w:pPr>
              <w:pStyle w:val="TableParagraph"/>
              <w:rPr>
                <w:sz w:val="17"/>
              </w:rPr>
            </w:pPr>
            <w:r>
              <w:rPr>
                <w:spacing w:val="-10"/>
                <w:w w:val="105"/>
                <w:sz w:val="17"/>
              </w:rPr>
              <w:t>3</w:t>
            </w:r>
          </w:p>
        </w:tc>
        <w:tc>
          <w:tcPr>
            <w:tcW w:w="431" w:type="dxa"/>
          </w:tcPr>
          <w:p w:rsidR="00945C2D" w:rsidP="00254646" w:rsidRDefault="00945C2D" w14:paraId="7EA332D6" w14:textId="77777777">
            <w:pPr>
              <w:pStyle w:val="TableParagraph"/>
              <w:ind w:left="77"/>
              <w:rPr>
                <w:sz w:val="17"/>
              </w:rPr>
            </w:pPr>
            <w:r>
              <w:rPr>
                <w:spacing w:val="-5"/>
                <w:w w:val="105"/>
                <w:sz w:val="17"/>
              </w:rPr>
              <w:t>Lab</w:t>
            </w:r>
          </w:p>
        </w:tc>
        <w:tc>
          <w:tcPr>
            <w:tcW w:w="247" w:type="dxa"/>
          </w:tcPr>
          <w:p w:rsidR="00945C2D" w:rsidP="00254646" w:rsidRDefault="00945C2D" w14:paraId="55E22F21" w14:textId="77777777">
            <w:pPr>
              <w:pStyle w:val="TableParagraph"/>
              <w:ind w:left="79"/>
              <w:rPr>
                <w:sz w:val="17"/>
              </w:rPr>
            </w:pPr>
            <w:r>
              <w:rPr>
                <w:spacing w:val="-10"/>
                <w:w w:val="105"/>
                <w:sz w:val="17"/>
              </w:rPr>
              <w:t>0</w:t>
            </w:r>
          </w:p>
        </w:tc>
        <w:tc>
          <w:tcPr>
            <w:tcW w:w="720" w:type="dxa"/>
          </w:tcPr>
          <w:p w:rsidR="00945C2D" w:rsidP="00254646" w:rsidRDefault="00945C2D" w14:paraId="6136FAB3" w14:textId="77777777">
            <w:pPr>
              <w:pStyle w:val="TableParagraph"/>
              <w:rPr>
                <w:sz w:val="17"/>
              </w:rPr>
            </w:pPr>
            <w:r>
              <w:rPr>
                <w:spacing w:val="-2"/>
                <w:w w:val="105"/>
                <w:sz w:val="17"/>
              </w:rPr>
              <w:t>Clinical</w:t>
            </w:r>
          </w:p>
        </w:tc>
        <w:tc>
          <w:tcPr>
            <w:tcW w:w="246" w:type="dxa"/>
          </w:tcPr>
          <w:p w:rsidR="00945C2D" w:rsidP="00254646" w:rsidRDefault="00945C2D" w14:paraId="153C8C95" w14:textId="77777777">
            <w:pPr>
              <w:pStyle w:val="TableParagraph"/>
              <w:ind w:left="76"/>
              <w:rPr>
                <w:sz w:val="17"/>
              </w:rPr>
            </w:pPr>
            <w:r>
              <w:rPr>
                <w:spacing w:val="-10"/>
                <w:w w:val="105"/>
                <w:sz w:val="17"/>
              </w:rPr>
              <w:t>0</w:t>
            </w:r>
          </w:p>
        </w:tc>
        <w:tc>
          <w:tcPr>
            <w:tcW w:w="562" w:type="dxa"/>
          </w:tcPr>
          <w:p w:rsidR="00945C2D" w:rsidP="00254646" w:rsidRDefault="00945C2D" w14:paraId="4EE9E4A7" w14:textId="77777777">
            <w:pPr>
              <w:pStyle w:val="TableParagraph"/>
              <w:ind w:left="76"/>
              <w:rPr>
                <w:sz w:val="17"/>
              </w:rPr>
            </w:pPr>
            <w:r>
              <w:rPr>
                <w:spacing w:val="-4"/>
                <w:w w:val="105"/>
                <w:sz w:val="17"/>
              </w:rPr>
              <w:t>Work</w:t>
            </w:r>
          </w:p>
        </w:tc>
        <w:tc>
          <w:tcPr>
            <w:tcW w:w="246" w:type="dxa"/>
          </w:tcPr>
          <w:p w:rsidR="00945C2D" w:rsidP="00254646" w:rsidRDefault="00945C2D" w14:paraId="7DF5C12B" w14:textId="77777777">
            <w:pPr>
              <w:pStyle w:val="TableParagraph"/>
              <w:ind w:left="75"/>
              <w:rPr>
                <w:sz w:val="17"/>
              </w:rPr>
            </w:pPr>
            <w:r>
              <w:rPr>
                <w:spacing w:val="-10"/>
                <w:w w:val="105"/>
                <w:sz w:val="17"/>
              </w:rPr>
              <w:t>0</w:t>
            </w:r>
          </w:p>
        </w:tc>
        <w:tc>
          <w:tcPr>
            <w:tcW w:w="601" w:type="dxa"/>
          </w:tcPr>
          <w:p w:rsidR="00945C2D" w:rsidP="00254646" w:rsidRDefault="00945C2D" w14:paraId="58007B0B" w14:textId="77777777">
            <w:pPr>
              <w:pStyle w:val="TableParagraph"/>
              <w:ind w:left="75"/>
              <w:rPr>
                <w:sz w:val="17"/>
              </w:rPr>
            </w:pPr>
            <w:r>
              <w:rPr>
                <w:spacing w:val="-2"/>
                <w:w w:val="105"/>
                <w:sz w:val="17"/>
              </w:rPr>
              <w:t>Credit</w:t>
            </w:r>
          </w:p>
        </w:tc>
        <w:tc>
          <w:tcPr>
            <w:tcW w:w="5061" w:type="dxa"/>
          </w:tcPr>
          <w:p w:rsidR="00945C2D" w:rsidP="00254646" w:rsidRDefault="00945C2D" w14:paraId="257D288B" w14:textId="77777777">
            <w:pPr>
              <w:pStyle w:val="TableParagraph"/>
              <w:ind w:left="74"/>
              <w:rPr>
                <w:sz w:val="17"/>
              </w:rPr>
            </w:pPr>
            <w:r>
              <w:rPr>
                <w:spacing w:val="-10"/>
                <w:w w:val="105"/>
                <w:sz w:val="17"/>
              </w:rPr>
              <w:t>3</w:t>
            </w:r>
          </w:p>
        </w:tc>
      </w:tr>
      <w:tr w:rsidR="00945C2D" w:rsidTr="000E152D" w14:paraId="4258FA6A" w14:textId="77777777">
        <w:trPr>
          <w:trHeight w:val="1314"/>
        </w:trPr>
        <w:tc>
          <w:tcPr>
            <w:tcW w:w="8873" w:type="dxa"/>
            <w:gridSpan w:val="10"/>
          </w:tcPr>
          <w:p w:rsidR="00945C2D" w:rsidP="00667893" w:rsidRDefault="00945C2D" w14:paraId="6B8E04BF" w14:textId="10886CC3">
            <w:pPr>
              <w:pStyle w:val="TableParagraph"/>
              <w:spacing w:before="36" w:line="252" w:lineRule="auto"/>
              <w:ind w:left="50" w:right="63"/>
              <w:rPr>
                <w:sz w:val="17"/>
              </w:rPr>
            </w:pPr>
            <w:r>
              <w:rPr>
                <w:w w:val="105"/>
                <w:sz w:val="17"/>
              </w:rPr>
              <w:t>This course, the second in a series of two, introduces research</w:t>
            </w:r>
            <w:r>
              <w:rPr>
                <w:spacing w:val="-11"/>
                <w:w w:val="105"/>
                <w:sz w:val="17"/>
              </w:rPr>
              <w:t xml:space="preserve"> </w:t>
            </w:r>
            <w:r>
              <w:rPr>
                <w:w w:val="105"/>
                <w:sz w:val="17"/>
              </w:rPr>
              <w:t>techniques,</w:t>
            </w:r>
            <w:r>
              <w:rPr>
                <w:spacing w:val="-11"/>
                <w:w w:val="105"/>
                <w:sz w:val="17"/>
              </w:rPr>
              <w:t xml:space="preserve"> </w:t>
            </w:r>
            <w:r>
              <w:rPr>
                <w:w w:val="105"/>
                <w:sz w:val="17"/>
              </w:rPr>
              <w:t>documentation</w:t>
            </w:r>
            <w:r>
              <w:rPr>
                <w:spacing w:val="-11"/>
                <w:w w:val="105"/>
                <w:sz w:val="17"/>
              </w:rPr>
              <w:t xml:space="preserve"> </w:t>
            </w:r>
            <w:r>
              <w:rPr>
                <w:w w:val="105"/>
                <w:sz w:val="17"/>
              </w:rPr>
              <w:t>styles,</w:t>
            </w:r>
            <w:r>
              <w:rPr>
                <w:spacing w:val="-11"/>
                <w:w w:val="105"/>
                <w:sz w:val="17"/>
              </w:rPr>
              <w:t xml:space="preserve"> </w:t>
            </w:r>
            <w:r>
              <w:rPr>
                <w:w w:val="105"/>
                <w:sz w:val="17"/>
              </w:rPr>
              <w:t>and</w:t>
            </w:r>
            <w:r>
              <w:rPr>
                <w:spacing w:val="-11"/>
                <w:w w:val="105"/>
                <w:sz w:val="17"/>
              </w:rPr>
              <w:t xml:space="preserve"> </w:t>
            </w:r>
            <w:r>
              <w:rPr>
                <w:w w:val="105"/>
                <w:sz w:val="17"/>
              </w:rPr>
              <w:t>writing strategies. Emphasis is placed on analyzing information and ideas and incorporating research findings into documented writing and research projects. Upon completion, students should be able to evaluate</w:t>
            </w:r>
            <w:r>
              <w:rPr>
                <w:spacing w:val="-3"/>
                <w:w w:val="105"/>
                <w:sz w:val="17"/>
              </w:rPr>
              <w:t xml:space="preserve"> </w:t>
            </w:r>
            <w:r>
              <w:rPr>
                <w:w w:val="105"/>
                <w:sz w:val="17"/>
              </w:rPr>
              <w:t>and</w:t>
            </w:r>
            <w:r>
              <w:rPr>
                <w:spacing w:val="-4"/>
                <w:w w:val="105"/>
                <w:sz w:val="17"/>
              </w:rPr>
              <w:t xml:space="preserve"> </w:t>
            </w:r>
            <w:r>
              <w:rPr>
                <w:w w:val="105"/>
                <w:sz w:val="17"/>
              </w:rPr>
              <w:t>synthesize</w:t>
            </w:r>
            <w:r>
              <w:rPr>
                <w:spacing w:val="-4"/>
                <w:w w:val="105"/>
                <w:sz w:val="17"/>
              </w:rPr>
              <w:t xml:space="preserve"> </w:t>
            </w:r>
            <w:r>
              <w:rPr>
                <w:w w:val="105"/>
                <w:sz w:val="17"/>
              </w:rPr>
              <w:t>information</w:t>
            </w:r>
            <w:r>
              <w:rPr>
                <w:spacing w:val="-4"/>
                <w:w w:val="105"/>
                <w:sz w:val="17"/>
              </w:rPr>
              <w:t xml:space="preserve"> </w:t>
            </w:r>
            <w:r>
              <w:rPr>
                <w:w w:val="105"/>
                <w:sz w:val="17"/>
              </w:rPr>
              <w:t>from</w:t>
            </w:r>
            <w:r>
              <w:rPr>
                <w:spacing w:val="-3"/>
                <w:w w:val="105"/>
                <w:sz w:val="17"/>
              </w:rPr>
              <w:t xml:space="preserve"> </w:t>
            </w:r>
            <w:r>
              <w:rPr>
                <w:w w:val="105"/>
                <w:sz w:val="17"/>
              </w:rPr>
              <w:t>primary</w:t>
            </w:r>
            <w:r>
              <w:rPr>
                <w:spacing w:val="-5"/>
                <w:w w:val="105"/>
                <w:sz w:val="17"/>
              </w:rPr>
              <w:t xml:space="preserve"> </w:t>
            </w:r>
            <w:r>
              <w:rPr>
                <w:w w:val="105"/>
                <w:sz w:val="17"/>
              </w:rPr>
              <w:t>and secondary</w:t>
            </w:r>
            <w:r>
              <w:rPr>
                <w:spacing w:val="-11"/>
                <w:w w:val="105"/>
                <w:sz w:val="17"/>
              </w:rPr>
              <w:t xml:space="preserve"> </w:t>
            </w:r>
            <w:r>
              <w:rPr>
                <w:w w:val="105"/>
                <w:sz w:val="17"/>
              </w:rPr>
              <w:t>sources</w:t>
            </w:r>
            <w:r>
              <w:rPr>
                <w:spacing w:val="-8"/>
                <w:w w:val="105"/>
                <w:sz w:val="17"/>
              </w:rPr>
              <w:t xml:space="preserve"> </w:t>
            </w:r>
            <w:r>
              <w:rPr>
                <w:w w:val="105"/>
                <w:sz w:val="17"/>
              </w:rPr>
              <w:t>using</w:t>
            </w:r>
            <w:r>
              <w:rPr>
                <w:spacing w:val="-8"/>
                <w:w w:val="105"/>
                <w:sz w:val="17"/>
              </w:rPr>
              <w:t xml:space="preserve"> </w:t>
            </w:r>
            <w:r>
              <w:rPr>
                <w:w w:val="105"/>
                <w:sz w:val="17"/>
              </w:rPr>
              <w:t>documentation</w:t>
            </w:r>
            <w:r>
              <w:rPr>
                <w:spacing w:val="-8"/>
                <w:w w:val="105"/>
                <w:sz w:val="17"/>
              </w:rPr>
              <w:t xml:space="preserve"> </w:t>
            </w:r>
            <w:r>
              <w:rPr>
                <w:w w:val="105"/>
                <w:sz w:val="17"/>
              </w:rPr>
              <w:t>appropriate</w:t>
            </w:r>
            <w:r>
              <w:rPr>
                <w:spacing w:val="-9"/>
                <w:w w:val="105"/>
                <w:sz w:val="17"/>
              </w:rPr>
              <w:t xml:space="preserve"> </w:t>
            </w:r>
            <w:r>
              <w:rPr>
                <w:spacing w:val="-5"/>
                <w:w w:val="105"/>
                <w:sz w:val="17"/>
              </w:rPr>
              <w:t>to</w:t>
            </w:r>
            <w:r w:rsidR="00667893">
              <w:rPr>
                <w:spacing w:val="-5"/>
                <w:w w:val="105"/>
                <w:sz w:val="17"/>
              </w:rPr>
              <w:t xml:space="preserve"> </w:t>
            </w:r>
            <w:r>
              <w:rPr>
                <w:w w:val="105"/>
                <w:sz w:val="17"/>
              </w:rPr>
              <w:t>various</w:t>
            </w:r>
            <w:r>
              <w:rPr>
                <w:spacing w:val="-8"/>
                <w:w w:val="105"/>
                <w:sz w:val="17"/>
              </w:rPr>
              <w:t xml:space="preserve"> </w:t>
            </w:r>
            <w:r>
              <w:rPr>
                <w:spacing w:val="-2"/>
                <w:w w:val="105"/>
                <w:sz w:val="17"/>
              </w:rPr>
              <w:t>disciplines.</w:t>
            </w:r>
          </w:p>
        </w:tc>
      </w:tr>
    </w:tbl>
    <w:p w:rsidR="00945C2D" w:rsidP="00945C2D" w:rsidRDefault="00945C2D" w14:paraId="6A8B850E" w14:textId="77777777">
      <w:pPr>
        <w:pStyle w:val="BodyText"/>
        <w:spacing w:before="62"/>
        <w:rPr>
          <w:b/>
        </w:rPr>
      </w:pPr>
    </w:p>
    <w:p w:rsidR="00945C2D" w:rsidP="00945C2D" w:rsidRDefault="00945C2D" w14:paraId="057C4E0B" w14:textId="77777777">
      <w:pPr>
        <w:ind w:left="441"/>
        <w:rPr>
          <w:b/>
          <w:sz w:val="17"/>
        </w:rPr>
      </w:pPr>
      <w:r>
        <w:rPr>
          <w:b/>
          <w:w w:val="105"/>
          <w:sz w:val="17"/>
        </w:rPr>
        <w:t>HUM</w:t>
      </w:r>
      <w:r>
        <w:rPr>
          <w:b/>
          <w:spacing w:val="-6"/>
          <w:w w:val="105"/>
          <w:sz w:val="17"/>
        </w:rPr>
        <w:t xml:space="preserve"> </w:t>
      </w:r>
      <w:r>
        <w:rPr>
          <w:b/>
          <w:w w:val="105"/>
          <w:sz w:val="17"/>
        </w:rPr>
        <w:t>(3</w:t>
      </w:r>
      <w:r>
        <w:rPr>
          <w:b/>
          <w:spacing w:val="-3"/>
          <w:w w:val="105"/>
          <w:sz w:val="17"/>
        </w:rPr>
        <w:t xml:space="preserve"> </w:t>
      </w:r>
      <w:r>
        <w:rPr>
          <w:b/>
          <w:w w:val="105"/>
          <w:sz w:val="17"/>
        </w:rPr>
        <w:t>credits</w:t>
      </w:r>
      <w:r>
        <w:rPr>
          <w:b/>
          <w:spacing w:val="-4"/>
          <w:w w:val="105"/>
          <w:sz w:val="17"/>
        </w:rPr>
        <w:t xml:space="preserve"> </w:t>
      </w:r>
      <w:r>
        <w:rPr>
          <w:b/>
          <w:w w:val="105"/>
          <w:sz w:val="17"/>
        </w:rPr>
        <w:t>from</w:t>
      </w:r>
      <w:r>
        <w:rPr>
          <w:b/>
          <w:spacing w:val="-8"/>
          <w:w w:val="105"/>
          <w:sz w:val="17"/>
        </w:rPr>
        <w:t xml:space="preserve"> </w:t>
      </w:r>
      <w:r>
        <w:rPr>
          <w:b/>
          <w:w w:val="105"/>
          <w:sz w:val="17"/>
        </w:rPr>
        <w:t>any-ART</w:t>
      </w:r>
      <w:r>
        <w:rPr>
          <w:b/>
          <w:spacing w:val="-4"/>
          <w:w w:val="105"/>
          <w:sz w:val="17"/>
        </w:rPr>
        <w:t xml:space="preserve"> </w:t>
      </w:r>
      <w:r>
        <w:rPr>
          <w:b/>
          <w:w w:val="105"/>
          <w:sz w:val="17"/>
        </w:rPr>
        <w:t>111,</w:t>
      </w:r>
      <w:r>
        <w:rPr>
          <w:b/>
          <w:spacing w:val="-3"/>
          <w:w w:val="105"/>
          <w:sz w:val="17"/>
        </w:rPr>
        <w:t xml:space="preserve"> </w:t>
      </w:r>
      <w:r>
        <w:rPr>
          <w:b/>
          <w:w w:val="105"/>
          <w:sz w:val="17"/>
        </w:rPr>
        <w:t>ART</w:t>
      </w:r>
      <w:r>
        <w:rPr>
          <w:b/>
          <w:spacing w:val="-5"/>
          <w:w w:val="105"/>
          <w:sz w:val="17"/>
        </w:rPr>
        <w:t xml:space="preserve"> </w:t>
      </w:r>
      <w:r>
        <w:rPr>
          <w:b/>
          <w:w w:val="105"/>
          <w:sz w:val="17"/>
        </w:rPr>
        <w:t>114,</w:t>
      </w:r>
      <w:r>
        <w:rPr>
          <w:b/>
          <w:spacing w:val="-5"/>
          <w:w w:val="105"/>
          <w:sz w:val="17"/>
        </w:rPr>
        <w:t xml:space="preserve"> </w:t>
      </w:r>
      <w:r>
        <w:rPr>
          <w:b/>
          <w:w w:val="105"/>
          <w:sz w:val="17"/>
        </w:rPr>
        <w:t>ART</w:t>
      </w:r>
      <w:r>
        <w:rPr>
          <w:b/>
          <w:spacing w:val="-4"/>
          <w:w w:val="105"/>
          <w:sz w:val="17"/>
        </w:rPr>
        <w:t xml:space="preserve"> </w:t>
      </w:r>
      <w:r>
        <w:rPr>
          <w:b/>
          <w:w w:val="105"/>
          <w:sz w:val="17"/>
        </w:rPr>
        <w:t>115,</w:t>
      </w:r>
      <w:r>
        <w:rPr>
          <w:b/>
          <w:spacing w:val="-4"/>
          <w:w w:val="105"/>
          <w:sz w:val="17"/>
        </w:rPr>
        <w:t xml:space="preserve"> </w:t>
      </w:r>
      <w:r>
        <w:rPr>
          <w:b/>
          <w:w w:val="105"/>
          <w:sz w:val="17"/>
        </w:rPr>
        <w:t>HUM</w:t>
      </w:r>
      <w:r>
        <w:rPr>
          <w:b/>
          <w:spacing w:val="-5"/>
          <w:w w:val="105"/>
          <w:sz w:val="17"/>
        </w:rPr>
        <w:t xml:space="preserve"> </w:t>
      </w:r>
      <w:r>
        <w:rPr>
          <w:b/>
          <w:w w:val="105"/>
          <w:sz w:val="17"/>
        </w:rPr>
        <w:t>115,</w:t>
      </w:r>
      <w:r>
        <w:rPr>
          <w:b/>
          <w:spacing w:val="-3"/>
          <w:w w:val="105"/>
          <w:sz w:val="17"/>
        </w:rPr>
        <w:t xml:space="preserve"> </w:t>
      </w:r>
      <w:r>
        <w:rPr>
          <w:b/>
          <w:w w:val="105"/>
          <w:sz w:val="17"/>
        </w:rPr>
        <w:t>MUS</w:t>
      </w:r>
      <w:r>
        <w:rPr>
          <w:b/>
          <w:spacing w:val="-5"/>
          <w:w w:val="105"/>
          <w:sz w:val="17"/>
        </w:rPr>
        <w:t xml:space="preserve"> </w:t>
      </w:r>
      <w:r>
        <w:rPr>
          <w:b/>
          <w:w w:val="105"/>
          <w:sz w:val="17"/>
        </w:rPr>
        <w:t>110,</w:t>
      </w:r>
      <w:r>
        <w:rPr>
          <w:b/>
          <w:spacing w:val="-3"/>
          <w:w w:val="105"/>
          <w:sz w:val="17"/>
        </w:rPr>
        <w:t xml:space="preserve"> </w:t>
      </w:r>
      <w:r>
        <w:rPr>
          <w:b/>
          <w:w w:val="105"/>
          <w:sz w:val="17"/>
        </w:rPr>
        <w:t>MUS</w:t>
      </w:r>
      <w:r>
        <w:rPr>
          <w:b/>
          <w:spacing w:val="-4"/>
          <w:w w:val="105"/>
          <w:sz w:val="17"/>
        </w:rPr>
        <w:t xml:space="preserve"> </w:t>
      </w:r>
      <w:r>
        <w:rPr>
          <w:b/>
          <w:w w:val="105"/>
          <w:sz w:val="17"/>
        </w:rPr>
        <w:t>112,</w:t>
      </w:r>
      <w:r>
        <w:rPr>
          <w:b/>
          <w:spacing w:val="-4"/>
          <w:w w:val="105"/>
          <w:sz w:val="17"/>
        </w:rPr>
        <w:t xml:space="preserve"> </w:t>
      </w:r>
      <w:r>
        <w:rPr>
          <w:b/>
          <w:w w:val="105"/>
          <w:sz w:val="17"/>
        </w:rPr>
        <w:t>PHI</w:t>
      </w:r>
      <w:r>
        <w:rPr>
          <w:b/>
          <w:spacing w:val="-3"/>
          <w:w w:val="105"/>
          <w:sz w:val="17"/>
        </w:rPr>
        <w:t xml:space="preserve"> </w:t>
      </w:r>
      <w:r>
        <w:rPr>
          <w:b/>
          <w:spacing w:val="-4"/>
          <w:w w:val="105"/>
          <w:sz w:val="17"/>
        </w:rPr>
        <w:t>215,</w:t>
      </w:r>
    </w:p>
    <w:p w:rsidR="00945C2D" w:rsidP="00945C2D" w:rsidRDefault="00945C2D" w14:paraId="0CCABB50" w14:textId="77777777">
      <w:pPr>
        <w:pStyle w:val="Heading3"/>
        <w:spacing w:before="9"/>
      </w:pPr>
      <w:r>
        <w:rPr>
          <w:w w:val="105"/>
        </w:rPr>
        <w:t>PHI</w:t>
      </w:r>
      <w:r>
        <w:rPr>
          <w:spacing w:val="-5"/>
          <w:w w:val="105"/>
        </w:rPr>
        <w:t xml:space="preserve"> </w:t>
      </w:r>
      <w:r>
        <w:rPr>
          <w:spacing w:val="-4"/>
          <w:w w:val="105"/>
        </w:rPr>
        <w:t>240)</w:t>
      </w:r>
    </w:p>
    <w:p w:rsidR="00945C2D" w:rsidP="00945C2D" w:rsidRDefault="00945C2D" w14:paraId="5880B232" w14:textId="77777777">
      <w:pPr>
        <w:pStyle w:val="BodyText"/>
        <w:spacing w:before="19"/>
        <w:rPr>
          <w:b/>
        </w:rPr>
      </w:pPr>
    </w:p>
    <w:p w:rsidR="00945C2D" w:rsidP="00945C2D" w:rsidRDefault="00945C2D" w14:paraId="5C41029A" w14:textId="77777777">
      <w:pPr>
        <w:pStyle w:val="Heading4"/>
        <w:spacing w:after="54"/>
      </w:pPr>
      <w:r>
        <w:rPr>
          <w:w w:val="105"/>
        </w:rPr>
        <w:t>MAT</w:t>
      </w:r>
      <w:r>
        <w:rPr>
          <w:spacing w:val="-6"/>
          <w:w w:val="105"/>
        </w:rPr>
        <w:t xml:space="preserve"> </w:t>
      </w:r>
      <w:r>
        <w:rPr>
          <w:w w:val="105"/>
        </w:rPr>
        <w:t>110</w:t>
      </w:r>
      <w:r>
        <w:rPr>
          <w:spacing w:val="-4"/>
          <w:w w:val="105"/>
        </w:rPr>
        <w:t xml:space="preserve"> </w:t>
      </w:r>
      <w:r>
        <w:rPr>
          <w:w w:val="105"/>
        </w:rPr>
        <w:t>Math</w:t>
      </w:r>
      <w:r>
        <w:rPr>
          <w:spacing w:val="-5"/>
          <w:w w:val="105"/>
        </w:rPr>
        <w:t xml:space="preserve"> </w:t>
      </w:r>
      <w:r>
        <w:rPr>
          <w:w w:val="105"/>
        </w:rPr>
        <w:t>and</w:t>
      </w:r>
      <w:r>
        <w:rPr>
          <w:spacing w:val="-2"/>
          <w:w w:val="105"/>
        </w:rPr>
        <w:t xml:space="preserve"> </w:t>
      </w:r>
      <w:r>
        <w:rPr>
          <w:w w:val="105"/>
        </w:rPr>
        <w:t>Measurement</w:t>
      </w:r>
      <w:r>
        <w:rPr>
          <w:spacing w:val="-3"/>
          <w:w w:val="105"/>
        </w:rPr>
        <w:t xml:space="preserve"> </w:t>
      </w:r>
      <w:r>
        <w:rPr>
          <w:spacing w:val="-2"/>
          <w:w w:val="105"/>
        </w:rPr>
        <w:t>Literacy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4791"/>
      </w:tblGrid>
      <w:tr w:rsidR="00945C2D" w:rsidTr="00254646" w14:paraId="37CB14ED" w14:textId="77777777">
        <w:trPr>
          <w:trHeight w:val="233"/>
        </w:trPr>
        <w:tc>
          <w:tcPr>
            <w:tcW w:w="514" w:type="dxa"/>
          </w:tcPr>
          <w:p w:rsidR="00945C2D" w:rsidP="00254646" w:rsidRDefault="00945C2D" w14:paraId="450DB100" w14:textId="77777777">
            <w:pPr>
              <w:pStyle w:val="TableParagraph"/>
              <w:ind w:left="50"/>
              <w:rPr>
                <w:sz w:val="17"/>
              </w:rPr>
            </w:pPr>
            <w:r>
              <w:rPr>
                <w:spacing w:val="-2"/>
                <w:w w:val="105"/>
                <w:sz w:val="17"/>
              </w:rPr>
              <w:t>Class</w:t>
            </w:r>
          </w:p>
        </w:tc>
        <w:tc>
          <w:tcPr>
            <w:tcW w:w="245" w:type="dxa"/>
          </w:tcPr>
          <w:p w:rsidR="00945C2D" w:rsidP="00254646" w:rsidRDefault="00945C2D" w14:paraId="394C2BC9" w14:textId="77777777">
            <w:pPr>
              <w:pStyle w:val="TableParagraph"/>
              <w:rPr>
                <w:sz w:val="17"/>
              </w:rPr>
            </w:pPr>
            <w:r>
              <w:rPr>
                <w:spacing w:val="-10"/>
                <w:w w:val="105"/>
                <w:sz w:val="17"/>
              </w:rPr>
              <w:t>2</w:t>
            </w:r>
          </w:p>
        </w:tc>
        <w:tc>
          <w:tcPr>
            <w:tcW w:w="431" w:type="dxa"/>
          </w:tcPr>
          <w:p w:rsidR="00945C2D" w:rsidP="00254646" w:rsidRDefault="00945C2D" w14:paraId="3A388F3E" w14:textId="77777777">
            <w:pPr>
              <w:pStyle w:val="TableParagraph"/>
              <w:ind w:left="77"/>
              <w:rPr>
                <w:sz w:val="17"/>
              </w:rPr>
            </w:pPr>
            <w:r>
              <w:rPr>
                <w:spacing w:val="-5"/>
                <w:w w:val="105"/>
                <w:sz w:val="17"/>
              </w:rPr>
              <w:t>Lab</w:t>
            </w:r>
          </w:p>
        </w:tc>
        <w:tc>
          <w:tcPr>
            <w:tcW w:w="247" w:type="dxa"/>
          </w:tcPr>
          <w:p w:rsidR="00945C2D" w:rsidP="00254646" w:rsidRDefault="00945C2D" w14:paraId="26DC1378" w14:textId="77777777">
            <w:pPr>
              <w:pStyle w:val="TableParagraph"/>
              <w:ind w:left="79"/>
              <w:rPr>
                <w:sz w:val="17"/>
              </w:rPr>
            </w:pPr>
            <w:r>
              <w:rPr>
                <w:spacing w:val="-10"/>
                <w:w w:val="105"/>
                <w:sz w:val="17"/>
              </w:rPr>
              <w:t>2</w:t>
            </w:r>
          </w:p>
        </w:tc>
        <w:tc>
          <w:tcPr>
            <w:tcW w:w="720" w:type="dxa"/>
          </w:tcPr>
          <w:p w:rsidR="00945C2D" w:rsidP="00254646" w:rsidRDefault="00945C2D" w14:paraId="63E3A32E" w14:textId="77777777">
            <w:pPr>
              <w:pStyle w:val="TableParagraph"/>
              <w:rPr>
                <w:sz w:val="17"/>
              </w:rPr>
            </w:pPr>
            <w:r>
              <w:rPr>
                <w:spacing w:val="-2"/>
                <w:w w:val="105"/>
                <w:sz w:val="17"/>
              </w:rPr>
              <w:t>Clinical</w:t>
            </w:r>
          </w:p>
        </w:tc>
        <w:tc>
          <w:tcPr>
            <w:tcW w:w="246" w:type="dxa"/>
          </w:tcPr>
          <w:p w:rsidR="00945C2D" w:rsidP="00254646" w:rsidRDefault="00945C2D" w14:paraId="2EF80B95" w14:textId="77777777">
            <w:pPr>
              <w:pStyle w:val="TableParagraph"/>
              <w:ind w:left="76"/>
              <w:rPr>
                <w:sz w:val="17"/>
              </w:rPr>
            </w:pPr>
            <w:r>
              <w:rPr>
                <w:spacing w:val="-10"/>
                <w:w w:val="105"/>
                <w:sz w:val="17"/>
              </w:rPr>
              <w:t>0</w:t>
            </w:r>
          </w:p>
        </w:tc>
        <w:tc>
          <w:tcPr>
            <w:tcW w:w="562" w:type="dxa"/>
          </w:tcPr>
          <w:p w:rsidR="00945C2D" w:rsidP="00254646" w:rsidRDefault="00945C2D" w14:paraId="7CE10DDF" w14:textId="77777777">
            <w:pPr>
              <w:pStyle w:val="TableParagraph"/>
              <w:ind w:left="76"/>
              <w:rPr>
                <w:sz w:val="17"/>
              </w:rPr>
            </w:pPr>
            <w:r>
              <w:rPr>
                <w:spacing w:val="-4"/>
                <w:w w:val="105"/>
                <w:sz w:val="17"/>
              </w:rPr>
              <w:t>Work</w:t>
            </w:r>
          </w:p>
        </w:tc>
        <w:tc>
          <w:tcPr>
            <w:tcW w:w="246" w:type="dxa"/>
          </w:tcPr>
          <w:p w:rsidR="00945C2D" w:rsidP="00254646" w:rsidRDefault="00945C2D" w14:paraId="60DE0D6F" w14:textId="77777777">
            <w:pPr>
              <w:pStyle w:val="TableParagraph"/>
              <w:ind w:left="75"/>
              <w:rPr>
                <w:sz w:val="17"/>
              </w:rPr>
            </w:pPr>
            <w:r>
              <w:rPr>
                <w:spacing w:val="-10"/>
                <w:w w:val="105"/>
                <w:sz w:val="17"/>
              </w:rPr>
              <w:t>0</w:t>
            </w:r>
          </w:p>
        </w:tc>
        <w:tc>
          <w:tcPr>
            <w:tcW w:w="601" w:type="dxa"/>
          </w:tcPr>
          <w:p w:rsidR="00945C2D" w:rsidP="00254646" w:rsidRDefault="00945C2D" w14:paraId="41B64B0B" w14:textId="77777777">
            <w:pPr>
              <w:pStyle w:val="TableParagraph"/>
              <w:ind w:left="75"/>
              <w:rPr>
                <w:sz w:val="17"/>
              </w:rPr>
            </w:pPr>
            <w:r>
              <w:rPr>
                <w:spacing w:val="-2"/>
                <w:w w:val="105"/>
                <w:sz w:val="17"/>
              </w:rPr>
              <w:t>Credit</w:t>
            </w:r>
          </w:p>
        </w:tc>
        <w:tc>
          <w:tcPr>
            <w:tcW w:w="4791" w:type="dxa"/>
          </w:tcPr>
          <w:p w:rsidR="00945C2D" w:rsidP="00254646" w:rsidRDefault="00945C2D" w14:paraId="0969B82C" w14:textId="77777777">
            <w:pPr>
              <w:pStyle w:val="TableParagraph"/>
              <w:ind w:left="74"/>
              <w:rPr>
                <w:sz w:val="17"/>
              </w:rPr>
            </w:pPr>
            <w:r>
              <w:rPr>
                <w:spacing w:val="-10"/>
                <w:w w:val="105"/>
                <w:sz w:val="17"/>
              </w:rPr>
              <w:t>3</w:t>
            </w:r>
          </w:p>
        </w:tc>
      </w:tr>
      <w:tr w:rsidR="00945C2D" w:rsidTr="00254646" w14:paraId="63465591" w14:textId="77777777">
        <w:trPr>
          <w:trHeight w:val="1791"/>
        </w:trPr>
        <w:tc>
          <w:tcPr>
            <w:tcW w:w="8603" w:type="dxa"/>
            <w:gridSpan w:val="10"/>
          </w:tcPr>
          <w:p w:rsidR="00945C2D" w:rsidP="00667893" w:rsidRDefault="00945C2D" w14:paraId="4F2F43BC" w14:textId="0091DDB4">
            <w:pPr>
              <w:pStyle w:val="TableParagraph"/>
              <w:spacing w:before="36" w:line="252" w:lineRule="auto"/>
              <w:ind w:left="50" w:right="20"/>
              <w:rPr>
                <w:sz w:val="17"/>
              </w:rPr>
            </w:pPr>
            <w:r>
              <w:rPr>
                <w:w w:val="105"/>
                <w:sz w:val="17"/>
              </w:rPr>
              <w:t>This course provides an activity-based approach that develops</w:t>
            </w:r>
            <w:r>
              <w:rPr>
                <w:spacing w:val="-11"/>
                <w:w w:val="105"/>
                <w:sz w:val="17"/>
              </w:rPr>
              <w:t xml:space="preserve"> </w:t>
            </w:r>
            <w:r>
              <w:rPr>
                <w:w w:val="105"/>
                <w:sz w:val="17"/>
              </w:rPr>
              <w:t>measurement</w:t>
            </w:r>
            <w:r>
              <w:rPr>
                <w:spacing w:val="-11"/>
                <w:w w:val="105"/>
                <w:sz w:val="17"/>
              </w:rPr>
              <w:t xml:space="preserve"> </w:t>
            </w:r>
            <w:r>
              <w:rPr>
                <w:w w:val="105"/>
                <w:sz w:val="17"/>
              </w:rPr>
              <w:t>skills</w:t>
            </w:r>
            <w:r>
              <w:rPr>
                <w:spacing w:val="-11"/>
                <w:w w:val="105"/>
                <w:sz w:val="17"/>
              </w:rPr>
              <w:t xml:space="preserve"> </w:t>
            </w:r>
            <w:r>
              <w:rPr>
                <w:w w:val="105"/>
                <w:sz w:val="17"/>
              </w:rPr>
              <w:t>and</w:t>
            </w:r>
            <w:r>
              <w:rPr>
                <w:spacing w:val="-11"/>
                <w:w w:val="105"/>
                <w:sz w:val="17"/>
              </w:rPr>
              <w:t xml:space="preserve"> </w:t>
            </w:r>
            <w:r>
              <w:rPr>
                <w:w w:val="105"/>
                <w:sz w:val="17"/>
              </w:rPr>
              <w:t>mathematical</w:t>
            </w:r>
            <w:r>
              <w:rPr>
                <w:spacing w:val="-11"/>
                <w:w w:val="105"/>
                <w:sz w:val="17"/>
              </w:rPr>
              <w:t xml:space="preserve"> </w:t>
            </w:r>
            <w:r>
              <w:rPr>
                <w:w w:val="105"/>
                <w:sz w:val="17"/>
              </w:rPr>
              <w:t>literacy using technology to solve problems for non-math intensive programs. Topics include unit conversions and estimation within a variety of measurement systems; ratio and proportion; basic geometric concepts; financial literacy; and statistics including measures of central tendency, dispersion, and charting of data. Upon completion, students should be able to demonstrate the use of mathematics and technology</w:t>
            </w:r>
            <w:r>
              <w:rPr>
                <w:spacing w:val="-1"/>
                <w:w w:val="105"/>
                <w:sz w:val="17"/>
              </w:rPr>
              <w:t xml:space="preserve"> </w:t>
            </w:r>
            <w:r>
              <w:rPr>
                <w:w w:val="105"/>
                <w:sz w:val="17"/>
              </w:rPr>
              <w:t>to solve practical problems, and to analyze and</w:t>
            </w:r>
            <w:r w:rsidR="00667893">
              <w:rPr>
                <w:w w:val="105"/>
                <w:sz w:val="17"/>
              </w:rPr>
              <w:t xml:space="preserve"> </w:t>
            </w:r>
            <w:r>
              <w:rPr>
                <w:spacing w:val="-2"/>
                <w:w w:val="105"/>
                <w:sz w:val="17"/>
              </w:rPr>
              <w:t>communicate</w:t>
            </w:r>
            <w:r>
              <w:rPr>
                <w:spacing w:val="8"/>
                <w:w w:val="105"/>
                <w:sz w:val="17"/>
              </w:rPr>
              <w:t xml:space="preserve"> </w:t>
            </w:r>
            <w:r>
              <w:rPr>
                <w:spacing w:val="-2"/>
                <w:w w:val="105"/>
                <w:sz w:val="17"/>
              </w:rPr>
              <w:t>results.</w:t>
            </w:r>
          </w:p>
        </w:tc>
      </w:tr>
    </w:tbl>
    <w:p w:rsidR="00945C2D" w:rsidP="00AE5D13" w:rsidRDefault="00AE5D13" w14:paraId="6AE0FD14" w14:textId="344A4C29">
      <w:pPr>
        <w:pStyle w:val="Heading4"/>
        <w:spacing w:after="54"/>
        <w:ind w:left="360"/>
      </w:pPr>
      <w:r>
        <w:rPr>
          <w:w w:val="105"/>
        </w:rPr>
        <w:t xml:space="preserve">  </w:t>
      </w:r>
      <w:r w:rsidR="00945C2D">
        <w:rPr>
          <w:w w:val="105"/>
        </w:rPr>
        <w:t>ENG</w:t>
      </w:r>
      <w:r w:rsidR="00945C2D">
        <w:rPr>
          <w:spacing w:val="-5"/>
          <w:w w:val="105"/>
        </w:rPr>
        <w:t xml:space="preserve"> </w:t>
      </w:r>
      <w:r w:rsidR="00945C2D">
        <w:rPr>
          <w:w w:val="105"/>
        </w:rPr>
        <w:t>111</w:t>
      </w:r>
      <w:r w:rsidR="00945C2D">
        <w:rPr>
          <w:spacing w:val="-4"/>
          <w:w w:val="105"/>
        </w:rPr>
        <w:t xml:space="preserve"> </w:t>
      </w:r>
      <w:r w:rsidR="00945C2D">
        <w:rPr>
          <w:w w:val="105"/>
        </w:rPr>
        <w:t>Writing</w:t>
      </w:r>
      <w:r w:rsidR="00945C2D">
        <w:rPr>
          <w:spacing w:val="-4"/>
          <w:w w:val="105"/>
        </w:rPr>
        <w:t xml:space="preserve"> </w:t>
      </w:r>
      <w:r w:rsidR="00945C2D">
        <w:rPr>
          <w:w w:val="105"/>
        </w:rPr>
        <w:t>and</w:t>
      </w:r>
      <w:r w:rsidR="00945C2D">
        <w:rPr>
          <w:spacing w:val="-5"/>
          <w:w w:val="105"/>
        </w:rPr>
        <w:t xml:space="preserve"> </w:t>
      </w:r>
      <w:r w:rsidR="00945C2D">
        <w:rPr>
          <w:spacing w:val="-2"/>
          <w:w w:val="105"/>
        </w:rPr>
        <w:t>Inquiry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217"/>
      </w:tblGrid>
      <w:tr w:rsidR="00945C2D" w:rsidTr="00254646" w14:paraId="16633A55" w14:textId="77777777">
        <w:trPr>
          <w:trHeight w:val="196"/>
        </w:trPr>
        <w:tc>
          <w:tcPr>
            <w:tcW w:w="514" w:type="dxa"/>
          </w:tcPr>
          <w:p w:rsidR="00945C2D" w:rsidP="00254646" w:rsidRDefault="00945C2D" w14:paraId="5459D403" w14:textId="77777777">
            <w:pPr>
              <w:pStyle w:val="TableParagraph"/>
              <w:spacing w:line="177" w:lineRule="exact"/>
              <w:ind w:left="50"/>
              <w:rPr>
                <w:sz w:val="17"/>
              </w:rPr>
            </w:pPr>
            <w:r>
              <w:rPr>
                <w:spacing w:val="-2"/>
                <w:w w:val="105"/>
                <w:sz w:val="17"/>
              </w:rPr>
              <w:t>Class</w:t>
            </w:r>
          </w:p>
        </w:tc>
        <w:tc>
          <w:tcPr>
            <w:tcW w:w="245" w:type="dxa"/>
          </w:tcPr>
          <w:p w:rsidR="00945C2D" w:rsidP="00254646" w:rsidRDefault="00945C2D" w14:paraId="152758B9" w14:textId="77777777">
            <w:pPr>
              <w:pStyle w:val="TableParagraph"/>
              <w:spacing w:line="177" w:lineRule="exact"/>
              <w:rPr>
                <w:sz w:val="17"/>
              </w:rPr>
            </w:pPr>
            <w:r>
              <w:rPr>
                <w:spacing w:val="-10"/>
                <w:w w:val="105"/>
                <w:sz w:val="17"/>
              </w:rPr>
              <w:t>3</w:t>
            </w:r>
          </w:p>
        </w:tc>
        <w:tc>
          <w:tcPr>
            <w:tcW w:w="431" w:type="dxa"/>
          </w:tcPr>
          <w:p w:rsidR="00945C2D" w:rsidP="00254646" w:rsidRDefault="00945C2D" w14:paraId="21837EAF" w14:textId="77777777">
            <w:pPr>
              <w:pStyle w:val="TableParagraph"/>
              <w:spacing w:line="177" w:lineRule="exact"/>
              <w:ind w:left="77"/>
              <w:rPr>
                <w:sz w:val="17"/>
              </w:rPr>
            </w:pPr>
            <w:r>
              <w:rPr>
                <w:spacing w:val="-5"/>
                <w:w w:val="105"/>
                <w:sz w:val="17"/>
              </w:rPr>
              <w:t>Lab</w:t>
            </w:r>
          </w:p>
        </w:tc>
        <w:tc>
          <w:tcPr>
            <w:tcW w:w="247" w:type="dxa"/>
          </w:tcPr>
          <w:p w:rsidR="00945C2D" w:rsidP="00254646" w:rsidRDefault="00945C2D" w14:paraId="4C9FD25F" w14:textId="77777777">
            <w:pPr>
              <w:pStyle w:val="TableParagraph"/>
              <w:spacing w:line="177" w:lineRule="exact"/>
              <w:ind w:left="79"/>
              <w:rPr>
                <w:sz w:val="17"/>
              </w:rPr>
            </w:pPr>
            <w:r>
              <w:rPr>
                <w:spacing w:val="-10"/>
                <w:w w:val="105"/>
                <w:sz w:val="17"/>
              </w:rPr>
              <w:t>0</w:t>
            </w:r>
          </w:p>
        </w:tc>
        <w:tc>
          <w:tcPr>
            <w:tcW w:w="720" w:type="dxa"/>
          </w:tcPr>
          <w:p w:rsidR="00945C2D" w:rsidP="00254646" w:rsidRDefault="00945C2D" w14:paraId="2A565557" w14:textId="77777777">
            <w:pPr>
              <w:pStyle w:val="TableParagraph"/>
              <w:spacing w:line="177" w:lineRule="exact"/>
              <w:rPr>
                <w:sz w:val="17"/>
              </w:rPr>
            </w:pPr>
            <w:r>
              <w:rPr>
                <w:spacing w:val="-2"/>
                <w:w w:val="105"/>
                <w:sz w:val="17"/>
              </w:rPr>
              <w:t>Clinical</w:t>
            </w:r>
          </w:p>
        </w:tc>
        <w:tc>
          <w:tcPr>
            <w:tcW w:w="246" w:type="dxa"/>
          </w:tcPr>
          <w:p w:rsidR="00945C2D" w:rsidP="00254646" w:rsidRDefault="00945C2D" w14:paraId="4D14A161" w14:textId="77777777">
            <w:pPr>
              <w:pStyle w:val="TableParagraph"/>
              <w:spacing w:line="177" w:lineRule="exact"/>
              <w:ind w:left="76"/>
              <w:rPr>
                <w:sz w:val="17"/>
              </w:rPr>
            </w:pPr>
            <w:r>
              <w:rPr>
                <w:spacing w:val="-10"/>
                <w:w w:val="105"/>
                <w:sz w:val="17"/>
              </w:rPr>
              <w:t>0</w:t>
            </w:r>
          </w:p>
        </w:tc>
        <w:tc>
          <w:tcPr>
            <w:tcW w:w="562" w:type="dxa"/>
          </w:tcPr>
          <w:p w:rsidR="00945C2D" w:rsidP="00254646" w:rsidRDefault="00945C2D" w14:paraId="2B7FD79D" w14:textId="77777777">
            <w:pPr>
              <w:pStyle w:val="TableParagraph"/>
              <w:spacing w:line="177" w:lineRule="exact"/>
              <w:ind w:left="76"/>
              <w:rPr>
                <w:sz w:val="17"/>
              </w:rPr>
            </w:pPr>
            <w:r>
              <w:rPr>
                <w:spacing w:val="-4"/>
                <w:w w:val="105"/>
                <w:sz w:val="17"/>
              </w:rPr>
              <w:t>Work</w:t>
            </w:r>
          </w:p>
        </w:tc>
        <w:tc>
          <w:tcPr>
            <w:tcW w:w="246" w:type="dxa"/>
          </w:tcPr>
          <w:p w:rsidR="00945C2D" w:rsidP="00254646" w:rsidRDefault="00945C2D" w14:paraId="627F5F8D" w14:textId="77777777">
            <w:pPr>
              <w:pStyle w:val="TableParagraph"/>
              <w:spacing w:line="177" w:lineRule="exact"/>
              <w:ind w:left="75"/>
              <w:rPr>
                <w:sz w:val="17"/>
              </w:rPr>
            </w:pPr>
            <w:r>
              <w:rPr>
                <w:spacing w:val="-10"/>
                <w:w w:val="105"/>
                <w:sz w:val="17"/>
              </w:rPr>
              <w:t>0</w:t>
            </w:r>
          </w:p>
        </w:tc>
        <w:tc>
          <w:tcPr>
            <w:tcW w:w="601" w:type="dxa"/>
          </w:tcPr>
          <w:p w:rsidR="00945C2D" w:rsidP="00254646" w:rsidRDefault="00945C2D" w14:paraId="4B8182EE" w14:textId="77777777">
            <w:pPr>
              <w:pStyle w:val="TableParagraph"/>
              <w:spacing w:line="177" w:lineRule="exact"/>
              <w:ind w:left="75"/>
              <w:rPr>
                <w:sz w:val="17"/>
              </w:rPr>
            </w:pPr>
            <w:r>
              <w:rPr>
                <w:spacing w:val="-2"/>
                <w:w w:val="105"/>
                <w:sz w:val="17"/>
              </w:rPr>
              <w:t>Credit</w:t>
            </w:r>
          </w:p>
        </w:tc>
        <w:tc>
          <w:tcPr>
            <w:tcW w:w="217" w:type="dxa"/>
          </w:tcPr>
          <w:p w:rsidR="00945C2D" w:rsidP="00254646" w:rsidRDefault="00945C2D" w14:paraId="4288D514" w14:textId="77777777">
            <w:pPr>
              <w:pStyle w:val="TableParagraph"/>
              <w:spacing w:line="177" w:lineRule="exact"/>
              <w:ind w:left="74"/>
              <w:rPr>
                <w:sz w:val="17"/>
              </w:rPr>
            </w:pPr>
            <w:r>
              <w:rPr>
                <w:spacing w:val="-10"/>
                <w:w w:val="105"/>
                <w:sz w:val="17"/>
              </w:rPr>
              <w:t>3</w:t>
            </w:r>
          </w:p>
        </w:tc>
      </w:tr>
    </w:tbl>
    <w:p w:rsidR="00504CCB" w:rsidP="00032520" w:rsidRDefault="00103C2C" w14:paraId="1ACE46AA" w14:textId="77777777">
      <w:pPr>
        <w:pStyle w:val="BodyText"/>
        <w:spacing w:before="1" w:line="252" w:lineRule="auto"/>
        <w:ind w:left="530" w:right="-90"/>
      </w:pPr>
      <w:r>
        <w:rPr>
          <w:w w:val="105"/>
        </w:rPr>
        <w:t>This course is designed to develop the ability to produce clear writing in a variety of genres and formats using a recursive process. Emphasis includes inquiry,</w:t>
      </w:r>
      <w:r>
        <w:rPr>
          <w:spacing w:val="-5"/>
          <w:w w:val="105"/>
        </w:rPr>
        <w:t xml:space="preserve"> </w:t>
      </w:r>
      <w:r>
        <w:rPr>
          <w:w w:val="105"/>
        </w:rPr>
        <w:t>analysis,</w:t>
      </w:r>
      <w:r>
        <w:rPr>
          <w:spacing w:val="-4"/>
          <w:w w:val="105"/>
        </w:rPr>
        <w:t xml:space="preserve"> </w:t>
      </w:r>
      <w:r>
        <w:rPr>
          <w:w w:val="105"/>
        </w:rPr>
        <w:t>effective</w:t>
      </w:r>
      <w:r>
        <w:rPr>
          <w:spacing w:val="-5"/>
          <w:w w:val="105"/>
        </w:rPr>
        <w:t xml:space="preserve"> </w:t>
      </w:r>
      <w:r>
        <w:rPr>
          <w:w w:val="105"/>
        </w:rPr>
        <w:t>use</w:t>
      </w:r>
      <w:r>
        <w:rPr>
          <w:spacing w:val="-5"/>
          <w:w w:val="105"/>
        </w:rPr>
        <w:t xml:space="preserve"> </w:t>
      </w:r>
      <w:r>
        <w:rPr>
          <w:w w:val="105"/>
        </w:rPr>
        <w:t>of</w:t>
      </w:r>
      <w:r>
        <w:rPr>
          <w:spacing w:val="-5"/>
          <w:w w:val="105"/>
        </w:rPr>
        <w:t xml:space="preserve"> </w:t>
      </w:r>
      <w:r>
        <w:rPr>
          <w:w w:val="105"/>
        </w:rPr>
        <w:t>rhetorical</w:t>
      </w:r>
      <w:r>
        <w:rPr>
          <w:spacing w:val="-4"/>
          <w:w w:val="105"/>
        </w:rPr>
        <w:t xml:space="preserve"> </w:t>
      </w:r>
      <w:r>
        <w:rPr>
          <w:w w:val="105"/>
        </w:rPr>
        <w:t>strategies, thesis</w:t>
      </w:r>
      <w:r>
        <w:rPr>
          <w:spacing w:val="-10"/>
          <w:w w:val="105"/>
        </w:rPr>
        <w:t xml:space="preserve"> </w:t>
      </w:r>
      <w:r>
        <w:rPr>
          <w:w w:val="105"/>
        </w:rPr>
        <w:t>development,</w:t>
      </w:r>
      <w:r>
        <w:rPr>
          <w:spacing w:val="-11"/>
          <w:w w:val="105"/>
        </w:rPr>
        <w:t xml:space="preserve"> </w:t>
      </w:r>
      <w:r>
        <w:rPr>
          <w:w w:val="105"/>
        </w:rPr>
        <w:t>audience</w:t>
      </w:r>
      <w:r>
        <w:rPr>
          <w:spacing w:val="-10"/>
          <w:w w:val="105"/>
        </w:rPr>
        <w:t xml:space="preserve"> </w:t>
      </w:r>
      <w:r>
        <w:rPr>
          <w:w w:val="105"/>
        </w:rPr>
        <w:t>awareness,</w:t>
      </w:r>
      <w:r>
        <w:rPr>
          <w:spacing w:val="-11"/>
          <w:w w:val="105"/>
        </w:rPr>
        <w:t xml:space="preserve"> </w:t>
      </w:r>
      <w:r>
        <w:rPr>
          <w:w w:val="105"/>
        </w:rPr>
        <w:t>and</w:t>
      </w:r>
      <w:r>
        <w:rPr>
          <w:spacing w:val="-9"/>
          <w:w w:val="105"/>
        </w:rPr>
        <w:t xml:space="preserve"> </w:t>
      </w:r>
      <w:r>
        <w:rPr>
          <w:w w:val="105"/>
        </w:rPr>
        <w:t>revision. Upon completion, students should be able to produce unified, coherent, well-developed essays using standard written English.</w:t>
      </w:r>
    </w:p>
    <w:p w:rsidR="00504CCB" w:rsidRDefault="00504CCB" w14:paraId="7679B382" w14:textId="77777777">
      <w:pPr>
        <w:pStyle w:val="BodyText"/>
        <w:spacing w:before="49"/>
      </w:pPr>
    </w:p>
    <w:p w:rsidR="00504CCB" w:rsidRDefault="00103C2C" w14:paraId="35E87491" w14:textId="77777777">
      <w:pPr>
        <w:pStyle w:val="Heading4"/>
        <w:spacing w:before="1" w:after="54"/>
      </w:pPr>
      <w:bookmarkStart w:name="_bookmark30" w:id="29"/>
      <w:bookmarkEnd w:id="29"/>
      <w:r>
        <w:rPr>
          <w:w w:val="105"/>
        </w:rPr>
        <w:t>ENG</w:t>
      </w:r>
      <w:r>
        <w:rPr>
          <w:spacing w:val="-5"/>
          <w:w w:val="105"/>
        </w:rPr>
        <w:t xml:space="preserve"> </w:t>
      </w:r>
      <w:r>
        <w:rPr>
          <w:w w:val="105"/>
        </w:rPr>
        <w:t>112</w:t>
      </w:r>
      <w:r>
        <w:rPr>
          <w:spacing w:val="-4"/>
          <w:w w:val="105"/>
        </w:rPr>
        <w:t xml:space="preserve"> </w:t>
      </w:r>
      <w:r>
        <w:rPr>
          <w:w w:val="105"/>
        </w:rPr>
        <w:t>Writing</w:t>
      </w:r>
      <w:r>
        <w:rPr>
          <w:spacing w:val="-4"/>
          <w:w w:val="105"/>
        </w:rPr>
        <w:t xml:space="preserve"> </w:t>
      </w:r>
      <w:r>
        <w:rPr>
          <w:w w:val="105"/>
        </w:rPr>
        <w:t>Research</w:t>
      </w:r>
      <w:r>
        <w:rPr>
          <w:spacing w:val="-5"/>
          <w:w w:val="105"/>
        </w:rPr>
        <w:t xml:space="preserve"> </w:t>
      </w:r>
      <w:r>
        <w:rPr>
          <w:w w:val="105"/>
        </w:rPr>
        <w:t>in</w:t>
      </w:r>
      <w:r>
        <w:rPr>
          <w:spacing w:val="-5"/>
          <w:w w:val="105"/>
        </w:rPr>
        <w:t xml:space="preserve"> </w:t>
      </w:r>
      <w:r>
        <w:rPr>
          <w:w w:val="105"/>
        </w:rPr>
        <w:t>the</w:t>
      </w:r>
      <w:r>
        <w:rPr>
          <w:spacing w:val="-6"/>
          <w:w w:val="105"/>
        </w:rPr>
        <w:t xml:space="preserve"> </w:t>
      </w:r>
      <w:r>
        <w:rPr>
          <w:spacing w:val="-4"/>
          <w:w w:val="105"/>
        </w:rPr>
        <w:t>Disc</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4791"/>
      </w:tblGrid>
      <w:tr w:rsidR="00504CCB" w:rsidTr="00806C88" w14:paraId="3A61A591" w14:textId="77777777">
        <w:trPr>
          <w:trHeight w:val="233"/>
        </w:trPr>
        <w:tc>
          <w:tcPr>
            <w:tcW w:w="514" w:type="dxa"/>
          </w:tcPr>
          <w:p w:rsidR="00504CCB" w:rsidRDefault="00103C2C" w14:paraId="31CCBFB6" w14:textId="77777777">
            <w:pPr>
              <w:pStyle w:val="TableParagraph"/>
              <w:ind w:left="50"/>
              <w:rPr>
                <w:sz w:val="17"/>
              </w:rPr>
            </w:pPr>
            <w:r>
              <w:rPr>
                <w:spacing w:val="-2"/>
                <w:w w:val="105"/>
                <w:sz w:val="17"/>
              </w:rPr>
              <w:t>Class</w:t>
            </w:r>
          </w:p>
        </w:tc>
        <w:tc>
          <w:tcPr>
            <w:tcW w:w="245" w:type="dxa"/>
          </w:tcPr>
          <w:p w:rsidR="00504CCB" w:rsidRDefault="00103C2C" w14:paraId="16E36536" w14:textId="77777777">
            <w:pPr>
              <w:pStyle w:val="TableParagraph"/>
              <w:rPr>
                <w:sz w:val="17"/>
              </w:rPr>
            </w:pPr>
            <w:r>
              <w:rPr>
                <w:spacing w:val="-10"/>
                <w:w w:val="105"/>
                <w:sz w:val="17"/>
              </w:rPr>
              <w:t>3</w:t>
            </w:r>
          </w:p>
        </w:tc>
        <w:tc>
          <w:tcPr>
            <w:tcW w:w="431" w:type="dxa"/>
          </w:tcPr>
          <w:p w:rsidR="00504CCB" w:rsidRDefault="00103C2C" w14:paraId="2CAE9605" w14:textId="77777777">
            <w:pPr>
              <w:pStyle w:val="TableParagraph"/>
              <w:ind w:left="77"/>
              <w:rPr>
                <w:sz w:val="17"/>
              </w:rPr>
            </w:pPr>
            <w:r>
              <w:rPr>
                <w:spacing w:val="-5"/>
                <w:w w:val="105"/>
                <w:sz w:val="17"/>
              </w:rPr>
              <w:t>Lab</w:t>
            </w:r>
          </w:p>
        </w:tc>
        <w:tc>
          <w:tcPr>
            <w:tcW w:w="247" w:type="dxa"/>
          </w:tcPr>
          <w:p w:rsidR="00504CCB" w:rsidRDefault="00103C2C" w14:paraId="40BE09A5" w14:textId="77777777">
            <w:pPr>
              <w:pStyle w:val="TableParagraph"/>
              <w:ind w:left="79"/>
              <w:rPr>
                <w:sz w:val="17"/>
              </w:rPr>
            </w:pPr>
            <w:r>
              <w:rPr>
                <w:spacing w:val="-10"/>
                <w:w w:val="105"/>
                <w:sz w:val="17"/>
              </w:rPr>
              <w:t>0</w:t>
            </w:r>
          </w:p>
        </w:tc>
        <w:tc>
          <w:tcPr>
            <w:tcW w:w="720" w:type="dxa"/>
          </w:tcPr>
          <w:p w:rsidR="00504CCB" w:rsidRDefault="00103C2C" w14:paraId="5584D1E3" w14:textId="77777777">
            <w:pPr>
              <w:pStyle w:val="TableParagraph"/>
              <w:rPr>
                <w:sz w:val="17"/>
              </w:rPr>
            </w:pPr>
            <w:r>
              <w:rPr>
                <w:spacing w:val="-2"/>
                <w:w w:val="105"/>
                <w:sz w:val="17"/>
              </w:rPr>
              <w:t>Clinical</w:t>
            </w:r>
          </w:p>
        </w:tc>
        <w:tc>
          <w:tcPr>
            <w:tcW w:w="246" w:type="dxa"/>
          </w:tcPr>
          <w:p w:rsidR="00504CCB" w:rsidRDefault="00103C2C" w14:paraId="6374CE39" w14:textId="77777777">
            <w:pPr>
              <w:pStyle w:val="TableParagraph"/>
              <w:ind w:left="76"/>
              <w:rPr>
                <w:sz w:val="17"/>
              </w:rPr>
            </w:pPr>
            <w:r>
              <w:rPr>
                <w:spacing w:val="-10"/>
                <w:w w:val="105"/>
                <w:sz w:val="17"/>
              </w:rPr>
              <w:t>0</w:t>
            </w:r>
          </w:p>
        </w:tc>
        <w:tc>
          <w:tcPr>
            <w:tcW w:w="562" w:type="dxa"/>
          </w:tcPr>
          <w:p w:rsidR="00504CCB" w:rsidRDefault="00103C2C" w14:paraId="13185BF8" w14:textId="77777777">
            <w:pPr>
              <w:pStyle w:val="TableParagraph"/>
              <w:ind w:left="76"/>
              <w:rPr>
                <w:sz w:val="17"/>
              </w:rPr>
            </w:pPr>
            <w:r>
              <w:rPr>
                <w:spacing w:val="-4"/>
                <w:w w:val="105"/>
                <w:sz w:val="17"/>
              </w:rPr>
              <w:t>Work</w:t>
            </w:r>
          </w:p>
        </w:tc>
        <w:tc>
          <w:tcPr>
            <w:tcW w:w="246" w:type="dxa"/>
          </w:tcPr>
          <w:p w:rsidR="00504CCB" w:rsidRDefault="00103C2C" w14:paraId="288CE4DB" w14:textId="77777777">
            <w:pPr>
              <w:pStyle w:val="TableParagraph"/>
              <w:ind w:left="75"/>
              <w:rPr>
                <w:sz w:val="17"/>
              </w:rPr>
            </w:pPr>
            <w:r>
              <w:rPr>
                <w:spacing w:val="-10"/>
                <w:w w:val="105"/>
                <w:sz w:val="17"/>
              </w:rPr>
              <w:t>0</w:t>
            </w:r>
          </w:p>
        </w:tc>
        <w:tc>
          <w:tcPr>
            <w:tcW w:w="601" w:type="dxa"/>
          </w:tcPr>
          <w:p w:rsidR="00504CCB" w:rsidRDefault="00103C2C" w14:paraId="40345C08" w14:textId="77777777">
            <w:pPr>
              <w:pStyle w:val="TableParagraph"/>
              <w:ind w:left="75"/>
              <w:rPr>
                <w:sz w:val="17"/>
              </w:rPr>
            </w:pPr>
            <w:r>
              <w:rPr>
                <w:spacing w:val="-2"/>
                <w:w w:val="105"/>
                <w:sz w:val="17"/>
              </w:rPr>
              <w:t>Credit</w:t>
            </w:r>
          </w:p>
        </w:tc>
        <w:tc>
          <w:tcPr>
            <w:tcW w:w="4791" w:type="dxa"/>
          </w:tcPr>
          <w:p w:rsidR="00504CCB" w:rsidRDefault="00103C2C" w14:paraId="33BB7AC5" w14:textId="77777777">
            <w:pPr>
              <w:pStyle w:val="TableParagraph"/>
              <w:ind w:left="74"/>
              <w:rPr>
                <w:sz w:val="17"/>
              </w:rPr>
            </w:pPr>
            <w:r>
              <w:rPr>
                <w:spacing w:val="-10"/>
                <w:w w:val="105"/>
                <w:sz w:val="17"/>
              </w:rPr>
              <w:t>3</w:t>
            </w:r>
          </w:p>
        </w:tc>
      </w:tr>
      <w:tr w:rsidR="00504CCB" w:rsidTr="00806C88" w14:paraId="5C4D7298" w14:textId="77777777">
        <w:trPr>
          <w:trHeight w:val="1242"/>
        </w:trPr>
        <w:tc>
          <w:tcPr>
            <w:tcW w:w="8603" w:type="dxa"/>
            <w:gridSpan w:val="10"/>
          </w:tcPr>
          <w:p w:rsidR="00504CCB" w:rsidP="00AE5D13" w:rsidRDefault="00103C2C" w14:paraId="21A544CF" w14:textId="39E85F1C">
            <w:pPr>
              <w:pStyle w:val="TableParagraph"/>
              <w:spacing w:before="36" w:line="252" w:lineRule="auto"/>
              <w:ind w:left="50" w:right="63"/>
              <w:rPr>
                <w:sz w:val="17"/>
              </w:rPr>
            </w:pPr>
            <w:r>
              <w:rPr>
                <w:w w:val="105"/>
                <w:sz w:val="17"/>
              </w:rPr>
              <w:t>This course, the second in a series of two, introduces research</w:t>
            </w:r>
            <w:r>
              <w:rPr>
                <w:spacing w:val="-11"/>
                <w:w w:val="105"/>
                <w:sz w:val="17"/>
              </w:rPr>
              <w:t xml:space="preserve"> </w:t>
            </w:r>
            <w:r>
              <w:rPr>
                <w:w w:val="105"/>
                <w:sz w:val="17"/>
              </w:rPr>
              <w:t>techniques,</w:t>
            </w:r>
            <w:r>
              <w:rPr>
                <w:spacing w:val="-11"/>
                <w:w w:val="105"/>
                <w:sz w:val="17"/>
              </w:rPr>
              <w:t xml:space="preserve"> </w:t>
            </w:r>
            <w:r>
              <w:rPr>
                <w:w w:val="105"/>
                <w:sz w:val="17"/>
              </w:rPr>
              <w:t>documentation</w:t>
            </w:r>
            <w:r>
              <w:rPr>
                <w:spacing w:val="-11"/>
                <w:w w:val="105"/>
                <w:sz w:val="17"/>
              </w:rPr>
              <w:t xml:space="preserve"> </w:t>
            </w:r>
            <w:r>
              <w:rPr>
                <w:w w:val="105"/>
                <w:sz w:val="17"/>
              </w:rPr>
              <w:t>styles,</w:t>
            </w:r>
            <w:r>
              <w:rPr>
                <w:spacing w:val="-11"/>
                <w:w w:val="105"/>
                <w:sz w:val="17"/>
              </w:rPr>
              <w:t xml:space="preserve"> </w:t>
            </w:r>
            <w:r>
              <w:rPr>
                <w:w w:val="105"/>
                <w:sz w:val="17"/>
              </w:rPr>
              <w:t>and</w:t>
            </w:r>
            <w:r>
              <w:rPr>
                <w:spacing w:val="-11"/>
                <w:w w:val="105"/>
                <w:sz w:val="17"/>
              </w:rPr>
              <w:t xml:space="preserve"> </w:t>
            </w:r>
            <w:r>
              <w:rPr>
                <w:w w:val="105"/>
                <w:sz w:val="17"/>
              </w:rPr>
              <w:t>writing strategies. Emphasis is placed on analyzing information and ideas and incorporating research findings into documented writing and research projects. Upon completion, students should be able to evaluate</w:t>
            </w:r>
            <w:r>
              <w:rPr>
                <w:spacing w:val="-3"/>
                <w:w w:val="105"/>
                <w:sz w:val="17"/>
              </w:rPr>
              <w:t xml:space="preserve"> </w:t>
            </w:r>
            <w:r>
              <w:rPr>
                <w:w w:val="105"/>
                <w:sz w:val="17"/>
              </w:rPr>
              <w:t>and</w:t>
            </w:r>
            <w:r>
              <w:rPr>
                <w:spacing w:val="-4"/>
                <w:w w:val="105"/>
                <w:sz w:val="17"/>
              </w:rPr>
              <w:t xml:space="preserve"> </w:t>
            </w:r>
            <w:r>
              <w:rPr>
                <w:w w:val="105"/>
                <w:sz w:val="17"/>
              </w:rPr>
              <w:t>synthesize</w:t>
            </w:r>
            <w:r>
              <w:rPr>
                <w:spacing w:val="-4"/>
                <w:w w:val="105"/>
                <w:sz w:val="17"/>
              </w:rPr>
              <w:t xml:space="preserve"> </w:t>
            </w:r>
            <w:r>
              <w:rPr>
                <w:w w:val="105"/>
                <w:sz w:val="17"/>
              </w:rPr>
              <w:t>information</w:t>
            </w:r>
            <w:r>
              <w:rPr>
                <w:spacing w:val="-4"/>
                <w:w w:val="105"/>
                <w:sz w:val="17"/>
              </w:rPr>
              <w:t xml:space="preserve"> </w:t>
            </w:r>
            <w:r>
              <w:rPr>
                <w:w w:val="105"/>
                <w:sz w:val="17"/>
              </w:rPr>
              <w:t>from</w:t>
            </w:r>
            <w:r>
              <w:rPr>
                <w:spacing w:val="-3"/>
                <w:w w:val="105"/>
                <w:sz w:val="17"/>
              </w:rPr>
              <w:t xml:space="preserve"> </w:t>
            </w:r>
            <w:r>
              <w:rPr>
                <w:w w:val="105"/>
                <w:sz w:val="17"/>
              </w:rPr>
              <w:t>primary</w:t>
            </w:r>
            <w:r>
              <w:rPr>
                <w:spacing w:val="-5"/>
                <w:w w:val="105"/>
                <w:sz w:val="17"/>
              </w:rPr>
              <w:t xml:space="preserve"> </w:t>
            </w:r>
            <w:r>
              <w:rPr>
                <w:w w:val="105"/>
                <w:sz w:val="17"/>
              </w:rPr>
              <w:t>and secondary</w:t>
            </w:r>
            <w:r>
              <w:rPr>
                <w:spacing w:val="-11"/>
                <w:w w:val="105"/>
                <w:sz w:val="17"/>
              </w:rPr>
              <w:t xml:space="preserve"> </w:t>
            </w:r>
            <w:r>
              <w:rPr>
                <w:w w:val="105"/>
                <w:sz w:val="17"/>
              </w:rPr>
              <w:t>sources</w:t>
            </w:r>
            <w:r>
              <w:rPr>
                <w:spacing w:val="-8"/>
                <w:w w:val="105"/>
                <w:sz w:val="17"/>
              </w:rPr>
              <w:t xml:space="preserve"> </w:t>
            </w:r>
            <w:r>
              <w:rPr>
                <w:w w:val="105"/>
                <w:sz w:val="17"/>
              </w:rPr>
              <w:t>using</w:t>
            </w:r>
            <w:r>
              <w:rPr>
                <w:spacing w:val="-8"/>
                <w:w w:val="105"/>
                <w:sz w:val="17"/>
              </w:rPr>
              <w:t xml:space="preserve"> </w:t>
            </w:r>
            <w:r>
              <w:rPr>
                <w:w w:val="105"/>
                <w:sz w:val="17"/>
              </w:rPr>
              <w:t>documentation</w:t>
            </w:r>
            <w:r>
              <w:rPr>
                <w:spacing w:val="-8"/>
                <w:w w:val="105"/>
                <w:sz w:val="17"/>
              </w:rPr>
              <w:t xml:space="preserve"> </w:t>
            </w:r>
            <w:r>
              <w:rPr>
                <w:w w:val="105"/>
                <w:sz w:val="17"/>
              </w:rPr>
              <w:t>appropriate</w:t>
            </w:r>
            <w:r>
              <w:rPr>
                <w:spacing w:val="-9"/>
                <w:w w:val="105"/>
                <w:sz w:val="17"/>
              </w:rPr>
              <w:t xml:space="preserve"> </w:t>
            </w:r>
            <w:r>
              <w:rPr>
                <w:spacing w:val="-5"/>
                <w:w w:val="105"/>
                <w:sz w:val="17"/>
              </w:rPr>
              <w:t>to</w:t>
            </w:r>
            <w:r w:rsidR="00AE5D13">
              <w:rPr>
                <w:spacing w:val="-5"/>
                <w:w w:val="105"/>
                <w:sz w:val="17"/>
              </w:rPr>
              <w:t xml:space="preserve"> </w:t>
            </w:r>
            <w:r>
              <w:rPr>
                <w:w w:val="105"/>
                <w:sz w:val="17"/>
              </w:rPr>
              <w:t>various</w:t>
            </w:r>
            <w:r>
              <w:rPr>
                <w:spacing w:val="-8"/>
                <w:w w:val="105"/>
                <w:sz w:val="17"/>
              </w:rPr>
              <w:t xml:space="preserve"> </w:t>
            </w:r>
            <w:r>
              <w:rPr>
                <w:spacing w:val="-2"/>
                <w:w w:val="105"/>
                <w:sz w:val="17"/>
              </w:rPr>
              <w:t>disciplines.</w:t>
            </w:r>
          </w:p>
        </w:tc>
      </w:tr>
    </w:tbl>
    <w:p w:rsidR="00504CCB" w:rsidRDefault="00504CCB" w14:paraId="2232104E" w14:textId="77777777">
      <w:pPr>
        <w:pStyle w:val="BodyText"/>
        <w:spacing w:before="62"/>
        <w:rPr>
          <w:b/>
        </w:rPr>
      </w:pPr>
    </w:p>
    <w:p w:rsidR="00504CCB" w:rsidRDefault="00103C2C" w14:paraId="75A84711" w14:textId="77777777">
      <w:pPr>
        <w:ind w:left="441"/>
        <w:rPr>
          <w:b/>
          <w:sz w:val="17"/>
        </w:rPr>
      </w:pPr>
      <w:bookmarkStart w:name="_bookmark31" w:id="30"/>
      <w:bookmarkEnd w:id="30"/>
      <w:r>
        <w:rPr>
          <w:b/>
          <w:w w:val="105"/>
          <w:sz w:val="17"/>
        </w:rPr>
        <w:t>HUM</w:t>
      </w:r>
      <w:r>
        <w:rPr>
          <w:b/>
          <w:spacing w:val="-6"/>
          <w:w w:val="105"/>
          <w:sz w:val="17"/>
        </w:rPr>
        <w:t xml:space="preserve"> </w:t>
      </w:r>
      <w:r>
        <w:rPr>
          <w:b/>
          <w:w w:val="105"/>
          <w:sz w:val="17"/>
        </w:rPr>
        <w:t>(3</w:t>
      </w:r>
      <w:r>
        <w:rPr>
          <w:b/>
          <w:spacing w:val="-3"/>
          <w:w w:val="105"/>
          <w:sz w:val="17"/>
        </w:rPr>
        <w:t xml:space="preserve"> </w:t>
      </w:r>
      <w:r>
        <w:rPr>
          <w:b/>
          <w:w w:val="105"/>
          <w:sz w:val="17"/>
        </w:rPr>
        <w:t>credits</w:t>
      </w:r>
      <w:r>
        <w:rPr>
          <w:b/>
          <w:spacing w:val="-4"/>
          <w:w w:val="105"/>
          <w:sz w:val="17"/>
        </w:rPr>
        <w:t xml:space="preserve"> </w:t>
      </w:r>
      <w:r>
        <w:rPr>
          <w:b/>
          <w:w w:val="105"/>
          <w:sz w:val="17"/>
        </w:rPr>
        <w:t>from</w:t>
      </w:r>
      <w:r>
        <w:rPr>
          <w:b/>
          <w:spacing w:val="-8"/>
          <w:w w:val="105"/>
          <w:sz w:val="17"/>
        </w:rPr>
        <w:t xml:space="preserve"> </w:t>
      </w:r>
      <w:r>
        <w:rPr>
          <w:b/>
          <w:w w:val="105"/>
          <w:sz w:val="17"/>
        </w:rPr>
        <w:t>any-ART</w:t>
      </w:r>
      <w:r>
        <w:rPr>
          <w:b/>
          <w:spacing w:val="-4"/>
          <w:w w:val="105"/>
          <w:sz w:val="17"/>
        </w:rPr>
        <w:t xml:space="preserve"> </w:t>
      </w:r>
      <w:r>
        <w:rPr>
          <w:b/>
          <w:w w:val="105"/>
          <w:sz w:val="17"/>
        </w:rPr>
        <w:t>111,</w:t>
      </w:r>
      <w:r>
        <w:rPr>
          <w:b/>
          <w:spacing w:val="-3"/>
          <w:w w:val="105"/>
          <w:sz w:val="17"/>
        </w:rPr>
        <w:t xml:space="preserve"> </w:t>
      </w:r>
      <w:r>
        <w:rPr>
          <w:b/>
          <w:w w:val="105"/>
          <w:sz w:val="17"/>
        </w:rPr>
        <w:t>ART</w:t>
      </w:r>
      <w:r>
        <w:rPr>
          <w:b/>
          <w:spacing w:val="-5"/>
          <w:w w:val="105"/>
          <w:sz w:val="17"/>
        </w:rPr>
        <w:t xml:space="preserve"> </w:t>
      </w:r>
      <w:r>
        <w:rPr>
          <w:b/>
          <w:w w:val="105"/>
          <w:sz w:val="17"/>
        </w:rPr>
        <w:t>114,</w:t>
      </w:r>
      <w:r>
        <w:rPr>
          <w:b/>
          <w:spacing w:val="-5"/>
          <w:w w:val="105"/>
          <w:sz w:val="17"/>
        </w:rPr>
        <w:t xml:space="preserve"> </w:t>
      </w:r>
      <w:r>
        <w:rPr>
          <w:b/>
          <w:w w:val="105"/>
          <w:sz w:val="17"/>
        </w:rPr>
        <w:t>ART</w:t>
      </w:r>
      <w:r>
        <w:rPr>
          <w:b/>
          <w:spacing w:val="-4"/>
          <w:w w:val="105"/>
          <w:sz w:val="17"/>
        </w:rPr>
        <w:t xml:space="preserve"> </w:t>
      </w:r>
      <w:r>
        <w:rPr>
          <w:b/>
          <w:w w:val="105"/>
          <w:sz w:val="17"/>
        </w:rPr>
        <w:t>115,</w:t>
      </w:r>
      <w:r>
        <w:rPr>
          <w:b/>
          <w:spacing w:val="-4"/>
          <w:w w:val="105"/>
          <w:sz w:val="17"/>
        </w:rPr>
        <w:t xml:space="preserve"> </w:t>
      </w:r>
      <w:r>
        <w:rPr>
          <w:b/>
          <w:w w:val="105"/>
          <w:sz w:val="17"/>
        </w:rPr>
        <w:t>HUM</w:t>
      </w:r>
      <w:r>
        <w:rPr>
          <w:b/>
          <w:spacing w:val="-5"/>
          <w:w w:val="105"/>
          <w:sz w:val="17"/>
        </w:rPr>
        <w:t xml:space="preserve"> </w:t>
      </w:r>
      <w:r>
        <w:rPr>
          <w:b/>
          <w:w w:val="105"/>
          <w:sz w:val="17"/>
        </w:rPr>
        <w:t>115,</w:t>
      </w:r>
      <w:r>
        <w:rPr>
          <w:b/>
          <w:spacing w:val="-3"/>
          <w:w w:val="105"/>
          <w:sz w:val="17"/>
        </w:rPr>
        <w:t xml:space="preserve"> </w:t>
      </w:r>
      <w:r>
        <w:rPr>
          <w:b/>
          <w:w w:val="105"/>
          <w:sz w:val="17"/>
        </w:rPr>
        <w:t>MUS</w:t>
      </w:r>
      <w:r>
        <w:rPr>
          <w:b/>
          <w:spacing w:val="-5"/>
          <w:w w:val="105"/>
          <w:sz w:val="17"/>
        </w:rPr>
        <w:t xml:space="preserve"> </w:t>
      </w:r>
      <w:r>
        <w:rPr>
          <w:b/>
          <w:w w:val="105"/>
          <w:sz w:val="17"/>
        </w:rPr>
        <w:t>110,</w:t>
      </w:r>
      <w:r>
        <w:rPr>
          <w:b/>
          <w:spacing w:val="-3"/>
          <w:w w:val="105"/>
          <w:sz w:val="17"/>
        </w:rPr>
        <w:t xml:space="preserve"> </w:t>
      </w:r>
      <w:r>
        <w:rPr>
          <w:b/>
          <w:w w:val="105"/>
          <w:sz w:val="17"/>
        </w:rPr>
        <w:t>MUS</w:t>
      </w:r>
      <w:r>
        <w:rPr>
          <w:b/>
          <w:spacing w:val="-4"/>
          <w:w w:val="105"/>
          <w:sz w:val="17"/>
        </w:rPr>
        <w:t xml:space="preserve"> </w:t>
      </w:r>
      <w:r>
        <w:rPr>
          <w:b/>
          <w:w w:val="105"/>
          <w:sz w:val="17"/>
        </w:rPr>
        <w:t>112,</w:t>
      </w:r>
      <w:r>
        <w:rPr>
          <w:b/>
          <w:spacing w:val="-4"/>
          <w:w w:val="105"/>
          <w:sz w:val="17"/>
        </w:rPr>
        <w:t xml:space="preserve"> </w:t>
      </w:r>
      <w:r>
        <w:rPr>
          <w:b/>
          <w:w w:val="105"/>
          <w:sz w:val="17"/>
        </w:rPr>
        <w:t>PHI</w:t>
      </w:r>
      <w:r>
        <w:rPr>
          <w:b/>
          <w:spacing w:val="-3"/>
          <w:w w:val="105"/>
          <w:sz w:val="17"/>
        </w:rPr>
        <w:t xml:space="preserve"> </w:t>
      </w:r>
      <w:r>
        <w:rPr>
          <w:b/>
          <w:spacing w:val="-4"/>
          <w:w w:val="105"/>
          <w:sz w:val="17"/>
        </w:rPr>
        <w:t>215,</w:t>
      </w:r>
    </w:p>
    <w:p w:rsidR="00504CCB" w:rsidRDefault="00103C2C" w14:paraId="53BB42FF" w14:textId="77777777">
      <w:pPr>
        <w:pStyle w:val="Heading3"/>
        <w:spacing w:before="9"/>
      </w:pPr>
      <w:r>
        <w:rPr>
          <w:w w:val="105"/>
        </w:rPr>
        <w:t>PHI</w:t>
      </w:r>
      <w:r>
        <w:rPr>
          <w:spacing w:val="-5"/>
          <w:w w:val="105"/>
        </w:rPr>
        <w:t xml:space="preserve"> </w:t>
      </w:r>
      <w:r>
        <w:rPr>
          <w:spacing w:val="-4"/>
          <w:w w:val="105"/>
        </w:rPr>
        <w:t>240)</w:t>
      </w:r>
    </w:p>
    <w:p w:rsidR="00504CCB" w:rsidRDefault="00504CCB" w14:paraId="52061929" w14:textId="77777777">
      <w:pPr>
        <w:pStyle w:val="BodyText"/>
        <w:spacing w:before="19"/>
        <w:rPr>
          <w:b/>
        </w:rPr>
      </w:pPr>
    </w:p>
    <w:p w:rsidR="00504CCB" w:rsidRDefault="00103C2C" w14:paraId="4F0022A5" w14:textId="77777777">
      <w:pPr>
        <w:pStyle w:val="Heading4"/>
        <w:spacing w:after="54"/>
      </w:pPr>
      <w:bookmarkStart w:name="_bookmark32" w:id="31"/>
      <w:bookmarkEnd w:id="31"/>
      <w:r>
        <w:rPr>
          <w:w w:val="105"/>
        </w:rPr>
        <w:t>MAT</w:t>
      </w:r>
      <w:r>
        <w:rPr>
          <w:spacing w:val="-6"/>
          <w:w w:val="105"/>
        </w:rPr>
        <w:t xml:space="preserve"> </w:t>
      </w:r>
      <w:r>
        <w:rPr>
          <w:w w:val="105"/>
        </w:rPr>
        <w:t>110</w:t>
      </w:r>
      <w:r>
        <w:rPr>
          <w:spacing w:val="-4"/>
          <w:w w:val="105"/>
        </w:rPr>
        <w:t xml:space="preserve"> </w:t>
      </w:r>
      <w:r>
        <w:rPr>
          <w:w w:val="105"/>
        </w:rPr>
        <w:t>Math</w:t>
      </w:r>
      <w:r>
        <w:rPr>
          <w:spacing w:val="-5"/>
          <w:w w:val="105"/>
        </w:rPr>
        <w:t xml:space="preserve"> </w:t>
      </w:r>
      <w:r>
        <w:rPr>
          <w:w w:val="105"/>
        </w:rPr>
        <w:t>and</w:t>
      </w:r>
      <w:r>
        <w:rPr>
          <w:spacing w:val="-2"/>
          <w:w w:val="105"/>
        </w:rPr>
        <w:t xml:space="preserve"> </w:t>
      </w:r>
      <w:r>
        <w:rPr>
          <w:w w:val="105"/>
        </w:rPr>
        <w:t>Measurement</w:t>
      </w:r>
      <w:r>
        <w:rPr>
          <w:spacing w:val="-3"/>
          <w:w w:val="105"/>
        </w:rPr>
        <w:t xml:space="preserve"> </w:t>
      </w:r>
      <w:r>
        <w:rPr>
          <w:spacing w:val="-2"/>
          <w:w w:val="105"/>
        </w:rPr>
        <w:t>Literacy</w:t>
      </w:r>
    </w:p>
    <w:tbl>
      <w:tblPr>
        <w:tblW w:w="0" w:type="auto"/>
        <w:tblInd w:w="487" w:type="dxa"/>
        <w:tblLayout w:type="fixed"/>
        <w:tblCellMar>
          <w:left w:w="0" w:type="dxa"/>
          <w:right w:w="0" w:type="dxa"/>
        </w:tblCellMar>
        <w:tblLook w:val="01E0" w:firstRow="1" w:lastRow="1" w:firstColumn="1" w:lastColumn="1" w:noHBand="0" w:noVBand="0"/>
      </w:tblPr>
      <w:tblGrid>
        <w:gridCol w:w="514"/>
        <w:gridCol w:w="245"/>
        <w:gridCol w:w="431"/>
        <w:gridCol w:w="247"/>
        <w:gridCol w:w="720"/>
        <w:gridCol w:w="246"/>
        <w:gridCol w:w="562"/>
        <w:gridCol w:w="246"/>
        <w:gridCol w:w="601"/>
        <w:gridCol w:w="4791"/>
      </w:tblGrid>
      <w:tr w:rsidR="00504CCB" w:rsidTr="00945C2D" w14:paraId="3BACD7A9" w14:textId="77777777">
        <w:trPr>
          <w:trHeight w:val="233"/>
        </w:trPr>
        <w:tc>
          <w:tcPr>
            <w:tcW w:w="514" w:type="dxa"/>
          </w:tcPr>
          <w:p w:rsidR="00504CCB" w:rsidRDefault="00103C2C" w14:paraId="533DEB3B" w14:textId="77777777">
            <w:pPr>
              <w:pStyle w:val="TableParagraph"/>
              <w:ind w:left="50"/>
              <w:rPr>
                <w:sz w:val="17"/>
              </w:rPr>
            </w:pPr>
            <w:r>
              <w:rPr>
                <w:spacing w:val="-2"/>
                <w:w w:val="105"/>
                <w:sz w:val="17"/>
              </w:rPr>
              <w:t>Class</w:t>
            </w:r>
          </w:p>
        </w:tc>
        <w:tc>
          <w:tcPr>
            <w:tcW w:w="245" w:type="dxa"/>
          </w:tcPr>
          <w:p w:rsidR="00504CCB" w:rsidRDefault="00103C2C" w14:paraId="097627BB" w14:textId="77777777">
            <w:pPr>
              <w:pStyle w:val="TableParagraph"/>
              <w:rPr>
                <w:sz w:val="17"/>
              </w:rPr>
            </w:pPr>
            <w:r>
              <w:rPr>
                <w:spacing w:val="-10"/>
                <w:w w:val="105"/>
                <w:sz w:val="17"/>
              </w:rPr>
              <w:t>2</w:t>
            </w:r>
          </w:p>
        </w:tc>
        <w:tc>
          <w:tcPr>
            <w:tcW w:w="431" w:type="dxa"/>
          </w:tcPr>
          <w:p w:rsidR="00504CCB" w:rsidRDefault="00103C2C" w14:paraId="14DED6A0" w14:textId="77777777">
            <w:pPr>
              <w:pStyle w:val="TableParagraph"/>
              <w:ind w:left="77"/>
              <w:rPr>
                <w:sz w:val="17"/>
              </w:rPr>
            </w:pPr>
            <w:r>
              <w:rPr>
                <w:spacing w:val="-5"/>
                <w:w w:val="105"/>
                <w:sz w:val="17"/>
              </w:rPr>
              <w:t>Lab</w:t>
            </w:r>
          </w:p>
        </w:tc>
        <w:tc>
          <w:tcPr>
            <w:tcW w:w="247" w:type="dxa"/>
          </w:tcPr>
          <w:p w:rsidR="00504CCB" w:rsidRDefault="00103C2C" w14:paraId="43DC799D" w14:textId="77777777">
            <w:pPr>
              <w:pStyle w:val="TableParagraph"/>
              <w:ind w:left="79"/>
              <w:rPr>
                <w:sz w:val="17"/>
              </w:rPr>
            </w:pPr>
            <w:r>
              <w:rPr>
                <w:spacing w:val="-10"/>
                <w:w w:val="105"/>
                <w:sz w:val="17"/>
              </w:rPr>
              <w:t>2</w:t>
            </w:r>
          </w:p>
        </w:tc>
        <w:tc>
          <w:tcPr>
            <w:tcW w:w="720" w:type="dxa"/>
          </w:tcPr>
          <w:p w:rsidR="00504CCB" w:rsidRDefault="00103C2C" w14:paraId="7C324C6E" w14:textId="77777777">
            <w:pPr>
              <w:pStyle w:val="TableParagraph"/>
              <w:rPr>
                <w:sz w:val="17"/>
              </w:rPr>
            </w:pPr>
            <w:r>
              <w:rPr>
                <w:spacing w:val="-2"/>
                <w:w w:val="105"/>
                <w:sz w:val="17"/>
              </w:rPr>
              <w:t>Clinical</w:t>
            </w:r>
          </w:p>
        </w:tc>
        <w:tc>
          <w:tcPr>
            <w:tcW w:w="246" w:type="dxa"/>
          </w:tcPr>
          <w:p w:rsidR="00504CCB" w:rsidRDefault="00103C2C" w14:paraId="30AB1458" w14:textId="77777777">
            <w:pPr>
              <w:pStyle w:val="TableParagraph"/>
              <w:ind w:left="76"/>
              <w:rPr>
                <w:sz w:val="17"/>
              </w:rPr>
            </w:pPr>
            <w:r>
              <w:rPr>
                <w:spacing w:val="-10"/>
                <w:w w:val="105"/>
                <w:sz w:val="17"/>
              </w:rPr>
              <w:t>0</w:t>
            </w:r>
          </w:p>
        </w:tc>
        <w:tc>
          <w:tcPr>
            <w:tcW w:w="562" w:type="dxa"/>
          </w:tcPr>
          <w:p w:rsidR="00504CCB" w:rsidRDefault="00103C2C" w14:paraId="2E383B87" w14:textId="77777777">
            <w:pPr>
              <w:pStyle w:val="TableParagraph"/>
              <w:ind w:left="76"/>
              <w:rPr>
                <w:sz w:val="17"/>
              </w:rPr>
            </w:pPr>
            <w:r>
              <w:rPr>
                <w:spacing w:val="-4"/>
                <w:w w:val="105"/>
                <w:sz w:val="17"/>
              </w:rPr>
              <w:t>Work</w:t>
            </w:r>
          </w:p>
        </w:tc>
        <w:tc>
          <w:tcPr>
            <w:tcW w:w="246" w:type="dxa"/>
          </w:tcPr>
          <w:p w:rsidR="00504CCB" w:rsidRDefault="00103C2C" w14:paraId="3E506F6D" w14:textId="77777777">
            <w:pPr>
              <w:pStyle w:val="TableParagraph"/>
              <w:ind w:left="75"/>
              <w:rPr>
                <w:sz w:val="17"/>
              </w:rPr>
            </w:pPr>
            <w:r>
              <w:rPr>
                <w:spacing w:val="-10"/>
                <w:w w:val="105"/>
                <w:sz w:val="17"/>
              </w:rPr>
              <w:t>0</w:t>
            </w:r>
          </w:p>
        </w:tc>
        <w:tc>
          <w:tcPr>
            <w:tcW w:w="601" w:type="dxa"/>
          </w:tcPr>
          <w:p w:rsidR="00504CCB" w:rsidRDefault="00103C2C" w14:paraId="2ECF8A15" w14:textId="77777777">
            <w:pPr>
              <w:pStyle w:val="TableParagraph"/>
              <w:ind w:left="75"/>
              <w:rPr>
                <w:sz w:val="17"/>
              </w:rPr>
            </w:pPr>
            <w:r>
              <w:rPr>
                <w:spacing w:val="-2"/>
                <w:w w:val="105"/>
                <w:sz w:val="17"/>
              </w:rPr>
              <w:t>Credit</w:t>
            </w:r>
          </w:p>
        </w:tc>
        <w:tc>
          <w:tcPr>
            <w:tcW w:w="4791" w:type="dxa"/>
          </w:tcPr>
          <w:p w:rsidR="00504CCB" w:rsidRDefault="00103C2C" w14:paraId="6AF1072A" w14:textId="77777777">
            <w:pPr>
              <w:pStyle w:val="TableParagraph"/>
              <w:ind w:left="74"/>
              <w:rPr>
                <w:sz w:val="17"/>
              </w:rPr>
            </w:pPr>
            <w:r>
              <w:rPr>
                <w:spacing w:val="-10"/>
                <w:w w:val="105"/>
                <w:sz w:val="17"/>
              </w:rPr>
              <w:t>3</w:t>
            </w:r>
          </w:p>
        </w:tc>
      </w:tr>
      <w:tr w:rsidR="00504CCB" w:rsidTr="00AE5D13" w14:paraId="76670930" w14:textId="77777777">
        <w:trPr>
          <w:trHeight w:val="1440"/>
        </w:trPr>
        <w:tc>
          <w:tcPr>
            <w:tcW w:w="8603" w:type="dxa"/>
            <w:gridSpan w:val="10"/>
          </w:tcPr>
          <w:p w:rsidR="00504CCB" w:rsidRDefault="00103C2C" w14:paraId="70DA3C8B" w14:textId="77777777">
            <w:pPr>
              <w:pStyle w:val="TableParagraph"/>
              <w:spacing w:before="36" w:line="252" w:lineRule="auto"/>
              <w:ind w:left="50" w:right="20"/>
              <w:rPr>
                <w:sz w:val="17"/>
              </w:rPr>
            </w:pPr>
            <w:r>
              <w:rPr>
                <w:w w:val="105"/>
                <w:sz w:val="17"/>
              </w:rPr>
              <w:t>This course provides an activity-based approach that develops</w:t>
            </w:r>
            <w:r>
              <w:rPr>
                <w:spacing w:val="-11"/>
                <w:w w:val="105"/>
                <w:sz w:val="17"/>
              </w:rPr>
              <w:t xml:space="preserve"> </w:t>
            </w:r>
            <w:r>
              <w:rPr>
                <w:w w:val="105"/>
                <w:sz w:val="17"/>
              </w:rPr>
              <w:t>measurement</w:t>
            </w:r>
            <w:r>
              <w:rPr>
                <w:spacing w:val="-11"/>
                <w:w w:val="105"/>
                <w:sz w:val="17"/>
              </w:rPr>
              <w:t xml:space="preserve"> </w:t>
            </w:r>
            <w:r>
              <w:rPr>
                <w:w w:val="105"/>
                <w:sz w:val="17"/>
              </w:rPr>
              <w:t>skills</w:t>
            </w:r>
            <w:r>
              <w:rPr>
                <w:spacing w:val="-11"/>
                <w:w w:val="105"/>
                <w:sz w:val="17"/>
              </w:rPr>
              <w:t xml:space="preserve"> </w:t>
            </w:r>
            <w:r>
              <w:rPr>
                <w:w w:val="105"/>
                <w:sz w:val="17"/>
              </w:rPr>
              <w:t>and</w:t>
            </w:r>
            <w:r>
              <w:rPr>
                <w:spacing w:val="-11"/>
                <w:w w:val="105"/>
                <w:sz w:val="17"/>
              </w:rPr>
              <w:t xml:space="preserve"> </w:t>
            </w:r>
            <w:r>
              <w:rPr>
                <w:w w:val="105"/>
                <w:sz w:val="17"/>
              </w:rPr>
              <w:t>mathematical</w:t>
            </w:r>
            <w:r>
              <w:rPr>
                <w:spacing w:val="-11"/>
                <w:w w:val="105"/>
                <w:sz w:val="17"/>
              </w:rPr>
              <w:t xml:space="preserve"> </w:t>
            </w:r>
            <w:r>
              <w:rPr>
                <w:w w:val="105"/>
                <w:sz w:val="17"/>
              </w:rPr>
              <w:t>literacy using technology to solve problems for non-math intensive programs. Topics include unit conversions and estimation within a variety of measurement systems; ratio and proportion; basic geometric concepts; financial literacy; and statistics including measures of central tendency, dispersion, and charting of data. Upon completion, students should be able to demonstrate the use of mathematics and technology</w:t>
            </w:r>
            <w:r>
              <w:rPr>
                <w:spacing w:val="-1"/>
                <w:w w:val="105"/>
                <w:sz w:val="17"/>
              </w:rPr>
              <w:t xml:space="preserve"> </w:t>
            </w:r>
            <w:r>
              <w:rPr>
                <w:w w:val="105"/>
                <w:sz w:val="17"/>
              </w:rPr>
              <w:t>to solve practical problems, and to analyze and</w:t>
            </w:r>
          </w:p>
          <w:p w:rsidR="00504CCB" w:rsidRDefault="00103C2C" w14:paraId="7F518BA4" w14:textId="77777777">
            <w:pPr>
              <w:pStyle w:val="TableParagraph"/>
              <w:spacing w:line="171" w:lineRule="exact"/>
              <w:ind w:left="50"/>
              <w:rPr>
                <w:sz w:val="17"/>
              </w:rPr>
            </w:pPr>
            <w:r>
              <w:rPr>
                <w:spacing w:val="-2"/>
                <w:w w:val="105"/>
                <w:sz w:val="17"/>
              </w:rPr>
              <w:t>communicate</w:t>
            </w:r>
            <w:r>
              <w:rPr>
                <w:spacing w:val="8"/>
                <w:w w:val="105"/>
                <w:sz w:val="17"/>
              </w:rPr>
              <w:t xml:space="preserve"> </w:t>
            </w:r>
            <w:r>
              <w:rPr>
                <w:spacing w:val="-2"/>
                <w:w w:val="105"/>
                <w:sz w:val="17"/>
              </w:rPr>
              <w:t>results.</w:t>
            </w:r>
          </w:p>
        </w:tc>
      </w:tr>
    </w:tbl>
    <w:p w:rsidR="00504CCB" w:rsidP="00806C88" w:rsidRDefault="00103C2C" w14:paraId="0612AE22" w14:textId="332326A1">
      <w:pPr>
        <w:pStyle w:val="Heading3"/>
        <w:rPr>
          <w:spacing w:val="-5"/>
          <w:w w:val="105"/>
        </w:rPr>
      </w:pPr>
      <w:r>
        <w:rPr>
          <w:spacing w:val="-5"/>
          <w:w w:val="105"/>
        </w:rPr>
        <w:t>OR</w:t>
      </w:r>
    </w:p>
    <w:p w:rsidR="003E1EC2" w:rsidP="00806C88" w:rsidRDefault="003E1EC2" w14:paraId="65F63F56" w14:textId="77777777">
      <w:pPr>
        <w:pStyle w:val="Heading3"/>
        <w:rPr>
          <w:b w:val="0"/>
        </w:rPr>
      </w:pPr>
    </w:p>
    <w:p w:rsidRPr="00B722F1" w:rsidR="00B722F1" w:rsidP="003E1EC2" w:rsidRDefault="00B722F1" w14:paraId="1E398087" w14:textId="77777777">
      <w:pPr>
        <w:pStyle w:val="BodyText"/>
        <w:ind w:left="450"/>
        <w:rPr>
          <w:b/>
        </w:rPr>
      </w:pPr>
      <w:r w:rsidRPr="00B722F1">
        <w:rPr>
          <w:b/>
        </w:rPr>
        <w:t>MAT 143 Quantitative Literacy</w:t>
      </w:r>
    </w:p>
    <w:p w:rsidRPr="00B722F1" w:rsidR="00B722F1" w:rsidP="003E1EC2" w:rsidRDefault="00B722F1" w14:paraId="1F046D19" w14:textId="77777777">
      <w:pPr>
        <w:pStyle w:val="BodyText"/>
        <w:ind w:left="450"/>
        <w:rPr>
          <w:b/>
        </w:rPr>
      </w:pPr>
      <w:r w:rsidRPr="00B722F1">
        <w:rPr>
          <w:b/>
        </w:rPr>
        <w:t>Class</w:t>
      </w:r>
      <w:r w:rsidRPr="00B722F1">
        <w:rPr>
          <w:b/>
        </w:rPr>
        <w:tab/>
      </w:r>
      <w:r w:rsidRPr="00B722F1">
        <w:rPr>
          <w:b/>
        </w:rPr>
        <w:t>2</w:t>
      </w:r>
      <w:r w:rsidRPr="00B722F1">
        <w:rPr>
          <w:b/>
        </w:rPr>
        <w:tab/>
      </w:r>
      <w:r w:rsidRPr="00B722F1">
        <w:rPr>
          <w:b/>
        </w:rPr>
        <w:t>Lab</w:t>
      </w:r>
      <w:r w:rsidRPr="00B722F1">
        <w:rPr>
          <w:b/>
        </w:rPr>
        <w:tab/>
      </w:r>
      <w:r w:rsidRPr="00B722F1">
        <w:rPr>
          <w:b/>
        </w:rPr>
        <w:t>2</w:t>
      </w:r>
      <w:r w:rsidRPr="00B722F1">
        <w:rPr>
          <w:b/>
        </w:rPr>
        <w:tab/>
      </w:r>
      <w:r w:rsidRPr="00B722F1">
        <w:rPr>
          <w:b/>
        </w:rPr>
        <w:t>Clinical</w:t>
      </w:r>
      <w:r w:rsidRPr="00B722F1">
        <w:rPr>
          <w:b/>
        </w:rPr>
        <w:tab/>
      </w:r>
      <w:r w:rsidRPr="00B722F1">
        <w:rPr>
          <w:b/>
        </w:rPr>
        <w:t>0</w:t>
      </w:r>
      <w:r w:rsidRPr="00B722F1">
        <w:rPr>
          <w:b/>
        </w:rPr>
        <w:tab/>
      </w:r>
      <w:r w:rsidRPr="00B722F1">
        <w:rPr>
          <w:b/>
        </w:rPr>
        <w:t>Work</w:t>
      </w:r>
      <w:r w:rsidRPr="00B722F1">
        <w:rPr>
          <w:b/>
        </w:rPr>
        <w:tab/>
      </w:r>
      <w:r w:rsidRPr="00B722F1">
        <w:rPr>
          <w:b/>
        </w:rPr>
        <w:t>0</w:t>
      </w:r>
      <w:r w:rsidRPr="00B722F1">
        <w:rPr>
          <w:b/>
        </w:rPr>
        <w:tab/>
      </w:r>
      <w:r w:rsidRPr="00B722F1">
        <w:rPr>
          <w:b/>
        </w:rPr>
        <w:t>Credit</w:t>
      </w:r>
      <w:r w:rsidRPr="00B722F1">
        <w:rPr>
          <w:b/>
        </w:rPr>
        <w:tab/>
      </w:r>
      <w:r w:rsidRPr="00B722F1">
        <w:rPr>
          <w:b/>
        </w:rPr>
        <w:t>3</w:t>
      </w:r>
    </w:p>
    <w:p w:rsidR="00504CCB" w:rsidP="003E1EC2" w:rsidRDefault="00103C2C" w14:paraId="6AAF93B6" w14:textId="77777777">
      <w:pPr>
        <w:pStyle w:val="BodyText"/>
        <w:spacing w:before="1" w:line="252" w:lineRule="auto"/>
        <w:ind w:left="450" w:right="90"/>
      </w:pPr>
      <w:r>
        <w:rPr>
          <w:w w:val="105"/>
        </w:rPr>
        <w:t>This</w:t>
      </w:r>
      <w:r>
        <w:rPr>
          <w:spacing w:val="-2"/>
          <w:w w:val="105"/>
        </w:rPr>
        <w:t xml:space="preserve"> </w:t>
      </w:r>
      <w:r>
        <w:rPr>
          <w:w w:val="105"/>
        </w:rPr>
        <w:t>course</w:t>
      </w:r>
      <w:r>
        <w:rPr>
          <w:spacing w:val="-3"/>
          <w:w w:val="105"/>
        </w:rPr>
        <w:t xml:space="preserve"> </w:t>
      </w:r>
      <w:r>
        <w:rPr>
          <w:w w:val="105"/>
        </w:rPr>
        <w:t>is</w:t>
      </w:r>
      <w:r>
        <w:rPr>
          <w:spacing w:val="-2"/>
          <w:w w:val="105"/>
        </w:rPr>
        <w:t xml:space="preserve"> </w:t>
      </w:r>
      <w:r>
        <w:rPr>
          <w:w w:val="105"/>
        </w:rPr>
        <w:t>designed</w:t>
      </w:r>
      <w:r>
        <w:rPr>
          <w:spacing w:val="-3"/>
          <w:w w:val="105"/>
        </w:rPr>
        <w:t xml:space="preserve"> </w:t>
      </w:r>
      <w:r>
        <w:rPr>
          <w:w w:val="105"/>
        </w:rPr>
        <w:t>to</w:t>
      </w:r>
      <w:r>
        <w:rPr>
          <w:spacing w:val="-3"/>
          <w:w w:val="105"/>
        </w:rPr>
        <w:t xml:space="preserve"> </w:t>
      </w:r>
      <w:r>
        <w:rPr>
          <w:w w:val="105"/>
        </w:rPr>
        <w:t>engage</w:t>
      </w:r>
      <w:r>
        <w:rPr>
          <w:spacing w:val="-3"/>
          <w:w w:val="105"/>
        </w:rPr>
        <w:t xml:space="preserve"> </w:t>
      </w:r>
      <w:r>
        <w:rPr>
          <w:w w:val="105"/>
        </w:rPr>
        <w:t>students</w:t>
      </w:r>
      <w:r>
        <w:rPr>
          <w:spacing w:val="-2"/>
          <w:w w:val="105"/>
        </w:rPr>
        <w:t xml:space="preserve"> </w:t>
      </w:r>
      <w:r>
        <w:rPr>
          <w:w w:val="105"/>
        </w:rPr>
        <w:t>in</w:t>
      </w:r>
      <w:r>
        <w:rPr>
          <w:spacing w:val="-3"/>
          <w:w w:val="105"/>
        </w:rPr>
        <w:t xml:space="preserve"> </w:t>
      </w:r>
      <w:r>
        <w:rPr>
          <w:w w:val="105"/>
        </w:rPr>
        <w:t>complex and realistic situations involving the mathematical phenomena of quantity, change and relationship, and uncertainty through project- and activity-based assessment. Emphasis is placed on authentic contexts which will introduce the concepts of numeracy, proportional reasoning, dimensional analysis, rates of growth,</w:t>
      </w:r>
      <w:r>
        <w:rPr>
          <w:spacing w:val="-12"/>
          <w:w w:val="105"/>
        </w:rPr>
        <w:t xml:space="preserve"> </w:t>
      </w:r>
      <w:r>
        <w:rPr>
          <w:w w:val="105"/>
        </w:rPr>
        <w:t>personal</w:t>
      </w:r>
      <w:r>
        <w:rPr>
          <w:spacing w:val="-10"/>
          <w:w w:val="105"/>
        </w:rPr>
        <w:t xml:space="preserve"> </w:t>
      </w:r>
      <w:r>
        <w:rPr>
          <w:w w:val="105"/>
        </w:rPr>
        <w:t>finance,</w:t>
      </w:r>
      <w:r>
        <w:rPr>
          <w:spacing w:val="-11"/>
          <w:w w:val="105"/>
        </w:rPr>
        <w:t xml:space="preserve"> </w:t>
      </w:r>
      <w:r>
        <w:rPr>
          <w:w w:val="105"/>
        </w:rPr>
        <w:t>consumer</w:t>
      </w:r>
      <w:r>
        <w:rPr>
          <w:spacing w:val="-11"/>
          <w:w w:val="105"/>
        </w:rPr>
        <w:t xml:space="preserve"> </w:t>
      </w:r>
      <w:r>
        <w:rPr>
          <w:w w:val="105"/>
        </w:rPr>
        <w:t>statistics,</w:t>
      </w:r>
      <w:r>
        <w:rPr>
          <w:spacing w:val="-11"/>
          <w:w w:val="105"/>
        </w:rPr>
        <w:t xml:space="preserve"> </w:t>
      </w:r>
      <w:r>
        <w:rPr>
          <w:w w:val="105"/>
        </w:rPr>
        <w:t>practical probabilities, and mathematics for citizenship. Upon completion, students should be able to utilize quantitative information as consumers and to make personal, professional, and civic decisions by decoding, interpreting, using, and communicating quantitative information found in modern media and encountered in everyday life.</w:t>
      </w:r>
    </w:p>
    <w:p w:rsidR="00504CCB" w:rsidP="003E1EC2" w:rsidRDefault="00504CCB" w14:paraId="6CC2A167" w14:textId="77777777">
      <w:pPr>
        <w:pStyle w:val="BodyText"/>
        <w:spacing w:before="45"/>
        <w:ind w:left="450"/>
      </w:pPr>
    </w:p>
    <w:p w:rsidR="00504CCB" w:rsidP="003E1EC2" w:rsidRDefault="00103C2C" w14:paraId="01B6E907" w14:textId="77777777">
      <w:pPr>
        <w:pStyle w:val="Heading4"/>
        <w:spacing w:before="1" w:after="54"/>
        <w:ind w:left="450"/>
      </w:pPr>
      <w:bookmarkStart w:name="_bookmark34" w:id="32"/>
      <w:bookmarkEnd w:id="32"/>
      <w:r>
        <w:rPr>
          <w:w w:val="105"/>
        </w:rPr>
        <w:t>PSY</w:t>
      </w:r>
      <w:r>
        <w:rPr>
          <w:spacing w:val="-7"/>
          <w:w w:val="105"/>
        </w:rPr>
        <w:t xml:space="preserve"> </w:t>
      </w:r>
      <w:r>
        <w:rPr>
          <w:w w:val="105"/>
        </w:rPr>
        <w:t>150</w:t>
      </w:r>
      <w:r>
        <w:rPr>
          <w:spacing w:val="-4"/>
          <w:w w:val="105"/>
        </w:rPr>
        <w:t xml:space="preserve"> </w:t>
      </w:r>
      <w:r>
        <w:rPr>
          <w:w w:val="105"/>
        </w:rPr>
        <w:t>General</w:t>
      </w:r>
      <w:r>
        <w:rPr>
          <w:spacing w:val="-4"/>
          <w:w w:val="105"/>
        </w:rPr>
        <w:t xml:space="preserve"> </w:t>
      </w:r>
      <w:r>
        <w:rPr>
          <w:spacing w:val="-2"/>
          <w:w w:val="105"/>
        </w:rPr>
        <w:t>Psychology</w:t>
      </w:r>
    </w:p>
    <w:tbl>
      <w:tblPr>
        <w:tblW w:w="9450" w:type="dxa"/>
        <w:tblInd w:w="450" w:type="dxa"/>
        <w:tblLayout w:type="fixed"/>
        <w:tblCellMar>
          <w:left w:w="0" w:type="dxa"/>
          <w:right w:w="0" w:type="dxa"/>
        </w:tblCellMar>
        <w:tblLook w:val="01E0" w:firstRow="1" w:lastRow="1" w:firstColumn="1" w:lastColumn="1" w:noHBand="0" w:noVBand="0"/>
      </w:tblPr>
      <w:tblGrid>
        <w:gridCol w:w="180"/>
        <w:gridCol w:w="271"/>
        <w:gridCol w:w="245"/>
        <w:gridCol w:w="431"/>
        <w:gridCol w:w="247"/>
        <w:gridCol w:w="720"/>
        <w:gridCol w:w="246"/>
        <w:gridCol w:w="246"/>
        <w:gridCol w:w="562"/>
        <w:gridCol w:w="246"/>
        <w:gridCol w:w="5956"/>
        <w:gridCol w:w="100"/>
      </w:tblGrid>
      <w:tr w:rsidR="0008203F" w:rsidTr="009A4B94" w14:paraId="394E910B" w14:textId="77777777">
        <w:trPr>
          <w:trHeight w:val="233"/>
        </w:trPr>
        <w:tc>
          <w:tcPr>
            <w:tcW w:w="451" w:type="dxa"/>
            <w:gridSpan w:val="2"/>
          </w:tcPr>
          <w:p w:rsidR="0008203F" w:rsidP="00B722F1" w:rsidRDefault="0008203F" w14:paraId="611667B7" w14:textId="77777777">
            <w:pPr>
              <w:pStyle w:val="TableParagraph"/>
              <w:ind w:left="40"/>
              <w:rPr>
                <w:sz w:val="17"/>
              </w:rPr>
            </w:pPr>
            <w:r>
              <w:rPr>
                <w:spacing w:val="-2"/>
                <w:w w:val="105"/>
                <w:sz w:val="17"/>
              </w:rPr>
              <w:t>Class</w:t>
            </w:r>
          </w:p>
        </w:tc>
        <w:tc>
          <w:tcPr>
            <w:tcW w:w="245" w:type="dxa"/>
          </w:tcPr>
          <w:p w:rsidR="0008203F" w:rsidRDefault="0008203F" w14:paraId="3395BDD6" w14:textId="77777777">
            <w:pPr>
              <w:pStyle w:val="TableParagraph"/>
              <w:rPr>
                <w:sz w:val="17"/>
              </w:rPr>
            </w:pPr>
            <w:r>
              <w:rPr>
                <w:spacing w:val="-10"/>
                <w:w w:val="105"/>
                <w:sz w:val="17"/>
              </w:rPr>
              <w:t>3</w:t>
            </w:r>
          </w:p>
        </w:tc>
        <w:tc>
          <w:tcPr>
            <w:tcW w:w="431" w:type="dxa"/>
          </w:tcPr>
          <w:p w:rsidR="0008203F" w:rsidRDefault="0008203F" w14:paraId="12A089DF" w14:textId="77777777">
            <w:pPr>
              <w:pStyle w:val="TableParagraph"/>
              <w:ind w:left="77"/>
              <w:rPr>
                <w:sz w:val="17"/>
              </w:rPr>
            </w:pPr>
            <w:r>
              <w:rPr>
                <w:spacing w:val="-5"/>
                <w:w w:val="105"/>
                <w:sz w:val="17"/>
              </w:rPr>
              <w:t>Lab</w:t>
            </w:r>
          </w:p>
        </w:tc>
        <w:tc>
          <w:tcPr>
            <w:tcW w:w="247" w:type="dxa"/>
          </w:tcPr>
          <w:p w:rsidR="0008203F" w:rsidRDefault="0008203F" w14:paraId="33D5DC4C" w14:textId="77777777">
            <w:pPr>
              <w:pStyle w:val="TableParagraph"/>
              <w:ind w:left="79"/>
              <w:rPr>
                <w:sz w:val="17"/>
              </w:rPr>
            </w:pPr>
            <w:r>
              <w:rPr>
                <w:spacing w:val="-10"/>
                <w:w w:val="105"/>
                <w:sz w:val="17"/>
              </w:rPr>
              <w:t>0</w:t>
            </w:r>
          </w:p>
        </w:tc>
        <w:tc>
          <w:tcPr>
            <w:tcW w:w="720" w:type="dxa"/>
          </w:tcPr>
          <w:p w:rsidR="0008203F" w:rsidRDefault="0008203F" w14:paraId="2E711080" w14:textId="77777777">
            <w:pPr>
              <w:pStyle w:val="TableParagraph"/>
              <w:rPr>
                <w:sz w:val="17"/>
              </w:rPr>
            </w:pPr>
            <w:r>
              <w:rPr>
                <w:spacing w:val="-2"/>
                <w:w w:val="105"/>
                <w:sz w:val="17"/>
              </w:rPr>
              <w:t>Clinical</w:t>
            </w:r>
          </w:p>
        </w:tc>
        <w:tc>
          <w:tcPr>
            <w:tcW w:w="246" w:type="dxa"/>
          </w:tcPr>
          <w:p w:rsidR="0008203F" w:rsidRDefault="0008203F" w14:paraId="23EED4C8" w14:textId="77777777">
            <w:pPr>
              <w:pStyle w:val="TableParagraph"/>
              <w:ind w:left="76"/>
              <w:rPr>
                <w:spacing w:val="-10"/>
                <w:w w:val="105"/>
                <w:sz w:val="17"/>
              </w:rPr>
            </w:pPr>
          </w:p>
        </w:tc>
        <w:tc>
          <w:tcPr>
            <w:tcW w:w="246" w:type="dxa"/>
          </w:tcPr>
          <w:p w:rsidR="0008203F" w:rsidRDefault="0008203F" w14:paraId="4292BD84" w14:textId="68B5DD11">
            <w:pPr>
              <w:pStyle w:val="TableParagraph"/>
              <w:ind w:left="76"/>
              <w:rPr>
                <w:sz w:val="17"/>
              </w:rPr>
            </w:pPr>
            <w:r>
              <w:rPr>
                <w:spacing w:val="-10"/>
                <w:w w:val="105"/>
                <w:sz w:val="17"/>
              </w:rPr>
              <w:t>0</w:t>
            </w:r>
          </w:p>
        </w:tc>
        <w:tc>
          <w:tcPr>
            <w:tcW w:w="562" w:type="dxa"/>
          </w:tcPr>
          <w:p w:rsidR="0008203F" w:rsidRDefault="0008203F" w14:paraId="127D4194" w14:textId="77777777">
            <w:pPr>
              <w:pStyle w:val="TableParagraph"/>
              <w:ind w:left="76"/>
              <w:rPr>
                <w:sz w:val="17"/>
              </w:rPr>
            </w:pPr>
            <w:r>
              <w:rPr>
                <w:spacing w:val="-4"/>
                <w:w w:val="105"/>
                <w:sz w:val="17"/>
              </w:rPr>
              <w:t>Work</w:t>
            </w:r>
          </w:p>
        </w:tc>
        <w:tc>
          <w:tcPr>
            <w:tcW w:w="246" w:type="dxa"/>
          </w:tcPr>
          <w:p w:rsidR="0008203F" w:rsidRDefault="0008203F" w14:paraId="6A498F53" w14:textId="77777777">
            <w:pPr>
              <w:pStyle w:val="TableParagraph"/>
              <w:ind w:left="75"/>
              <w:rPr>
                <w:sz w:val="17"/>
              </w:rPr>
            </w:pPr>
            <w:r>
              <w:rPr>
                <w:spacing w:val="-10"/>
                <w:w w:val="105"/>
                <w:sz w:val="17"/>
              </w:rPr>
              <w:t>0</w:t>
            </w:r>
          </w:p>
        </w:tc>
        <w:tc>
          <w:tcPr>
            <w:tcW w:w="5956" w:type="dxa"/>
          </w:tcPr>
          <w:p w:rsidR="0008203F" w:rsidRDefault="0008203F" w14:paraId="230C44B6" w14:textId="3871973C">
            <w:pPr>
              <w:pStyle w:val="TableParagraph"/>
              <w:ind w:left="75"/>
              <w:rPr>
                <w:sz w:val="17"/>
              </w:rPr>
            </w:pPr>
            <w:r>
              <w:rPr>
                <w:spacing w:val="-2"/>
                <w:w w:val="105"/>
                <w:sz w:val="17"/>
              </w:rPr>
              <w:t>Credit 3</w:t>
            </w:r>
          </w:p>
        </w:tc>
        <w:tc>
          <w:tcPr>
            <w:tcW w:w="100" w:type="dxa"/>
          </w:tcPr>
          <w:p w:rsidR="0008203F" w:rsidRDefault="0008203F" w14:paraId="28B4C0A0" w14:textId="78C39B54">
            <w:pPr>
              <w:pStyle w:val="TableParagraph"/>
              <w:ind w:left="74"/>
              <w:rPr>
                <w:sz w:val="17"/>
              </w:rPr>
            </w:pPr>
          </w:p>
        </w:tc>
      </w:tr>
      <w:tr w:rsidR="0008203F" w:rsidTr="009A4B94" w14:paraId="26E2ACF6" w14:textId="77777777">
        <w:trPr>
          <w:trHeight w:val="900"/>
        </w:trPr>
        <w:tc>
          <w:tcPr>
            <w:tcW w:w="180" w:type="dxa"/>
          </w:tcPr>
          <w:p w:rsidR="0008203F" w:rsidRDefault="0008203F" w14:paraId="4DC3CEF0" w14:textId="77777777">
            <w:pPr>
              <w:pStyle w:val="TableParagraph"/>
              <w:spacing w:before="36" w:line="252" w:lineRule="auto"/>
              <w:ind w:left="50" w:right="-42"/>
              <w:rPr>
                <w:w w:val="105"/>
                <w:sz w:val="17"/>
              </w:rPr>
            </w:pPr>
          </w:p>
        </w:tc>
        <w:tc>
          <w:tcPr>
            <w:tcW w:w="9170" w:type="dxa"/>
            <w:gridSpan w:val="10"/>
          </w:tcPr>
          <w:p w:rsidR="0008203F" w:rsidP="009A4B94" w:rsidRDefault="0008203F" w14:paraId="4352F312" w14:textId="6434A4DD">
            <w:pPr>
              <w:pStyle w:val="TableParagraph"/>
              <w:spacing w:before="36" w:line="252" w:lineRule="auto"/>
              <w:ind w:left="91" w:right="80" w:firstLine="49"/>
              <w:rPr>
                <w:sz w:val="17"/>
              </w:rPr>
            </w:pPr>
            <w:r>
              <w:rPr>
                <w:w w:val="105"/>
                <w:sz w:val="17"/>
              </w:rPr>
              <w:t>This course provides an overview of the scientific study of human behavior. Topics include history, methodology, biopsychology, sensation, perception, learning, motivation, cognition, abnormal behavior, personality theory, social psychology, and other relevant</w:t>
            </w:r>
            <w:r>
              <w:rPr>
                <w:spacing w:val="-9"/>
                <w:w w:val="105"/>
                <w:sz w:val="17"/>
              </w:rPr>
              <w:t xml:space="preserve"> </w:t>
            </w:r>
            <w:r>
              <w:rPr>
                <w:w w:val="105"/>
                <w:sz w:val="17"/>
              </w:rPr>
              <w:t>topics.</w:t>
            </w:r>
            <w:r>
              <w:rPr>
                <w:spacing w:val="-9"/>
                <w:w w:val="105"/>
                <w:sz w:val="17"/>
              </w:rPr>
              <w:t xml:space="preserve"> </w:t>
            </w:r>
            <w:r>
              <w:rPr>
                <w:w w:val="105"/>
                <w:sz w:val="17"/>
              </w:rPr>
              <w:t>Upon</w:t>
            </w:r>
            <w:r>
              <w:rPr>
                <w:spacing w:val="-8"/>
                <w:w w:val="105"/>
                <w:sz w:val="17"/>
              </w:rPr>
              <w:t xml:space="preserve"> </w:t>
            </w:r>
            <w:r>
              <w:rPr>
                <w:w w:val="105"/>
                <w:sz w:val="17"/>
              </w:rPr>
              <w:t>completion,</w:t>
            </w:r>
            <w:r>
              <w:rPr>
                <w:spacing w:val="-10"/>
                <w:w w:val="105"/>
                <w:sz w:val="17"/>
              </w:rPr>
              <w:t xml:space="preserve"> </w:t>
            </w:r>
            <w:r>
              <w:rPr>
                <w:w w:val="105"/>
                <w:sz w:val="17"/>
              </w:rPr>
              <w:t>students</w:t>
            </w:r>
            <w:r>
              <w:rPr>
                <w:spacing w:val="-9"/>
                <w:w w:val="105"/>
                <w:sz w:val="17"/>
              </w:rPr>
              <w:t xml:space="preserve"> </w:t>
            </w:r>
            <w:r>
              <w:rPr>
                <w:w w:val="105"/>
                <w:sz w:val="17"/>
              </w:rPr>
              <w:t>should</w:t>
            </w:r>
            <w:r>
              <w:rPr>
                <w:spacing w:val="-10"/>
                <w:w w:val="105"/>
                <w:sz w:val="17"/>
              </w:rPr>
              <w:t xml:space="preserve"> </w:t>
            </w:r>
            <w:r>
              <w:rPr>
                <w:w w:val="105"/>
                <w:sz w:val="17"/>
              </w:rPr>
              <w:t>be able</w:t>
            </w:r>
            <w:r>
              <w:rPr>
                <w:spacing w:val="-6"/>
                <w:w w:val="105"/>
                <w:sz w:val="17"/>
              </w:rPr>
              <w:t xml:space="preserve"> </w:t>
            </w:r>
            <w:r>
              <w:rPr>
                <w:w w:val="105"/>
                <w:sz w:val="17"/>
              </w:rPr>
              <w:t>to</w:t>
            </w:r>
            <w:r>
              <w:rPr>
                <w:spacing w:val="-5"/>
                <w:w w:val="105"/>
                <w:sz w:val="17"/>
              </w:rPr>
              <w:t xml:space="preserve"> </w:t>
            </w:r>
            <w:r>
              <w:rPr>
                <w:w w:val="105"/>
                <w:sz w:val="17"/>
              </w:rPr>
              <w:t>demonstrate</w:t>
            </w:r>
            <w:r>
              <w:rPr>
                <w:spacing w:val="-4"/>
                <w:w w:val="105"/>
                <w:sz w:val="17"/>
              </w:rPr>
              <w:t xml:space="preserve"> </w:t>
            </w:r>
            <w:r>
              <w:rPr>
                <w:w w:val="105"/>
                <w:sz w:val="17"/>
              </w:rPr>
              <w:t>a</w:t>
            </w:r>
            <w:r>
              <w:rPr>
                <w:spacing w:val="-5"/>
                <w:w w:val="105"/>
                <w:sz w:val="17"/>
              </w:rPr>
              <w:t xml:space="preserve"> </w:t>
            </w:r>
            <w:r>
              <w:rPr>
                <w:w w:val="105"/>
                <w:sz w:val="17"/>
              </w:rPr>
              <w:t>basic</w:t>
            </w:r>
            <w:r>
              <w:rPr>
                <w:spacing w:val="-5"/>
                <w:w w:val="105"/>
                <w:sz w:val="17"/>
              </w:rPr>
              <w:t xml:space="preserve"> </w:t>
            </w:r>
            <w:r>
              <w:rPr>
                <w:w w:val="105"/>
                <w:sz w:val="17"/>
              </w:rPr>
              <w:t>knowledge</w:t>
            </w:r>
            <w:r>
              <w:rPr>
                <w:spacing w:val="-5"/>
                <w:w w:val="105"/>
                <w:sz w:val="17"/>
              </w:rPr>
              <w:t xml:space="preserve"> </w:t>
            </w:r>
            <w:r>
              <w:rPr>
                <w:w w:val="105"/>
                <w:sz w:val="17"/>
              </w:rPr>
              <w:t>of</w:t>
            </w:r>
            <w:r>
              <w:rPr>
                <w:spacing w:val="-5"/>
                <w:w w:val="105"/>
                <w:sz w:val="17"/>
              </w:rPr>
              <w:t xml:space="preserve"> </w:t>
            </w:r>
            <w:r>
              <w:rPr>
                <w:w w:val="105"/>
                <w:sz w:val="17"/>
              </w:rPr>
              <w:t>the</w:t>
            </w:r>
            <w:r>
              <w:rPr>
                <w:spacing w:val="-5"/>
                <w:w w:val="105"/>
                <w:sz w:val="17"/>
              </w:rPr>
              <w:t xml:space="preserve"> </w:t>
            </w:r>
            <w:r>
              <w:rPr>
                <w:spacing w:val="-2"/>
                <w:w w:val="105"/>
                <w:sz w:val="17"/>
              </w:rPr>
              <w:t>science</w:t>
            </w:r>
            <w:r w:rsidR="009A4B94">
              <w:rPr>
                <w:spacing w:val="-2"/>
                <w:w w:val="105"/>
                <w:sz w:val="17"/>
              </w:rPr>
              <w:t xml:space="preserve"> </w:t>
            </w:r>
            <w:r>
              <w:rPr>
                <w:w w:val="105"/>
                <w:sz w:val="17"/>
              </w:rPr>
              <w:t>of</w:t>
            </w:r>
            <w:r>
              <w:rPr>
                <w:spacing w:val="-3"/>
                <w:w w:val="105"/>
                <w:sz w:val="17"/>
              </w:rPr>
              <w:t xml:space="preserve"> </w:t>
            </w:r>
            <w:r>
              <w:rPr>
                <w:spacing w:val="-2"/>
                <w:w w:val="105"/>
                <w:sz w:val="17"/>
              </w:rPr>
              <w:t>psychology.</w:t>
            </w:r>
          </w:p>
        </w:tc>
        <w:tc>
          <w:tcPr>
            <w:tcW w:w="100" w:type="dxa"/>
          </w:tcPr>
          <w:p w:rsidR="0008203F" w:rsidRDefault="0008203F" w14:paraId="6043DF84" w14:textId="77777777">
            <w:pPr>
              <w:pStyle w:val="TableParagraph"/>
              <w:spacing w:line="240" w:lineRule="auto"/>
              <w:ind w:left="0"/>
              <w:rPr>
                <w:sz w:val="16"/>
              </w:rPr>
            </w:pPr>
          </w:p>
        </w:tc>
      </w:tr>
    </w:tbl>
    <w:p w:rsidR="00504CCB" w:rsidRDefault="00504CCB" w14:paraId="61122352" w14:textId="77777777">
      <w:pPr>
        <w:pStyle w:val="BodyText"/>
        <w:spacing w:before="62"/>
        <w:rPr>
          <w:b/>
        </w:rPr>
      </w:pPr>
    </w:p>
    <w:p w:rsidR="00504CCB" w:rsidRDefault="00103C2C" w14:paraId="0FE1E559" w14:textId="77777777">
      <w:pPr>
        <w:pStyle w:val="Heading4"/>
      </w:pPr>
      <w:bookmarkStart w:name="_bookmark35" w:id="33"/>
      <w:bookmarkEnd w:id="33"/>
      <w:r>
        <w:rPr>
          <w:w w:val="105"/>
        </w:rPr>
        <w:t>WBL</w:t>
      </w:r>
      <w:r>
        <w:rPr>
          <w:spacing w:val="-7"/>
          <w:w w:val="105"/>
        </w:rPr>
        <w:t xml:space="preserve"> </w:t>
      </w:r>
      <w:r>
        <w:rPr>
          <w:w w:val="105"/>
        </w:rPr>
        <w:t>111</w:t>
      </w:r>
      <w:r>
        <w:rPr>
          <w:spacing w:val="-5"/>
          <w:w w:val="105"/>
        </w:rPr>
        <w:t xml:space="preserve"> </w:t>
      </w:r>
      <w:r>
        <w:rPr>
          <w:w w:val="105"/>
        </w:rPr>
        <w:t>Work-Based</w:t>
      </w:r>
      <w:r>
        <w:rPr>
          <w:spacing w:val="-7"/>
          <w:w w:val="105"/>
        </w:rPr>
        <w:t xml:space="preserve"> </w:t>
      </w:r>
      <w:r>
        <w:rPr>
          <w:w w:val="105"/>
        </w:rPr>
        <w:t>Learning</w:t>
      </w:r>
      <w:r>
        <w:rPr>
          <w:spacing w:val="-5"/>
          <w:w w:val="105"/>
        </w:rPr>
        <w:t xml:space="preserve"> </w:t>
      </w:r>
      <w:r>
        <w:rPr>
          <w:spacing w:val="-12"/>
          <w:w w:val="105"/>
        </w:rPr>
        <w:t>I</w:t>
      </w:r>
    </w:p>
    <w:p w:rsidR="00504CCB" w:rsidRDefault="00504CCB" w14:paraId="682831AA" w14:textId="77777777">
      <w:pPr>
        <w:pStyle w:val="BodyText"/>
        <w:spacing w:before="24"/>
        <w:rPr>
          <w:b/>
          <w:sz w:val="20"/>
        </w:rPr>
      </w:pPr>
    </w:p>
    <w:tbl>
      <w:tblPr>
        <w:tblW w:w="0" w:type="auto"/>
        <w:tblInd w:w="466" w:type="dxa"/>
        <w:tblLayout w:type="fixed"/>
        <w:tblCellMar>
          <w:left w:w="0" w:type="dxa"/>
          <w:right w:w="0" w:type="dxa"/>
        </w:tblCellMar>
        <w:tblLook w:val="01E0" w:firstRow="1" w:lastRow="1" w:firstColumn="1" w:lastColumn="1" w:noHBand="0" w:noVBand="0"/>
      </w:tblPr>
      <w:tblGrid>
        <w:gridCol w:w="519"/>
        <w:gridCol w:w="251"/>
        <w:gridCol w:w="434"/>
        <w:gridCol w:w="247"/>
        <w:gridCol w:w="721"/>
        <w:gridCol w:w="245"/>
        <w:gridCol w:w="559"/>
        <w:gridCol w:w="246"/>
        <w:gridCol w:w="607"/>
        <w:gridCol w:w="224"/>
      </w:tblGrid>
      <w:tr w:rsidR="00504CCB" w14:paraId="22527F90" w14:textId="77777777">
        <w:trPr>
          <w:trHeight w:val="196"/>
        </w:trPr>
        <w:tc>
          <w:tcPr>
            <w:tcW w:w="519" w:type="dxa"/>
          </w:tcPr>
          <w:p w:rsidR="00504CCB" w:rsidRDefault="00103C2C" w14:paraId="690638A6" w14:textId="77777777">
            <w:pPr>
              <w:pStyle w:val="TableParagraph"/>
              <w:spacing w:line="177" w:lineRule="exact"/>
              <w:ind w:left="50"/>
              <w:rPr>
                <w:sz w:val="17"/>
              </w:rPr>
            </w:pPr>
            <w:r>
              <w:rPr>
                <w:spacing w:val="-2"/>
                <w:w w:val="105"/>
                <w:sz w:val="17"/>
              </w:rPr>
              <w:t>Class</w:t>
            </w:r>
          </w:p>
        </w:tc>
        <w:tc>
          <w:tcPr>
            <w:tcW w:w="251" w:type="dxa"/>
          </w:tcPr>
          <w:p w:rsidR="00504CCB" w:rsidRDefault="00103C2C" w14:paraId="2EB815BE" w14:textId="77777777">
            <w:pPr>
              <w:pStyle w:val="TableParagraph"/>
              <w:spacing w:line="177" w:lineRule="exact"/>
              <w:ind w:left="83"/>
              <w:rPr>
                <w:sz w:val="17"/>
              </w:rPr>
            </w:pPr>
            <w:r>
              <w:rPr>
                <w:spacing w:val="-10"/>
                <w:w w:val="105"/>
                <w:sz w:val="17"/>
              </w:rPr>
              <w:t>0</w:t>
            </w:r>
          </w:p>
        </w:tc>
        <w:tc>
          <w:tcPr>
            <w:tcW w:w="434" w:type="dxa"/>
          </w:tcPr>
          <w:p w:rsidR="00504CCB" w:rsidRDefault="00103C2C" w14:paraId="6726E0E7" w14:textId="77777777">
            <w:pPr>
              <w:pStyle w:val="TableParagraph"/>
              <w:spacing w:line="177" w:lineRule="exact"/>
              <w:ind w:left="77"/>
              <w:rPr>
                <w:sz w:val="17"/>
              </w:rPr>
            </w:pPr>
            <w:r>
              <w:rPr>
                <w:spacing w:val="-5"/>
                <w:w w:val="105"/>
                <w:sz w:val="17"/>
              </w:rPr>
              <w:t>Lab</w:t>
            </w:r>
          </w:p>
        </w:tc>
        <w:tc>
          <w:tcPr>
            <w:tcW w:w="247" w:type="dxa"/>
          </w:tcPr>
          <w:p w:rsidR="00504CCB" w:rsidRDefault="00103C2C" w14:paraId="598EF7AD" w14:textId="77777777">
            <w:pPr>
              <w:pStyle w:val="TableParagraph"/>
              <w:spacing w:line="177" w:lineRule="exact"/>
              <w:ind w:left="79"/>
              <w:rPr>
                <w:sz w:val="17"/>
              </w:rPr>
            </w:pPr>
            <w:r>
              <w:rPr>
                <w:spacing w:val="-10"/>
                <w:w w:val="105"/>
                <w:sz w:val="17"/>
              </w:rPr>
              <w:t>0</w:t>
            </w:r>
          </w:p>
        </w:tc>
        <w:tc>
          <w:tcPr>
            <w:tcW w:w="721" w:type="dxa"/>
          </w:tcPr>
          <w:p w:rsidR="00504CCB" w:rsidRDefault="00103C2C" w14:paraId="5CC0880E" w14:textId="77777777">
            <w:pPr>
              <w:pStyle w:val="TableParagraph"/>
              <w:spacing w:line="177" w:lineRule="exact"/>
              <w:ind w:left="75"/>
              <w:rPr>
                <w:sz w:val="17"/>
              </w:rPr>
            </w:pPr>
            <w:r>
              <w:rPr>
                <w:spacing w:val="-2"/>
                <w:w w:val="105"/>
                <w:sz w:val="17"/>
              </w:rPr>
              <w:t>Clinical</w:t>
            </w:r>
          </w:p>
        </w:tc>
        <w:tc>
          <w:tcPr>
            <w:tcW w:w="245" w:type="dxa"/>
          </w:tcPr>
          <w:p w:rsidR="00504CCB" w:rsidRDefault="00103C2C" w14:paraId="6130639D" w14:textId="77777777">
            <w:pPr>
              <w:pStyle w:val="TableParagraph"/>
              <w:spacing w:line="177" w:lineRule="exact"/>
              <w:rPr>
                <w:sz w:val="17"/>
              </w:rPr>
            </w:pPr>
            <w:r>
              <w:rPr>
                <w:spacing w:val="-10"/>
                <w:w w:val="105"/>
                <w:sz w:val="17"/>
              </w:rPr>
              <w:t>0</w:t>
            </w:r>
          </w:p>
        </w:tc>
        <w:tc>
          <w:tcPr>
            <w:tcW w:w="559" w:type="dxa"/>
          </w:tcPr>
          <w:p w:rsidR="00504CCB" w:rsidRDefault="00103C2C" w14:paraId="186A78C5" w14:textId="77777777">
            <w:pPr>
              <w:pStyle w:val="TableParagraph"/>
              <w:spacing w:line="177" w:lineRule="exact"/>
              <w:ind w:left="71"/>
              <w:rPr>
                <w:sz w:val="17"/>
              </w:rPr>
            </w:pPr>
            <w:r>
              <w:rPr>
                <w:spacing w:val="-4"/>
                <w:w w:val="105"/>
                <w:sz w:val="17"/>
              </w:rPr>
              <w:t>Work</w:t>
            </w:r>
          </w:p>
        </w:tc>
        <w:tc>
          <w:tcPr>
            <w:tcW w:w="246" w:type="dxa"/>
          </w:tcPr>
          <w:p w:rsidR="00504CCB" w:rsidRDefault="00103C2C" w14:paraId="47A7E546" w14:textId="77777777">
            <w:pPr>
              <w:pStyle w:val="TableParagraph"/>
              <w:spacing w:line="177" w:lineRule="exact"/>
              <w:ind w:left="75"/>
              <w:rPr>
                <w:sz w:val="17"/>
              </w:rPr>
            </w:pPr>
            <w:r>
              <w:rPr>
                <w:spacing w:val="-10"/>
                <w:w w:val="105"/>
                <w:sz w:val="17"/>
              </w:rPr>
              <w:t>0</w:t>
            </w:r>
          </w:p>
        </w:tc>
        <w:tc>
          <w:tcPr>
            <w:tcW w:w="607" w:type="dxa"/>
          </w:tcPr>
          <w:p w:rsidR="00504CCB" w:rsidRDefault="00103C2C" w14:paraId="0F1381C1" w14:textId="77777777">
            <w:pPr>
              <w:pStyle w:val="TableParagraph"/>
              <w:spacing w:line="177" w:lineRule="exact"/>
              <w:ind w:left="73"/>
              <w:rPr>
                <w:sz w:val="17"/>
              </w:rPr>
            </w:pPr>
            <w:r>
              <w:rPr>
                <w:spacing w:val="-2"/>
                <w:w w:val="105"/>
                <w:sz w:val="17"/>
              </w:rPr>
              <w:t>Credit</w:t>
            </w:r>
          </w:p>
        </w:tc>
        <w:tc>
          <w:tcPr>
            <w:tcW w:w="224" w:type="dxa"/>
          </w:tcPr>
          <w:p w:rsidR="00504CCB" w:rsidRDefault="00103C2C" w14:paraId="7A657BFD" w14:textId="77777777">
            <w:pPr>
              <w:pStyle w:val="TableParagraph"/>
              <w:spacing w:line="177" w:lineRule="exact"/>
              <w:ind w:left="80"/>
              <w:rPr>
                <w:sz w:val="17"/>
              </w:rPr>
            </w:pPr>
            <w:r>
              <w:rPr>
                <w:spacing w:val="-10"/>
                <w:w w:val="105"/>
                <w:sz w:val="17"/>
              </w:rPr>
              <w:t>1</w:t>
            </w:r>
          </w:p>
        </w:tc>
      </w:tr>
    </w:tbl>
    <w:p w:rsidR="00504CCB" w:rsidP="009A4B94" w:rsidRDefault="00103C2C" w14:paraId="51F48B75" w14:textId="77777777">
      <w:pPr>
        <w:pStyle w:val="BodyText"/>
        <w:spacing w:before="49" w:line="252" w:lineRule="auto"/>
        <w:ind w:left="441" w:right="720"/>
      </w:pPr>
      <w:r>
        <w:rPr>
          <w:w w:val="105"/>
        </w:rPr>
        <w:t>This</w:t>
      </w:r>
      <w:r>
        <w:rPr>
          <w:spacing w:val="-4"/>
          <w:w w:val="105"/>
        </w:rPr>
        <w:t xml:space="preserve"> </w:t>
      </w:r>
      <w:r>
        <w:rPr>
          <w:w w:val="105"/>
        </w:rPr>
        <w:t>course</w:t>
      </w:r>
      <w:r>
        <w:rPr>
          <w:spacing w:val="-5"/>
          <w:w w:val="105"/>
        </w:rPr>
        <w:t xml:space="preserve"> </w:t>
      </w:r>
      <w:r>
        <w:rPr>
          <w:w w:val="105"/>
        </w:rPr>
        <w:t>provides</w:t>
      </w:r>
      <w:r>
        <w:rPr>
          <w:spacing w:val="-4"/>
          <w:w w:val="105"/>
        </w:rPr>
        <w:t xml:space="preserve"> </w:t>
      </w:r>
      <w:r>
        <w:rPr>
          <w:w w:val="105"/>
        </w:rPr>
        <w:t>a</w:t>
      </w:r>
      <w:r>
        <w:rPr>
          <w:spacing w:val="-5"/>
          <w:w w:val="105"/>
        </w:rPr>
        <w:t xml:space="preserve"> </w:t>
      </w:r>
      <w:r>
        <w:rPr>
          <w:w w:val="105"/>
        </w:rPr>
        <w:t>work-based</w:t>
      </w:r>
      <w:r>
        <w:rPr>
          <w:spacing w:val="-5"/>
          <w:w w:val="105"/>
        </w:rPr>
        <w:t xml:space="preserve"> </w:t>
      </w:r>
      <w:r>
        <w:rPr>
          <w:w w:val="105"/>
        </w:rPr>
        <w:t>learning</w:t>
      </w:r>
      <w:r>
        <w:rPr>
          <w:spacing w:val="-6"/>
          <w:w w:val="105"/>
        </w:rPr>
        <w:t xml:space="preserve"> </w:t>
      </w:r>
      <w:r>
        <w:rPr>
          <w:w w:val="105"/>
        </w:rPr>
        <w:t>experience</w:t>
      </w:r>
      <w:r>
        <w:rPr>
          <w:spacing w:val="-5"/>
          <w:w w:val="105"/>
        </w:rPr>
        <w:t xml:space="preserve"> </w:t>
      </w:r>
      <w:r>
        <w:rPr>
          <w:w w:val="105"/>
        </w:rPr>
        <w:t>with</w:t>
      </w:r>
      <w:r>
        <w:rPr>
          <w:spacing w:val="-5"/>
          <w:w w:val="105"/>
        </w:rPr>
        <w:t xml:space="preserve"> </w:t>
      </w:r>
      <w:r>
        <w:rPr>
          <w:w w:val="105"/>
        </w:rPr>
        <w:t>a</w:t>
      </w:r>
      <w:r>
        <w:rPr>
          <w:spacing w:val="-4"/>
          <w:w w:val="105"/>
        </w:rPr>
        <w:t xml:space="preserve"> </w:t>
      </w:r>
      <w:r>
        <w:rPr>
          <w:w w:val="105"/>
        </w:rPr>
        <w:t>college-approved</w:t>
      </w:r>
      <w:r>
        <w:rPr>
          <w:spacing w:val="-5"/>
          <w:w w:val="105"/>
        </w:rPr>
        <w:t xml:space="preserve"> </w:t>
      </w:r>
      <w:r>
        <w:rPr>
          <w:w w:val="105"/>
        </w:rPr>
        <w:t>employer</w:t>
      </w:r>
      <w:r>
        <w:rPr>
          <w:spacing w:val="-5"/>
          <w:w w:val="105"/>
        </w:rPr>
        <w:t xml:space="preserve"> </w:t>
      </w:r>
      <w:r>
        <w:rPr>
          <w:w w:val="105"/>
        </w:rPr>
        <w:t>in</w:t>
      </w:r>
      <w:r>
        <w:rPr>
          <w:spacing w:val="-5"/>
          <w:w w:val="105"/>
        </w:rPr>
        <w:t xml:space="preserve"> </w:t>
      </w:r>
      <w:r>
        <w:rPr>
          <w:w w:val="105"/>
        </w:rPr>
        <w:t>an</w:t>
      </w:r>
      <w:r>
        <w:rPr>
          <w:spacing w:val="-4"/>
          <w:w w:val="105"/>
        </w:rPr>
        <w:t xml:space="preserve"> </w:t>
      </w:r>
      <w:r>
        <w:rPr>
          <w:w w:val="105"/>
        </w:rPr>
        <w:t>area related</w:t>
      </w:r>
      <w:r>
        <w:rPr>
          <w:spacing w:val="-4"/>
          <w:w w:val="105"/>
        </w:rPr>
        <w:t xml:space="preserve"> </w:t>
      </w:r>
      <w:r>
        <w:rPr>
          <w:w w:val="105"/>
        </w:rPr>
        <w:t>to</w:t>
      </w:r>
      <w:r>
        <w:rPr>
          <w:spacing w:val="-4"/>
          <w:w w:val="105"/>
        </w:rPr>
        <w:t xml:space="preserve"> </w:t>
      </w:r>
      <w:r>
        <w:rPr>
          <w:w w:val="105"/>
        </w:rPr>
        <w:t>the</w:t>
      </w:r>
      <w:r>
        <w:rPr>
          <w:spacing w:val="-4"/>
          <w:w w:val="105"/>
        </w:rPr>
        <w:t xml:space="preserve"> </w:t>
      </w:r>
      <w:r>
        <w:rPr>
          <w:w w:val="105"/>
        </w:rPr>
        <w:t>student’s</w:t>
      </w:r>
      <w:r>
        <w:rPr>
          <w:spacing w:val="-3"/>
          <w:w w:val="105"/>
        </w:rPr>
        <w:t xml:space="preserve"> </w:t>
      </w:r>
      <w:r>
        <w:rPr>
          <w:w w:val="105"/>
        </w:rPr>
        <w:t>program</w:t>
      </w:r>
      <w:r>
        <w:rPr>
          <w:spacing w:val="-4"/>
          <w:w w:val="105"/>
        </w:rPr>
        <w:t xml:space="preserve"> </w:t>
      </w:r>
      <w:r>
        <w:rPr>
          <w:w w:val="105"/>
        </w:rPr>
        <w:t>of</w:t>
      </w:r>
      <w:r>
        <w:rPr>
          <w:spacing w:val="-4"/>
          <w:w w:val="105"/>
        </w:rPr>
        <w:t xml:space="preserve"> </w:t>
      </w:r>
      <w:r>
        <w:rPr>
          <w:w w:val="105"/>
        </w:rPr>
        <w:t>study.</w:t>
      </w:r>
      <w:r>
        <w:rPr>
          <w:spacing w:val="-4"/>
          <w:w w:val="105"/>
        </w:rPr>
        <w:t xml:space="preserve"> </w:t>
      </w:r>
      <w:r>
        <w:rPr>
          <w:w w:val="105"/>
        </w:rPr>
        <w:t>Emphasis</w:t>
      </w:r>
      <w:r>
        <w:rPr>
          <w:spacing w:val="-3"/>
          <w:w w:val="105"/>
        </w:rPr>
        <w:t xml:space="preserve"> </w:t>
      </w:r>
      <w:r>
        <w:rPr>
          <w:w w:val="105"/>
        </w:rPr>
        <w:t>is</w:t>
      </w:r>
      <w:r>
        <w:rPr>
          <w:spacing w:val="-4"/>
          <w:w w:val="105"/>
        </w:rPr>
        <w:t xml:space="preserve"> </w:t>
      </w:r>
      <w:r>
        <w:rPr>
          <w:w w:val="105"/>
        </w:rPr>
        <w:t>placed</w:t>
      </w:r>
      <w:r>
        <w:rPr>
          <w:spacing w:val="-4"/>
          <w:w w:val="105"/>
        </w:rPr>
        <w:t xml:space="preserve"> </w:t>
      </w:r>
      <w:r>
        <w:rPr>
          <w:w w:val="105"/>
        </w:rPr>
        <w:t>on</w:t>
      </w:r>
      <w:r>
        <w:rPr>
          <w:spacing w:val="-4"/>
          <w:w w:val="105"/>
        </w:rPr>
        <w:t xml:space="preserve"> </w:t>
      </w:r>
      <w:r>
        <w:rPr>
          <w:w w:val="105"/>
        </w:rPr>
        <w:t>integrating</w:t>
      </w:r>
      <w:r>
        <w:rPr>
          <w:spacing w:val="-4"/>
          <w:w w:val="105"/>
        </w:rPr>
        <w:t xml:space="preserve"> </w:t>
      </w:r>
      <w:r>
        <w:rPr>
          <w:w w:val="105"/>
        </w:rPr>
        <w:t>classroom</w:t>
      </w:r>
      <w:r>
        <w:rPr>
          <w:spacing w:val="-3"/>
          <w:w w:val="105"/>
        </w:rPr>
        <w:t xml:space="preserve"> </w:t>
      </w:r>
      <w:r>
        <w:rPr>
          <w:w w:val="105"/>
        </w:rPr>
        <w:t>learning</w:t>
      </w:r>
      <w:r>
        <w:rPr>
          <w:spacing w:val="-5"/>
          <w:w w:val="105"/>
        </w:rPr>
        <w:t xml:space="preserve"> </w:t>
      </w:r>
      <w:r>
        <w:rPr>
          <w:w w:val="105"/>
        </w:rPr>
        <w:t>with related work experience. Upon completion, students should be able to evaluate career selection, demonstrate employability skills, and satisfactorily perform work-related competencies.</w:t>
      </w:r>
    </w:p>
    <w:p w:rsidR="00504CCB" w:rsidRDefault="00504CCB" w14:paraId="2D96E0AC" w14:textId="77777777">
      <w:pPr>
        <w:pStyle w:val="BodyText"/>
        <w:spacing w:before="7"/>
      </w:pPr>
    </w:p>
    <w:p w:rsidR="00504CCB" w:rsidRDefault="00103C2C" w14:paraId="1035DFCF" w14:textId="77777777">
      <w:pPr>
        <w:pStyle w:val="Heading4"/>
      </w:pPr>
      <w:bookmarkStart w:name="_bookmark36" w:id="34"/>
      <w:bookmarkEnd w:id="34"/>
      <w:r>
        <w:rPr>
          <w:w w:val="105"/>
        </w:rPr>
        <w:t>WBL</w:t>
      </w:r>
      <w:r>
        <w:rPr>
          <w:spacing w:val="-7"/>
          <w:w w:val="105"/>
        </w:rPr>
        <w:t xml:space="preserve"> </w:t>
      </w:r>
      <w:r>
        <w:rPr>
          <w:w w:val="105"/>
        </w:rPr>
        <w:t>115</w:t>
      </w:r>
      <w:r>
        <w:rPr>
          <w:spacing w:val="-5"/>
          <w:w w:val="105"/>
        </w:rPr>
        <w:t xml:space="preserve"> </w:t>
      </w:r>
      <w:r>
        <w:rPr>
          <w:w w:val="105"/>
        </w:rPr>
        <w:t>Work-Based</w:t>
      </w:r>
      <w:r>
        <w:rPr>
          <w:spacing w:val="-7"/>
          <w:w w:val="105"/>
        </w:rPr>
        <w:t xml:space="preserve"> </w:t>
      </w:r>
      <w:r>
        <w:rPr>
          <w:w w:val="105"/>
        </w:rPr>
        <w:t>Learning</w:t>
      </w:r>
      <w:r>
        <w:rPr>
          <w:spacing w:val="-5"/>
          <w:w w:val="105"/>
        </w:rPr>
        <w:t xml:space="preserve"> </w:t>
      </w:r>
      <w:r>
        <w:rPr>
          <w:w w:val="105"/>
        </w:rPr>
        <w:t>Seminar</w:t>
      </w:r>
      <w:r>
        <w:rPr>
          <w:spacing w:val="-6"/>
          <w:w w:val="105"/>
        </w:rPr>
        <w:t xml:space="preserve"> </w:t>
      </w:r>
      <w:r>
        <w:rPr>
          <w:spacing w:val="-10"/>
          <w:w w:val="105"/>
        </w:rPr>
        <w:t>I</w:t>
      </w:r>
    </w:p>
    <w:p w:rsidR="00504CCB" w:rsidRDefault="00504CCB" w14:paraId="7DD7B9F3" w14:textId="77777777">
      <w:pPr>
        <w:pStyle w:val="BodyText"/>
        <w:spacing w:before="23" w:after="1"/>
        <w:rPr>
          <w:b/>
          <w:sz w:val="20"/>
        </w:rPr>
      </w:pPr>
    </w:p>
    <w:tbl>
      <w:tblPr>
        <w:tblW w:w="0" w:type="auto"/>
        <w:tblInd w:w="466" w:type="dxa"/>
        <w:tblLayout w:type="fixed"/>
        <w:tblCellMar>
          <w:left w:w="0" w:type="dxa"/>
          <w:right w:w="0" w:type="dxa"/>
        </w:tblCellMar>
        <w:tblLook w:val="01E0" w:firstRow="1" w:lastRow="1" w:firstColumn="1" w:lastColumn="1" w:noHBand="0" w:noVBand="0"/>
      </w:tblPr>
      <w:tblGrid>
        <w:gridCol w:w="519"/>
        <w:gridCol w:w="251"/>
        <w:gridCol w:w="434"/>
        <w:gridCol w:w="247"/>
        <w:gridCol w:w="721"/>
        <w:gridCol w:w="245"/>
        <w:gridCol w:w="559"/>
        <w:gridCol w:w="246"/>
        <w:gridCol w:w="607"/>
        <w:gridCol w:w="224"/>
      </w:tblGrid>
      <w:tr w:rsidR="00504CCB" w14:paraId="6F19B888" w14:textId="77777777">
        <w:trPr>
          <w:trHeight w:val="196"/>
        </w:trPr>
        <w:tc>
          <w:tcPr>
            <w:tcW w:w="519" w:type="dxa"/>
          </w:tcPr>
          <w:p w:rsidR="00504CCB" w:rsidRDefault="00103C2C" w14:paraId="5805907E" w14:textId="77777777">
            <w:pPr>
              <w:pStyle w:val="TableParagraph"/>
              <w:spacing w:line="177" w:lineRule="exact"/>
              <w:ind w:left="50"/>
              <w:rPr>
                <w:sz w:val="17"/>
              </w:rPr>
            </w:pPr>
            <w:r>
              <w:rPr>
                <w:spacing w:val="-2"/>
                <w:w w:val="105"/>
                <w:sz w:val="17"/>
              </w:rPr>
              <w:t>Class</w:t>
            </w:r>
          </w:p>
        </w:tc>
        <w:tc>
          <w:tcPr>
            <w:tcW w:w="251" w:type="dxa"/>
          </w:tcPr>
          <w:p w:rsidR="00504CCB" w:rsidRDefault="00103C2C" w14:paraId="68851D4B" w14:textId="77777777">
            <w:pPr>
              <w:pStyle w:val="TableParagraph"/>
              <w:spacing w:line="177" w:lineRule="exact"/>
              <w:ind w:left="83"/>
              <w:rPr>
                <w:sz w:val="17"/>
              </w:rPr>
            </w:pPr>
            <w:r>
              <w:rPr>
                <w:spacing w:val="-10"/>
                <w:w w:val="105"/>
                <w:sz w:val="17"/>
              </w:rPr>
              <w:t>0</w:t>
            </w:r>
          </w:p>
        </w:tc>
        <w:tc>
          <w:tcPr>
            <w:tcW w:w="434" w:type="dxa"/>
          </w:tcPr>
          <w:p w:rsidR="00504CCB" w:rsidRDefault="00103C2C" w14:paraId="55C1B92F" w14:textId="77777777">
            <w:pPr>
              <w:pStyle w:val="TableParagraph"/>
              <w:spacing w:line="177" w:lineRule="exact"/>
              <w:ind w:left="77"/>
              <w:rPr>
                <w:sz w:val="17"/>
              </w:rPr>
            </w:pPr>
            <w:r>
              <w:rPr>
                <w:spacing w:val="-5"/>
                <w:w w:val="105"/>
                <w:sz w:val="17"/>
              </w:rPr>
              <w:t>Lab</w:t>
            </w:r>
          </w:p>
        </w:tc>
        <w:tc>
          <w:tcPr>
            <w:tcW w:w="247" w:type="dxa"/>
          </w:tcPr>
          <w:p w:rsidR="00504CCB" w:rsidRDefault="00103C2C" w14:paraId="03EA3258" w14:textId="77777777">
            <w:pPr>
              <w:pStyle w:val="TableParagraph"/>
              <w:spacing w:line="177" w:lineRule="exact"/>
              <w:ind w:left="79"/>
              <w:rPr>
                <w:sz w:val="17"/>
              </w:rPr>
            </w:pPr>
            <w:r>
              <w:rPr>
                <w:spacing w:val="-10"/>
                <w:w w:val="105"/>
                <w:sz w:val="17"/>
              </w:rPr>
              <w:t>0</w:t>
            </w:r>
          </w:p>
        </w:tc>
        <w:tc>
          <w:tcPr>
            <w:tcW w:w="721" w:type="dxa"/>
          </w:tcPr>
          <w:p w:rsidR="00504CCB" w:rsidRDefault="00103C2C" w14:paraId="4A9A0D85" w14:textId="77777777">
            <w:pPr>
              <w:pStyle w:val="TableParagraph"/>
              <w:spacing w:line="177" w:lineRule="exact"/>
              <w:ind w:left="75"/>
              <w:rPr>
                <w:sz w:val="17"/>
              </w:rPr>
            </w:pPr>
            <w:r>
              <w:rPr>
                <w:spacing w:val="-2"/>
                <w:w w:val="105"/>
                <w:sz w:val="17"/>
              </w:rPr>
              <w:t>Clinical</w:t>
            </w:r>
          </w:p>
        </w:tc>
        <w:tc>
          <w:tcPr>
            <w:tcW w:w="245" w:type="dxa"/>
          </w:tcPr>
          <w:p w:rsidR="00504CCB" w:rsidRDefault="00103C2C" w14:paraId="13057FF6" w14:textId="77777777">
            <w:pPr>
              <w:pStyle w:val="TableParagraph"/>
              <w:spacing w:line="177" w:lineRule="exact"/>
              <w:rPr>
                <w:sz w:val="17"/>
              </w:rPr>
            </w:pPr>
            <w:r>
              <w:rPr>
                <w:spacing w:val="-10"/>
                <w:w w:val="105"/>
                <w:sz w:val="17"/>
              </w:rPr>
              <w:t>0</w:t>
            </w:r>
          </w:p>
        </w:tc>
        <w:tc>
          <w:tcPr>
            <w:tcW w:w="559" w:type="dxa"/>
          </w:tcPr>
          <w:p w:rsidR="00504CCB" w:rsidRDefault="00103C2C" w14:paraId="550AAF45" w14:textId="77777777">
            <w:pPr>
              <w:pStyle w:val="TableParagraph"/>
              <w:spacing w:line="177" w:lineRule="exact"/>
              <w:ind w:left="71"/>
              <w:rPr>
                <w:sz w:val="17"/>
              </w:rPr>
            </w:pPr>
            <w:r>
              <w:rPr>
                <w:spacing w:val="-4"/>
                <w:w w:val="105"/>
                <w:sz w:val="17"/>
              </w:rPr>
              <w:t>Work</w:t>
            </w:r>
          </w:p>
        </w:tc>
        <w:tc>
          <w:tcPr>
            <w:tcW w:w="246" w:type="dxa"/>
          </w:tcPr>
          <w:p w:rsidR="00504CCB" w:rsidRDefault="00103C2C" w14:paraId="15F2DF08" w14:textId="77777777">
            <w:pPr>
              <w:pStyle w:val="TableParagraph"/>
              <w:spacing w:line="177" w:lineRule="exact"/>
              <w:ind w:left="75"/>
              <w:rPr>
                <w:sz w:val="17"/>
              </w:rPr>
            </w:pPr>
            <w:r>
              <w:rPr>
                <w:spacing w:val="-10"/>
                <w:w w:val="105"/>
                <w:sz w:val="17"/>
              </w:rPr>
              <w:t>0</w:t>
            </w:r>
          </w:p>
        </w:tc>
        <w:tc>
          <w:tcPr>
            <w:tcW w:w="607" w:type="dxa"/>
          </w:tcPr>
          <w:p w:rsidR="00504CCB" w:rsidRDefault="00103C2C" w14:paraId="2162FE24" w14:textId="77777777">
            <w:pPr>
              <w:pStyle w:val="TableParagraph"/>
              <w:spacing w:line="177" w:lineRule="exact"/>
              <w:ind w:left="73"/>
              <w:rPr>
                <w:sz w:val="17"/>
              </w:rPr>
            </w:pPr>
            <w:r>
              <w:rPr>
                <w:spacing w:val="-2"/>
                <w:w w:val="105"/>
                <w:sz w:val="17"/>
              </w:rPr>
              <w:t>Credit</w:t>
            </w:r>
          </w:p>
        </w:tc>
        <w:tc>
          <w:tcPr>
            <w:tcW w:w="224" w:type="dxa"/>
          </w:tcPr>
          <w:p w:rsidR="00504CCB" w:rsidRDefault="00103C2C" w14:paraId="6DBC6273" w14:textId="77777777">
            <w:pPr>
              <w:pStyle w:val="TableParagraph"/>
              <w:spacing w:line="177" w:lineRule="exact"/>
              <w:ind w:left="80"/>
              <w:rPr>
                <w:sz w:val="17"/>
              </w:rPr>
            </w:pPr>
            <w:r>
              <w:rPr>
                <w:spacing w:val="-10"/>
                <w:w w:val="105"/>
                <w:sz w:val="17"/>
              </w:rPr>
              <w:t>1</w:t>
            </w:r>
          </w:p>
        </w:tc>
      </w:tr>
    </w:tbl>
    <w:p w:rsidR="00504CCB" w:rsidRDefault="00103C2C" w14:paraId="48C922D5" w14:textId="77777777">
      <w:pPr>
        <w:pStyle w:val="BodyText"/>
        <w:spacing w:before="47"/>
        <w:ind w:left="441"/>
      </w:pPr>
      <w:r>
        <w:rPr>
          <w:w w:val="105"/>
        </w:rPr>
        <w:t>This</w:t>
      </w:r>
      <w:r>
        <w:rPr>
          <w:spacing w:val="-5"/>
          <w:w w:val="105"/>
        </w:rPr>
        <w:t xml:space="preserve"> </w:t>
      </w:r>
      <w:r>
        <w:rPr>
          <w:w w:val="105"/>
        </w:rPr>
        <w:t>is</w:t>
      </w:r>
      <w:r>
        <w:rPr>
          <w:spacing w:val="-6"/>
          <w:w w:val="105"/>
        </w:rPr>
        <w:t xml:space="preserve"> </w:t>
      </w:r>
      <w:r>
        <w:rPr>
          <w:w w:val="105"/>
        </w:rPr>
        <w:t>a</w:t>
      </w:r>
      <w:r>
        <w:rPr>
          <w:spacing w:val="-5"/>
          <w:w w:val="105"/>
        </w:rPr>
        <w:t xml:space="preserve"> </w:t>
      </w:r>
      <w:r>
        <w:rPr>
          <w:w w:val="105"/>
        </w:rPr>
        <w:t>seminar</w:t>
      </w:r>
      <w:r>
        <w:rPr>
          <w:spacing w:val="-6"/>
          <w:w w:val="105"/>
        </w:rPr>
        <w:t xml:space="preserve"> </w:t>
      </w:r>
      <w:r>
        <w:rPr>
          <w:w w:val="105"/>
        </w:rPr>
        <w:t>course</w:t>
      </w:r>
      <w:r>
        <w:rPr>
          <w:spacing w:val="-4"/>
          <w:w w:val="105"/>
        </w:rPr>
        <w:t xml:space="preserve"> </w:t>
      </w:r>
      <w:r>
        <w:rPr>
          <w:w w:val="105"/>
        </w:rPr>
        <w:t>designed</w:t>
      </w:r>
      <w:r>
        <w:rPr>
          <w:spacing w:val="-6"/>
          <w:w w:val="105"/>
        </w:rPr>
        <w:t xml:space="preserve"> </w:t>
      </w:r>
      <w:r>
        <w:rPr>
          <w:w w:val="105"/>
        </w:rPr>
        <w:t>to</w:t>
      </w:r>
      <w:r>
        <w:rPr>
          <w:spacing w:val="-4"/>
          <w:w w:val="105"/>
        </w:rPr>
        <w:t xml:space="preserve"> </w:t>
      </w:r>
      <w:r>
        <w:rPr>
          <w:w w:val="105"/>
        </w:rPr>
        <w:t>enrich</w:t>
      </w:r>
      <w:r>
        <w:rPr>
          <w:spacing w:val="-6"/>
          <w:w w:val="105"/>
        </w:rPr>
        <w:t xml:space="preserve"> </w:t>
      </w:r>
      <w:r>
        <w:rPr>
          <w:w w:val="105"/>
        </w:rPr>
        <w:t>the</w:t>
      </w:r>
      <w:r>
        <w:rPr>
          <w:spacing w:val="-6"/>
          <w:w w:val="105"/>
        </w:rPr>
        <w:t xml:space="preserve"> </w:t>
      </w:r>
      <w:r>
        <w:rPr>
          <w:w w:val="105"/>
        </w:rPr>
        <w:t>student’s</w:t>
      </w:r>
      <w:r>
        <w:rPr>
          <w:spacing w:val="-5"/>
          <w:w w:val="105"/>
        </w:rPr>
        <w:t xml:space="preserve"> </w:t>
      </w:r>
      <w:r>
        <w:rPr>
          <w:w w:val="105"/>
        </w:rPr>
        <w:t>work-based</w:t>
      </w:r>
      <w:r>
        <w:rPr>
          <w:spacing w:val="-5"/>
          <w:w w:val="105"/>
        </w:rPr>
        <w:t xml:space="preserve"> </w:t>
      </w:r>
      <w:r>
        <w:rPr>
          <w:w w:val="105"/>
        </w:rPr>
        <w:t>learning</w:t>
      </w:r>
      <w:r>
        <w:rPr>
          <w:spacing w:val="-7"/>
          <w:w w:val="105"/>
        </w:rPr>
        <w:t xml:space="preserve"> </w:t>
      </w:r>
      <w:r>
        <w:rPr>
          <w:spacing w:val="-2"/>
          <w:w w:val="105"/>
        </w:rPr>
        <w:t>experience.</w:t>
      </w:r>
    </w:p>
    <w:p w:rsidR="00504CCB" w:rsidRDefault="00504CCB" w14:paraId="674A0EBB" w14:textId="77777777">
      <w:pPr>
        <w:pStyle w:val="BodyText"/>
        <w:sectPr w:rsidR="00504CCB" w:rsidSect="00B722F1">
          <w:pgSz w:w="12240" w:h="15840" w:orient="portrait"/>
          <w:pgMar w:top="1440" w:right="1440" w:bottom="1440" w:left="1440" w:header="0" w:footer="2776" w:gutter="0"/>
          <w:cols w:space="720"/>
          <w:docGrid w:linePitch="299"/>
          <w:headerReference w:type="default" r:id="Rca769ce7d59d42b2"/>
        </w:sectPr>
      </w:pPr>
    </w:p>
    <w:p w:rsidR="00504CCB" w:rsidP="00096076" w:rsidRDefault="00103C2C" w14:paraId="452E69EB" w14:textId="77777777">
      <w:pPr>
        <w:pStyle w:val="Heading1"/>
        <w:ind w:left="720" w:right="720"/>
      </w:pPr>
      <w:bookmarkStart w:name="_bookmark37" w:id="35"/>
      <w:bookmarkEnd w:id="35"/>
      <w:r>
        <w:rPr>
          <w:spacing w:val="-2"/>
        </w:rPr>
        <w:t>REGULATIONS</w:t>
      </w:r>
      <w:r>
        <w:rPr>
          <w:spacing w:val="-3"/>
        </w:rPr>
        <w:t xml:space="preserve"> </w:t>
      </w:r>
      <w:r>
        <w:rPr>
          <w:spacing w:val="-2"/>
        </w:rPr>
        <w:t>AND</w:t>
      </w:r>
      <w:r>
        <w:t xml:space="preserve"> </w:t>
      </w:r>
      <w:r>
        <w:rPr>
          <w:spacing w:val="-2"/>
        </w:rPr>
        <w:t>PROCEDURES</w:t>
      </w:r>
    </w:p>
    <w:p w:rsidR="00504CCB" w:rsidP="00CE3D9A" w:rsidRDefault="00504CCB" w14:paraId="20A22B1F" w14:textId="77777777">
      <w:pPr>
        <w:pStyle w:val="BodyText"/>
        <w:ind w:left="720" w:right="720"/>
        <w:rPr>
          <w:b/>
          <w:sz w:val="21"/>
        </w:rPr>
      </w:pPr>
    </w:p>
    <w:p w:rsidR="00504CCB" w:rsidP="00CE3D9A" w:rsidRDefault="00103C2C" w14:paraId="085D1A6F" w14:textId="77777777">
      <w:pPr>
        <w:pStyle w:val="BodyText"/>
        <w:spacing w:line="252" w:lineRule="auto"/>
        <w:ind w:left="720" w:right="720" w:firstLine="534"/>
      </w:pPr>
      <w:r>
        <w:rPr>
          <w:w w:val="105"/>
        </w:rPr>
        <w:t>Students enrolled in the Vance-Granville Community</w:t>
      </w:r>
      <w:r>
        <w:rPr>
          <w:spacing w:val="-2"/>
          <w:w w:val="105"/>
        </w:rPr>
        <w:t xml:space="preserve"> </w:t>
      </w:r>
      <w:r>
        <w:rPr>
          <w:w w:val="105"/>
        </w:rPr>
        <w:t>College Histotechnology</w:t>
      </w:r>
      <w:r>
        <w:rPr>
          <w:spacing w:val="-1"/>
          <w:w w:val="105"/>
        </w:rPr>
        <w:t xml:space="preserve"> </w:t>
      </w:r>
      <w:r>
        <w:rPr>
          <w:w w:val="105"/>
        </w:rPr>
        <w:t>Program will be responsible for observing College rules and regulations as stated in the current college catalog, student handbook,</w:t>
      </w:r>
      <w:r>
        <w:rPr>
          <w:spacing w:val="-2"/>
          <w:w w:val="105"/>
        </w:rPr>
        <w:t xml:space="preserve"> </w:t>
      </w:r>
      <w:r>
        <w:rPr>
          <w:w w:val="105"/>
        </w:rPr>
        <w:t>and</w:t>
      </w:r>
      <w:r>
        <w:rPr>
          <w:spacing w:val="-2"/>
          <w:w w:val="105"/>
        </w:rPr>
        <w:t xml:space="preserve"> </w:t>
      </w:r>
      <w:r>
        <w:rPr>
          <w:w w:val="105"/>
        </w:rPr>
        <w:t>Code</w:t>
      </w:r>
      <w:r>
        <w:rPr>
          <w:spacing w:val="-2"/>
          <w:w w:val="105"/>
        </w:rPr>
        <w:t xml:space="preserve"> </w:t>
      </w:r>
      <w:r>
        <w:rPr>
          <w:w w:val="105"/>
        </w:rPr>
        <w:t>of Conduct.</w:t>
      </w:r>
      <w:r>
        <w:rPr>
          <w:spacing w:val="40"/>
          <w:w w:val="105"/>
        </w:rPr>
        <w:t xml:space="preserve"> </w:t>
      </w:r>
      <w:r>
        <w:rPr>
          <w:w w:val="105"/>
        </w:rPr>
        <w:t>In addition,</w:t>
      </w:r>
      <w:r>
        <w:rPr>
          <w:spacing w:val="-2"/>
          <w:w w:val="105"/>
        </w:rPr>
        <w:t xml:space="preserve"> </w:t>
      </w:r>
      <w:r>
        <w:rPr>
          <w:w w:val="105"/>
        </w:rPr>
        <w:t>the</w:t>
      </w:r>
      <w:r>
        <w:rPr>
          <w:spacing w:val="-2"/>
          <w:w w:val="105"/>
        </w:rPr>
        <w:t xml:space="preserve"> </w:t>
      </w:r>
      <w:r>
        <w:rPr>
          <w:w w:val="105"/>
        </w:rPr>
        <w:t>clinical</w:t>
      </w:r>
      <w:r>
        <w:rPr>
          <w:spacing w:val="-1"/>
          <w:w w:val="105"/>
        </w:rPr>
        <w:t xml:space="preserve"> </w:t>
      </w:r>
      <w:r>
        <w:rPr>
          <w:w w:val="105"/>
        </w:rPr>
        <w:t>affiliates</w:t>
      </w:r>
      <w:r>
        <w:rPr>
          <w:spacing w:val="-1"/>
          <w:w w:val="105"/>
        </w:rPr>
        <w:t xml:space="preserve"> </w:t>
      </w:r>
      <w:r>
        <w:rPr>
          <w:w w:val="105"/>
        </w:rPr>
        <w:t>used</w:t>
      </w:r>
      <w:r>
        <w:rPr>
          <w:spacing w:val="-2"/>
          <w:w w:val="105"/>
        </w:rPr>
        <w:t xml:space="preserve"> </w:t>
      </w:r>
      <w:r>
        <w:rPr>
          <w:w w:val="105"/>
        </w:rPr>
        <w:t>by</w:t>
      </w:r>
      <w:r>
        <w:rPr>
          <w:spacing w:val="-4"/>
          <w:w w:val="105"/>
        </w:rPr>
        <w:t xml:space="preserve"> </w:t>
      </w:r>
      <w:r>
        <w:rPr>
          <w:w w:val="105"/>
        </w:rPr>
        <w:t>the</w:t>
      </w:r>
      <w:r>
        <w:rPr>
          <w:spacing w:val="-2"/>
          <w:w w:val="105"/>
        </w:rPr>
        <w:t xml:space="preserve"> </w:t>
      </w:r>
      <w:r>
        <w:rPr>
          <w:w w:val="105"/>
        </w:rPr>
        <w:t>program</w:t>
      </w:r>
      <w:r>
        <w:rPr>
          <w:spacing w:val="-1"/>
          <w:w w:val="105"/>
        </w:rPr>
        <w:t xml:space="preserve"> </w:t>
      </w:r>
      <w:r>
        <w:rPr>
          <w:w w:val="105"/>
        </w:rPr>
        <w:t>each</w:t>
      </w:r>
      <w:r>
        <w:rPr>
          <w:spacing w:val="-2"/>
          <w:w w:val="105"/>
        </w:rPr>
        <w:t xml:space="preserve"> </w:t>
      </w:r>
      <w:r>
        <w:rPr>
          <w:w w:val="105"/>
        </w:rPr>
        <w:t>have</w:t>
      </w:r>
      <w:r>
        <w:rPr>
          <w:spacing w:val="-1"/>
          <w:w w:val="105"/>
        </w:rPr>
        <w:t xml:space="preserve"> </w:t>
      </w:r>
      <w:r>
        <w:rPr>
          <w:w w:val="105"/>
        </w:rPr>
        <w:t>their own rules and regulations that the student is expected to follow.</w:t>
      </w:r>
      <w:r>
        <w:rPr>
          <w:spacing w:val="40"/>
          <w:w w:val="105"/>
        </w:rPr>
        <w:t xml:space="preserve"> </w:t>
      </w:r>
      <w:r>
        <w:rPr>
          <w:w w:val="105"/>
        </w:rPr>
        <w:t>Clinical affiliates, while located away from</w:t>
      </w:r>
      <w:r>
        <w:rPr>
          <w:spacing w:val="-5"/>
          <w:w w:val="105"/>
        </w:rPr>
        <w:t xml:space="preserve"> </w:t>
      </w:r>
      <w:r>
        <w:rPr>
          <w:w w:val="105"/>
        </w:rPr>
        <w:t>the</w:t>
      </w:r>
      <w:r>
        <w:rPr>
          <w:spacing w:val="-6"/>
          <w:w w:val="105"/>
        </w:rPr>
        <w:t xml:space="preserve"> </w:t>
      </w:r>
      <w:r>
        <w:rPr>
          <w:w w:val="105"/>
        </w:rPr>
        <w:t>college</w:t>
      </w:r>
      <w:r>
        <w:rPr>
          <w:spacing w:val="-5"/>
          <w:w w:val="105"/>
        </w:rPr>
        <w:t xml:space="preserve"> </w:t>
      </w:r>
      <w:r>
        <w:rPr>
          <w:w w:val="105"/>
        </w:rPr>
        <w:t>campus,</w:t>
      </w:r>
      <w:r>
        <w:rPr>
          <w:spacing w:val="-4"/>
          <w:w w:val="105"/>
        </w:rPr>
        <w:t xml:space="preserve"> </w:t>
      </w:r>
      <w:r>
        <w:rPr>
          <w:w w:val="105"/>
        </w:rPr>
        <w:t>are</w:t>
      </w:r>
      <w:r>
        <w:rPr>
          <w:spacing w:val="-6"/>
          <w:w w:val="105"/>
        </w:rPr>
        <w:t xml:space="preserve"> </w:t>
      </w:r>
      <w:r>
        <w:rPr>
          <w:w w:val="105"/>
        </w:rPr>
        <w:t>considered</w:t>
      </w:r>
      <w:r>
        <w:rPr>
          <w:spacing w:val="-4"/>
          <w:w w:val="105"/>
        </w:rPr>
        <w:t xml:space="preserve"> </w:t>
      </w:r>
      <w:r>
        <w:rPr>
          <w:w w:val="105"/>
        </w:rPr>
        <w:t>an</w:t>
      </w:r>
      <w:r>
        <w:rPr>
          <w:spacing w:val="-6"/>
          <w:w w:val="105"/>
        </w:rPr>
        <w:t xml:space="preserve"> </w:t>
      </w:r>
      <w:r>
        <w:rPr>
          <w:w w:val="105"/>
        </w:rPr>
        <w:t>integral</w:t>
      </w:r>
      <w:r>
        <w:rPr>
          <w:spacing w:val="-5"/>
          <w:w w:val="105"/>
        </w:rPr>
        <w:t xml:space="preserve"> </w:t>
      </w:r>
      <w:r>
        <w:rPr>
          <w:w w:val="105"/>
        </w:rPr>
        <w:t>part</w:t>
      </w:r>
      <w:r>
        <w:rPr>
          <w:spacing w:val="-5"/>
          <w:w w:val="105"/>
        </w:rPr>
        <w:t xml:space="preserve"> </w:t>
      </w:r>
      <w:r>
        <w:rPr>
          <w:w w:val="105"/>
        </w:rPr>
        <w:t>of</w:t>
      </w:r>
      <w:r>
        <w:rPr>
          <w:spacing w:val="-6"/>
          <w:w w:val="105"/>
        </w:rPr>
        <w:t xml:space="preserve"> </w:t>
      </w:r>
      <w:r>
        <w:rPr>
          <w:w w:val="105"/>
        </w:rPr>
        <w:t>the</w:t>
      </w:r>
      <w:r>
        <w:rPr>
          <w:spacing w:val="-6"/>
          <w:w w:val="105"/>
        </w:rPr>
        <w:t xml:space="preserve"> </w:t>
      </w:r>
      <w:r>
        <w:rPr>
          <w:w w:val="105"/>
        </w:rPr>
        <w:t>program</w:t>
      </w:r>
      <w:r>
        <w:rPr>
          <w:spacing w:val="-5"/>
          <w:w w:val="105"/>
        </w:rPr>
        <w:t xml:space="preserve"> </w:t>
      </w:r>
      <w:r>
        <w:rPr>
          <w:w w:val="105"/>
        </w:rPr>
        <w:t>for</w:t>
      </w:r>
      <w:r>
        <w:rPr>
          <w:spacing w:val="-4"/>
          <w:w w:val="105"/>
        </w:rPr>
        <w:t xml:space="preserve"> </w:t>
      </w:r>
      <w:r>
        <w:rPr>
          <w:w w:val="105"/>
        </w:rPr>
        <w:t>student</w:t>
      </w:r>
      <w:r>
        <w:rPr>
          <w:spacing w:val="-5"/>
          <w:w w:val="105"/>
        </w:rPr>
        <w:t xml:space="preserve"> </w:t>
      </w:r>
      <w:r>
        <w:rPr>
          <w:w w:val="105"/>
        </w:rPr>
        <w:t>clinical</w:t>
      </w:r>
      <w:r>
        <w:rPr>
          <w:spacing w:val="-5"/>
          <w:w w:val="105"/>
        </w:rPr>
        <w:t xml:space="preserve"> </w:t>
      </w:r>
      <w:r>
        <w:rPr>
          <w:w w:val="105"/>
        </w:rPr>
        <w:t>assignments. Students will rotate through some of these affiliates during their matriculation through the program.</w:t>
      </w:r>
    </w:p>
    <w:p w:rsidR="00504CCB" w:rsidP="00CE3D9A" w:rsidRDefault="00504CCB" w14:paraId="76CBC373" w14:textId="77777777">
      <w:pPr>
        <w:pStyle w:val="BodyText"/>
        <w:ind w:left="720" w:right="720"/>
      </w:pPr>
    </w:p>
    <w:p w:rsidR="00504CCB" w:rsidP="00CE3D9A" w:rsidRDefault="00103C2C" w14:paraId="02161CA6" w14:textId="77777777">
      <w:pPr>
        <w:pStyle w:val="BodyText"/>
        <w:tabs>
          <w:tab w:val="left" w:pos="5193"/>
        </w:tabs>
        <w:spacing w:line="252" w:lineRule="auto"/>
        <w:ind w:left="720" w:right="720" w:firstLine="99"/>
        <w:rPr>
          <w:w w:val="105"/>
        </w:rPr>
      </w:pPr>
      <w:r>
        <w:rPr>
          <w:w w:val="105"/>
        </w:rPr>
        <w:t>The regulations and procedures stated in this handbook represent a contractual agreement between the College and the Histotechnology student.</w:t>
      </w:r>
      <w:r>
        <w:rPr>
          <w:spacing w:val="40"/>
          <w:w w:val="105"/>
        </w:rPr>
        <w:t xml:space="preserve"> </w:t>
      </w:r>
      <w:r>
        <w:rPr>
          <w:w w:val="105"/>
        </w:rPr>
        <w:t xml:space="preserve">Failure to comply with the regulations and procedures in this </w:t>
      </w:r>
      <w:r>
        <w:rPr>
          <w:i/>
          <w:w w:val="105"/>
        </w:rPr>
        <w:t xml:space="preserve">Histology Program Student Handbook </w:t>
      </w:r>
      <w:r>
        <w:rPr>
          <w:b/>
          <w:w w:val="105"/>
        </w:rPr>
        <w:t xml:space="preserve">or </w:t>
      </w:r>
      <w:r>
        <w:rPr>
          <w:i/>
          <w:w w:val="105"/>
        </w:rPr>
        <w:t xml:space="preserve">Student College Catalog </w:t>
      </w:r>
      <w:r>
        <w:rPr>
          <w:w w:val="105"/>
        </w:rPr>
        <w:t>may result in adverse administrative actions. Each student will sign a statement of agreement confirming that the handbook</w:t>
      </w:r>
      <w:r>
        <w:rPr>
          <w:spacing w:val="-4"/>
          <w:w w:val="105"/>
        </w:rPr>
        <w:t xml:space="preserve"> </w:t>
      </w:r>
      <w:r>
        <w:rPr>
          <w:w w:val="105"/>
        </w:rPr>
        <w:t>has</w:t>
      </w:r>
      <w:r>
        <w:rPr>
          <w:spacing w:val="-4"/>
          <w:w w:val="105"/>
        </w:rPr>
        <w:t xml:space="preserve"> </w:t>
      </w:r>
      <w:r>
        <w:rPr>
          <w:w w:val="105"/>
        </w:rPr>
        <w:t>been</w:t>
      </w:r>
      <w:r>
        <w:rPr>
          <w:spacing w:val="-4"/>
          <w:w w:val="105"/>
        </w:rPr>
        <w:t xml:space="preserve"> </w:t>
      </w:r>
      <w:r>
        <w:rPr>
          <w:w w:val="105"/>
        </w:rPr>
        <w:t>read</w:t>
      </w:r>
      <w:r>
        <w:rPr>
          <w:spacing w:val="-3"/>
          <w:w w:val="105"/>
        </w:rPr>
        <w:t xml:space="preserve"> </w:t>
      </w:r>
      <w:r>
        <w:rPr>
          <w:w w:val="105"/>
        </w:rPr>
        <w:t>and</w:t>
      </w:r>
      <w:r>
        <w:rPr>
          <w:spacing w:val="-4"/>
          <w:w w:val="105"/>
        </w:rPr>
        <w:t xml:space="preserve"> </w:t>
      </w:r>
      <w:r>
        <w:rPr>
          <w:w w:val="105"/>
        </w:rPr>
        <w:t>each</w:t>
      </w:r>
      <w:r>
        <w:rPr>
          <w:spacing w:val="-4"/>
          <w:w w:val="105"/>
        </w:rPr>
        <w:t xml:space="preserve"> </w:t>
      </w:r>
      <w:r>
        <w:rPr>
          <w:w w:val="105"/>
        </w:rPr>
        <w:t>policy</w:t>
      </w:r>
      <w:r>
        <w:rPr>
          <w:spacing w:val="-7"/>
          <w:w w:val="105"/>
        </w:rPr>
        <w:t xml:space="preserve"> </w:t>
      </w:r>
      <w:r>
        <w:rPr>
          <w:w w:val="105"/>
        </w:rPr>
        <w:t>and</w:t>
      </w:r>
      <w:r>
        <w:rPr>
          <w:spacing w:val="-4"/>
          <w:w w:val="105"/>
        </w:rPr>
        <w:t xml:space="preserve"> </w:t>
      </w:r>
      <w:r>
        <w:rPr>
          <w:w w:val="105"/>
        </w:rPr>
        <w:t>procedure</w:t>
      </w:r>
      <w:r>
        <w:rPr>
          <w:spacing w:val="-4"/>
          <w:w w:val="105"/>
        </w:rPr>
        <w:t xml:space="preserve"> </w:t>
      </w:r>
      <w:r>
        <w:rPr>
          <w:w w:val="105"/>
        </w:rPr>
        <w:t>will</w:t>
      </w:r>
      <w:r>
        <w:rPr>
          <w:spacing w:val="-4"/>
          <w:w w:val="105"/>
        </w:rPr>
        <w:t xml:space="preserve"> </w:t>
      </w:r>
      <w:r>
        <w:rPr>
          <w:w w:val="105"/>
        </w:rPr>
        <w:t>be</w:t>
      </w:r>
      <w:r>
        <w:rPr>
          <w:spacing w:val="-4"/>
          <w:w w:val="105"/>
        </w:rPr>
        <w:t xml:space="preserve"> </w:t>
      </w:r>
      <w:r>
        <w:rPr>
          <w:w w:val="105"/>
        </w:rPr>
        <w:t>followed</w:t>
      </w:r>
      <w:r>
        <w:rPr>
          <w:spacing w:val="-4"/>
          <w:w w:val="105"/>
        </w:rPr>
        <w:t xml:space="preserve"> </w:t>
      </w:r>
      <w:r>
        <w:rPr>
          <w:w w:val="105"/>
        </w:rPr>
        <w:t>during</w:t>
      </w:r>
      <w:r>
        <w:rPr>
          <w:spacing w:val="-5"/>
          <w:w w:val="105"/>
        </w:rPr>
        <w:t xml:space="preserve"> </w:t>
      </w:r>
      <w:r>
        <w:rPr>
          <w:w w:val="105"/>
        </w:rPr>
        <w:t>the</w:t>
      </w:r>
      <w:r>
        <w:rPr>
          <w:spacing w:val="-4"/>
          <w:w w:val="105"/>
        </w:rPr>
        <w:t xml:space="preserve"> </w:t>
      </w:r>
      <w:r>
        <w:rPr>
          <w:w w:val="105"/>
        </w:rPr>
        <w:t>training</w:t>
      </w:r>
      <w:r>
        <w:rPr>
          <w:spacing w:val="-5"/>
          <w:w w:val="105"/>
        </w:rPr>
        <w:t xml:space="preserve"> </w:t>
      </w:r>
      <w:r>
        <w:rPr>
          <w:w w:val="105"/>
        </w:rPr>
        <w:t>period.</w:t>
      </w:r>
      <w:r>
        <w:rPr>
          <w:spacing w:val="40"/>
          <w:w w:val="105"/>
        </w:rPr>
        <w:t xml:space="preserve"> </w:t>
      </w:r>
      <w:r>
        <w:rPr>
          <w:w w:val="105"/>
        </w:rPr>
        <w:t>If the student refuses to sign the statement of agreement, he/she will be required to withdraw from the program (*See Student Handbook Agreement.)</w:t>
      </w:r>
    </w:p>
    <w:p w:rsidR="00462406" w:rsidP="00CE3D9A" w:rsidRDefault="00462406" w14:paraId="34FA285E" w14:textId="77777777">
      <w:pPr>
        <w:pStyle w:val="BodyText"/>
        <w:tabs>
          <w:tab w:val="left" w:pos="5193"/>
        </w:tabs>
        <w:spacing w:line="252" w:lineRule="auto"/>
        <w:ind w:left="720" w:right="720" w:firstLine="99"/>
      </w:pPr>
    </w:p>
    <w:p w:rsidR="00504CCB" w:rsidP="00CE3D9A" w:rsidRDefault="00103C2C" w14:paraId="2555C82D" w14:textId="77777777">
      <w:pPr>
        <w:pStyle w:val="Heading2"/>
        <w:ind w:left="720" w:right="720"/>
      </w:pPr>
      <w:bookmarkStart w:name="_bookmark38" w:id="36"/>
      <w:bookmarkEnd w:id="36"/>
      <w:r>
        <w:rPr>
          <w:spacing w:val="-2"/>
        </w:rPr>
        <w:t>FERPA--Release</w:t>
      </w:r>
      <w:r>
        <w:rPr>
          <w:spacing w:val="1"/>
        </w:rPr>
        <w:t xml:space="preserve"> </w:t>
      </w:r>
      <w:r>
        <w:rPr>
          <w:spacing w:val="-2"/>
        </w:rPr>
        <w:t>of</w:t>
      </w:r>
      <w:r>
        <w:rPr>
          <w:spacing w:val="1"/>
        </w:rPr>
        <w:t xml:space="preserve"> </w:t>
      </w:r>
      <w:r>
        <w:rPr>
          <w:spacing w:val="-2"/>
        </w:rPr>
        <w:t>Information:</w:t>
      </w:r>
      <w:r>
        <w:rPr>
          <w:spacing w:val="1"/>
        </w:rPr>
        <w:t xml:space="preserve"> </w:t>
      </w:r>
      <w:r>
        <w:rPr>
          <w:spacing w:val="-2"/>
        </w:rPr>
        <w:t>Family</w:t>
      </w:r>
      <w:r>
        <w:rPr>
          <w:spacing w:val="2"/>
        </w:rPr>
        <w:t xml:space="preserve"> </w:t>
      </w:r>
      <w:r>
        <w:rPr>
          <w:spacing w:val="-2"/>
        </w:rPr>
        <w:t>Educational</w:t>
      </w:r>
      <w:r>
        <w:t xml:space="preserve"> </w:t>
      </w:r>
      <w:r>
        <w:rPr>
          <w:spacing w:val="-2"/>
        </w:rPr>
        <w:t>Rights</w:t>
      </w:r>
      <w:r>
        <w:rPr>
          <w:spacing w:val="4"/>
        </w:rPr>
        <w:t xml:space="preserve"> </w:t>
      </w:r>
      <w:r>
        <w:rPr>
          <w:spacing w:val="-2"/>
        </w:rPr>
        <w:t>&amp;</w:t>
      </w:r>
      <w:r>
        <w:rPr>
          <w:spacing w:val="-1"/>
        </w:rPr>
        <w:t xml:space="preserve"> </w:t>
      </w:r>
      <w:r>
        <w:rPr>
          <w:spacing w:val="-2"/>
        </w:rPr>
        <w:t>Privacy</w:t>
      </w:r>
      <w:r>
        <w:rPr>
          <w:spacing w:val="1"/>
        </w:rPr>
        <w:t xml:space="preserve"> </w:t>
      </w:r>
      <w:r>
        <w:rPr>
          <w:spacing w:val="-5"/>
        </w:rPr>
        <w:t>Act</w:t>
      </w:r>
    </w:p>
    <w:p w:rsidR="00504CCB" w:rsidP="00CE3D9A" w:rsidRDefault="00103C2C" w14:paraId="31C533AA" w14:textId="13B89FB2">
      <w:pPr>
        <w:pStyle w:val="BodyText"/>
        <w:ind w:left="720" w:right="720"/>
      </w:pPr>
      <w:r w:rsidR="00103C2C">
        <w:rPr>
          <w:w w:val="105"/>
        </w:rPr>
        <w:t>Vance-Granville</w:t>
      </w:r>
      <w:r w:rsidR="00103C2C">
        <w:rPr>
          <w:spacing w:val="-7"/>
          <w:w w:val="105"/>
        </w:rPr>
        <w:t xml:space="preserve"> </w:t>
      </w:r>
      <w:r w:rsidR="00103C2C">
        <w:rPr>
          <w:w w:val="105"/>
        </w:rPr>
        <w:t>Community</w:t>
      </w:r>
      <w:r w:rsidR="00103C2C">
        <w:rPr>
          <w:spacing w:val="-10"/>
          <w:w w:val="105"/>
        </w:rPr>
        <w:t xml:space="preserve"> </w:t>
      </w:r>
      <w:r w:rsidR="00103C2C">
        <w:rPr>
          <w:w w:val="105"/>
        </w:rPr>
        <w:t>College,</w:t>
      </w:r>
      <w:r w:rsidR="00103C2C">
        <w:rPr>
          <w:spacing w:val="-7"/>
          <w:w w:val="105"/>
        </w:rPr>
        <w:t xml:space="preserve"> </w:t>
      </w:r>
      <w:r w:rsidR="00103C2C">
        <w:rPr>
          <w:w w:val="105"/>
        </w:rPr>
        <w:t>in</w:t>
      </w:r>
      <w:r w:rsidR="00103C2C">
        <w:rPr>
          <w:spacing w:val="-7"/>
          <w:w w:val="105"/>
        </w:rPr>
        <w:t xml:space="preserve"> </w:t>
      </w:r>
      <w:r w:rsidR="00103C2C">
        <w:rPr>
          <w:w w:val="105"/>
        </w:rPr>
        <w:t>compliance</w:t>
      </w:r>
      <w:r w:rsidR="00103C2C">
        <w:rPr>
          <w:spacing w:val="-7"/>
          <w:w w:val="105"/>
        </w:rPr>
        <w:t xml:space="preserve"> </w:t>
      </w:r>
      <w:r w:rsidR="00103C2C">
        <w:rPr>
          <w:w w:val="105"/>
        </w:rPr>
        <w:t>with</w:t>
      </w:r>
      <w:r w:rsidR="00103C2C">
        <w:rPr>
          <w:spacing w:val="-7"/>
          <w:w w:val="105"/>
        </w:rPr>
        <w:t xml:space="preserve"> </w:t>
      </w:r>
      <w:r w:rsidR="00103C2C">
        <w:rPr>
          <w:w w:val="105"/>
        </w:rPr>
        <w:t>the</w:t>
      </w:r>
      <w:r w:rsidR="00103C2C">
        <w:rPr>
          <w:spacing w:val="-7"/>
          <w:w w:val="105"/>
        </w:rPr>
        <w:t xml:space="preserve"> </w:t>
      </w:r>
      <w:r w:rsidR="00103C2C">
        <w:rPr>
          <w:spacing w:val="-2"/>
          <w:w w:val="105"/>
        </w:rPr>
        <w:t>Family</w:t>
      </w:r>
      <w:r w:rsidR="6E42DD2F">
        <w:rPr/>
        <w:t xml:space="preserve"> </w:t>
      </w:r>
      <w:r w:rsidR="00103C2C">
        <w:rPr/>
        <w:t>Educational</w:t>
      </w:r>
      <w:r w:rsidR="00103C2C">
        <w:rPr/>
        <w:t xml:space="preserve"> Rights and Privacy Act of </w:t>
      </w:r>
      <w:r w:rsidR="00103C2C">
        <w:rPr/>
        <w:t>1974,</w:t>
      </w:r>
      <w:r w:rsidR="00103C2C">
        <w:rPr/>
        <w:t xml:space="preserve"> releases no personal, identifiable information about students</w:t>
      </w:r>
      <w:r w:rsidR="00103C2C">
        <w:rPr/>
        <w:t xml:space="preserve"> </w:t>
      </w:r>
      <w:r w:rsidR="00103C2C">
        <w:rPr/>
        <w:t>without</w:t>
      </w:r>
      <w:r w:rsidR="00103C2C">
        <w:rPr/>
        <w:t xml:space="preserve"> </w:t>
      </w:r>
      <w:r w:rsidR="7831DE51">
        <w:rPr/>
        <w:t>written</w:t>
      </w:r>
      <w:r w:rsidR="00103C2C">
        <w:rPr/>
        <w:t xml:space="preserve"> </w:t>
      </w:r>
      <w:r w:rsidR="00103C2C">
        <w:rPr/>
        <w:t>approval</w:t>
      </w:r>
      <w:r w:rsidR="00103C2C">
        <w:rPr/>
        <w:t xml:space="preserve"> </w:t>
      </w:r>
      <w:r w:rsidR="00103C2C">
        <w:rPr/>
        <w:t>from</w:t>
      </w:r>
      <w:r w:rsidR="00103C2C">
        <w:rPr/>
        <w:t xml:space="preserve"> </w:t>
      </w:r>
      <w:r w:rsidR="00103C2C">
        <w:rPr/>
        <w:t>the</w:t>
      </w:r>
      <w:r w:rsidR="00103C2C">
        <w:rPr/>
        <w:t xml:space="preserve"> </w:t>
      </w:r>
      <w:r w:rsidR="00103C2C">
        <w:rPr/>
        <w:t>student.</w:t>
      </w:r>
      <w:r w:rsidR="00103C2C">
        <w:rPr/>
        <w:t xml:space="preserve"> </w:t>
      </w:r>
      <w:r w:rsidR="00103C2C">
        <w:rPr/>
        <w:t>Exceptions</w:t>
      </w:r>
      <w:r w:rsidR="00103C2C">
        <w:rPr/>
        <w:t xml:space="preserve"> </w:t>
      </w:r>
      <w:r w:rsidR="00103C2C">
        <w:rPr/>
        <w:t>to</w:t>
      </w:r>
      <w:r w:rsidR="00103C2C">
        <w:rPr/>
        <w:t xml:space="preserve"> </w:t>
      </w:r>
      <w:r w:rsidR="00103C2C">
        <w:rPr/>
        <w:t>this</w:t>
      </w:r>
      <w:r w:rsidR="00103C2C">
        <w:rPr/>
        <w:t xml:space="preserve"> </w:t>
      </w:r>
      <w:r w:rsidR="00103C2C">
        <w:rPr/>
        <w:t>practice</w:t>
      </w:r>
      <w:r w:rsidR="00103C2C">
        <w:rPr/>
        <w:t xml:space="preserve"> </w:t>
      </w:r>
      <w:r w:rsidR="00103C2C">
        <w:rPr/>
        <w:t>are</w:t>
      </w:r>
      <w:r w:rsidR="00103C2C">
        <w:rPr/>
        <w:t xml:space="preserve"> </w:t>
      </w:r>
      <w:r w:rsidR="00103C2C">
        <w:rPr/>
        <w:t>those</w:t>
      </w:r>
      <w:r w:rsidR="00103C2C">
        <w:rPr/>
        <w:t xml:space="preserve"> </w:t>
      </w:r>
      <w:r w:rsidR="00103C2C">
        <w:rPr/>
        <w:t>types</w:t>
      </w:r>
      <w:r w:rsidR="00103C2C">
        <w:rPr/>
        <w:t xml:space="preserve"> </w:t>
      </w:r>
      <w:r w:rsidR="00103C2C">
        <w:rPr/>
        <w:t>of information defined by law as “directory information.”</w:t>
      </w:r>
    </w:p>
    <w:p w:rsidR="00504CCB" w:rsidP="00CE3D9A" w:rsidRDefault="00103C2C" w14:paraId="755BC983" w14:textId="77777777">
      <w:pPr>
        <w:pStyle w:val="BodyText"/>
        <w:spacing w:line="252" w:lineRule="auto"/>
        <w:ind w:left="720" w:right="720"/>
      </w:pPr>
      <w:r>
        <w:rPr>
          <w:w w:val="105"/>
        </w:rPr>
        <w:t>The directory information may be published or made available without the consent of the student. However,</w:t>
      </w:r>
      <w:r>
        <w:rPr>
          <w:spacing w:val="-4"/>
          <w:w w:val="105"/>
        </w:rPr>
        <w:t xml:space="preserve"> </w:t>
      </w:r>
      <w:r>
        <w:rPr>
          <w:w w:val="105"/>
        </w:rPr>
        <w:t>any</w:t>
      </w:r>
      <w:r>
        <w:rPr>
          <w:spacing w:val="-7"/>
          <w:w w:val="105"/>
        </w:rPr>
        <w:t xml:space="preserve"> </w:t>
      </w:r>
      <w:r>
        <w:rPr>
          <w:w w:val="105"/>
        </w:rPr>
        <w:t>student</w:t>
      </w:r>
      <w:r>
        <w:rPr>
          <w:spacing w:val="-3"/>
          <w:w w:val="105"/>
        </w:rPr>
        <w:t xml:space="preserve"> </w:t>
      </w:r>
      <w:r>
        <w:rPr>
          <w:w w:val="105"/>
        </w:rPr>
        <w:t>not</w:t>
      </w:r>
      <w:r>
        <w:rPr>
          <w:spacing w:val="-3"/>
          <w:w w:val="105"/>
        </w:rPr>
        <w:t xml:space="preserve"> </w:t>
      </w:r>
      <w:r>
        <w:rPr>
          <w:w w:val="105"/>
        </w:rPr>
        <w:t>wishing</w:t>
      </w:r>
      <w:r>
        <w:rPr>
          <w:spacing w:val="-5"/>
          <w:w w:val="105"/>
        </w:rPr>
        <w:t xml:space="preserve"> </w:t>
      </w:r>
      <w:r>
        <w:rPr>
          <w:w w:val="105"/>
        </w:rPr>
        <w:t>any</w:t>
      </w:r>
      <w:r>
        <w:rPr>
          <w:spacing w:val="-7"/>
          <w:w w:val="105"/>
        </w:rPr>
        <w:t xml:space="preserve"> </w:t>
      </w:r>
      <w:r>
        <w:rPr>
          <w:w w:val="105"/>
        </w:rPr>
        <w:t>of</w:t>
      </w:r>
      <w:r>
        <w:rPr>
          <w:spacing w:val="-4"/>
          <w:w w:val="105"/>
        </w:rPr>
        <w:t xml:space="preserve"> </w:t>
      </w:r>
      <w:r>
        <w:rPr>
          <w:w w:val="105"/>
        </w:rPr>
        <w:t>these</w:t>
      </w:r>
      <w:r>
        <w:rPr>
          <w:spacing w:val="-4"/>
          <w:w w:val="105"/>
        </w:rPr>
        <w:t xml:space="preserve"> </w:t>
      </w:r>
      <w:r>
        <w:rPr>
          <w:w w:val="105"/>
        </w:rPr>
        <w:t>types</w:t>
      </w:r>
      <w:r>
        <w:rPr>
          <w:spacing w:val="-3"/>
          <w:w w:val="105"/>
        </w:rPr>
        <w:t xml:space="preserve"> </w:t>
      </w:r>
      <w:r>
        <w:rPr>
          <w:w w:val="105"/>
        </w:rPr>
        <w:t>of</w:t>
      </w:r>
      <w:r>
        <w:rPr>
          <w:spacing w:val="-4"/>
          <w:w w:val="105"/>
        </w:rPr>
        <w:t xml:space="preserve"> </w:t>
      </w:r>
      <w:r>
        <w:rPr>
          <w:w w:val="105"/>
        </w:rPr>
        <w:t>information</w:t>
      </w:r>
      <w:r>
        <w:rPr>
          <w:spacing w:val="-4"/>
          <w:w w:val="105"/>
        </w:rPr>
        <w:t xml:space="preserve"> </w:t>
      </w:r>
      <w:r>
        <w:rPr>
          <w:w w:val="105"/>
        </w:rPr>
        <w:t>released</w:t>
      </w:r>
      <w:r>
        <w:rPr>
          <w:spacing w:val="-4"/>
          <w:w w:val="105"/>
        </w:rPr>
        <w:t xml:space="preserve"> </w:t>
      </w:r>
      <w:r>
        <w:rPr>
          <w:w w:val="105"/>
        </w:rPr>
        <w:t>may</w:t>
      </w:r>
      <w:r>
        <w:rPr>
          <w:spacing w:val="-7"/>
          <w:w w:val="105"/>
        </w:rPr>
        <w:t xml:space="preserve"> </w:t>
      </w:r>
      <w:r>
        <w:rPr>
          <w:w w:val="105"/>
        </w:rPr>
        <w:t>request</w:t>
      </w:r>
      <w:r>
        <w:rPr>
          <w:spacing w:val="-3"/>
          <w:w w:val="105"/>
        </w:rPr>
        <w:t xml:space="preserve"> </w:t>
      </w:r>
      <w:r>
        <w:rPr>
          <w:w w:val="105"/>
        </w:rPr>
        <w:t>in</w:t>
      </w:r>
      <w:r>
        <w:rPr>
          <w:spacing w:val="-4"/>
          <w:w w:val="105"/>
        </w:rPr>
        <w:t xml:space="preserve"> </w:t>
      </w:r>
      <w:r>
        <w:rPr>
          <w:w w:val="105"/>
        </w:rPr>
        <w:t>writing</w:t>
      </w:r>
      <w:r>
        <w:rPr>
          <w:spacing w:val="-4"/>
          <w:w w:val="105"/>
        </w:rPr>
        <w:t xml:space="preserve"> </w:t>
      </w:r>
      <w:r>
        <w:rPr>
          <w:w w:val="105"/>
        </w:rPr>
        <w:t>to the Dean of Student Development that it not be released</w:t>
      </w:r>
    </w:p>
    <w:p w:rsidR="00504CCB" w:rsidP="00CE3D9A" w:rsidRDefault="00103C2C" w14:paraId="5D4E8EBD" w14:textId="77777777">
      <w:pPr>
        <w:pStyle w:val="Heading1"/>
        <w:ind w:left="720" w:right="720"/>
      </w:pPr>
      <w:bookmarkStart w:name="_bookmark39" w:id="37"/>
      <w:bookmarkEnd w:id="37"/>
      <w:r>
        <w:rPr>
          <w:spacing w:val="-2"/>
        </w:rPr>
        <w:t>ATTENDANCE</w:t>
      </w:r>
    </w:p>
    <w:p w:rsidR="00504CCB" w:rsidP="00CE3D9A" w:rsidRDefault="00103C2C" w14:paraId="29C6D515" w14:textId="77777777">
      <w:pPr>
        <w:pStyle w:val="BodyText"/>
        <w:spacing w:line="252" w:lineRule="auto"/>
        <w:ind w:left="720" w:right="720" w:firstLine="534"/>
      </w:pPr>
      <w:r>
        <w:rPr>
          <w:w w:val="105"/>
        </w:rPr>
        <w:t>The</w:t>
      </w:r>
      <w:r>
        <w:rPr>
          <w:spacing w:val="-3"/>
          <w:w w:val="105"/>
        </w:rPr>
        <w:t xml:space="preserve"> </w:t>
      </w:r>
      <w:r>
        <w:rPr>
          <w:w w:val="105"/>
        </w:rPr>
        <w:t>faculty</w:t>
      </w:r>
      <w:r>
        <w:rPr>
          <w:spacing w:val="-6"/>
          <w:w w:val="105"/>
        </w:rPr>
        <w:t xml:space="preserve"> </w:t>
      </w:r>
      <w:r>
        <w:rPr>
          <w:w w:val="105"/>
        </w:rPr>
        <w:t>believes</w:t>
      </w:r>
      <w:r>
        <w:rPr>
          <w:spacing w:val="-2"/>
          <w:w w:val="105"/>
        </w:rPr>
        <w:t xml:space="preserve"> </w:t>
      </w:r>
      <w:r>
        <w:rPr>
          <w:w w:val="105"/>
        </w:rPr>
        <w:t>that</w:t>
      </w:r>
      <w:r>
        <w:rPr>
          <w:spacing w:val="-1"/>
          <w:w w:val="105"/>
        </w:rPr>
        <w:t xml:space="preserve"> </w:t>
      </w:r>
      <w:r>
        <w:rPr>
          <w:w w:val="105"/>
        </w:rPr>
        <w:t>anytime</w:t>
      </w:r>
      <w:r>
        <w:rPr>
          <w:spacing w:val="-2"/>
          <w:w w:val="105"/>
        </w:rPr>
        <w:t xml:space="preserve"> </w:t>
      </w:r>
      <w:r>
        <w:rPr>
          <w:w w:val="105"/>
        </w:rPr>
        <w:t>a student</w:t>
      </w:r>
      <w:r>
        <w:rPr>
          <w:spacing w:val="-2"/>
          <w:w w:val="105"/>
        </w:rPr>
        <w:t xml:space="preserve"> </w:t>
      </w:r>
      <w:r>
        <w:rPr>
          <w:w w:val="105"/>
        </w:rPr>
        <w:t>is</w:t>
      </w:r>
      <w:r>
        <w:rPr>
          <w:spacing w:val="-2"/>
          <w:w w:val="105"/>
        </w:rPr>
        <w:t xml:space="preserve"> </w:t>
      </w:r>
      <w:r>
        <w:rPr>
          <w:w w:val="105"/>
        </w:rPr>
        <w:t>not</w:t>
      </w:r>
      <w:r>
        <w:rPr>
          <w:spacing w:val="-2"/>
          <w:w w:val="105"/>
        </w:rPr>
        <w:t xml:space="preserve"> </w:t>
      </w:r>
      <w:r>
        <w:rPr>
          <w:w w:val="105"/>
        </w:rPr>
        <w:t>in</w:t>
      </w:r>
      <w:r>
        <w:rPr>
          <w:spacing w:val="-3"/>
          <w:w w:val="105"/>
        </w:rPr>
        <w:t xml:space="preserve"> </w:t>
      </w:r>
      <w:r>
        <w:rPr>
          <w:w w:val="105"/>
        </w:rPr>
        <w:t>attendance</w:t>
      </w:r>
      <w:r>
        <w:rPr>
          <w:spacing w:val="-3"/>
          <w:w w:val="105"/>
        </w:rPr>
        <w:t xml:space="preserve"> </w:t>
      </w:r>
      <w:r>
        <w:rPr>
          <w:w w:val="105"/>
        </w:rPr>
        <w:t>of</w:t>
      </w:r>
      <w:r>
        <w:rPr>
          <w:spacing w:val="-3"/>
          <w:w w:val="105"/>
        </w:rPr>
        <w:t xml:space="preserve"> </w:t>
      </w:r>
      <w:r>
        <w:rPr>
          <w:w w:val="105"/>
        </w:rPr>
        <w:t>a</w:t>
      </w:r>
      <w:r>
        <w:rPr>
          <w:spacing w:val="-2"/>
          <w:w w:val="105"/>
        </w:rPr>
        <w:t xml:space="preserve"> </w:t>
      </w:r>
      <w:r>
        <w:rPr>
          <w:w w:val="105"/>
        </w:rPr>
        <w:t>class,</w:t>
      </w:r>
      <w:r>
        <w:rPr>
          <w:spacing w:val="-3"/>
          <w:w w:val="105"/>
        </w:rPr>
        <w:t xml:space="preserve"> </w:t>
      </w:r>
      <w:r>
        <w:rPr>
          <w:w w:val="105"/>
        </w:rPr>
        <w:t>laboratory,</w:t>
      </w:r>
      <w:r>
        <w:rPr>
          <w:spacing w:val="-3"/>
          <w:w w:val="105"/>
        </w:rPr>
        <w:t xml:space="preserve"> </w:t>
      </w:r>
      <w:r>
        <w:rPr>
          <w:w w:val="105"/>
        </w:rPr>
        <w:t>or</w:t>
      </w:r>
      <w:r>
        <w:rPr>
          <w:spacing w:val="-3"/>
          <w:w w:val="105"/>
        </w:rPr>
        <w:t xml:space="preserve"> </w:t>
      </w:r>
      <w:r>
        <w:rPr>
          <w:w w:val="105"/>
        </w:rPr>
        <w:t>clinical rotation, he/she is not able to receive the full benefits of a presentation or experience even if competencies are eventually met.</w:t>
      </w:r>
      <w:r>
        <w:rPr>
          <w:spacing w:val="40"/>
          <w:w w:val="105"/>
        </w:rPr>
        <w:t xml:space="preserve"> </w:t>
      </w:r>
      <w:r>
        <w:rPr>
          <w:w w:val="105"/>
        </w:rPr>
        <w:t>Therefore, full-time attendance is required for classes, laboratories, and</w:t>
      </w:r>
      <w:r>
        <w:rPr>
          <w:spacing w:val="-3"/>
          <w:w w:val="105"/>
        </w:rPr>
        <w:t xml:space="preserve"> </w:t>
      </w:r>
      <w:r>
        <w:rPr>
          <w:w w:val="105"/>
        </w:rPr>
        <w:t>clinical</w:t>
      </w:r>
      <w:r>
        <w:rPr>
          <w:spacing w:val="-2"/>
          <w:w w:val="105"/>
        </w:rPr>
        <w:t xml:space="preserve"> </w:t>
      </w:r>
      <w:r>
        <w:rPr>
          <w:w w:val="105"/>
        </w:rPr>
        <w:t>rotations.</w:t>
      </w:r>
      <w:r>
        <w:rPr>
          <w:spacing w:val="40"/>
          <w:w w:val="105"/>
        </w:rPr>
        <w:t xml:space="preserve"> </w:t>
      </w:r>
      <w:r>
        <w:rPr>
          <w:w w:val="105"/>
        </w:rPr>
        <w:t>At the</w:t>
      </w:r>
      <w:r>
        <w:rPr>
          <w:spacing w:val="-3"/>
          <w:w w:val="105"/>
        </w:rPr>
        <w:t xml:space="preserve"> </w:t>
      </w:r>
      <w:r>
        <w:rPr>
          <w:w w:val="105"/>
        </w:rPr>
        <w:t>same</w:t>
      </w:r>
      <w:r>
        <w:rPr>
          <w:spacing w:val="-3"/>
          <w:w w:val="105"/>
        </w:rPr>
        <w:t xml:space="preserve"> </w:t>
      </w:r>
      <w:r>
        <w:rPr>
          <w:w w:val="105"/>
        </w:rPr>
        <w:t>time,</w:t>
      </w:r>
      <w:r>
        <w:rPr>
          <w:spacing w:val="-3"/>
          <w:w w:val="105"/>
        </w:rPr>
        <w:t xml:space="preserve"> </w:t>
      </w:r>
      <w:r>
        <w:rPr>
          <w:w w:val="105"/>
        </w:rPr>
        <w:t>the</w:t>
      </w:r>
      <w:r>
        <w:rPr>
          <w:spacing w:val="-3"/>
          <w:w w:val="105"/>
        </w:rPr>
        <w:t xml:space="preserve"> </w:t>
      </w:r>
      <w:r>
        <w:rPr>
          <w:w w:val="105"/>
        </w:rPr>
        <w:t>faculty</w:t>
      </w:r>
      <w:r>
        <w:rPr>
          <w:spacing w:val="-5"/>
          <w:w w:val="105"/>
        </w:rPr>
        <w:t xml:space="preserve"> </w:t>
      </w:r>
      <w:r>
        <w:rPr>
          <w:w w:val="105"/>
        </w:rPr>
        <w:t>recognizes</w:t>
      </w:r>
      <w:r>
        <w:rPr>
          <w:spacing w:val="-2"/>
          <w:w w:val="105"/>
        </w:rPr>
        <w:t xml:space="preserve"> </w:t>
      </w:r>
      <w:r>
        <w:rPr>
          <w:w w:val="105"/>
        </w:rPr>
        <w:t>that</w:t>
      </w:r>
      <w:r>
        <w:rPr>
          <w:spacing w:val="-2"/>
          <w:w w:val="105"/>
        </w:rPr>
        <w:t xml:space="preserve"> </w:t>
      </w:r>
      <w:r>
        <w:rPr>
          <w:w w:val="105"/>
        </w:rPr>
        <w:t>students</w:t>
      </w:r>
      <w:r>
        <w:rPr>
          <w:spacing w:val="-2"/>
          <w:w w:val="105"/>
        </w:rPr>
        <w:t xml:space="preserve"> </w:t>
      </w:r>
      <w:r>
        <w:rPr>
          <w:w w:val="105"/>
        </w:rPr>
        <w:t>may</w:t>
      </w:r>
      <w:r>
        <w:rPr>
          <w:spacing w:val="-6"/>
          <w:w w:val="105"/>
        </w:rPr>
        <w:t xml:space="preserve"> </w:t>
      </w:r>
      <w:r>
        <w:rPr>
          <w:w w:val="105"/>
        </w:rPr>
        <w:t>contract</w:t>
      </w:r>
      <w:r>
        <w:rPr>
          <w:spacing w:val="-2"/>
          <w:w w:val="105"/>
        </w:rPr>
        <w:t xml:space="preserve"> </w:t>
      </w:r>
      <w:r>
        <w:rPr>
          <w:w w:val="105"/>
        </w:rPr>
        <w:t>illnesses</w:t>
      </w:r>
      <w:r>
        <w:rPr>
          <w:spacing w:val="-2"/>
          <w:w w:val="105"/>
        </w:rPr>
        <w:t xml:space="preserve"> </w:t>
      </w:r>
      <w:r>
        <w:rPr>
          <w:w w:val="105"/>
        </w:rPr>
        <w:t>that incapacitate</w:t>
      </w:r>
      <w:r>
        <w:rPr>
          <w:spacing w:val="-5"/>
          <w:w w:val="105"/>
        </w:rPr>
        <w:t xml:space="preserve"> </w:t>
      </w:r>
      <w:r>
        <w:rPr>
          <w:w w:val="105"/>
        </w:rPr>
        <w:t>them</w:t>
      </w:r>
      <w:r>
        <w:rPr>
          <w:spacing w:val="-4"/>
          <w:w w:val="105"/>
        </w:rPr>
        <w:t xml:space="preserve"> </w:t>
      </w:r>
      <w:r>
        <w:rPr>
          <w:w w:val="105"/>
        </w:rPr>
        <w:t>and</w:t>
      </w:r>
      <w:r>
        <w:rPr>
          <w:spacing w:val="-5"/>
          <w:w w:val="105"/>
        </w:rPr>
        <w:t xml:space="preserve"> </w:t>
      </w:r>
      <w:r>
        <w:rPr>
          <w:w w:val="105"/>
        </w:rPr>
        <w:t>cause</w:t>
      </w:r>
      <w:r>
        <w:rPr>
          <w:spacing w:val="-5"/>
          <w:w w:val="105"/>
        </w:rPr>
        <w:t xml:space="preserve"> </w:t>
      </w:r>
      <w:r>
        <w:rPr>
          <w:w w:val="105"/>
        </w:rPr>
        <w:t>them</w:t>
      </w:r>
      <w:r>
        <w:rPr>
          <w:spacing w:val="-4"/>
          <w:w w:val="105"/>
        </w:rPr>
        <w:t xml:space="preserve"> </w:t>
      </w:r>
      <w:r>
        <w:rPr>
          <w:w w:val="105"/>
        </w:rPr>
        <w:t>to</w:t>
      </w:r>
      <w:r>
        <w:rPr>
          <w:spacing w:val="-5"/>
          <w:w w:val="105"/>
        </w:rPr>
        <w:t xml:space="preserve"> </w:t>
      </w:r>
      <w:r>
        <w:rPr>
          <w:w w:val="105"/>
        </w:rPr>
        <w:t>be</w:t>
      </w:r>
      <w:r>
        <w:rPr>
          <w:spacing w:val="-5"/>
          <w:w w:val="105"/>
        </w:rPr>
        <w:t xml:space="preserve"> </w:t>
      </w:r>
      <w:r>
        <w:rPr>
          <w:w w:val="105"/>
        </w:rPr>
        <w:t>hazardous</w:t>
      </w:r>
      <w:r>
        <w:rPr>
          <w:spacing w:val="-3"/>
          <w:w w:val="105"/>
        </w:rPr>
        <w:t xml:space="preserve"> </w:t>
      </w:r>
      <w:r>
        <w:rPr>
          <w:w w:val="105"/>
        </w:rPr>
        <w:t>to</w:t>
      </w:r>
      <w:r>
        <w:rPr>
          <w:spacing w:val="-5"/>
          <w:w w:val="105"/>
        </w:rPr>
        <w:t xml:space="preserve"> </w:t>
      </w:r>
      <w:r>
        <w:rPr>
          <w:w w:val="105"/>
        </w:rPr>
        <w:t>patients</w:t>
      </w:r>
      <w:r>
        <w:rPr>
          <w:spacing w:val="-4"/>
          <w:w w:val="105"/>
        </w:rPr>
        <w:t xml:space="preserve"> </w:t>
      </w:r>
      <w:r>
        <w:rPr>
          <w:w w:val="105"/>
        </w:rPr>
        <w:t>and</w:t>
      </w:r>
      <w:r>
        <w:rPr>
          <w:spacing w:val="-5"/>
          <w:w w:val="105"/>
        </w:rPr>
        <w:t xml:space="preserve"> </w:t>
      </w:r>
      <w:r>
        <w:rPr>
          <w:w w:val="105"/>
        </w:rPr>
        <w:t>others.</w:t>
      </w:r>
      <w:r>
        <w:rPr>
          <w:spacing w:val="39"/>
          <w:w w:val="105"/>
        </w:rPr>
        <w:t xml:space="preserve"> </w:t>
      </w:r>
      <w:r>
        <w:rPr>
          <w:w w:val="105"/>
        </w:rPr>
        <w:t>In</w:t>
      </w:r>
      <w:r>
        <w:rPr>
          <w:spacing w:val="-5"/>
          <w:w w:val="105"/>
        </w:rPr>
        <w:t xml:space="preserve"> </w:t>
      </w:r>
      <w:r>
        <w:rPr>
          <w:w w:val="105"/>
        </w:rPr>
        <w:t>this</w:t>
      </w:r>
      <w:r>
        <w:rPr>
          <w:spacing w:val="-4"/>
          <w:w w:val="105"/>
        </w:rPr>
        <w:t xml:space="preserve"> </w:t>
      </w:r>
      <w:r>
        <w:rPr>
          <w:w w:val="105"/>
        </w:rPr>
        <w:t>event,</w:t>
      </w:r>
      <w:r>
        <w:rPr>
          <w:spacing w:val="-5"/>
          <w:w w:val="105"/>
        </w:rPr>
        <w:t xml:space="preserve"> </w:t>
      </w:r>
      <w:r>
        <w:rPr>
          <w:w w:val="105"/>
        </w:rPr>
        <w:t>the</w:t>
      </w:r>
      <w:r>
        <w:rPr>
          <w:spacing w:val="-5"/>
          <w:w w:val="105"/>
        </w:rPr>
        <w:t xml:space="preserve"> </w:t>
      </w:r>
      <w:r>
        <w:rPr>
          <w:w w:val="105"/>
        </w:rPr>
        <w:t>student</w:t>
      </w:r>
      <w:r>
        <w:rPr>
          <w:spacing w:val="-4"/>
          <w:w w:val="105"/>
        </w:rPr>
        <w:t xml:space="preserve"> </w:t>
      </w:r>
      <w:r>
        <w:rPr>
          <w:w w:val="105"/>
        </w:rPr>
        <w:t>must follow the following guidelines:</w:t>
      </w:r>
    </w:p>
    <w:p w:rsidR="00504CCB" w:rsidP="00CE3D9A" w:rsidRDefault="00103C2C" w14:paraId="4BE95A19" w14:textId="77777777">
      <w:pPr>
        <w:pStyle w:val="Heading1"/>
        <w:ind w:left="720" w:right="720"/>
      </w:pPr>
      <w:bookmarkStart w:name="_bookmark40" w:id="38"/>
      <w:bookmarkEnd w:id="38"/>
      <w:r>
        <w:rPr>
          <w:spacing w:val="-2"/>
        </w:rPr>
        <w:t>ATTENDANCE</w:t>
      </w:r>
      <w:r>
        <w:rPr>
          <w:spacing w:val="-3"/>
        </w:rPr>
        <w:t xml:space="preserve"> </w:t>
      </w:r>
      <w:r>
        <w:rPr>
          <w:spacing w:val="-2"/>
        </w:rPr>
        <w:t>POLICIES:</w:t>
      </w:r>
    </w:p>
    <w:p w:rsidR="00504CCB" w:rsidP="00CE3D9A" w:rsidRDefault="00103C2C" w14:paraId="52325842" w14:textId="77777777">
      <w:pPr>
        <w:pStyle w:val="BodyText"/>
        <w:spacing w:line="252" w:lineRule="auto"/>
        <w:ind w:left="720" w:right="720" w:firstLine="534"/>
      </w:pPr>
      <w:r>
        <w:rPr>
          <w:w w:val="105"/>
        </w:rPr>
        <w:t>The</w:t>
      </w:r>
      <w:r>
        <w:rPr>
          <w:spacing w:val="-5"/>
          <w:w w:val="105"/>
        </w:rPr>
        <w:t xml:space="preserve"> </w:t>
      </w:r>
      <w:r>
        <w:rPr>
          <w:w w:val="105"/>
        </w:rPr>
        <w:t>faculty</w:t>
      </w:r>
      <w:r>
        <w:rPr>
          <w:spacing w:val="-7"/>
          <w:w w:val="105"/>
        </w:rPr>
        <w:t xml:space="preserve"> </w:t>
      </w:r>
      <w:r>
        <w:rPr>
          <w:w w:val="105"/>
        </w:rPr>
        <w:t>believes</w:t>
      </w:r>
      <w:r>
        <w:rPr>
          <w:spacing w:val="-4"/>
          <w:w w:val="105"/>
        </w:rPr>
        <w:t xml:space="preserve"> </w:t>
      </w:r>
      <w:r>
        <w:rPr>
          <w:w w:val="105"/>
        </w:rPr>
        <w:t>that</w:t>
      </w:r>
      <w:r>
        <w:rPr>
          <w:spacing w:val="-3"/>
          <w:w w:val="105"/>
        </w:rPr>
        <w:t xml:space="preserve"> </w:t>
      </w:r>
      <w:r>
        <w:rPr>
          <w:w w:val="105"/>
        </w:rPr>
        <w:t>anytime</w:t>
      </w:r>
      <w:r>
        <w:rPr>
          <w:spacing w:val="-4"/>
          <w:w w:val="105"/>
        </w:rPr>
        <w:t xml:space="preserve"> </w:t>
      </w:r>
      <w:r>
        <w:rPr>
          <w:w w:val="105"/>
        </w:rPr>
        <w:t>a</w:t>
      </w:r>
      <w:r>
        <w:rPr>
          <w:spacing w:val="-5"/>
          <w:w w:val="105"/>
        </w:rPr>
        <w:t xml:space="preserve"> </w:t>
      </w:r>
      <w:r>
        <w:rPr>
          <w:w w:val="105"/>
        </w:rPr>
        <w:t>student</w:t>
      </w:r>
      <w:r>
        <w:rPr>
          <w:spacing w:val="-4"/>
          <w:w w:val="105"/>
        </w:rPr>
        <w:t xml:space="preserve"> </w:t>
      </w:r>
      <w:r>
        <w:rPr>
          <w:w w:val="105"/>
        </w:rPr>
        <w:t>is</w:t>
      </w:r>
      <w:r>
        <w:rPr>
          <w:spacing w:val="-4"/>
          <w:w w:val="105"/>
        </w:rPr>
        <w:t xml:space="preserve"> </w:t>
      </w:r>
      <w:r>
        <w:rPr>
          <w:w w:val="105"/>
        </w:rPr>
        <w:t>not</w:t>
      </w:r>
      <w:r>
        <w:rPr>
          <w:spacing w:val="-4"/>
          <w:w w:val="105"/>
        </w:rPr>
        <w:t xml:space="preserve"> </w:t>
      </w:r>
      <w:r>
        <w:rPr>
          <w:w w:val="105"/>
        </w:rPr>
        <w:t>in</w:t>
      </w:r>
      <w:r>
        <w:rPr>
          <w:spacing w:val="-5"/>
          <w:w w:val="105"/>
        </w:rPr>
        <w:t xml:space="preserve"> </w:t>
      </w:r>
      <w:r>
        <w:rPr>
          <w:w w:val="105"/>
        </w:rPr>
        <w:t>attendance,</w:t>
      </w:r>
      <w:r>
        <w:rPr>
          <w:spacing w:val="-5"/>
          <w:w w:val="105"/>
        </w:rPr>
        <w:t xml:space="preserve"> </w:t>
      </w:r>
      <w:r>
        <w:rPr>
          <w:w w:val="105"/>
        </w:rPr>
        <w:t>he/she</w:t>
      </w:r>
      <w:r>
        <w:rPr>
          <w:spacing w:val="-5"/>
          <w:w w:val="105"/>
        </w:rPr>
        <w:t xml:space="preserve"> </w:t>
      </w:r>
      <w:r>
        <w:rPr>
          <w:w w:val="105"/>
        </w:rPr>
        <w:t>is</w:t>
      </w:r>
      <w:r>
        <w:rPr>
          <w:spacing w:val="-4"/>
          <w:w w:val="105"/>
        </w:rPr>
        <w:t xml:space="preserve"> </w:t>
      </w:r>
      <w:r>
        <w:rPr>
          <w:w w:val="105"/>
        </w:rPr>
        <w:t>not</w:t>
      </w:r>
      <w:r>
        <w:rPr>
          <w:spacing w:val="-4"/>
          <w:w w:val="105"/>
        </w:rPr>
        <w:t xml:space="preserve"> </w:t>
      </w:r>
      <w:r>
        <w:rPr>
          <w:w w:val="105"/>
        </w:rPr>
        <w:t>able</w:t>
      </w:r>
      <w:r>
        <w:rPr>
          <w:spacing w:val="-5"/>
          <w:w w:val="105"/>
        </w:rPr>
        <w:t xml:space="preserve"> </w:t>
      </w:r>
      <w:r>
        <w:rPr>
          <w:w w:val="105"/>
        </w:rPr>
        <w:t>to</w:t>
      </w:r>
      <w:r>
        <w:rPr>
          <w:spacing w:val="-4"/>
          <w:w w:val="105"/>
        </w:rPr>
        <w:t xml:space="preserve"> </w:t>
      </w:r>
      <w:r>
        <w:rPr>
          <w:w w:val="105"/>
        </w:rPr>
        <w:t>receive</w:t>
      </w:r>
      <w:r>
        <w:rPr>
          <w:spacing w:val="-5"/>
          <w:w w:val="105"/>
        </w:rPr>
        <w:t xml:space="preserve"> </w:t>
      </w:r>
      <w:r>
        <w:rPr>
          <w:w w:val="105"/>
        </w:rPr>
        <w:t xml:space="preserve">the full benefits of the experience and/or lecture. Therefore, attendance at all classes is expected and the 15% absence guideline explained in the attendance policy in the </w:t>
      </w:r>
      <w:r>
        <w:rPr>
          <w:i/>
          <w:w w:val="105"/>
        </w:rPr>
        <w:t xml:space="preserve">Student College Catalog </w:t>
      </w:r>
      <w:r>
        <w:rPr>
          <w:w w:val="105"/>
        </w:rPr>
        <w:t>will be followed. At the same time, the faculty recognizes that the students may contract illnesses that incapacitate them and cause him/her to be hazardous to others. In the event this occurs, the student should use his/her best judgment whether to attend class or not.</w:t>
      </w:r>
    </w:p>
    <w:p w:rsidR="00504CCB" w:rsidP="00CE3D9A" w:rsidRDefault="00504CCB" w14:paraId="67ED24C4" w14:textId="77777777">
      <w:pPr>
        <w:pStyle w:val="BodyText"/>
        <w:ind w:left="720"/>
      </w:pPr>
    </w:p>
    <w:p w:rsidR="00504CCB" w:rsidP="00CE3D9A" w:rsidRDefault="00504CCB" w14:paraId="0FA86EFD" w14:textId="77777777">
      <w:pPr>
        <w:pStyle w:val="BodyText"/>
        <w:ind w:left="720" w:right="720"/>
      </w:pPr>
    </w:p>
    <w:p w:rsidR="00504CCB" w:rsidP="00CE3D9A" w:rsidRDefault="00103C2C" w14:paraId="4BB69615" w14:textId="77777777">
      <w:pPr>
        <w:pStyle w:val="BodyText"/>
        <w:spacing w:line="252" w:lineRule="auto"/>
        <w:ind w:left="720" w:right="720" w:firstLine="534"/>
      </w:pPr>
      <w:r>
        <w:rPr>
          <w:w w:val="105"/>
        </w:rPr>
        <w:t>Please</w:t>
      </w:r>
      <w:r>
        <w:rPr>
          <w:spacing w:val="-4"/>
          <w:w w:val="105"/>
        </w:rPr>
        <w:t xml:space="preserve"> </w:t>
      </w:r>
      <w:r>
        <w:rPr>
          <w:w w:val="105"/>
        </w:rPr>
        <w:t>note</w:t>
      </w:r>
      <w:r>
        <w:rPr>
          <w:spacing w:val="-4"/>
          <w:w w:val="105"/>
        </w:rPr>
        <w:t xml:space="preserve"> </w:t>
      </w:r>
      <w:r>
        <w:rPr>
          <w:w w:val="105"/>
        </w:rPr>
        <w:t>that</w:t>
      </w:r>
      <w:r>
        <w:rPr>
          <w:spacing w:val="-3"/>
          <w:w w:val="105"/>
        </w:rPr>
        <w:t xml:space="preserve"> </w:t>
      </w:r>
      <w:r>
        <w:rPr>
          <w:w w:val="105"/>
        </w:rPr>
        <w:t>if</w:t>
      </w:r>
      <w:r>
        <w:rPr>
          <w:spacing w:val="-4"/>
          <w:w w:val="105"/>
        </w:rPr>
        <w:t xml:space="preserve"> </w:t>
      </w:r>
      <w:r>
        <w:rPr>
          <w:w w:val="105"/>
        </w:rPr>
        <w:t>a</w:t>
      </w:r>
      <w:r>
        <w:rPr>
          <w:spacing w:val="-4"/>
          <w:w w:val="105"/>
        </w:rPr>
        <w:t xml:space="preserve"> </w:t>
      </w:r>
      <w:r>
        <w:rPr>
          <w:w w:val="105"/>
        </w:rPr>
        <w:t>faculty</w:t>
      </w:r>
      <w:r>
        <w:rPr>
          <w:spacing w:val="-7"/>
          <w:w w:val="105"/>
        </w:rPr>
        <w:t xml:space="preserve"> </w:t>
      </w:r>
      <w:r>
        <w:rPr>
          <w:w w:val="105"/>
        </w:rPr>
        <w:t>member</w:t>
      </w:r>
      <w:r>
        <w:rPr>
          <w:spacing w:val="-3"/>
          <w:w w:val="105"/>
        </w:rPr>
        <w:t xml:space="preserve"> </w:t>
      </w:r>
      <w:r>
        <w:rPr>
          <w:w w:val="105"/>
        </w:rPr>
        <w:t>and/or</w:t>
      </w:r>
      <w:r>
        <w:rPr>
          <w:spacing w:val="-4"/>
          <w:w w:val="105"/>
        </w:rPr>
        <w:t xml:space="preserve"> </w:t>
      </w:r>
      <w:r>
        <w:rPr>
          <w:w w:val="105"/>
        </w:rPr>
        <w:t>clinical</w:t>
      </w:r>
      <w:r>
        <w:rPr>
          <w:spacing w:val="-3"/>
          <w:w w:val="105"/>
        </w:rPr>
        <w:t xml:space="preserve"> </w:t>
      </w:r>
      <w:r>
        <w:rPr>
          <w:w w:val="105"/>
        </w:rPr>
        <w:t>site</w:t>
      </w:r>
      <w:r>
        <w:rPr>
          <w:spacing w:val="-4"/>
          <w:w w:val="105"/>
        </w:rPr>
        <w:t xml:space="preserve"> </w:t>
      </w:r>
      <w:r>
        <w:rPr>
          <w:w w:val="105"/>
        </w:rPr>
        <w:t>believes</w:t>
      </w:r>
      <w:r>
        <w:rPr>
          <w:spacing w:val="-3"/>
          <w:w w:val="105"/>
        </w:rPr>
        <w:t xml:space="preserve"> </w:t>
      </w:r>
      <w:r>
        <w:rPr>
          <w:w w:val="105"/>
        </w:rPr>
        <w:t>that</w:t>
      </w:r>
      <w:r>
        <w:rPr>
          <w:spacing w:val="-3"/>
          <w:w w:val="105"/>
        </w:rPr>
        <w:t xml:space="preserve"> </w:t>
      </w:r>
      <w:r>
        <w:rPr>
          <w:w w:val="105"/>
        </w:rPr>
        <w:t>the</w:t>
      </w:r>
      <w:r>
        <w:rPr>
          <w:spacing w:val="-4"/>
          <w:w w:val="105"/>
        </w:rPr>
        <w:t xml:space="preserve"> </w:t>
      </w:r>
      <w:r>
        <w:rPr>
          <w:w w:val="105"/>
        </w:rPr>
        <w:t>student</w:t>
      </w:r>
      <w:r>
        <w:rPr>
          <w:spacing w:val="-3"/>
          <w:w w:val="105"/>
        </w:rPr>
        <w:t xml:space="preserve"> </w:t>
      </w:r>
      <w:r>
        <w:rPr>
          <w:w w:val="105"/>
        </w:rPr>
        <w:t>is</w:t>
      </w:r>
      <w:r>
        <w:rPr>
          <w:spacing w:val="-3"/>
          <w:w w:val="105"/>
        </w:rPr>
        <w:t xml:space="preserve"> </w:t>
      </w:r>
      <w:r>
        <w:rPr>
          <w:w w:val="105"/>
        </w:rPr>
        <w:t>contagious, he/she may be asked to leave for the protection of others and be counted as either tardy or absent, whichever is warranted. If the student is absent three (3) consecutive days due to illness, then he/she must</w:t>
      </w:r>
      <w:r>
        <w:rPr>
          <w:spacing w:val="-4"/>
          <w:w w:val="105"/>
        </w:rPr>
        <w:t xml:space="preserve"> </w:t>
      </w:r>
      <w:r>
        <w:rPr>
          <w:w w:val="105"/>
        </w:rPr>
        <w:t>return</w:t>
      </w:r>
      <w:r>
        <w:rPr>
          <w:spacing w:val="-5"/>
          <w:w w:val="105"/>
        </w:rPr>
        <w:t xml:space="preserve"> </w:t>
      </w:r>
      <w:r>
        <w:rPr>
          <w:w w:val="105"/>
        </w:rPr>
        <w:t>with</w:t>
      </w:r>
      <w:r>
        <w:rPr>
          <w:spacing w:val="-5"/>
          <w:w w:val="105"/>
        </w:rPr>
        <w:t xml:space="preserve"> </w:t>
      </w:r>
      <w:r>
        <w:rPr>
          <w:w w:val="105"/>
        </w:rPr>
        <w:t>a</w:t>
      </w:r>
      <w:r>
        <w:rPr>
          <w:spacing w:val="-5"/>
          <w:w w:val="105"/>
        </w:rPr>
        <w:t xml:space="preserve"> </w:t>
      </w:r>
      <w:r>
        <w:rPr>
          <w:w w:val="105"/>
        </w:rPr>
        <w:t>doctor’s</w:t>
      </w:r>
      <w:r>
        <w:rPr>
          <w:spacing w:val="-4"/>
          <w:w w:val="105"/>
        </w:rPr>
        <w:t xml:space="preserve"> </w:t>
      </w:r>
      <w:r>
        <w:rPr>
          <w:w w:val="105"/>
        </w:rPr>
        <w:t>release.</w:t>
      </w:r>
      <w:r>
        <w:rPr>
          <w:spacing w:val="-5"/>
          <w:w w:val="105"/>
        </w:rPr>
        <w:t xml:space="preserve"> </w:t>
      </w:r>
      <w:r>
        <w:rPr>
          <w:w w:val="105"/>
        </w:rPr>
        <w:t>These</w:t>
      </w:r>
      <w:r>
        <w:rPr>
          <w:spacing w:val="-5"/>
          <w:w w:val="105"/>
        </w:rPr>
        <w:t xml:space="preserve"> </w:t>
      </w:r>
      <w:r>
        <w:rPr>
          <w:w w:val="105"/>
        </w:rPr>
        <w:t>absences</w:t>
      </w:r>
      <w:r>
        <w:rPr>
          <w:spacing w:val="-4"/>
          <w:w w:val="105"/>
        </w:rPr>
        <w:t xml:space="preserve"> </w:t>
      </w:r>
      <w:r>
        <w:rPr>
          <w:w w:val="105"/>
        </w:rPr>
        <w:t>will</w:t>
      </w:r>
      <w:r>
        <w:rPr>
          <w:spacing w:val="-4"/>
          <w:w w:val="105"/>
        </w:rPr>
        <w:t xml:space="preserve"> </w:t>
      </w:r>
      <w:r>
        <w:rPr>
          <w:w w:val="105"/>
        </w:rPr>
        <w:t>be</w:t>
      </w:r>
      <w:r>
        <w:rPr>
          <w:spacing w:val="-5"/>
          <w:w w:val="105"/>
        </w:rPr>
        <w:t xml:space="preserve"> </w:t>
      </w:r>
      <w:r>
        <w:rPr>
          <w:w w:val="105"/>
        </w:rPr>
        <w:t>recorded</w:t>
      </w:r>
      <w:r>
        <w:rPr>
          <w:spacing w:val="-5"/>
          <w:w w:val="105"/>
        </w:rPr>
        <w:t xml:space="preserve"> </w:t>
      </w:r>
      <w:r>
        <w:rPr>
          <w:w w:val="105"/>
        </w:rPr>
        <w:t>as</w:t>
      </w:r>
      <w:r>
        <w:rPr>
          <w:spacing w:val="-5"/>
          <w:w w:val="105"/>
        </w:rPr>
        <w:t xml:space="preserve"> </w:t>
      </w:r>
      <w:r>
        <w:rPr>
          <w:w w:val="105"/>
        </w:rPr>
        <w:t>absences.</w:t>
      </w:r>
      <w:r>
        <w:rPr>
          <w:spacing w:val="-4"/>
          <w:w w:val="105"/>
        </w:rPr>
        <w:t xml:space="preserve"> </w:t>
      </w:r>
      <w:r>
        <w:rPr>
          <w:w w:val="105"/>
        </w:rPr>
        <w:t>A</w:t>
      </w:r>
      <w:r>
        <w:rPr>
          <w:spacing w:val="-5"/>
          <w:w w:val="105"/>
        </w:rPr>
        <w:t xml:space="preserve"> </w:t>
      </w:r>
      <w:r>
        <w:rPr>
          <w:w w:val="105"/>
        </w:rPr>
        <w:t>doctor’s</w:t>
      </w:r>
      <w:r>
        <w:rPr>
          <w:spacing w:val="-4"/>
          <w:w w:val="105"/>
        </w:rPr>
        <w:t xml:space="preserve"> </w:t>
      </w:r>
      <w:r>
        <w:rPr>
          <w:w w:val="105"/>
        </w:rPr>
        <w:t>note</w:t>
      </w:r>
      <w:r>
        <w:rPr>
          <w:spacing w:val="-5"/>
          <w:w w:val="105"/>
        </w:rPr>
        <w:t xml:space="preserve"> </w:t>
      </w:r>
      <w:r>
        <w:rPr>
          <w:w w:val="105"/>
        </w:rPr>
        <w:t>will not excuse an absence unless an extenuating circumstance is granted by the Program Director.</w:t>
      </w:r>
    </w:p>
    <w:p w:rsidR="00504CCB" w:rsidP="00CE3D9A" w:rsidRDefault="00504CCB" w14:paraId="36A889FB" w14:textId="77777777">
      <w:pPr>
        <w:pStyle w:val="BodyText"/>
        <w:ind w:left="720" w:right="720"/>
      </w:pPr>
    </w:p>
    <w:p w:rsidR="00504CCB" w:rsidP="00CE3D9A" w:rsidRDefault="00504CCB" w14:paraId="7AC240AA" w14:textId="77777777">
      <w:pPr>
        <w:pStyle w:val="BodyText"/>
        <w:ind w:left="720" w:right="720"/>
      </w:pPr>
    </w:p>
    <w:p w:rsidR="00504CCB" w:rsidP="00CE3D9A" w:rsidRDefault="00103C2C" w14:paraId="0937BBD6" w14:textId="77777777">
      <w:pPr>
        <w:pStyle w:val="Heading2"/>
        <w:ind w:left="720" w:right="720"/>
      </w:pPr>
      <w:bookmarkStart w:name="_bookmark41" w:id="39"/>
      <w:bookmarkEnd w:id="39"/>
      <w:r>
        <w:rPr>
          <w:spacing w:val="-2"/>
        </w:rPr>
        <w:t>Classroom</w:t>
      </w:r>
      <w:r>
        <w:rPr>
          <w:spacing w:val="2"/>
        </w:rPr>
        <w:t xml:space="preserve"> </w:t>
      </w:r>
      <w:r>
        <w:rPr>
          <w:spacing w:val="-2"/>
        </w:rPr>
        <w:t>Attendance</w:t>
      </w:r>
      <w:r>
        <w:rPr>
          <w:spacing w:val="5"/>
        </w:rPr>
        <w:t xml:space="preserve"> </w:t>
      </w:r>
      <w:r>
        <w:rPr>
          <w:spacing w:val="-2"/>
        </w:rPr>
        <w:t>Policy</w:t>
      </w:r>
    </w:p>
    <w:p w:rsidR="00504CCB" w:rsidP="00CE3D9A" w:rsidRDefault="00103C2C" w14:paraId="3A2DC0CE" w14:textId="77777777">
      <w:pPr>
        <w:pStyle w:val="BodyText"/>
        <w:spacing w:line="252" w:lineRule="auto"/>
        <w:ind w:left="720"/>
        <w:rPr>
          <w:w w:val="105"/>
        </w:rPr>
      </w:pPr>
      <w:r>
        <w:rPr>
          <w:w w:val="105"/>
        </w:rPr>
        <w:t>Consistent</w:t>
      </w:r>
      <w:r>
        <w:rPr>
          <w:spacing w:val="77"/>
          <w:w w:val="105"/>
        </w:rPr>
        <w:t xml:space="preserve"> </w:t>
      </w:r>
      <w:r>
        <w:rPr>
          <w:w w:val="105"/>
        </w:rPr>
        <w:t>attendance</w:t>
      </w:r>
      <w:r>
        <w:rPr>
          <w:spacing w:val="77"/>
          <w:w w:val="105"/>
        </w:rPr>
        <w:t xml:space="preserve"> </w:t>
      </w:r>
      <w:r>
        <w:rPr>
          <w:w w:val="105"/>
        </w:rPr>
        <w:t>is</w:t>
      </w:r>
      <w:r>
        <w:rPr>
          <w:spacing w:val="78"/>
          <w:w w:val="105"/>
        </w:rPr>
        <w:t xml:space="preserve"> </w:t>
      </w:r>
      <w:r>
        <w:rPr>
          <w:w w:val="105"/>
        </w:rPr>
        <w:t>essential</w:t>
      </w:r>
      <w:r>
        <w:rPr>
          <w:spacing w:val="77"/>
          <w:w w:val="105"/>
        </w:rPr>
        <w:t xml:space="preserve"> </w:t>
      </w:r>
      <w:r>
        <w:rPr>
          <w:w w:val="105"/>
        </w:rPr>
        <w:t>for</w:t>
      </w:r>
      <w:r>
        <w:rPr>
          <w:spacing w:val="77"/>
          <w:w w:val="105"/>
        </w:rPr>
        <w:t xml:space="preserve"> </w:t>
      </w:r>
      <w:r>
        <w:rPr>
          <w:w w:val="105"/>
        </w:rPr>
        <w:t>academic</w:t>
      </w:r>
      <w:r>
        <w:rPr>
          <w:spacing w:val="77"/>
          <w:w w:val="105"/>
        </w:rPr>
        <w:t xml:space="preserve"> </w:t>
      </w:r>
      <w:r>
        <w:rPr>
          <w:w w:val="105"/>
        </w:rPr>
        <w:t>success</w:t>
      </w:r>
      <w:r>
        <w:rPr>
          <w:spacing w:val="78"/>
          <w:w w:val="105"/>
        </w:rPr>
        <w:t xml:space="preserve"> </w:t>
      </w:r>
      <w:r>
        <w:rPr>
          <w:w w:val="105"/>
        </w:rPr>
        <w:t>and</w:t>
      </w:r>
      <w:r>
        <w:rPr>
          <w:spacing w:val="79"/>
          <w:w w:val="105"/>
        </w:rPr>
        <w:t xml:space="preserve"> </w:t>
      </w:r>
      <w:r>
        <w:rPr>
          <w:w w:val="105"/>
        </w:rPr>
        <w:t>professional</w:t>
      </w:r>
      <w:r>
        <w:rPr>
          <w:spacing w:val="77"/>
          <w:w w:val="105"/>
        </w:rPr>
        <w:t xml:space="preserve"> </w:t>
      </w:r>
      <w:r>
        <w:rPr>
          <w:w w:val="105"/>
        </w:rPr>
        <w:t>development</w:t>
      </w:r>
      <w:r>
        <w:rPr>
          <w:spacing w:val="77"/>
          <w:w w:val="105"/>
        </w:rPr>
        <w:t xml:space="preserve"> </w:t>
      </w:r>
      <w:r>
        <w:rPr>
          <w:w w:val="105"/>
        </w:rPr>
        <w:t>in</w:t>
      </w:r>
      <w:r>
        <w:rPr>
          <w:spacing w:val="79"/>
          <w:w w:val="105"/>
        </w:rPr>
        <w:t xml:space="preserve"> </w:t>
      </w:r>
      <w:r>
        <w:rPr>
          <w:w w:val="105"/>
        </w:rPr>
        <w:t>the Histotechnology Program. Students are expected to adhere to the following guidelines:</w:t>
      </w:r>
    </w:p>
    <w:p w:rsidR="00920310" w:rsidP="00CE3D9A" w:rsidRDefault="00920310" w14:paraId="7F1ADB3F" w14:textId="77777777">
      <w:pPr>
        <w:pStyle w:val="BodyText"/>
        <w:spacing w:line="252" w:lineRule="auto"/>
        <w:ind w:left="720"/>
      </w:pPr>
    </w:p>
    <w:p w:rsidR="00504CCB" w:rsidP="00CE3D9A" w:rsidRDefault="00103C2C" w14:paraId="084A844B" w14:textId="77777777">
      <w:pPr>
        <w:pStyle w:val="Heading4"/>
        <w:tabs>
          <w:tab w:val="left" w:pos="1509"/>
        </w:tabs>
        <w:ind w:left="720" w:right="90"/>
      </w:pPr>
      <w:r>
        <w:rPr>
          <w:w w:val="105"/>
        </w:rPr>
        <w:t>Notification</w:t>
      </w:r>
      <w:r>
        <w:rPr>
          <w:spacing w:val="-7"/>
          <w:w w:val="105"/>
        </w:rPr>
        <w:t xml:space="preserve"> </w:t>
      </w:r>
      <w:r>
        <w:rPr>
          <w:w w:val="105"/>
        </w:rPr>
        <w:t>of</w:t>
      </w:r>
      <w:r>
        <w:rPr>
          <w:spacing w:val="-6"/>
          <w:w w:val="105"/>
        </w:rPr>
        <w:t xml:space="preserve"> </w:t>
      </w:r>
      <w:r>
        <w:rPr>
          <w:spacing w:val="-2"/>
          <w:w w:val="105"/>
        </w:rPr>
        <w:t>Absence</w:t>
      </w:r>
    </w:p>
    <w:p w:rsidRPr="00481148" w:rsidR="00D21AB7" w:rsidP="00CE3D9A" w:rsidRDefault="00103C2C" w14:paraId="0C3BDE68" w14:textId="05C78B87">
      <w:pPr>
        <w:pStyle w:val="ListParagraph"/>
        <w:tabs>
          <w:tab w:val="left" w:pos="0"/>
        </w:tabs>
        <w:spacing w:before="0"/>
        <w:ind w:left="720" w:right="720" w:firstLine="0"/>
        <w:rPr>
          <w:b/>
          <w:spacing w:val="-4"/>
          <w:w w:val="105"/>
          <w:sz w:val="17"/>
          <w:szCs w:val="17"/>
        </w:rPr>
      </w:pPr>
      <w:r>
        <w:rPr>
          <w:w w:val="105"/>
          <w:sz w:val="17"/>
        </w:rPr>
        <w:t>If</w:t>
      </w:r>
      <w:r>
        <w:rPr>
          <w:spacing w:val="5"/>
          <w:w w:val="105"/>
          <w:sz w:val="17"/>
        </w:rPr>
        <w:t xml:space="preserve"> </w:t>
      </w:r>
      <w:r>
        <w:rPr>
          <w:w w:val="105"/>
          <w:sz w:val="17"/>
        </w:rPr>
        <w:t>an</w:t>
      </w:r>
      <w:r>
        <w:rPr>
          <w:spacing w:val="5"/>
          <w:w w:val="105"/>
          <w:sz w:val="17"/>
        </w:rPr>
        <w:t xml:space="preserve"> </w:t>
      </w:r>
      <w:r>
        <w:rPr>
          <w:w w:val="105"/>
          <w:sz w:val="17"/>
        </w:rPr>
        <w:t>absence</w:t>
      </w:r>
      <w:r>
        <w:rPr>
          <w:spacing w:val="5"/>
          <w:w w:val="105"/>
          <w:sz w:val="17"/>
        </w:rPr>
        <w:t xml:space="preserve"> </w:t>
      </w:r>
      <w:r>
        <w:rPr>
          <w:w w:val="105"/>
          <w:sz w:val="17"/>
        </w:rPr>
        <w:t>will</w:t>
      </w:r>
      <w:r>
        <w:rPr>
          <w:spacing w:val="5"/>
          <w:w w:val="105"/>
          <w:sz w:val="17"/>
        </w:rPr>
        <w:t xml:space="preserve"> </w:t>
      </w:r>
      <w:r>
        <w:rPr>
          <w:w w:val="105"/>
          <w:sz w:val="17"/>
        </w:rPr>
        <w:t>result</w:t>
      </w:r>
      <w:r>
        <w:rPr>
          <w:spacing w:val="5"/>
          <w:w w:val="105"/>
          <w:sz w:val="17"/>
        </w:rPr>
        <w:t xml:space="preserve"> </w:t>
      </w:r>
      <w:r>
        <w:rPr>
          <w:w w:val="105"/>
          <w:sz w:val="17"/>
        </w:rPr>
        <w:t>in</w:t>
      </w:r>
      <w:r>
        <w:rPr>
          <w:spacing w:val="5"/>
          <w:w w:val="105"/>
          <w:sz w:val="17"/>
        </w:rPr>
        <w:t xml:space="preserve"> </w:t>
      </w:r>
      <w:r>
        <w:rPr>
          <w:w w:val="105"/>
          <w:sz w:val="17"/>
        </w:rPr>
        <w:t>missing</w:t>
      </w:r>
      <w:r>
        <w:rPr>
          <w:spacing w:val="4"/>
          <w:w w:val="105"/>
          <w:sz w:val="17"/>
        </w:rPr>
        <w:t xml:space="preserve"> </w:t>
      </w:r>
      <w:r>
        <w:rPr>
          <w:w w:val="105"/>
          <w:sz w:val="17"/>
        </w:rPr>
        <w:t>a</w:t>
      </w:r>
      <w:r>
        <w:rPr>
          <w:spacing w:val="5"/>
          <w:w w:val="105"/>
          <w:sz w:val="17"/>
        </w:rPr>
        <w:t xml:space="preserve"> </w:t>
      </w:r>
      <w:r>
        <w:rPr>
          <w:w w:val="105"/>
          <w:sz w:val="17"/>
        </w:rPr>
        <w:t>quiz,</w:t>
      </w:r>
      <w:r>
        <w:rPr>
          <w:spacing w:val="4"/>
          <w:w w:val="105"/>
          <w:sz w:val="17"/>
        </w:rPr>
        <w:t xml:space="preserve"> </w:t>
      </w:r>
      <w:r>
        <w:rPr>
          <w:w w:val="105"/>
          <w:sz w:val="17"/>
        </w:rPr>
        <w:t>test,</w:t>
      </w:r>
      <w:r>
        <w:rPr>
          <w:spacing w:val="3"/>
          <w:w w:val="105"/>
          <w:sz w:val="17"/>
        </w:rPr>
        <w:t xml:space="preserve"> </w:t>
      </w:r>
      <w:r>
        <w:rPr>
          <w:w w:val="105"/>
          <w:sz w:val="17"/>
        </w:rPr>
        <w:t>project,</w:t>
      </w:r>
      <w:r>
        <w:rPr>
          <w:spacing w:val="5"/>
          <w:w w:val="105"/>
          <w:sz w:val="17"/>
        </w:rPr>
        <w:t xml:space="preserve"> </w:t>
      </w:r>
      <w:r>
        <w:rPr>
          <w:w w:val="105"/>
          <w:sz w:val="17"/>
        </w:rPr>
        <w:t>assignment,</w:t>
      </w:r>
      <w:r>
        <w:rPr>
          <w:spacing w:val="5"/>
          <w:w w:val="105"/>
          <w:sz w:val="17"/>
        </w:rPr>
        <w:t xml:space="preserve"> </w:t>
      </w:r>
      <w:r>
        <w:rPr>
          <w:w w:val="105"/>
          <w:sz w:val="17"/>
        </w:rPr>
        <w:t>or</w:t>
      </w:r>
      <w:r>
        <w:rPr>
          <w:spacing w:val="5"/>
          <w:w w:val="105"/>
          <w:sz w:val="17"/>
        </w:rPr>
        <w:t xml:space="preserve"> </w:t>
      </w:r>
      <w:r>
        <w:rPr>
          <w:w w:val="105"/>
          <w:sz w:val="17"/>
        </w:rPr>
        <w:t>presentation,</w:t>
      </w:r>
      <w:r>
        <w:rPr>
          <w:spacing w:val="5"/>
          <w:w w:val="105"/>
          <w:sz w:val="17"/>
        </w:rPr>
        <w:t xml:space="preserve"> </w:t>
      </w:r>
      <w:r>
        <w:rPr>
          <w:spacing w:val="-5"/>
          <w:w w:val="105"/>
          <w:sz w:val="17"/>
        </w:rPr>
        <w:t>the</w:t>
      </w:r>
      <w:r w:rsidR="00A41AB7">
        <w:rPr>
          <w:spacing w:val="-5"/>
          <w:w w:val="105"/>
          <w:sz w:val="17"/>
        </w:rPr>
        <w:t xml:space="preserve"> </w:t>
      </w:r>
      <w:r w:rsidRPr="00481148">
        <w:rPr>
          <w:w w:val="105"/>
          <w:sz w:val="17"/>
          <w:szCs w:val="17"/>
        </w:rPr>
        <w:t>instructor</w:t>
      </w:r>
      <w:r w:rsidRPr="00481148">
        <w:rPr>
          <w:spacing w:val="-5"/>
          <w:w w:val="105"/>
          <w:sz w:val="17"/>
          <w:szCs w:val="17"/>
        </w:rPr>
        <w:t xml:space="preserve"> </w:t>
      </w:r>
      <w:r w:rsidRPr="00481148">
        <w:rPr>
          <w:w w:val="105"/>
          <w:sz w:val="17"/>
          <w:szCs w:val="17"/>
        </w:rPr>
        <w:t>must</w:t>
      </w:r>
      <w:r w:rsidRPr="00481148">
        <w:rPr>
          <w:spacing w:val="-4"/>
          <w:w w:val="105"/>
          <w:sz w:val="17"/>
          <w:szCs w:val="17"/>
        </w:rPr>
        <w:t xml:space="preserve"> </w:t>
      </w:r>
      <w:r w:rsidRPr="00481148">
        <w:rPr>
          <w:w w:val="105"/>
          <w:sz w:val="17"/>
          <w:szCs w:val="17"/>
        </w:rPr>
        <w:t>be</w:t>
      </w:r>
      <w:r w:rsidRPr="00481148">
        <w:rPr>
          <w:spacing w:val="-5"/>
          <w:w w:val="105"/>
          <w:sz w:val="17"/>
          <w:szCs w:val="17"/>
        </w:rPr>
        <w:t xml:space="preserve"> </w:t>
      </w:r>
      <w:r w:rsidRPr="00481148">
        <w:rPr>
          <w:w w:val="105"/>
          <w:sz w:val="17"/>
          <w:szCs w:val="17"/>
        </w:rPr>
        <w:t>notified</w:t>
      </w:r>
      <w:r w:rsidRPr="00481148">
        <w:rPr>
          <w:spacing w:val="-6"/>
          <w:w w:val="105"/>
          <w:sz w:val="17"/>
          <w:szCs w:val="17"/>
        </w:rPr>
        <w:t xml:space="preserve"> </w:t>
      </w:r>
      <w:r w:rsidRPr="00481148">
        <w:rPr>
          <w:w w:val="105"/>
          <w:sz w:val="17"/>
          <w:szCs w:val="17"/>
        </w:rPr>
        <w:t>prior</w:t>
      </w:r>
      <w:r w:rsidRPr="00481148">
        <w:rPr>
          <w:spacing w:val="-6"/>
          <w:w w:val="105"/>
          <w:sz w:val="17"/>
          <w:szCs w:val="17"/>
        </w:rPr>
        <w:t xml:space="preserve"> </w:t>
      </w:r>
      <w:r w:rsidRPr="00481148">
        <w:rPr>
          <w:w w:val="105"/>
          <w:sz w:val="17"/>
          <w:szCs w:val="17"/>
        </w:rPr>
        <w:t>to</w:t>
      </w:r>
      <w:r w:rsidRPr="00481148">
        <w:rPr>
          <w:spacing w:val="-6"/>
          <w:w w:val="105"/>
          <w:sz w:val="17"/>
          <w:szCs w:val="17"/>
        </w:rPr>
        <w:t xml:space="preserve"> </w:t>
      </w:r>
      <w:r w:rsidRPr="00481148">
        <w:rPr>
          <w:w w:val="105"/>
          <w:sz w:val="17"/>
          <w:szCs w:val="17"/>
        </w:rPr>
        <w:t>the</w:t>
      </w:r>
      <w:r w:rsidRPr="00481148">
        <w:rPr>
          <w:spacing w:val="-6"/>
          <w:w w:val="105"/>
          <w:sz w:val="17"/>
          <w:szCs w:val="17"/>
        </w:rPr>
        <w:t xml:space="preserve"> </w:t>
      </w:r>
      <w:r w:rsidRPr="00481148">
        <w:rPr>
          <w:w w:val="105"/>
          <w:sz w:val="17"/>
          <w:szCs w:val="17"/>
        </w:rPr>
        <w:t>scheduled</w:t>
      </w:r>
      <w:r w:rsidRPr="00481148">
        <w:rPr>
          <w:spacing w:val="-6"/>
          <w:w w:val="105"/>
          <w:sz w:val="17"/>
          <w:szCs w:val="17"/>
        </w:rPr>
        <w:t xml:space="preserve"> </w:t>
      </w:r>
      <w:r w:rsidRPr="00481148">
        <w:rPr>
          <w:w w:val="105"/>
          <w:sz w:val="17"/>
          <w:szCs w:val="17"/>
        </w:rPr>
        <w:t>class</w:t>
      </w:r>
      <w:r w:rsidRPr="00481148">
        <w:rPr>
          <w:spacing w:val="-6"/>
          <w:w w:val="105"/>
          <w:sz w:val="17"/>
          <w:szCs w:val="17"/>
        </w:rPr>
        <w:t xml:space="preserve"> </w:t>
      </w:r>
      <w:r w:rsidRPr="00481148">
        <w:rPr>
          <w:spacing w:val="-4"/>
          <w:w w:val="105"/>
          <w:sz w:val="17"/>
          <w:szCs w:val="17"/>
        </w:rPr>
        <w:t>time.</w:t>
      </w:r>
    </w:p>
    <w:p w:rsidRPr="00D21AB7" w:rsidR="00504CCB" w:rsidP="00CE3D9A" w:rsidRDefault="00103C2C" w14:paraId="3FB44E68" w14:textId="283ECC99">
      <w:pPr>
        <w:pStyle w:val="Heading4"/>
        <w:ind w:left="720" w:right="720" w:firstLine="720"/>
        <w:rPr>
          <w:b w:val="0"/>
        </w:rPr>
      </w:pPr>
      <w:r>
        <w:rPr>
          <w:w w:val="105"/>
        </w:rPr>
        <w:t xml:space="preserve">Note: Informing faculty of tardiness or absence does not excuse the absence or late </w:t>
      </w:r>
      <w:r>
        <w:rPr>
          <w:spacing w:val="-2"/>
          <w:w w:val="105"/>
        </w:rPr>
        <w:t>arrival.</w:t>
      </w:r>
    </w:p>
    <w:p w:rsidR="00A41AB7" w:rsidP="00CE3D9A" w:rsidRDefault="00A41AB7" w14:paraId="71AF0FF1" w14:textId="77777777">
      <w:pPr>
        <w:pStyle w:val="Heading4"/>
        <w:tabs>
          <w:tab w:val="left" w:pos="1509"/>
        </w:tabs>
        <w:ind w:left="720" w:right="720"/>
        <w:rPr>
          <w:w w:val="105"/>
        </w:rPr>
      </w:pPr>
    </w:p>
    <w:p w:rsidR="00FD3D0C" w:rsidP="00CE3D9A" w:rsidRDefault="00FD3D0C" w14:paraId="5EE31D13" w14:textId="77777777">
      <w:pPr>
        <w:pStyle w:val="Heading4"/>
        <w:tabs>
          <w:tab w:val="left" w:pos="1509"/>
        </w:tabs>
        <w:ind w:left="720" w:right="720"/>
        <w:rPr>
          <w:w w:val="105"/>
        </w:rPr>
      </w:pPr>
    </w:p>
    <w:p w:rsidR="00FD3D0C" w:rsidP="00CE3D9A" w:rsidRDefault="00FD3D0C" w14:paraId="13D5BBC4" w14:textId="77777777">
      <w:pPr>
        <w:pStyle w:val="Heading4"/>
        <w:tabs>
          <w:tab w:val="left" w:pos="1509"/>
        </w:tabs>
        <w:ind w:left="720" w:right="720"/>
        <w:rPr>
          <w:w w:val="105"/>
        </w:rPr>
      </w:pPr>
    </w:p>
    <w:p w:rsidR="00504CCB" w:rsidP="00CE3D9A" w:rsidRDefault="00103C2C" w14:paraId="0330D523" w14:textId="49DF3A8B">
      <w:pPr>
        <w:pStyle w:val="Heading4"/>
        <w:tabs>
          <w:tab w:val="left" w:pos="1509"/>
        </w:tabs>
        <w:ind w:left="720" w:right="720"/>
      </w:pPr>
      <w:r>
        <w:rPr>
          <w:w w:val="105"/>
        </w:rPr>
        <w:t>Responsibility</w:t>
      </w:r>
      <w:r>
        <w:rPr>
          <w:spacing w:val="-9"/>
          <w:w w:val="105"/>
        </w:rPr>
        <w:t xml:space="preserve"> </w:t>
      </w:r>
      <w:r>
        <w:rPr>
          <w:w w:val="105"/>
        </w:rPr>
        <w:t>for</w:t>
      </w:r>
      <w:r>
        <w:rPr>
          <w:spacing w:val="-8"/>
          <w:w w:val="105"/>
        </w:rPr>
        <w:t xml:space="preserve"> </w:t>
      </w:r>
      <w:r>
        <w:rPr>
          <w:w w:val="105"/>
        </w:rPr>
        <w:t>Missed</w:t>
      </w:r>
      <w:r>
        <w:rPr>
          <w:spacing w:val="-7"/>
          <w:w w:val="105"/>
        </w:rPr>
        <w:t xml:space="preserve"> </w:t>
      </w:r>
      <w:r>
        <w:rPr>
          <w:spacing w:val="-2"/>
          <w:w w:val="105"/>
        </w:rPr>
        <w:t>Content</w:t>
      </w:r>
    </w:p>
    <w:p w:rsidR="00481148" w:rsidP="003833CD" w:rsidRDefault="00103C2C" w14:paraId="4BEA0272" w14:textId="6438DC02">
      <w:pPr>
        <w:pStyle w:val="ListParagraph"/>
        <w:tabs>
          <w:tab w:val="left" w:pos="540"/>
          <w:tab w:val="left" w:pos="720"/>
        </w:tabs>
        <w:spacing w:before="0"/>
        <w:ind w:left="720" w:right="720" w:firstLine="0"/>
        <w:rPr>
          <w:spacing w:val="-2"/>
          <w:w w:val="105"/>
          <w:sz w:val="17"/>
        </w:rPr>
      </w:pPr>
      <w:r>
        <w:rPr>
          <w:w w:val="105"/>
          <w:sz w:val="17"/>
        </w:rPr>
        <w:t>Students</w:t>
      </w:r>
      <w:r>
        <w:rPr>
          <w:spacing w:val="-6"/>
          <w:w w:val="105"/>
          <w:sz w:val="17"/>
        </w:rPr>
        <w:t xml:space="preserve"> </w:t>
      </w:r>
      <w:r>
        <w:rPr>
          <w:w w:val="105"/>
          <w:sz w:val="17"/>
        </w:rPr>
        <w:t>are</w:t>
      </w:r>
      <w:r>
        <w:rPr>
          <w:spacing w:val="-7"/>
          <w:w w:val="105"/>
          <w:sz w:val="17"/>
        </w:rPr>
        <w:t xml:space="preserve"> </w:t>
      </w:r>
      <w:r>
        <w:rPr>
          <w:w w:val="105"/>
          <w:sz w:val="17"/>
        </w:rPr>
        <w:t>responsible</w:t>
      </w:r>
      <w:r>
        <w:rPr>
          <w:spacing w:val="-6"/>
          <w:w w:val="105"/>
          <w:sz w:val="17"/>
        </w:rPr>
        <w:t xml:space="preserve"> </w:t>
      </w:r>
      <w:r>
        <w:rPr>
          <w:w w:val="105"/>
          <w:sz w:val="17"/>
        </w:rPr>
        <w:t>for</w:t>
      </w:r>
      <w:r>
        <w:rPr>
          <w:spacing w:val="-6"/>
          <w:w w:val="105"/>
          <w:sz w:val="17"/>
        </w:rPr>
        <w:t xml:space="preserve"> </w:t>
      </w:r>
      <w:r>
        <w:rPr>
          <w:w w:val="105"/>
          <w:sz w:val="17"/>
        </w:rPr>
        <w:t>all</w:t>
      </w:r>
      <w:r>
        <w:rPr>
          <w:spacing w:val="-6"/>
          <w:w w:val="105"/>
          <w:sz w:val="17"/>
        </w:rPr>
        <w:t xml:space="preserve"> </w:t>
      </w:r>
      <w:r>
        <w:rPr>
          <w:w w:val="105"/>
          <w:sz w:val="17"/>
        </w:rPr>
        <w:t>material</w:t>
      </w:r>
      <w:r>
        <w:rPr>
          <w:spacing w:val="-5"/>
          <w:w w:val="105"/>
          <w:sz w:val="17"/>
        </w:rPr>
        <w:t xml:space="preserve"> </w:t>
      </w:r>
      <w:r>
        <w:rPr>
          <w:w w:val="105"/>
          <w:sz w:val="17"/>
        </w:rPr>
        <w:t>covered</w:t>
      </w:r>
      <w:r>
        <w:rPr>
          <w:spacing w:val="-6"/>
          <w:w w:val="105"/>
          <w:sz w:val="17"/>
        </w:rPr>
        <w:t xml:space="preserve"> </w:t>
      </w:r>
      <w:r>
        <w:rPr>
          <w:w w:val="105"/>
          <w:sz w:val="17"/>
        </w:rPr>
        <w:t>during</w:t>
      </w:r>
      <w:r>
        <w:rPr>
          <w:spacing w:val="-8"/>
          <w:w w:val="105"/>
          <w:sz w:val="17"/>
        </w:rPr>
        <w:t xml:space="preserve"> </w:t>
      </w:r>
      <w:r>
        <w:rPr>
          <w:w w:val="105"/>
          <w:sz w:val="17"/>
        </w:rPr>
        <w:t>their</w:t>
      </w:r>
      <w:r>
        <w:rPr>
          <w:spacing w:val="-5"/>
          <w:w w:val="105"/>
          <w:sz w:val="17"/>
        </w:rPr>
        <w:t xml:space="preserve"> </w:t>
      </w:r>
      <w:r>
        <w:rPr>
          <w:spacing w:val="-2"/>
          <w:w w:val="105"/>
          <w:sz w:val="17"/>
        </w:rPr>
        <w:t>absence.</w:t>
      </w:r>
    </w:p>
    <w:p w:rsidRPr="00FD3D0C" w:rsidR="00FD3D0C" w:rsidP="00E25BDD" w:rsidRDefault="00103C2C" w14:paraId="24088AA7" w14:textId="77777777">
      <w:pPr>
        <w:pStyle w:val="ListParagraph"/>
        <w:numPr>
          <w:ilvl w:val="0"/>
          <w:numId w:val="28"/>
        </w:numPr>
        <w:tabs>
          <w:tab w:val="left" w:pos="1530"/>
        </w:tabs>
        <w:spacing w:before="0"/>
        <w:ind w:right="720"/>
        <w:rPr>
          <w:sz w:val="17"/>
        </w:rPr>
      </w:pPr>
      <w:r>
        <w:rPr>
          <w:w w:val="105"/>
          <w:sz w:val="17"/>
        </w:rPr>
        <w:t>It</w:t>
      </w:r>
      <w:r>
        <w:rPr>
          <w:spacing w:val="35"/>
          <w:w w:val="105"/>
          <w:sz w:val="17"/>
        </w:rPr>
        <w:t xml:space="preserve"> </w:t>
      </w:r>
      <w:r>
        <w:rPr>
          <w:w w:val="105"/>
          <w:sz w:val="17"/>
        </w:rPr>
        <w:t>is</w:t>
      </w:r>
      <w:r>
        <w:rPr>
          <w:spacing w:val="35"/>
          <w:w w:val="105"/>
          <w:sz w:val="17"/>
        </w:rPr>
        <w:t xml:space="preserve"> </w:t>
      </w:r>
      <w:r>
        <w:rPr>
          <w:w w:val="105"/>
          <w:sz w:val="17"/>
        </w:rPr>
        <w:t>the</w:t>
      </w:r>
      <w:r>
        <w:rPr>
          <w:spacing w:val="34"/>
          <w:w w:val="105"/>
          <w:sz w:val="17"/>
        </w:rPr>
        <w:t xml:space="preserve"> </w:t>
      </w:r>
      <w:r>
        <w:rPr>
          <w:w w:val="105"/>
          <w:sz w:val="17"/>
        </w:rPr>
        <w:t>student’s</w:t>
      </w:r>
      <w:r>
        <w:rPr>
          <w:spacing w:val="35"/>
          <w:w w:val="105"/>
          <w:sz w:val="17"/>
        </w:rPr>
        <w:t xml:space="preserve"> </w:t>
      </w:r>
      <w:r>
        <w:rPr>
          <w:w w:val="105"/>
          <w:sz w:val="17"/>
        </w:rPr>
        <w:t>responsibility</w:t>
      </w:r>
      <w:r>
        <w:rPr>
          <w:spacing w:val="29"/>
          <w:w w:val="105"/>
          <w:sz w:val="17"/>
        </w:rPr>
        <w:t xml:space="preserve"> </w:t>
      </w:r>
      <w:r>
        <w:rPr>
          <w:w w:val="105"/>
          <w:sz w:val="17"/>
        </w:rPr>
        <w:t>to</w:t>
      </w:r>
      <w:r>
        <w:rPr>
          <w:spacing w:val="35"/>
          <w:w w:val="105"/>
          <w:sz w:val="17"/>
        </w:rPr>
        <w:t xml:space="preserve"> </w:t>
      </w:r>
      <w:r>
        <w:rPr>
          <w:w w:val="105"/>
          <w:sz w:val="17"/>
        </w:rPr>
        <w:t>obtain</w:t>
      </w:r>
      <w:r>
        <w:rPr>
          <w:spacing w:val="35"/>
          <w:w w:val="105"/>
          <w:sz w:val="17"/>
        </w:rPr>
        <w:t xml:space="preserve"> </w:t>
      </w:r>
      <w:r>
        <w:rPr>
          <w:w w:val="105"/>
          <w:sz w:val="17"/>
        </w:rPr>
        <w:t>missed</w:t>
      </w:r>
      <w:r>
        <w:rPr>
          <w:spacing w:val="35"/>
          <w:w w:val="105"/>
          <w:sz w:val="17"/>
        </w:rPr>
        <w:t xml:space="preserve"> </w:t>
      </w:r>
      <w:r>
        <w:rPr>
          <w:w w:val="105"/>
          <w:sz w:val="17"/>
        </w:rPr>
        <w:t>content</w:t>
      </w:r>
      <w:r>
        <w:rPr>
          <w:spacing w:val="37"/>
          <w:w w:val="105"/>
          <w:sz w:val="17"/>
        </w:rPr>
        <w:t xml:space="preserve"> </w:t>
      </w:r>
      <w:r>
        <w:rPr>
          <w:w w:val="105"/>
          <w:sz w:val="17"/>
        </w:rPr>
        <w:t>from</w:t>
      </w:r>
      <w:r>
        <w:rPr>
          <w:spacing w:val="35"/>
          <w:w w:val="105"/>
          <w:sz w:val="17"/>
        </w:rPr>
        <w:t xml:space="preserve"> </w:t>
      </w:r>
      <w:r>
        <w:rPr>
          <w:w w:val="105"/>
          <w:sz w:val="17"/>
        </w:rPr>
        <w:t>classmates</w:t>
      </w:r>
      <w:r>
        <w:rPr>
          <w:spacing w:val="35"/>
          <w:w w:val="105"/>
          <w:sz w:val="17"/>
        </w:rPr>
        <w:t xml:space="preserve"> </w:t>
      </w:r>
      <w:r>
        <w:rPr>
          <w:w w:val="105"/>
          <w:sz w:val="17"/>
        </w:rPr>
        <w:t>or</w:t>
      </w:r>
      <w:r>
        <w:rPr>
          <w:spacing w:val="34"/>
          <w:w w:val="105"/>
          <w:sz w:val="17"/>
        </w:rPr>
        <w:t xml:space="preserve"> </w:t>
      </w:r>
      <w:r>
        <w:rPr>
          <w:w w:val="105"/>
          <w:sz w:val="17"/>
        </w:rPr>
        <w:t xml:space="preserve">the </w:t>
      </w:r>
      <w:r>
        <w:rPr>
          <w:spacing w:val="-2"/>
          <w:w w:val="105"/>
          <w:sz w:val="17"/>
        </w:rPr>
        <w:t>instructor.</w:t>
      </w:r>
    </w:p>
    <w:p w:rsidRPr="00FD3D0C" w:rsidR="00FD3D0C" w:rsidP="00E25BDD" w:rsidRDefault="00103C2C" w14:paraId="1E002286" w14:textId="77777777">
      <w:pPr>
        <w:pStyle w:val="ListParagraph"/>
        <w:numPr>
          <w:ilvl w:val="0"/>
          <w:numId w:val="28"/>
        </w:numPr>
        <w:tabs>
          <w:tab w:val="left" w:pos="1530"/>
        </w:tabs>
        <w:spacing w:before="0"/>
        <w:ind w:right="720"/>
        <w:rPr>
          <w:sz w:val="17"/>
        </w:rPr>
      </w:pPr>
      <w:r w:rsidRPr="00FD3D0C">
        <w:rPr>
          <w:w w:val="105"/>
          <w:sz w:val="17"/>
        </w:rPr>
        <w:t>If</w:t>
      </w:r>
      <w:r w:rsidRPr="00FD3D0C">
        <w:rPr>
          <w:spacing w:val="-3"/>
          <w:w w:val="105"/>
          <w:sz w:val="17"/>
        </w:rPr>
        <w:t xml:space="preserve"> </w:t>
      </w:r>
      <w:r w:rsidRPr="00FD3D0C">
        <w:rPr>
          <w:w w:val="105"/>
          <w:sz w:val="17"/>
        </w:rPr>
        <w:t>a</w:t>
      </w:r>
      <w:r w:rsidRPr="00FD3D0C">
        <w:rPr>
          <w:spacing w:val="-4"/>
          <w:w w:val="105"/>
          <w:sz w:val="17"/>
        </w:rPr>
        <w:t xml:space="preserve"> </w:t>
      </w:r>
      <w:r w:rsidRPr="00FD3D0C">
        <w:rPr>
          <w:w w:val="105"/>
          <w:sz w:val="17"/>
        </w:rPr>
        <w:t>test</w:t>
      </w:r>
      <w:r w:rsidRPr="00FD3D0C">
        <w:rPr>
          <w:spacing w:val="-3"/>
          <w:w w:val="105"/>
          <w:sz w:val="17"/>
        </w:rPr>
        <w:t xml:space="preserve"> </w:t>
      </w:r>
      <w:r w:rsidRPr="00FD3D0C">
        <w:rPr>
          <w:w w:val="105"/>
          <w:sz w:val="17"/>
        </w:rPr>
        <w:t>is</w:t>
      </w:r>
      <w:r w:rsidRPr="00FD3D0C">
        <w:rPr>
          <w:spacing w:val="-4"/>
          <w:w w:val="105"/>
          <w:sz w:val="17"/>
        </w:rPr>
        <w:t xml:space="preserve"> </w:t>
      </w:r>
      <w:r w:rsidRPr="00FD3D0C">
        <w:rPr>
          <w:w w:val="105"/>
          <w:sz w:val="17"/>
        </w:rPr>
        <w:t>missed,</w:t>
      </w:r>
      <w:r w:rsidRPr="00FD3D0C">
        <w:rPr>
          <w:spacing w:val="-4"/>
          <w:w w:val="105"/>
          <w:sz w:val="17"/>
        </w:rPr>
        <w:t xml:space="preserve"> </w:t>
      </w:r>
      <w:r w:rsidRPr="00FD3D0C">
        <w:rPr>
          <w:w w:val="105"/>
          <w:sz w:val="17"/>
        </w:rPr>
        <w:t>the</w:t>
      </w:r>
      <w:r w:rsidRPr="00FD3D0C">
        <w:rPr>
          <w:spacing w:val="-4"/>
          <w:w w:val="105"/>
          <w:sz w:val="17"/>
        </w:rPr>
        <w:t xml:space="preserve"> </w:t>
      </w:r>
      <w:r w:rsidRPr="00FD3D0C">
        <w:rPr>
          <w:w w:val="105"/>
          <w:sz w:val="17"/>
        </w:rPr>
        <w:t>student</w:t>
      </w:r>
      <w:r w:rsidRPr="00FD3D0C">
        <w:rPr>
          <w:spacing w:val="-3"/>
          <w:w w:val="105"/>
          <w:sz w:val="17"/>
        </w:rPr>
        <w:t xml:space="preserve"> </w:t>
      </w:r>
      <w:r w:rsidRPr="00FD3D0C">
        <w:rPr>
          <w:w w:val="105"/>
          <w:sz w:val="17"/>
        </w:rPr>
        <w:t>must</w:t>
      </w:r>
      <w:r w:rsidRPr="00FD3D0C">
        <w:rPr>
          <w:spacing w:val="-4"/>
          <w:w w:val="105"/>
          <w:sz w:val="17"/>
        </w:rPr>
        <w:t xml:space="preserve"> </w:t>
      </w:r>
      <w:r w:rsidRPr="00FD3D0C">
        <w:rPr>
          <w:w w:val="105"/>
          <w:sz w:val="17"/>
        </w:rPr>
        <w:t>take</w:t>
      </w:r>
      <w:r w:rsidRPr="00FD3D0C">
        <w:rPr>
          <w:spacing w:val="-4"/>
          <w:w w:val="105"/>
          <w:sz w:val="17"/>
        </w:rPr>
        <w:t xml:space="preserve"> </w:t>
      </w:r>
      <w:r w:rsidRPr="00FD3D0C">
        <w:rPr>
          <w:w w:val="105"/>
          <w:sz w:val="17"/>
        </w:rPr>
        <w:t>it</w:t>
      </w:r>
      <w:r w:rsidRPr="00FD3D0C">
        <w:rPr>
          <w:spacing w:val="-1"/>
          <w:w w:val="105"/>
          <w:sz w:val="17"/>
        </w:rPr>
        <w:t xml:space="preserve"> </w:t>
      </w:r>
      <w:r w:rsidRPr="00FD3D0C">
        <w:rPr>
          <w:b/>
          <w:w w:val="105"/>
          <w:sz w:val="17"/>
        </w:rPr>
        <w:t>on</w:t>
      </w:r>
      <w:r w:rsidRPr="00FD3D0C">
        <w:rPr>
          <w:b/>
          <w:spacing w:val="-3"/>
          <w:w w:val="105"/>
          <w:sz w:val="17"/>
        </w:rPr>
        <w:t xml:space="preserve"> </w:t>
      </w:r>
      <w:r w:rsidRPr="00FD3D0C">
        <w:rPr>
          <w:b/>
          <w:w w:val="105"/>
          <w:sz w:val="17"/>
        </w:rPr>
        <w:t>their</w:t>
      </w:r>
      <w:r w:rsidRPr="00FD3D0C">
        <w:rPr>
          <w:b/>
          <w:spacing w:val="-4"/>
          <w:w w:val="105"/>
          <w:sz w:val="17"/>
        </w:rPr>
        <w:t xml:space="preserve"> </w:t>
      </w:r>
      <w:r w:rsidRPr="00FD3D0C">
        <w:rPr>
          <w:b/>
          <w:w w:val="105"/>
          <w:sz w:val="17"/>
        </w:rPr>
        <w:t>first</w:t>
      </w:r>
      <w:r w:rsidRPr="00FD3D0C">
        <w:rPr>
          <w:b/>
          <w:spacing w:val="-2"/>
          <w:w w:val="105"/>
          <w:sz w:val="17"/>
        </w:rPr>
        <w:t xml:space="preserve"> </w:t>
      </w:r>
      <w:r w:rsidRPr="00FD3D0C">
        <w:rPr>
          <w:b/>
          <w:w w:val="105"/>
          <w:sz w:val="17"/>
        </w:rPr>
        <w:t>day</w:t>
      </w:r>
      <w:r w:rsidRPr="00FD3D0C">
        <w:rPr>
          <w:b/>
          <w:spacing w:val="-2"/>
          <w:w w:val="105"/>
          <w:sz w:val="17"/>
        </w:rPr>
        <w:t xml:space="preserve"> </w:t>
      </w:r>
      <w:r w:rsidRPr="00FD3D0C">
        <w:rPr>
          <w:b/>
          <w:w w:val="105"/>
          <w:sz w:val="17"/>
        </w:rPr>
        <w:t>back</w:t>
      </w:r>
      <w:r w:rsidRPr="00FD3D0C">
        <w:rPr>
          <w:b/>
          <w:spacing w:val="-6"/>
          <w:w w:val="105"/>
          <w:sz w:val="17"/>
        </w:rPr>
        <w:t xml:space="preserve"> </w:t>
      </w:r>
      <w:r w:rsidRPr="00FD3D0C">
        <w:rPr>
          <w:b/>
          <w:w w:val="105"/>
          <w:sz w:val="17"/>
        </w:rPr>
        <w:t>to</w:t>
      </w:r>
      <w:r w:rsidRPr="00FD3D0C">
        <w:rPr>
          <w:b/>
          <w:spacing w:val="-2"/>
          <w:w w:val="105"/>
          <w:sz w:val="17"/>
        </w:rPr>
        <w:t xml:space="preserve"> campus</w:t>
      </w:r>
      <w:r w:rsidRPr="00FD3D0C">
        <w:rPr>
          <w:spacing w:val="-2"/>
          <w:w w:val="105"/>
          <w:sz w:val="17"/>
        </w:rPr>
        <w:t>.</w:t>
      </w:r>
    </w:p>
    <w:p w:rsidRPr="00FD3D0C" w:rsidR="00FD3D0C" w:rsidP="00723713" w:rsidRDefault="00103C2C" w14:paraId="5CA58AF1" w14:textId="77777777">
      <w:pPr>
        <w:pStyle w:val="ListParagraph"/>
        <w:numPr>
          <w:ilvl w:val="0"/>
          <w:numId w:val="28"/>
        </w:numPr>
        <w:tabs>
          <w:tab w:val="left" w:pos="1350"/>
          <w:tab w:val="left" w:pos="1530"/>
        </w:tabs>
        <w:spacing w:before="0"/>
        <w:ind w:right="720"/>
        <w:rPr>
          <w:sz w:val="17"/>
        </w:rPr>
      </w:pPr>
      <w:r w:rsidRPr="00FD3D0C">
        <w:rPr>
          <w:w w:val="105"/>
          <w:sz w:val="17"/>
        </w:rPr>
        <w:t>Students</w:t>
      </w:r>
      <w:r w:rsidRPr="00FD3D0C">
        <w:rPr>
          <w:spacing w:val="-5"/>
          <w:w w:val="105"/>
          <w:sz w:val="17"/>
        </w:rPr>
        <w:t xml:space="preserve"> </w:t>
      </w:r>
      <w:r w:rsidRPr="00FD3D0C">
        <w:rPr>
          <w:w w:val="105"/>
          <w:sz w:val="17"/>
        </w:rPr>
        <w:t>must</w:t>
      </w:r>
      <w:r w:rsidRPr="00FD3D0C">
        <w:rPr>
          <w:spacing w:val="-5"/>
          <w:w w:val="105"/>
          <w:sz w:val="17"/>
        </w:rPr>
        <w:t xml:space="preserve"> </w:t>
      </w:r>
      <w:r w:rsidRPr="00FD3D0C">
        <w:rPr>
          <w:w w:val="105"/>
          <w:sz w:val="17"/>
        </w:rPr>
        <w:t>coordinate</w:t>
      </w:r>
      <w:r w:rsidRPr="00FD3D0C">
        <w:rPr>
          <w:spacing w:val="-6"/>
          <w:w w:val="105"/>
          <w:sz w:val="17"/>
        </w:rPr>
        <w:t xml:space="preserve"> </w:t>
      </w:r>
      <w:r w:rsidRPr="00FD3D0C">
        <w:rPr>
          <w:w w:val="105"/>
          <w:sz w:val="17"/>
        </w:rPr>
        <w:t>with</w:t>
      </w:r>
      <w:r w:rsidRPr="00FD3D0C">
        <w:rPr>
          <w:spacing w:val="-5"/>
          <w:w w:val="105"/>
          <w:sz w:val="17"/>
        </w:rPr>
        <w:t xml:space="preserve"> </w:t>
      </w:r>
      <w:r w:rsidRPr="00FD3D0C">
        <w:rPr>
          <w:w w:val="105"/>
          <w:sz w:val="17"/>
        </w:rPr>
        <w:t>the</w:t>
      </w:r>
      <w:r w:rsidRPr="00FD3D0C">
        <w:rPr>
          <w:spacing w:val="-6"/>
          <w:w w:val="105"/>
          <w:sz w:val="17"/>
        </w:rPr>
        <w:t xml:space="preserve"> </w:t>
      </w:r>
      <w:r w:rsidRPr="00FD3D0C">
        <w:rPr>
          <w:w w:val="105"/>
          <w:sz w:val="17"/>
        </w:rPr>
        <w:t>instructor</w:t>
      </w:r>
      <w:r w:rsidRPr="00FD3D0C">
        <w:rPr>
          <w:spacing w:val="-5"/>
          <w:w w:val="105"/>
          <w:sz w:val="17"/>
        </w:rPr>
        <w:t xml:space="preserve"> </w:t>
      </w:r>
      <w:r w:rsidRPr="00FD3D0C">
        <w:rPr>
          <w:w w:val="105"/>
          <w:sz w:val="17"/>
        </w:rPr>
        <w:t>to</w:t>
      </w:r>
      <w:r w:rsidRPr="00FD3D0C">
        <w:rPr>
          <w:spacing w:val="-6"/>
          <w:w w:val="105"/>
          <w:sz w:val="17"/>
        </w:rPr>
        <w:t xml:space="preserve"> </w:t>
      </w:r>
      <w:r w:rsidRPr="00FD3D0C">
        <w:rPr>
          <w:w w:val="105"/>
          <w:sz w:val="17"/>
        </w:rPr>
        <w:t>schedule</w:t>
      </w:r>
      <w:r w:rsidRPr="00FD3D0C">
        <w:rPr>
          <w:spacing w:val="-6"/>
          <w:w w:val="105"/>
          <w:sz w:val="17"/>
        </w:rPr>
        <w:t xml:space="preserve"> </w:t>
      </w:r>
      <w:r w:rsidRPr="00FD3D0C">
        <w:rPr>
          <w:w w:val="105"/>
          <w:sz w:val="17"/>
        </w:rPr>
        <w:t>the</w:t>
      </w:r>
      <w:r w:rsidRPr="00FD3D0C">
        <w:rPr>
          <w:spacing w:val="-5"/>
          <w:w w:val="105"/>
          <w:sz w:val="17"/>
        </w:rPr>
        <w:t xml:space="preserve"> </w:t>
      </w:r>
      <w:r w:rsidRPr="00FD3D0C">
        <w:rPr>
          <w:w w:val="105"/>
          <w:sz w:val="17"/>
        </w:rPr>
        <w:t>make-up</w:t>
      </w:r>
      <w:r w:rsidRPr="00FD3D0C">
        <w:rPr>
          <w:spacing w:val="-6"/>
          <w:w w:val="105"/>
          <w:sz w:val="17"/>
        </w:rPr>
        <w:t xml:space="preserve"> </w:t>
      </w:r>
      <w:r w:rsidRPr="00FD3D0C">
        <w:rPr>
          <w:spacing w:val="-4"/>
          <w:w w:val="105"/>
          <w:sz w:val="17"/>
        </w:rPr>
        <w:t>test.</w:t>
      </w:r>
    </w:p>
    <w:p w:rsidRPr="00E25BDD" w:rsidR="00FD3D0C" w:rsidP="00E25BDD" w:rsidRDefault="00103C2C" w14:paraId="1BAF2030" w14:textId="77777777">
      <w:pPr>
        <w:pStyle w:val="ListParagraph"/>
        <w:numPr>
          <w:ilvl w:val="0"/>
          <w:numId w:val="28"/>
        </w:numPr>
        <w:tabs>
          <w:tab w:val="left" w:pos="1530"/>
        </w:tabs>
        <w:ind w:right="720"/>
        <w:rPr>
          <w:sz w:val="17"/>
        </w:rPr>
      </w:pPr>
      <w:r w:rsidRPr="00E25BDD">
        <w:rPr>
          <w:b/>
          <w:w w:val="105"/>
          <w:sz w:val="17"/>
        </w:rPr>
        <w:t>A</w:t>
      </w:r>
      <w:r w:rsidRPr="00E25BDD">
        <w:rPr>
          <w:b/>
          <w:spacing w:val="-12"/>
          <w:w w:val="105"/>
          <w:sz w:val="17"/>
        </w:rPr>
        <w:t xml:space="preserve"> </w:t>
      </w:r>
      <w:r w:rsidRPr="00E25BDD">
        <w:rPr>
          <w:b/>
          <w:w w:val="105"/>
          <w:sz w:val="17"/>
        </w:rPr>
        <w:t>10%</w:t>
      </w:r>
      <w:r w:rsidRPr="00E25BDD">
        <w:rPr>
          <w:b/>
          <w:spacing w:val="-11"/>
          <w:w w:val="105"/>
          <w:sz w:val="17"/>
        </w:rPr>
        <w:t xml:space="preserve"> </w:t>
      </w:r>
      <w:r w:rsidRPr="00E25BDD">
        <w:rPr>
          <w:b/>
          <w:w w:val="105"/>
          <w:sz w:val="17"/>
        </w:rPr>
        <w:t>grade</w:t>
      </w:r>
      <w:r w:rsidRPr="00E25BDD">
        <w:rPr>
          <w:b/>
          <w:spacing w:val="-11"/>
          <w:w w:val="105"/>
          <w:sz w:val="17"/>
        </w:rPr>
        <w:t xml:space="preserve"> </w:t>
      </w:r>
      <w:r w:rsidRPr="00E25BDD">
        <w:rPr>
          <w:b/>
          <w:w w:val="105"/>
          <w:sz w:val="17"/>
        </w:rPr>
        <w:t>reduction</w:t>
      </w:r>
      <w:r w:rsidRPr="00E25BDD">
        <w:rPr>
          <w:b/>
          <w:spacing w:val="-11"/>
          <w:w w:val="105"/>
          <w:sz w:val="17"/>
        </w:rPr>
        <w:t xml:space="preserve"> </w:t>
      </w:r>
      <w:r w:rsidRPr="00E25BDD">
        <w:rPr>
          <w:w w:val="105"/>
          <w:sz w:val="17"/>
        </w:rPr>
        <w:t>will</w:t>
      </w:r>
      <w:r w:rsidRPr="00E25BDD">
        <w:rPr>
          <w:spacing w:val="-11"/>
          <w:w w:val="105"/>
          <w:sz w:val="17"/>
        </w:rPr>
        <w:t xml:space="preserve"> </w:t>
      </w:r>
      <w:r w:rsidRPr="00E25BDD">
        <w:rPr>
          <w:w w:val="105"/>
          <w:sz w:val="17"/>
        </w:rPr>
        <w:t>be</w:t>
      </w:r>
      <w:r w:rsidRPr="00E25BDD">
        <w:rPr>
          <w:spacing w:val="-11"/>
          <w:w w:val="105"/>
          <w:sz w:val="17"/>
        </w:rPr>
        <w:t xml:space="preserve"> </w:t>
      </w:r>
      <w:r w:rsidRPr="00E25BDD">
        <w:rPr>
          <w:w w:val="105"/>
          <w:sz w:val="17"/>
        </w:rPr>
        <w:t>applied</w:t>
      </w:r>
      <w:r w:rsidRPr="00E25BDD">
        <w:rPr>
          <w:spacing w:val="-12"/>
          <w:w w:val="105"/>
          <w:sz w:val="17"/>
        </w:rPr>
        <w:t xml:space="preserve"> </w:t>
      </w:r>
      <w:r w:rsidRPr="00E25BDD">
        <w:rPr>
          <w:w w:val="105"/>
          <w:sz w:val="17"/>
        </w:rPr>
        <w:t>for</w:t>
      </w:r>
      <w:r w:rsidRPr="00E25BDD">
        <w:rPr>
          <w:spacing w:val="-9"/>
          <w:w w:val="105"/>
          <w:sz w:val="17"/>
        </w:rPr>
        <w:t xml:space="preserve"> </w:t>
      </w:r>
      <w:r w:rsidRPr="00E25BDD">
        <w:rPr>
          <w:w w:val="105"/>
          <w:sz w:val="17"/>
        </w:rPr>
        <w:t>each</w:t>
      </w:r>
      <w:r w:rsidRPr="00E25BDD">
        <w:rPr>
          <w:spacing w:val="-11"/>
          <w:w w:val="105"/>
          <w:sz w:val="17"/>
        </w:rPr>
        <w:t xml:space="preserve"> </w:t>
      </w:r>
      <w:r w:rsidRPr="00E25BDD">
        <w:rPr>
          <w:w w:val="105"/>
          <w:sz w:val="17"/>
        </w:rPr>
        <w:t>day</w:t>
      </w:r>
      <w:r w:rsidRPr="00E25BDD">
        <w:rPr>
          <w:spacing w:val="-11"/>
          <w:w w:val="105"/>
          <w:sz w:val="17"/>
        </w:rPr>
        <w:t xml:space="preserve"> </w:t>
      </w:r>
      <w:r w:rsidRPr="00E25BDD">
        <w:rPr>
          <w:w w:val="105"/>
          <w:sz w:val="17"/>
        </w:rPr>
        <w:t>of</w:t>
      </w:r>
      <w:r w:rsidRPr="00E25BDD">
        <w:rPr>
          <w:spacing w:val="-10"/>
          <w:w w:val="105"/>
          <w:sz w:val="17"/>
        </w:rPr>
        <w:t xml:space="preserve"> </w:t>
      </w:r>
      <w:r w:rsidRPr="00E25BDD">
        <w:rPr>
          <w:w w:val="105"/>
          <w:sz w:val="17"/>
        </w:rPr>
        <w:t>delay</w:t>
      </w:r>
      <w:r w:rsidRPr="00E25BDD">
        <w:rPr>
          <w:spacing w:val="-11"/>
          <w:w w:val="105"/>
          <w:sz w:val="17"/>
        </w:rPr>
        <w:t xml:space="preserve"> </w:t>
      </w:r>
      <w:r w:rsidRPr="00E25BDD">
        <w:rPr>
          <w:w w:val="105"/>
          <w:sz w:val="17"/>
        </w:rPr>
        <w:t>in</w:t>
      </w:r>
      <w:r w:rsidRPr="00E25BDD">
        <w:rPr>
          <w:spacing w:val="-10"/>
          <w:w w:val="105"/>
          <w:sz w:val="17"/>
        </w:rPr>
        <w:t xml:space="preserve"> </w:t>
      </w:r>
      <w:r w:rsidRPr="00E25BDD">
        <w:rPr>
          <w:w w:val="105"/>
          <w:sz w:val="17"/>
        </w:rPr>
        <w:t>taking</w:t>
      </w:r>
      <w:r w:rsidRPr="00E25BDD">
        <w:rPr>
          <w:spacing w:val="-11"/>
          <w:w w:val="105"/>
          <w:sz w:val="17"/>
        </w:rPr>
        <w:t xml:space="preserve"> </w:t>
      </w:r>
      <w:r w:rsidRPr="00E25BDD">
        <w:rPr>
          <w:w w:val="105"/>
          <w:sz w:val="17"/>
        </w:rPr>
        <w:t>the</w:t>
      </w:r>
      <w:r w:rsidRPr="00E25BDD">
        <w:rPr>
          <w:spacing w:val="-7"/>
          <w:w w:val="105"/>
          <w:sz w:val="17"/>
        </w:rPr>
        <w:t xml:space="preserve"> </w:t>
      </w:r>
      <w:r w:rsidRPr="00E25BDD">
        <w:rPr>
          <w:w w:val="105"/>
          <w:sz w:val="17"/>
        </w:rPr>
        <w:t>missed</w:t>
      </w:r>
      <w:r w:rsidRPr="00E25BDD">
        <w:rPr>
          <w:spacing w:val="-12"/>
          <w:w w:val="105"/>
          <w:sz w:val="17"/>
        </w:rPr>
        <w:t xml:space="preserve"> </w:t>
      </w:r>
      <w:r w:rsidRPr="00E25BDD">
        <w:rPr>
          <w:spacing w:val="-4"/>
          <w:w w:val="105"/>
          <w:sz w:val="17"/>
        </w:rPr>
        <w:t>test.</w:t>
      </w:r>
    </w:p>
    <w:p w:rsidRPr="00E25BDD" w:rsidR="00504CCB" w:rsidP="00E25BDD" w:rsidRDefault="00103C2C" w14:paraId="0611026C" w14:textId="08C22918">
      <w:pPr>
        <w:pStyle w:val="ListParagraph"/>
        <w:numPr>
          <w:ilvl w:val="0"/>
          <w:numId w:val="28"/>
        </w:numPr>
        <w:tabs>
          <w:tab w:val="left" w:pos="1530"/>
        </w:tabs>
        <w:ind w:right="720"/>
        <w:rPr>
          <w:sz w:val="17"/>
        </w:rPr>
      </w:pPr>
      <w:r w:rsidRPr="00E25BDD">
        <w:rPr>
          <w:w w:val="105"/>
          <w:sz w:val="17"/>
        </w:rPr>
        <w:t>Make-up</w:t>
      </w:r>
      <w:r w:rsidRPr="00E25BDD">
        <w:rPr>
          <w:spacing w:val="-5"/>
          <w:w w:val="105"/>
          <w:sz w:val="17"/>
        </w:rPr>
        <w:t xml:space="preserve"> </w:t>
      </w:r>
      <w:r w:rsidRPr="00E25BDD">
        <w:rPr>
          <w:w w:val="105"/>
          <w:sz w:val="17"/>
        </w:rPr>
        <w:t>tests</w:t>
      </w:r>
      <w:r w:rsidRPr="00E25BDD">
        <w:rPr>
          <w:spacing w:val="-4"/>
          <w:w w:val="105"/>
          <w:sz w:val="17"/>
        </w:rPr>
        <w:t xml:space="preserve"> </w:t>
      </w:r>
      <w:r w:rsidRPr="00E25BDD">
        <w:rPr>
          <w:w w:val="105"/>
          <w:sz w:val="17"/>
        </w:rPr>
        <w:t>may</w:t>
      </w:r>
      <w:r w:rsidRPr="00E25BDD">
        <w:rPr>
          <w:spacing w:val="-8"/>
          <w:w w:val="105"/>
          <w:sz w:val="17"/>
        </w:rPr>
        <w:t xml:space="preserve"> </w:t>
      </w:r>
      <w:r w:rsidRPr="00E25BDD">
        <w:rPr>
          <w:w w:val="105"/>
          <w:sz w:val="17"/>
        </w:rPr>
        <w:t>differ</w:t>
      </w:r>
      <w:r w:rsidRPr="00E25BDD">
        <w:rPr>
          <w:spacing w:val="-3"/>
          <w:w w:val="105"/>
          <w:sz w:val="17"/>
        </w:rPr>
        <w:t xml:space="preserve"> </w:t>
      </w:r>
      <w:r w:rsidRPr="00E25BDD">
        <w:rPr>
          <w:w w:val="105"/>
          <w:sz w:val="17"/>
        </w:rPr>
        <w:t>in</w:t>
      </w:r>
      <w:r w:rsidRPr="00E25BDD">
        <w:rPr>
          <w:spacing w:val="-5"/>
          <w:w w:val="105"/>
          <w:sz w:val="17"/>
        </w:rPr>
        <w:t xml:space="preserve"> </w:t>
      </w:r>
      <w:r w:rsidRPr="00E25BDD">
        <w:rPr>
          <w:w w:val="105"/>
          <w:sz w:val="17"/>
        </w:rPr>
        <w:t>format</w:t>
      </w:r>
      <w:r w:rsidRPr="00E25BDD">
        <w:rPr>
          <w:spacing w:val="-4"/>
          <w:w w:val="105"/>
          <w:sz w:val="17"/>
        </w:rPr>
        <w:t xml:space="preserve"> </w:t>
      </w:r>
      <w:r w:rsidRPr="00E25BDD">
        <w:rPr>
          <w:w w:val="105"/>
          <w:sz w:val="17"/>
        </w:rPr>
        <w:t>from</w:t>
      </w:r>
      <w:r w:rsidRPr="00E25BDD">
        <w:rPr>
          <w:spacing w:val="-4"/>
          <w:w w:val="105"/>
          <w:sz w:val="17"/>
        </w:rPr>
        <w:t xml:space="preserve"> </w:t>
      </w:r>
      <w:r w:rsidRPr="00E25BDD">
        <w:rPr>
          <w:w w:val="105"/>
          <w:sz w:val="17"/>
        </w:rPr>
        <w:t>the</w:t>
      </w:r>
      <w:r w:rsidRPr="00E25BDD">
        <w:rPr>
          <w:spacing w:val="-5"/>
          <w:w w:val="105"/>
          <w:sz w:val="17"/>
        </w:rPr>
        <w:t xml:space="preserve"> </w:t>
      </w:r>
      <w:r w:rsidRPr="00E25BDD">
        <w:rPr>
          <w:spacing w:val="-2"/>
          <w:w w:val="105"/>
          <w:sz w:val="17"/>
        </w:rPr>
        <w:t>original.</w:t>
      </w:r>
    </w:p>
    <w:p w:rsidRPr="00FD3D0C" w:rsidR="00F81528" w:rsidP="00F81528" w:rsidRDefault="00F81528" w14:paraId="342CAD26" w14:textId="77777777">
      <w:pPr>
        <w:pStyle w:val="ListParagraph"/>
        <w:tabs>
          <w:tab w:val="left" w:pos="1530"/>
        </w:tabs>
        <w:spacing w:before="0"/>
        <w:ind w:left="1874" w:right="720" w:firstLine="0"/>
        <w:rPr>
          <w:sz w:val="17"/>
        </w:rPr>
      </w:pPr>
    </w:p>
    <w:p w:rsidR="00504CCB" w:rsidP="00F26DF6" w:rsidRDefault="00103C2C" w14:paraId="5596A148" w14:textId="77777777">
      <w:pPr>
        <w:pStyle w:val="Heading4"/>
        <w:tabs>
          <w:tab w:val="left" w:pos="1509"/>
        </w:tabs>
        <w:ind w:left="720" w:right="720"/>
      </w:pPr>
      <w:r>
        <w:rPr>
          <w:w w:val="105"/>
        </w:rPr>
        <w:t>Attendance</w:t>
      </w:r>
      <w:r>
        <w:rPr>
          <w:spacing w:val="-11"/>
          <w:w w:val="105"/>
        </w:rPr>
        <w:t xml:space="preserve"> </w:t>
      </w:r>
      <w:r>
        <w:rPr>
          <w:spacing w:val="-2"/>
          <w:w w:val="105"/>
        </w:rPr>
        <w:t>Threshold</w:t>
      </w:r>
    </w:p>
    <w:p w:rsidR="00504CCB" w:rsidP="38D7EEDA" w:rsidRDefault="00103C2C" w14:paraId="0EB632E6" w14:textId="2149A2BE">
      <w:pPr>
        <w:pStyle w:val="ListParagraph"/>
        <w:tabs>
          <w:tab w:val="left" w:pos="1553"/>
        </w:tabs>
        <w:spacing w:before="0"/>
        <w:ind w:left="720" w:right="720" w:firstLine="0"/>
        <w:rPr>
          <w:sz w:val="17"/>
          <w:szCs w:val="17"/>
        </w:rPr>
      </w:pPr>
      <w:r w:rsidRPr="38D7EEDA" w:rsidR="00103C2C">
        <w:rPr>
          <w:w w:val="105"/>
          <w:sz w:val="17"/>
          <w:szCs w:val="17"/>
        </w:rPr>
        <w:t>Students</w:t>
      </w:r>
      <w:r w:rsidRPr="38D7EEDA" w:rsidR="00103C2C">
        <w:rPr>
          <w:spacing w:val="-4"/>
          <w:w w:val="105"/>
          <w:sz w:val="17"/>
          <w:szCs w:val="17"/>
        </w:rPr>
        <w:t xml:space="preserve"> </w:t>
      </w:r>
      <w:r w:rsidRPr="38D7EEDA" w:rsidR="00103C2C">
        <w:rPr>
          <w:w w:val="105"/>
          <w:sz w:val="17"/>
          <w:szCs w:val="17"/>
        </w:rPr>
        <w:t>may</w:t>
      </w:r>
      <w:r w:rsidRPr="38D7EEDA" w:rsidR="00103C2C">
        <w:rPr>
          <w:spacing w:val="-7"/>
          <w:w w:val="105"/>
          <w:sz w:val="17"/>
          <w:szCs w:val="17"/>
        </w:rPr>
        <w:t xml:space="preserve"> </w:t>
      </w:r>
      <w:r w:rsidRPr="38D7EEDA" w:rsidR="00103C2C">
        <w:rPr>
          <w:w w:val="105"/>
          <w:sz w:val="17"/>
          <w:szCs w:val="17"/>
        </w:rPr>
        <w:t>not</w:t>
      </w:r>
      <w:r w:rsidRPr="38D7EEDA" w:rsidR="00103C2C">
        <w:rPr>
          <w:spacing w:val="-4"/>
          <w:w w:val="105"/>
          <w:sz w:val="17"/>
          <w:szCs w:val="17"/>
        </w:rPr>
        <w:t xml:space="preserve"> </w:t>
      </w:r>
      <w:r w:rsidRPr="38D7EEDA" w:rsidR="00103C2C">
        <w:rPr>
          <w:w w:val="105"/>
          <w:sz w:val="17"/>
          <w:szCs w:val="17"/>
        </w:rPr>
        <w:t>miss</w:t>
      </w:r>
      <w:r w:rsidRPr="38D7EEDA" w:rsidR="00103C2C">
        <w:rPr>
          <w:spacing w:val="-4"/>
          <w:w w:val="105"/>
          <w:sz w:val="17"/>
          <w:szCs w:val="17"/>
        </w:rPr>
        <w:t xml:space="preserve"> </w:t>
      </w:r>
      <w:r w:rsidRPr="38D7EEDA" w:rsidR="00103C2C">
        <w:rPr>
          <w:w w:val="105"/>
          <w:sz w:val="17"/>
          <w:szCs w:val="17"/>
        </w:rPr>
        <w:t>more</w:t>
      </w:r>
      <w:r w:rsidRPr="38D7EEDA" w:rsidR="00103C2C">
        <w:rPr>
          <w:spacing w:val="-4"/>
          <w:w w:val="105"/>
          <w:sz w:val="17"/>
          <w:szCs w:val="17"/>
        </w:rPr>
        <w:t xml:space="preserve"> </w:t>
      </w:r>
      <w:r w:rsidRPr="38D7EEDA" w:rsidR="00103C2C">
        <w:rPr>
          <w:w w:val="105"/>
          <w:sz w:val="17"/>
          <w:szCs w:val="17"/>
        </w:rPr>
        <w:t>than</w:t>
      </w:r>
      <w:r w:rsidRPr="38D7EEDA" w:rsidR="00103C2C">
        <w:rPr>
          <w:spacing w:val="-1"/>
          <w:w w:val="105"/>
          <w:sz w:val="17"/>
          <w:szCs w:val="17"/>
        </w:rPr>
        <w:t xml:space="preserve"> </w:t>
      </w:r>
      <w:r w:rsidRPr="38D7EEDA" w:rsidR="00103C2C">
        <w:rPr>
          <w:b w:val="1"/>
          <w:bCs w:val="1"/>
          <w:w w:val="105"/>
          <w:sz w:val="17"/>
          <w:szCs w:val="17"/>
        </w:rPr>
        <w:t>15%</w:t>
      </w:r>
      <w:r w:rsidRPr="38D7EEDA" w:rsidR="00103C2C">
        <w:rPr>
          <w:b w:val="1"/>
          <w:bCs w:val="1"/>
          <w:spacing w:val="-5"/>
          <w:w w:val="105"/>
          <w:sz w:val="17"/>
          <w:szCs w:val="17"/>
        </w:rPr>
        <w:t xml:space="preserve"> </w:t>
      </w:r>
      <w:r w:rsidRPr="38D7EEDA" w:rsidR="00103C2C">
        <w:rPr>
          <w:b w:val="1"/>
          <w:bCs w:val="1"/>
          <w:w w:val="105"/>
          <w:sz w:val="17"/>
          <w:szCs w:val="17"/>
        </w:rPr>
        <w:t>of</w:t>
      </w:r>
      <w:r w:rsidRPr="38D7EEDA" w:rsidR="00103C2C">
        <w:rPr>
          <w:b w:val="1"/>
          <w:bCs w:val="1"/>
          <w:spacing w:val="-3"/>
          <w:w w:val="105"/>
          <w:sz w:val="17"/>
          <w:szCs w:val="17"/>
        </w:rPr>
        <w:t xml:space="preserve"> </w:t>
      </w:r>
      <w:r w:rsidRPr="38D7EEDA" w:rsidR="7E11F5FB">
        <w:rPr>
          <w:b w:val="1"/>
          <w:bCs w:val="1"/>
          <w:w w:val="105"/>
          <w:sz w:val="17"/>
          <w:szCs w:val="17"/>
        </w:rPr>
        <w:t>the total</w:t>
      </w:r>
      <w:r w:rsidRPr="38D7EEDA" w:rsidR="00103C2C">
        <w:rPr>
          <w:b w:val="1"/>
          <w:bCs w:val="1"/>
          <w:sz w:val="17"/>
          <w:szCs w:val="17"/>
        </w:rPr>
        <w:t xml:space="preserve"> </w:t>
      </w:r>
      <w:r w:rsidRPr="38D7EEDA" w:rsidR="00103C2C">
        <w:rPr>
          <w:b w:val="1"/>
          <w:bCs w:val="1"/>
          <w:sz w:val="17"/>
          <w:szCs w:val="17"/>
        </w:rPr>
        <w:t>classroom</w:t>
      </w:r>
      <w:r w:rsidRPr="38D7EEDA" w:rsidR="00103C2C">
        <w:rPr>
          <w:b w:val="1"/>
          <w:bCs w:val="1"/>
          <w:sz w:val="17"/>
          <w:szCs w:val="17"/>
        </w:rPr>
        <w:t xml:space="preserve"> </w:t>
      </w:r>
      <w:r w:rsidRPr="38D7EEDA" w:rsidR="00103C2C">
        <w:rPr>
          <w:b w:val="1"/>
          <w:bCs w:val="1"/>
          <w:sz w:val="17"/>
          <w:szCs w:val="17"/>
        </w:rPr>
        <w:t>time</w:t>
      </w:r>
      <w:r w:rsidRPr="38D7EEDA" w:rsidR="00103C2C">
        <w:rPr>
          <w:b w:val="1"/>
          <w:bCs w:val="1"/>
          <w:sz w:val="17"/>
          <w:szCs w:val="17"/>
        </w:rPr>
        <w:t xml:space="preserve"> </w:t>
      </w:r>
      <w:r w:rsidRPr="38D7EEDA" w:rsidR="00103C2C">
        <w:rPr>
          <w:sz w:val="17"/>
          <w:szCs w:val="17"/>
        </w:rPr>
        <w:t>per</w:t>
      </w:r>
      <w:r w:rsidRPr="38D7EEDA" w:rsidR="00103C2C">
        <w:rPr>
          <w:sz w:val="17"/>
          <w:szCs w:val="17"/>
        </w:rPr>
        <w:t xml:space="preserve"> </w:t>
      </w:r>
      <w:r w:rsidRPr="38D7EEDA" w:rsidR="00103C2C">
        <w:rPr>
          <w:sz w:val="17"/>
          <w:szCs w:val="17"/>
        </w:rPr>
        <w:t>semester.</w:t>
      </w:r>
    </w:p>
    <w:p w:rsidR="00504CCB" w:rsidP="00723713" w:rsidRDefault="00103C2C" w14:paraId="7ECB4D62" w14:textId="77777777">
      <w:pPr>
        <w:pStyle w:val="ListParagraph"/>
        <w:numPr>
          <w:ilvl w:val="1"/>
          <w:numId w:val="26"/>
        </w:numPr>
        <w:tabs>
          <w:tab w:val="left" w:pos="1774"/>
          <w:tab w:val="left" w:pos="1776"/>
        </w:tabs>
        <w:spacing w:before="0" w:line="252" w:lineRule="auto"/>
        <w:ind w:left="1350" w:right="720"/>
        <w:rPr>
          <w:sz w:val="17"/>
        </w:rPr>
      </w:pPr>
      <w:r>
        <w:rPr>
          <w:w w:val="105"/>
          <w:sz w:val="17"/>
        </w:rPr>
        <w:t>Exceeding this limit may result in a recommendation to</w:t>
      </w:r>
      <w:r>
        <w:rPr>
          <w:spacing w:val="24"/>
          <w:w w:val="105"/>
          <w:sz w:val="17"/>
        </w:rPr>
        <w:t xml:space="preserve"> </w:t>
      </w:r>
      <w:r>
        <w:rPr>
          <w:b/>
          <w:w w:val="105"/>
          <w:sz w:val="17"/>
        </w:rPr>
        <w:t>withdraw</w:t>
      </w:r>
      <w:r>
        <w:rPr>
          <w:b/>
          <w:spacing w:val="22"/>
          <w:w w:val="105"/>
          <w:sz w:val="17"/>
        </w:rPr>
        <w:t xml:space="preserve"> </w:t>
      </w:r>
      <w:r>
        <w:rPr>
          <w:b/>
          <w:w w:val="105"/>
          <w:sz w:val="17"/>
        </w:rPr>
        <w:t>passing</w:t>
      </w:r>
      <w:r>
        <w:rPr>
          <w:w w:val="105"/>
          <w:sz w:val="17"/>
        </w:rPr>
        <w:t>, unless extenuating circumstances are documented.</w:t>
      </w:r>
    </w:p>
    <w:p w:rsidR="00504CCB" w:rsidP="00723713" w:rsidRDefault="00103C2C" w14:paraId="5864B2C5" w14:textId="77777777">
      <w:pPr>
        <w:pStyle w:val="ListParagraph"/>
        <w:numPr>
          <w:ilvl w:val="1"/>
          <w:numId w:val="26"/>
        </w:numPr>
        <w:tabs>
          <w:tab w:val="left" w:pos="1775"/>
        </w:tabs>
        <w:spacing w:before="0" w:line="195" w:lineRule="exact"/>
        <w:ind w:left="1350" w:right="720"/>
        <w:rPr>
          <w:sz w:val="17"/>
        </w:rPr>
      </w:pPr>
      <w:r>
        <w:rPr>
          <w:w w:val="105"/>
          <w:sz w:val="17"/>
        </w:rPr>
        <w:t>This</w:t>
      </w:r>
      <w:r>
        <w:rPr>
          <w:spacing w:val="-5"/>
          <w:w w:val="105"/>
          <w:sz w:val="17"/>
        </w:rPr>
        <w:t xml:space="preserve"> </w:t>
      </w:r>
      <w:r>
        <w:rPr>
          <w:w w:val="105"/>
          <w:sz w:val="17"/>
        </w:rPr>
        <w:t>policy</w:t>
      </w:r>
      <w:r>
        <w:rPr>
          <w:spacing w:val="-7"/>
          <w:w w:val="105"/>
          <w:sz w:val="17"/>
        </w:rPr>
        <w:t xml:space="preserve"> </w:t>
      </w:r>
      <w:r>
        <w:rPr>
          <w:w w:val="105"/>
          <w:sz w:val="17"/>
        </w:rPr>
        <w:t>aligns</w:t>
      </w:r>
      <w:r>
        <w:rPr>
          <w:spacing w:val="-5"/>
          <w:w w:val="105"/>
          <w:sz w:val="17"/>
        </w:rPr>
        <w:t xml:space="preserve"> </w:t>
      </w:r>
      <w:r>
        <w:rPr>
          <w:w w:val="105"/>
          <w:sz w:val="17"/>
        </w:rPr>
        <w:t>with</w:t>
      </w:r>
      <w:r>
        <w:rPr>
          <w:spacing w:val="-5"/>
          <w:w w:val="105"/>
          <w:sz w:val="17"/>
        </w:rPr>
        <w:t xml:space="preserve"> </w:t>
      </w:r>
      <w:r>
        <w:rPr>
          <w:w w:val="105"/>
          <w:sz w:val="17"/>
        </w:rPr>
        <w:t>the</w:t>
      </w:r>
      <w:r>
        <w:rPr>
          <w:spacing w:val="-5"/>
          <w:w w:val="105"/>
          <w:sz w:val="17"/>
        </w:rPr>
        <w:t xml:space="preserve"> </w:t>
      </w:r>
      <w:r>
        <w:rPr>
          <w:w w:val="105"/>
          <w:sz w:val="17"/>
        </w:rPr>
        <w:t>VGCC</w:t>
      </w:r>
      <w:r>
        <w:rPr>
          <w:spacing w:val="-4"/>
          <w:w w:val="105"/>
          <w:sz w:val="17"/>
        </w:rPr>
        <w:t xml:space="preserve"> </w:t>
      </w:r>
      <w:r>
        <w:rPr>
          <w:w w:val="105"/>
          <w:sz w:val="17"/>
        </w:rPr>
        <w:t>Student</w:t>
      </w:r>
      <w:r>
        <w:rPr>
          <w:spacing w:val="-4"/>
          <w:w w:val="105"/>
          <w:sz w:val="17"/>
        </w:rPr>
        <w:t xml:space="preserve"> </w:t>
      </w:r>
      <w:r>
        <w:rPr>
          <w:w w:val="105"/>
          <w:sz w:val="17"/>
        </w:rPr>
        <w:t>College</w:t>
      </w:r>
      <w:r>
        <w:rPr>
          <w:spacing w:val="-4"/>
          <w:w w:val="105"/>
          <w:sz w:val="17"/>
        </w:rPr>
        <w:t xml:space="preserve"> </w:t>
      </w:r>
      <w:r>
        <w:rPr>
          <w:spacing w:val="-2"/>
          <w:w w:val="105"/>
          <w:sz w:val="17"/>
        </w:rPr>
        <w:t>Catalog.</w:t>
      </w:r>
    </w:p>
    <w:p w:rsidR="00AD1EDE" w:rsidP="0094213F" w:rsidRDefault="00AD1EDE" w14:paraId="61534EFB" w14:textId="77777777">
      <w:pPr>
        <w:pStyle w:val="Heading4"/>
        <w:tabs>
          <w:tab w:val="left" w:pos="1509"/>
        </w:tabs>
        <w:ind w:left="0" w:right="720"/>
        <w:rPr>
          <w:w w:val="105"/>
        </w:rPr>
      </w:pPr>
    </w:p>
    <w:p w:rsidR="00504CCB" w:rsidP="00F26DF6" w:rsidRDefault="00103C2C" w14:paraId="2A2B074F" w14:textId="607E1E0A">
      <w:pPr>
        <w:pStyle w:val="Heading4"/>
        <w:tabs>
          <w:tab w:val="left" w:pos="1509"/>
        </w:tabs>
        <w:ind w:left="720" w:right="720"/>
      </w:pPr>
      <w:r>
        <w:rPr>
          <w:w w:val="105"/>
        </w:rPr>
        <w:t>Extended</w:t>
      </w:r>
      <w:r>
        <w:rPr>
          <w:spacing w:val="-9"/>
          <w:w w:val="105"/>
        </w:rPr>
        <w:t xml:space="preserve"> </w:t>
      </w:r>
      <w:r>
        <w:rPr>
          <w:spacing w:val="-2"/>
          <w:w w:val="105"/>
        </w:rPr>
        <w:t>Absences</w:t>
      </w:r>
    </w:p>
    <w:p w:rsidR="00723713" w:rsidP="00723713" w:rsidRDefault="001A268F" w14:paraId="6B43400E" w14:textId="77777777">
      <w:pPr>
        <w:tabs>
          <w:tab w:val="left" w:pos="540"/>
          <w:tab w:val="left" w:pos="630"/>
        </w:tabs>
        <w:spacing w:line="252" w:lineRule="auto"/>
        <w:ind w:left="720" w:right="720" w:hanging="90"/>
        <w:rPr>
          <w:sz w:val="17"/>
        </w:rPr>
      </w:pPr>
      <w:r>
        <w:rPr>
          <w:w w:val="105"/>
          <w:sz w:val="17"/>
        </w:rPr>
        <w:tab/>
      </w:r>
      <w:r w:rsidRPr="001A268F" w:rsidR="00103C2C">
        <w:rPr>
          <w:w w:val="105"/>
          <w:sz w:val="17"/>
        </w:rPr>
        <w:t>If</w:t>
      </w:r>
      <w:r w:rsidRPr="001A268F" w:rsidR="00103C2C">
        <w:rPr>
          <w:spacing w:val="80"/>
          <w:w w:val="105"/>
          <w:sz w:val="17"/>
        </w:rPr>
        <w:t xml:space="preserve"> </w:t>
      </w:r>
      <w:r w:rsidRPr="001A268F" w:rsidR="00103C2C">
        <w:rPr>
          <w:w w:val="105"/>
          <w:sz w:val="17"/>
        </w:rPr>
        <w:t>a</w:t>
      </w:r>
      <w:r w:rsidRPr="001A268F" w:rsidR="00103C2C">
        <w:rPr>
          <w:spacing w:val="40"/>
          <w:w w:val="105"/>
          <w:sz w:val="17"/>
        </w:rPr>
        <w:t xml:space="preserve"> </w:t>
      </w:r>
      <w:r w:rsidRPr="001A268F" w:rsidR="00103C2C">
        <w:rPr>
          <w:w w:val="105"/>
          <w:sz w:val="17"/>
        </w:rPr>
        <w:t>student</w:t>
      </w:r>
      <w:r w:rsidRPr="001A268F" w:rsidR="00103C2C">
        <w:rPr>
          <w:spacing w:val="40"/>
          <w:w w:val="105"/>
          <w:sz w:val="17"/>
        </w:rPr>
        <w:t xml:space="preserve"> </w:t>
      </w:r>
      <w:r w:rsidRPr="001A268F" w:rsidR="00103C2C">
        <w:rPr>
          <w:w w:val="105"/>
          <w:sz w:val="17"/>
        </w:rPr>
        <w:t>misses</w:t>
      </w:r>
      <w:r w:rsidRPr="001A268F" w:rsidR="00103C2C">
        <w:rPr>
          <w:spacing w:val="40"/>
          <w:w w:val="105"/>
          <w:sz w:val="17"/>
        </w:rPr>
        <w:t xml:space="preserve"> </w:t>
      </w:r>
      <w:r w:rsidRPr="001A268F" w:rsidR="00103C2C">
        <w:rPr>
          <w:b/>
          <w:w w:val="105"/>
          <w:sz w:val="17"/>
        </w:rPr>
        <w:t>more</w:t>
      </w:r>
      <w:r w:rsidRPr="001A268F" w:rsidR="00103C2C">
        <w:rPr>
          <w:b/>
          <w:spacing w:val="40"/>
          <w:w w:val="105"/>
          <w:sz w:val="17"/>
        </w:rPr>
        <w:t xml:space="preserve"> </w:t>
      </w:r>
      <w:r w:rsidRPr="001A268F" w:rsidR="00103C2C">
        <w:rPr>
          <w:b/>
          <w:w w:val="105"/>
          <w:sz w:val="17"/>
        </w:rPr>
        <w:t>than</w:t>
      </w:r>
      <w:r w:rsidRPr="001A268F" w:rsidR="00103C2C">
        <w:rPr>
          <w:b/>
          <w:spacing w:val="40"/>
          <w:w w:val="105"/>
          <w:sz w:val="17"/>
        </w:rPr>
        <w:t xml:space="preserve"> </w:t>
      </w:r>
      <w:r w:rsidRPr="001A268F" w:rsidR="00103C2C">
        <w:rPr>
          <w:b/>
          <w:w w:val="105"/>
          <w:sz w:val="17"/>
        </w:rPr>
        <w:t>three</w:t>
      </w:r>
      <w:r w:rsidRPr="001A268F" w:rsidR="00103C2C">
        <w:rPr>
          <w:b/>
          <w:spacing w:val="40"/>
          <w:w w:val="105"/>
          <w:sz w:val="17"/>
        </w:rPr>
        <w:t xml:space="preserve"> </w:t>
      </w:r>
      <w:r w:rsidRPr="001A268F" w:rsidR="00103C2C">
        <w:rPr>
          <w:b/>
          <w:w w:val="105"/>
          <w:sz w:val="17"/>
        </w:rPr>
        <w:t>consecutive</w:t>
      </w:r>
      <w:r w:rsidRPr="001A268F" w:rsidR="00103C2C">
        <w:rPr>
          <w:b/>
          <w:spacing w:val="40"/>
          <w:w w:val="105"/>
          <w:sz w:val="17"/>
        </w:rPr>
        <w:t xml:space="preserve"> </w:t>
      </w:r>
      <w:r w:rsidRPr="001A268F" w:rsidR="00103C2C">
        <w:rPr>
          <w:b/>
          <w:w w:val="105"/>
          <w:sz w:val="17"/>
        </w:rPr>
        <w:t>class</w:t>
      </w:r>
      <w:r w:rsidRPr="001A268F" w:rsidR="00103C2C">
        <w:rPr>
          <w:b/>
          <w:spacing w:val="40"/>
          <w:w w:val="105"/>
          <w:sz w:val="17"/>
        </w:rPr>
        <w:t xml:space="preserve"> </w:t>
      </w:r>
      <w:r w:rsidRPr="001A268F" w:rsidR="00103C2C">
        <w:rPr>
          <w:b/>
          <w:w w:val="105"/>
          <w:sz w:val="17"/>
        </w:rPr>
        <w:t>days</w:t>
      </w:r>
      <w:r w:rsidRPr="001A268F" w:rsidR="00103C2C">
        <w:rPr>
          <w:w w:val="105"/>
          <w:sz w:val="17"/>
        </w:rPr>
        <w:t>,</w:t>
      </w:r>
      <w:r w:rsidRPr="001A268F" w:rsidR="00103C2C">
        <w:rPr>
          <w:spacing w:val="40"/>
          <w:w w:val="105"/>
          <w:sz w:val="17"/>
        </w:rPr>
        <w:t xml:space="preserve"> </w:t>
      </w:r>
      <w:r w:rsidRPr="001A268F" w:rsidR="00103C2C">
        <w:rPr>
          <w:w w:val="105"/>
          <w:sz w:val="17"/>
        </w:rPr>
        <w:t>they</w:t>
      </w:r>
      <w:r w:rsidRPr="001A268F" w:rsidR="00103C2C">
        <w:rPr>
          <w:spacing w:val="40"/>
          <w:w w:val="105"/>
          <w:sz w:val="17"/>
        </w:rPr>
        <w:t xml:space="preserve"> </w:t>
      </w:r>
      <w:r w:rsidRPr="001A268F" w:rsidR="00103C2C">
        <w:rPr>
          <w:w w:val="105"/>
          <w:sz w:val="17"/>
        </w:rPr>
        <w:t>must</w:t>
      </w:r>
      <w:r w:rsidRPr="001A268F" w:rsidR="00103C2C">
        <w:rPr>
          <w:spacing w:val="40"/>
          <w:w w:val="105"/>
          <w:sz w:val="17"/>
        </w:rPr>
        <w:t xml:space="preserve"> </w:t>
      </w:r>
      <w:r w:rsidRPr="001A268F" w:rsidR="00103C2C">
        <w:rPr>
          <w:w w:val="105"/>
          <w:sz w:val="17"/>
        </w:rPr>
        <w:t>provide documentation before returning:</w:t>
      </w:r>
      <w:r w:rsidR="00096076">
        <w:rPr>
          <w:sz w:val="17"/>
        </w:rPr>
        <w:t xml:space="preserve"> </w:t>
      </w:r>
      <w:r w:rsidRPr="00096076" w:rsidR="00103C2C">
        <w:rPr>
          <w:w w:val="105"/>
          <w:sz w:val="17"/>
        </w:rPr>
        <w:t>A</w:t>
      </w:r>
      <w:r w:rsidRPr="00096076" w:rsidR="00103C2C">
        <w:rPr>
          <w:spacing w:val="-6"/>
          <w:w w:val="105"/>
          <w:sz w:val="17"/>
        </w:rPr>
        <w:t xml:space="preserve"> </w:t>
      </w:r>
      <w:r w:rsidRPr="00096076" w:rsidR="00103C2C">
        <w:rPr>
          <w:b/>
          <w:w w:val="105"/>
          <w:sz w:val="17"/>
        </w:rPr>
        <w:t>doctor’s</w:t>
      </w:r>
      <w:r w:rsidRPr="00096076" w:rsidR="00103C2C">
        <w:rPr>
          <w:b/>
          <w:spacing w:val="-4"/>
          <w:w w:val="105"/>
          <w:sz w:val="17"/>
        </w:rPr>
        <w:t xml:space="preserve"> </w:t>
      </w:r>
      <w:r w:rsidRPr="00096076" w:rsidR="00103C2C">
        <w:rPr>
          <w:b/>
          <w:w w:val="105"/>
          <w:sz w:val="17"/>
        </w:rPr>
        <w:t>note</w:t>
      </w:r>
      <w:r w:rsidRPr="00096076" w:rsidR="00103C2C">
        <w:rPr>
          <w:w w:val="105"/>
          <w:sz w:val="17"/>
        </w:rPr>
        <w:t>,</w:t>
      </w:r>
      <w:r w:rsidRPr="00096076" w:rsidR="00103C2C">
        <w:rPr>
          <w:spacing w:val="-6"/>
          <w:w w:val="105"/>
          <w:sz w:val="17"/>
        </w:rPr>
        <w:t xml:space="preserve"> </w:t>
      </w:r>
      <w:r w:rsidRPr="00096076" w:rsidR="00103C2C">
        <w:rPr>
          <w:b/>
          <w:w w:val="105"/>
          <w:sz w:val="17"/>
        </w:rPr>
        <w:t>police</w:t>
      </w:r>
      <w:r w:rsidRPr="00096076" w:rsidR="00103C2C">
        <w:rPr>
          <w:b/>
          <w:spacing w:val="-6"/>
          <w:w w:val="105"/>
          <w:sz w:val="17"/>
        </w:rPr>
        <w:t xml:space="preserve"> </w:t>
      </w:r>
      <w:r w:rsidRPr="00096076" w:rsidR="00103C2C">
        <w:rPr>
          <w:b/>
          <w:w w:val="105"/>
          <w:sz w:val="17"/>
        </w:rPr>
        <w:t>report</w:t>
      </w:r>
      <w:r w:rsidRPr="00096076" w:rsidR="00103C2C">
        <w:rPr>
          <w:w w:val="105"/>
          <w:sz w:val="17"/>
        </w:rPr>
        <w:t>,</w:t>
      </w:r>
      <w:r w:rsidRPr="00096076" w:rsidR="00103C2C">
        <w:rPr>
          <w:spacing w:val="-6"/>
          <w:w w:val="105"/>
          <w:sz w:val="17"/>
        </w:rPr>
        <w:t xml:space="preserve"> </w:t>
      </w:r>
      <w:r w:rsidRPr="00096076" w:rsidR="00103C2C">
        <w:rPr>
          <w:w w:val="105"/>
          <w:sz w:val="17"/>
        </w:rPr>
        <w:t>or</w:t>
      </w:r>
      <w:r w:rsidRPr="00096076" w:rsidR="00103C2C">
        <w:rPr>
          <w:spacing w:val="-6"/>
          <w:w w:val="105"/>
          <w:sz w:val="17"/>
        </w:rPr>
        <w:t xml:space="preserve"> </w:t>
      </w:r>
      <w:r w:rsidRPr="00096076" w:rsidR="00103C2C">
        <w:rPr>
          <w:b/>
          <w:w w:val="105"/>
          <w:sz w:val="17"/>
        </w:rPr>
        <w:t>court</w:t>
      </w:r>
      <w:r w:rsidRPr="00096076" w:rsidR="00103C2C">
        <w:rPr>
          <w:b/>
          <w:spacing w:val="-3"/>
          <w:w w:val="105"/>
          <w:sz w:val="17"/>
        </w:rPr>
        <w:t xml:space="preserve"> </w:t>
      </w:r>
      <w:r w:rsidRPr="00096076" w:rsidR="00103C2C">
        <w:rPr>
          <w:b/>
          <w:w w:val="105"/>
          <w:sz w:val="17"/>
        </w:rPr>
        <w:t>documentation</w:t>
      </w:r>
      <w:r w:rsidRPr="00096076" w:rsidR="00103C2C">
        <w:rPr>
          <w:b/>
          <w:spacing w:val="-5"/>
          <w:w w:val="105"/>
          <w:sz w:val="17"/>
        </w:rPr>
        <w:t xml:space="preserve"> </w:t>
      </w:r>
      <w:r w:rsidRPr="00096076" w:rsidR="00103C2C">
        <w:rPr>
          <w:w w:val="105"/>
          <w:sz w:val="17"/>
        </w:rPr>
        <w:t>is</w:t>
      </w:r>
      <w:r w:rsidRPr="00096076" w:rsidR="00103C2C">
        <w:rPr>
          <w:spacing w:val="-5"/>
          <w:w w:val="105"/>
          <w:sz w:val="17"/>
        </w:rPr>
        <w:t xml:space="preserve"> </w:t>
      </w:r>
      <w:r w:rsidRPr="00096076" w:rsidR="00103C2C">
        <w:rPr>
          <w:spacing w:val="-2"/>
          <w:w w:val="105"/>
          <w:sz w:val="17"/>
        </w:rPr>
        <w:t>required.</w:t>
      </w:r>
    </w:p>
    <w:p w:rsidRPr="00723713" w:rsidR="00504CCB" w:rsidP="00723713" w:rsidRDefault="00103C2C" w14:paraId="265A2279" w14:textId="37B284B8">
      <w:pPr>
        <w:pStyle w:val="ListParagraph"/>
        <w:numPr>
          <w:ilvl w:val="0"/>
          <w:numId w:val="29"/>
        </w:numPr>
        <w:tabs>
          <w:tab w:val="left" w:pos="540"/>
          <w:tab w:val="left" w:pos="630"/>
        </w:tabs>
        <w:spacing w:line="252" w:lineRule="auto"/>
        <w:ind w:right="720"/>
        <w:rPr>
          <w:sz w:val="17"/>
        </w:rPr>
      </w:pPr>
      <w:r w:rsidRPr="00723713">
        <w:rPr>
          <w:w w:val="105"/>
          <w:sz w:val="17"/>
        </w:rPr>
        <w:t xml:space="preserve">Students may be excused for up to </w:t>
      </w:r>
      <w:r w:rsidRPr="00723713">
        <w:rPr>
          <w:b/>
          <w:w w:val="105"/>
          <w:sz w:val="17"/>
        </w:rPr>
        <w:t xml:space="preserve">three consecutive class days </w:t>
      </w:r>
      <w:r w:rsidRPr="00723713">
        <w:rPr>
          <w:w w:val="105"/>
          <w:sz w:val="17"/>
        </w:rPr>
        <w:t>for the death of a</w:t>
      </w:r>
      <w:r w:rsidRPr="00723713">
        <w:rPr>
          <w:spacing w:val="80"/>
          <w:w w:val="105"/>
          <w:sz w:val="17"/>
        </w:rPr>
        <w:t xml:space="preserve"> </w:t>
      </w:r>
      <w:r w:rsidRPr="00723713">
        <w:rPr>
          <w:w w:val="105"/>
          <w:sz w:val="17"/>
        </w:rPr>
        <w:t>family member, with appropriate documentation.</w:t>
      </w:r>
    </w:p>
    <w:p w:rsidR="00504CCB" w:rsidP="00723713" w:rsidRDefault="00103C2C" w14:paraId="6AE9423D" w14:textId="77777777">
      <w:pPr>
        <w:pStyle w:val="Heading4"/>
        <w:tabs>
          <w:tab w:val="left" w:pos="1509"/>
        </w:tabs>
        <w:spacing w:before="177"/>
        <w:ind w:left="720"/>
      </w:pPr>
      <w:r>
        <w:rPr>
          <w:w w:val="105"/>
        </w:rPr>
        <w:t>Lab</w:t>
      </w:r>
      <w:r>
        <w:rPr>
          <w:spacing w:val="-3"/>
          <w:w w:val="105"/>
        </w:rPr>
        <w:t xml:space="preserve"> </w:t>
      </w:r>
      <w:r>
        <w:rPr>
          <w:spacing w:val="-2"/>
          <w:w w:val="105"/>
        </w:rPr>
        <w:t>Attendance</w:t>
      </w:r>
    </w:p>
    <w:p w:rsidRPr="00231083" w:rsidR="00504CCB" w:rsidP="00F26DF6" w:rsidRDefault="00103C2C" w14:paraId="119F068A" w14:textId="2C36C6ED">
      <w:pPr>
        <w:tabs>
          <w:tab w:val="left" w:pos="540"/>
        </w:tabs>
        <w:spacing w:before="187"/>
        <w:ind w:left="720"/>
        <w:rPr>
          <w:sz w:val="17"/>
        </w:rPr>
      </w:pPr>
      <w:r w:rsidRPr="00231083">
        <w:rPr>
          <w:w w:val="105"/>
          <w:sz w:val="17"/>
        </w:rPr>
        <w:t>There</w:t>
      </w:r>
      <w:r w:rsidRPr="00231083">
        <w:rPr>
          <w:spacing w:val="-5"/>
          <w:w w:val="105"/>
          <w:sz w:val="17"/>
        </w:rPr>
        <w:t xml:space="preserve"> </w:t>
      </w:r>
      <w:r w:rsidRPr="00231083">
        <w:rPr>
          <w:w w:val="105"/>
          <w:sz w:val="17"/>
        </w:rPr>
        <w:t>are</w:t>
      </w:r>
      <w:r w:rsidRPr="00231083">
        <w:rPr>
          <w:spacing w:val="-4"/>
          <w:w w:val="105"/>
          <w:sz w:val="17"/>
        </w:rPr>
        <w:t xml:space="preserve"> </w:t>
      </w:r>
      <w:r w:rsidRPr="00231083">
        <w:rPr>
          <w:b/>
          <w:w w:val="105"/>
          <w:sz w:val="17"/>
        </w:rPr>
        <w:t>no</w:t>
      </w:r>
      <w:r w:rsidRPr="00231083">
        <w:rPr>
          <w:b/>
          <w:spacing w:val="-2"/>
          <w:w w:val="105"/>
          <w:sz w:val="17"/>
        </w:rPr>
        <w:t xml:space="preserve"> </w:t>
      </w:r>
      <w:r w:rsidRPr="00231083">
        <w:rPr>
          <w:b/>
          <w:w w:val="105"/>
          <w:sz w:val="17"/>
        </w:rPr>
        <w:t>make-up</w:t>
      </w:r>
      <w:r w:rsidRPr="00231083">
        <w:rPr>
          <w:b/>
          <w:spacing w:val="-5"/>
          <w:w w:val="105"/>
          <w:sz w:val="17"/>
        </w:rPr>
        <w:t xml:space="preserve"> </w:t>
      </w:r>
      <w:r w:rsidRPr="00231083">
        <w:rPr>
          <w:b/>
          <w:w w:val="105"/>
          <w:sz w:val="17"/>
        </w:rPr>
        <w:t>labs</w:t>
      </w:r>
      <w:r w:rsidRPr="00231083">
        <w:rPr>
          <w:b/>
          <w:spacing w:val="-4"/>
          <w:w w:val="105"/>
          <w:sz w:val="17"/>
        </w:rPr>
        <w:t xml:space="preserve"> </w:t>
      </w:r>
      <w:r w:rsidRPr="00231083">
        <w:rPr>
          <w:w w:val="105"/>
          <w:sz w:val="17"/>
        </w:rPr>
        <w:t>for</w:t>
      </w:r>
      <w:r w:rsidRPr="00231083">
        <w:rPr>
          <w:spacing w:val="-6"/>
          <w:w w:val="105"/>
          <w:sz w:val="17"/>
        </w:rPr>
        <w:t xml:space="preserve"> </w:t>
      </w:r>
      <w:r w:rsidRPr="00231083">
        <w:rPr>
          <w:w w:val="105"/>
          <w:sz w:val="17"/>
        </w:rPr>
        <w:t>the</w:t>
      </w:r>
      <w:r w:rsidRPr="00231083">
        <w:rPr>
          <w:spacing w:val="-4"/>
          <w:w w:val="105"/>
          <w:sz w:val="17"/>
        </w:rPr>
        <w:t xml:space="preserve"> </w:t>
      </w:r>
      <w:r w:rsidRPr="00231083">
        <w:rPr>
          <w:w w:val="105"/>
          <w:sz w:val="17"/>
        </w:rPr>
        <w:t>following</w:t>
      </w:r>
      <w:r w:rsidRPr="00231083">
        <w:rPr>
          <w:spacing w:val="-5"/>
          <w:w w:val="105"/>
          <w:sz w:val="17"/>
        </w:rPr>
        <w:t xml:space="preserve"> </w:t>
      </w:r>
      <w:r w:rsidRPr="00231083">
        <w:rPr>
          <w:spacing w:val="-2"/>
          <w:w w:val="105"/>
          <w:sz w:val="17"/>
        </w:rPr>
        <w:t>courses:</w:t>
      </w:r>
    </w:p>
    <w:p w:rsidR="00504CCB" w:rsidP="00723713" w:rsidRDefault="00103C2C" w14:paraId="1CCA90A9" w14:textId="77777777">
      <w:pPr>
        <w:pStyle w:val="ListParagraph"/>
        <w:numPr>
          <w:ilvl w:val="1"/>
          <w:numId w:val="23"/>
        </w:numPr>
        <w:tabs>
          <w:tab w:val="left" w:pos="1775"/>
        </w:tabs>
        <w:spacing w:before="188"/>
        <w:ind w:left="1350"/>
        <w:rPr>
          <w:sz w:val="17"/>
        </w:rPr>
      </w:pPr>
      <w:r>
        <w:rPr>
          <w:w w:val="105"/>
          <w:sz w:val="17"/>
        </w:rPr>
        <w:t>HTO</w:t>
      </w:r>
      <w:r>
        <w:rPr>
          <w:spacing w:val="-5"/>
          <w:w w:val="105"/>
          <w:sz w:val="17"/>
        </w:rPr>
        <w:t xml:space="preserve"> 120</w:t>
      </w:r>
    </w:p>
    <w:p w:rsidR="00504CCB" w:rsidP="00723713" w:rsidRDefault="00103C2C" w14:paraId="221C6389" w14:textId="77777777">
      <w:pPr>
        <w:pStyle w:val="ListParagraph"/>
        <w:numPr>
          <w:ilvl w:val="1"/>
          <w:numId w:val="23"/>
        </w:numPr>
        <w:tabs>
          <w:tab w:val="left" w:pos="1775"/>
        </w:tabs>
        <w:ind w:left="1350"/>
        <w:rPr>
          <w:sz w:val="17"/>
        </w:rPr>
      </w:pPr>
      <w:r>
        <w:rPr>
          <w:w w:val="105"/>
          <w:sz w:val="17"/>
        </w:rPr>
        <w:t>HTO</w:t>
      </w:r>
      <w:r>
        <w:rPr>
          <w:spacing w:val="-5"/>
          <w:w w:val="105"/>
          <w:sz w:val="17"/>
        </w:rPr>
        <w:t xml:space="preserve"> 130</w:t>
      </w:r>
    </w:p>
    <w:p w:rsidR="00504CCB" w:rsidP="00723713" w:rsidRDefault="00103C2C" w14:paraId="362344D4" w14:textId="77777777">
      <w:pPr>
        <w:pStyle w:val="ListParagraph"/>
        <w:numPr>
          <w:ilvl w:val="1"/>
          <w:numId w:val="23"/>
        </w:numPr>
        <w:tabs>
          <w:tab w:val="left" w:pos="1775"/>
        </w:tabs>
        <w:ind w:left="1350"/>
        <w:rPr>
          <w:sz w:val="17"/>
        </w:rPr>
      </w:pPr>
      <w:r>
        <w:rPr>
          <w:w w:val="105"/>
          <w:sz w:val="17"/>
        </w:rPr>
        <w:t>HTO</w:t>
      </w:r>
      <w:r>
        <w:rPr>
          <w:spacing w:val="-5"/>
          <w:w w:val="105"/>
          <w:sz w:val="17"/>
        </w:rPr>
        <w:t xml:space="preserve"> 140</w:t>
      </w:r>
    </w:p>
    <w:p w:rsidR="00504CCB" w:rsidP="00723713" w:rsidRDefault="00103C2C" w14:paraId="02144C7D" w14:textId="77777777">
      <w:pPr>
        <w:pStyle w:val="ListParagraph"/>
        <w:numPr>
          <w:ilvl w:val="1"/>
          <w:numId w:val="23"/>
        </w:numPr>
        <w:tabs>
          <w:tab w:val="left" w:pos="1775"/>
        </w:tabs>
        <w:ind w:left="1350"/>
        <w:rPr>
          <w:sz w:val="17"/>
        </w:rPr>
      </w:pPr>
      <w:r>
        <w:rPr>
          <w:w w:val="105"/>
          <w:sz w:val="17"/>
        </w:rPr>
        <w:t>HTO</w:t>
      </w:r>
      <w:r>
        <w:rPr>
          <w:spacing w:val="-5"/>
          <w:w w:val="105"/>
          <w:sz w:val="17"/>
        </w:rPr>
        <w:t xml:space="preserve"> 210</w:t>
      </w:r>
    </w:p>
    <w:p w:rsidR="00504CCB" w:rsidP="00723713" w:rsidRDefault="00103C2C" w14:paraId="5FC71839" w14:textId="77777777">
      <w:pPr>
        <w:pStyle w:val="ListParagraph"/>
        <w:numPr>
          <w:ilvl w:val="1"/>
          <w:numId w:val="23"/>
        </w:numPr>
        <w:tabs>
          <w:tab w:val="left" w:pos="1775"/>
        </w:tabs>
        <w:spacing w:before="10"/>
        <w:ind w:left="1350"/>
        <w:rPr>
          <w:sz w:val="17"/>
        </w:rPr>
      </w:pPr>
      <w:r>
        <w:rPr>
          <w:w w:val="105"/>
          <w:sz w:val="17"/>
        </w:rPr>
        <w:t>A</w:t>
      </w:r>
      <w:r>
        <w:rPr>
          <w:spacing w:val="-5"/>
          <w:w w:val="105"/>
          <w:sz w:val="17"/>
        </w:rPr>
        <w:t xml:space="preserve"> </w:t>
      </w:r>
      <w:r>
        <w:rPr>
          <w:w w:val="105"/>
          <w:sz w:val="17"/>
        </w:rPr>
        <w:t>grade</w:t>
      </w:r>
      <w:r>
        <w:rPr>
          <w:spacing w:val="-5"/>
          <w:w w:val="105"/>
          <w:sz w:val="17"/>
        </w:rPr>
        <w:t xml:space="preserve"> </w:t>
      </w:r>
      <w:r>
        <w:rPr>
          <w:w w:val="105"/>
          <w:sz w:val="17"/>
        </w:rPr>
        <w:t>of</w:t>
      </w:r>
      <w:r>
        <w:rPr>
          <w:spacing w:val="-4"/>
          <w:w w:val="105"/>
          <w:sz w:val="17"/>
        </w:rPr>
        <w:t xml:space="preserve"> </w:t>
      </w:r>
      <w:r>
        <w:rPr>
          <w:b/>
          <w:w w:val="105"/>
          <w:sz w:val="17"/>
        </w:rPr>
        <w:t>zero</w:t>
      </w:r>
      <w:r>
        <w:rPr>
          <w:b/>
          <w:spacing w:val="-3"/>
          <w:w w:val="105"/>
          <w:sz w:val="17"/>
        </w:rPr>
        <w:t xml:space="preserve"> </w:t>
      </w:r>
      <w:r>
        <w:rPr>
          <w:w w:val="105"/>
          <w:sz w:val="17"/>
        </w:rPr>
        <w:t>will</w:t>
      </w:r>
      <w:r>
        <w:rPr>
          <w:spacing w:val="-4"/>
          <w:w w:val="105"/>
          <w:sz w:val="17"/>
        </w:rPr>
        <w:t xml:space="preserve"> </w:t>
      </w:r>
      <w:r>
        <w:rPr>
          <w:w w:val="105"/>
          <w:sz w:val="17"/>
        </w:rPr>
        <w:t>be</w:t>
      </w:r>
      <w:r>
        <w:rPr>
          <w:spacing w:val="-5"/>
          <w:w w:val="105"/>
          <w:sz w:val="17"/>
        </w:rPr>
        <w:t xml:space="preserve"> </w:t>
      </w:r>
      <w:r>
        <w:rPr>
          <w:w w:val="105"/>
          <w:sz w:val="17"/>
        </w:rPr>
        <w:t>recorded</w:t>
      </w:r>
      <w:r>
        <w:rPr>
          <w:spacing w:val="-3"/>
          <w:w w:val="105"/>
          <w:sz w:val="17"/>
        </w:rPr>
        <w:t xml:space="preserve"> </w:t>
      </w:r>
      <w:r>
        <w:rPr>
          <w:w w:val="105"/>
          <w:sz w:val="17"/>
        </w:rPr>
        <w:t>for</w:t>
      </w:r>
      <w:r>
        <w:rPr>
          <w:spacing w:val="-4"/>
          <w:w w:val="105"/>
          <w:sz w:val="17"/>
        </w:rPr>
        <w:t xml:space="preserve"> </w:t>
      </w:r>
      <w:r>
        <w:rPr>
          <w:w w:val="105"/>
          <w:sz w:val="17"/>
        </w:rPr>
        <w:t>the</w:t>
      </w:r>
      <w:r>
        <w:rPr>
          <w:spacing w:val="-5"/>
          <w:w w:val="105"/>
          <w:sz w:val="17"/>
        </w:rPr>
        <w:t xml:space="preserve"> </w:t>
      </w:r>
      <w:r>
        <w:rPr>
          <w:w w:val="105"/>
          <w:sz w:val="17"/>
        </w:rPr>
        <w:t>validation</w:t>
      </w:r>
      <w:r>
        <w:rPr>
          <w:spacing w:val="-5"/>
          <w:w w:val="105"/>
          <w:sz w:val="17"/>
        </w:rPr>
        <w:t xml:space="preserve"> </w:t>
      </w:r>
      <w:r>
        <w:rPr>
          <w:w w:val="105"/>
          <w:sz w:val="17"/>
        </w:rPr>
        <w:t>portion</w:t>
      </w:r>
      <w:r>
        <w:rPr>
          <w:spacing w:val="-5"/>
          <w:w w:val="105"/>
          <w:sz w:val="17"/>
        </w:rPr>
        <w:t xml:space="preserve"> </w:t>
      </w:r>
      <w:r>
        <w:rPr>
          <w:w w:val="105"/>
          <w:sz w:val="17"/>
        </w:rPr>
        <w:t>of</w:t>
      </w:r>
      <w:r>
        <w:rPr>
          <w:spacing w:val="-4"/>
          <w:w w:val="105"/>
          <w:sz w:val="17"/>
        </w:rPr>
        <w:t xml:space="preserve"> </w:t>
      </w:r>
      <w:r>
        <w:rPr>
          <w:w w:val="105"/>
          <w:sz w:val="17"/>
        </w:rPr>
        <w:t>any</w:t>
      </w:r>
      <w:r>
        <w:rPr>
          <w:spacing w:val="-8"/>
          <w:w w:val="105"/>
          <w:sz w:val="17"/>
        </w:rPr>
        <w:t xml:space="preserve"> </w:t>
      </w:r>
      <w:r>
        <w:rPr>
          <w:w w:val="105"/>
          <w:sz w:val="17"/>
        </w:rPr>
        <w:t>missed</w:t>
      </w:r>
      <w:r>
        <w:rPr>
          <w:spacing w:val="-4"/>
          <w:w w:val="105"/>
          <w:sz w:val="17"/>
        </w:rPr>
        <w:t xml:space="preserve"> lab.</w:t>
      </w:r>
    </w:p>
    <w:p w:rsidR="00504CCB" w:rsidP="00723713" w:rsidRDefault="00103C2C" w14:paraId="73F9211E" w14:textId="77777777">
      <w:pPr>
        <w:pStyle w:val="ListParagraph"/>
        <w:numPr>
          <w:ilvl w:val="1"/>
          <w:numId w:val="23"/>
        </w:numPr>
        <w:tabs>
          <w:tab w:val="left" w:pos="1775"/>
        </w:tabs>
        <w:ind w:left="1350"/>
        <w:rPr>
          <w:sz w:val="17"/>
        </w:rPr>
      </w:pPr>
      <w:r>
        <w:rPr>
          <w:w w:val="105"/>
          <w:sz w:val="17"/>
        </w:rPr>
        <w:t>Other</w:t>
      </w:r>
      <w:r>
        <w:rPr>
          <w:spacing w:val="-5"/>
          <w:w w:val="105"/>
          <w:sz w:val="17"/>
        </w:rPr>
        <w:t xml:space="preserve"> </w:t>
      </w:r>
      <w:r>
        <w:rPr>
          <w:w w:val="105"/>
          <w:sz w:val="17"/>
        </w:rPr>
        <w:t>lab</w:t>
      </w:r>
      <w:r>
        <w:rPr>
          <w:spacing w:val="-5"/>
          <w:w w:val="105"/>
          <w:sz w:val="17"/>
        </w:rPr>
        <w:t xml:space="preserve"> </w:t>
      </w:r>
      <w:r>
        <w:rPr>
          <w:w w:val="105"/>
          <w:sz w:val="17"/>
        </w:rPr>
        <w:t>work</w:t>
      </w:r>
      <w:r>
        <w:rPr>
          <w:spacing w:val="-5"/>
          <w:w w:val="105"/>
          <w:sz w:val="17"/>
        </w:rPr>
        <w:t xml:space="preserve"> </w:t>
      </w:r>
      <w:r>
        <w:rPr>
          <w:w w:val="105"/>
          <w:sz w:val="17"/>
        </w:rPr>
        <w:t>submitted</w:t>
      </w:r>
      <w:r>
        <w:rPr>
          <w:spacing w:val="-4"/>
          <w:w w:val="105"/>
          <w:sz w:val="17"/>
        </w:rPr>
        <w:t xml:space="preserve"> </w:t>
      </w:r>
      <w:r>
        <w:rPr>
          <w:w w:val="105"/>
          <w:sz w:val="17"/>
        </w:rPr>
        <w:t>on</w:t>
      </w:r>
      <w:r>
        <w:rPr>
          <w:spacing w:val="-5"/>
          <w:w w:val="105"/>
          <w:sz w:val="17"/>
        </w:rPr>
        <w:t xml:space="preserve"> </w:t>
      </w:r>
      <w:r>
        <w:rPr>
          <w:w w:val="105"/>
          <w:sz w:val="17"/>
        </w:rPr>
        <w:t>time</w:t>
      </w:r>
      <w:r>
        <w:rPr>
          <w:spacing w:val="-5"/>
          <w:w w:val="105"/>
          <w:sz w:val="17"/>
        </w:rPr>
        <w:t xml:space="preserve"> </w:t>
      </w:r>
      <w:r>
        <w:rPr>
          <w:w w:val="105"/>
          <w:sz w:val="17"/>
        </w:rPr>
        <w:t>may</w:t>
      </w:r>
      <w:r>
        <w:rPr>
          <w:spacing w:val="-7"/>
          <w:w w:val="105"/>
          <w:sz w:val="17"/>
        </w:rPr>
        <w:t xml:space="preserve"> </w:t>
      </w:r>
      <w:r>
        <w:rPr>
          <w:w w:val="105"/>
          <w:sz w:val="17"/>
        </w:rPr>
        <w:t>still</w:t>
      </w:r>
      <w:r>
        <w:rPr>
          <w:spacing w:val="-4"/>
          <w:w w:val="105"/>
          <w:sz w:val="17"/>
        </w:rPr>
        <w:t xml:space="preserve"> </w:t>
      </w:r>
      <w:r>
        <w:rPr>
          <w:w w:val="105"/>
          <w:sz w:val="17"/>
        </w:rPr>
        <w:t>receive</w:t>
      </w:r>
      <w:r>
        <w:rPr>
          <w:spacing w:val="-5"/>
          <w:w w:val="105"/>
          <w:sz w:val="17"/>
        </w:rPr>
        <w:t xml:space="preserve"> </w:t>
      </w:r>
      <w:r>
        <w:rPr>
          <w:spacing w:val="-2"/>
          <w:w w:val="105"/>
          <w:sz w:val="17"/>
        </w:rPr>
        <w:t>credit.</w:t>
      </w:r>
    </w:p>
    <w:p w:rsidR="00504CCB" w:rsidP="00723713" w:rsidRDefault="00103C2C" w14:paraId="377867A5" w14:textId="77777777">
      <w:pPr>
        <w:pStyle w:val="ListParagraph"/>
        <w:numPr>
          <w:ilvl w:val="1"/>
          <w:numId w:val="23"/>
        </w:numPr>
        <w:tabs>
          <w:tab w:val="left" w:pos="1774"/>
          <w:tab w:val="left" w:pos="1776"/>
        </w:tabs>
        <w:spacing w:line="252" w:lineRule="auto"/>
        <w:ind w:left="1350" w:right="720"/>
        <w:rPr>
          <w:sz w:val="17"/>
        </w:rPr>
      </w:pPr>
      <w:r>
        <w:rPr>
          <w:w w:val="105"/>
          <w:sz w:val="17"/>
        </w:rPr>
        <w:t xml:space="preserve">Missing </w:t>
      </w:r>
      <w:r>
        <w:rPr>
          <w:b/>
          <w:w w:val="105"/>
          <w:sz w:val="17"/>
        </w:rPr>
        <w:t xml:space="preserve">more than two labs </w:t>
      </w:r>
      <w:r>
        <w:rPr>
          <w:w w:val="105"/>
          <w:sz w:val="17"/>
        </w:rPr>
        <w:t>in a semester may result in dismissal from the program unless extenuating circumstances are documented.</w:t>
      </w:r>
    </w:p>
    <w:p w:rsidR="00504CCB" w:rsidP="00723713" w:rsidRDefault="00103C2C" w14:paraId="212D0693" w14:textId="77777777">
      <w:pPr>
        <w:pStyle w:val="Heading4"/>
        <w:tabs>
          <w:tab w:val="left" w:pos="1509"/>
        </w:tabs>
        <w:spacing w:before="177"/>
        <w:ind w:left="720"/>
      </w:pPr>
      <w:r>
        <w:rPr>
          <w:w w:val="105"/>
        </w:rPr>
        <w:t>Clinical</w:t>
      </w:r>
      <w:r>
        <w:rPr>
          <w:spacing w:val="-6"/>
          <w:w w:val="105"/>
        </w:rPr>
        <w:t xml:space="preserve"> </w:t>
      </w:r>
      <w:r>
        <w:rPr>
          <w:w w:val="105"/>
        </w:rPr>
        <w:t>Absences</w:t>
      </w:r>
      <w:r>
        <w:rPr>
          <w:spacing w:val="-5"/>
          <w:w w:val="105"/>
        </w:rPr>
        <w:t xml:space="preserve"> </w:t>
      </w:r>
      <w:r>
        <w:rPr>
          <w:w w:val="105"/>
        </w:rPr>
        <w:t>Due</w:t>
      </w:r>
      <w:r>
        <w:rPr>
          <w:spacing w:val="-6"/>
          <w:w w:val="105"/>
        </w:rPr>
        <w:t xml:space="preserve"> </w:t>
      </w:r>
      <w:r>
        <w:rPr>
          <w:w w:val="105"/>
        </w:rPr>
        <w:t>to</w:t>
      </w:r>
      <w:r>
        <w:rPr>
          <w:spacing w:val="-6"/>
          <w:w w:val="105"/>
        </w:rPr>
        <w:t xml:space="preserve"> </w:t>
      </w:r>
      <w:r>
        <w:rPr>
          <w:spacing w:val="-2"/>
          <w:w w:val="105"/>
        </w:rPr>
        <w:t>Illness</w:t>
      </w:r>
    </w:p>
    <w:p w:rsidR="00F81528" w:rsidP="00F26DF6" w:rsidRDefault="00103C2C" w14:paraId="271B47DE" w14:textId="77777777">
      <w:pPr>
        <w:tabs>
          <w:tab w:val="left" w:pos="1555"/>
        </w:tabs>
        <w:spacing w:before="187"/>
        <w:ind w:left="720" w:firstLine="90"/>
        <w:rPr>
          <w:spacing w:val="-2"/>
          <w:w w:val="105"/>
          <w:sz w:val="17"/>
        </w:rPr>
      </w:pPr>
      <w:r w:rsidRPr="00350D71">
        <w:rPr>
          <w:w w:val="105"/>
          <w:sz w:val="17"/>
        </w:rPr>
        <w:t>If</w:t>
      </w:r>
      <w:r w:rsidRPr="00350D71">
        <w:rPr>
          <w:spacing w:val="75"/>
          <w:w w:val="105"/>
          <w:sz w:val="17"/>
        </w:rPr>
        <w:t xml:space="preserve"> </w:t>
      </w:r>
      <w:r w:rsidRPr="00350D71">
        <w:rPr>
          <w:w w:val="105"/>
          <w:sz w:val="17"/>
        </w:rPr>
        <w:t>illness</w:t>
      </w:r>
      <w:r w:rsidRPr="00350D71">
        <w:rPr>
          <w:spacing w:val="76"/>
          <w:w w:val="105"/>
          <w:sz w:val="17"/>
        </w:rPr>
        <w:t xml:space="preserve"> </w:t>
      </w:r>
      <w:r w:rsidRPr="00350D71">
        <w:rPr>
          <w:w w:val="105"/>
          <w:sz w:val="17"/>
        </w:rPr>
        <w:t>prevents</w:t>
      </w:r>
      <w:r w:rsidRPr="00350D71">
        <w:rPr>
          <w:spacing w:val="76"/>
          <w:w w:val="105"/>
          <w:sz w:val="17"/>
        </w:rPr>
        <w:t xml:space="preserve"> </w:t>
      </w:r>
      <w:r w:rsidRPr="00350D71">
        <w:rPr>
          <w:w w:val="105"/>
          <w:sz w:val="17"/>
        </w:rPr>
        <w:t>a</w:t>
      </w:r>
      <w:r w:rsidRPr="00350D71">
        <w:rPr>
          <w:spacing w:val="77"/>
          <w:w w:val="105"/>
          <w:sz w:val="17"/>
        </w:rPr>
        <w:t xml:space="preserve"> </w:t>
      </w:r>
      <w:r w:rsidRPr="00350D71">
        <w:rPr>
          <w:w w:val="105"/>
          <w:sz w:val="17"/>
        </w:rPr>
        <w:t>student</w:t>
      </w:r>
      <w:r w:rsidRPr="00350D71">
        <w:rPr>
          <w:spacing w:val="76"/>
          <w:w w:val="105"/>
          <w:sz w:val="17"/>
        </w:rPr>
        <w:t xml:space="preserve"> </w:t>
      </w:r>
      <w:r w:rsidRPr="00350D71">
        <w:rPr>
          <w:w w:val="105"/>
          <w:sz w:val="17"/>
        </w:rPr>
        <w:t>from</w:t>
      </w:r>
      <w:r w:rsidRPr="00350D71">
        <w:rPr>
          <w:spacing w:val="75"/>
          <w:w w:val="105"/>
          <w:sz w:val="17"/>
        </w:rPr>
        <w:t xml:space="preserve"> </w:t>
      </w:r>
      <w:r w:rsidRPr="00350D71">
        <w:rPr>
          <w:w w:val="105"/>
          <w:sz w:val="17"/>
        </w:rPr>
        <w:t>completing</w:t>
      </w:r>
      <w:r w:rsidRPr="00350D71">
        <w:rPr>
          <w:spacing w:val="74"/>
          <w:w w:val="105"/>
          <w:sz w:val="17"/>
        </w:rPr>
        <w:t xml:space="preserve"> </w:t>
      </w:r>
      <w:r w:rsidRPr="00350D71">
        <w:rPr>
          <w:w w:val="105"/>
          <w:sz w:val="17"/>
        </w:rPr>
        <w:t>clinical</w:t>
      </w:r>
      <w:r w:rsidRPr="00350D71">
        <w:rPr>
          <w:spacing w:val="75"/>
          <w:w w:val="105"/>
          <w:sz w:val="17"/>
        </w:rPr>
        <w:t xml:space="preserve"> </w:t>
      </w:r>
      <w:r w:rsidRPr="00350D71">
        <w:rPr>
          <w:w w:val="105"/>
          <w:sz w:val="17"/>
        </w:rPr>
        <w:t>assignments,</w:t>
      </w:r>
      <w:r w:rsidRPr="00350D71">
        <w:rPr>
          <w:spacing w:val="77"/>
          <w:w w:val="105"/>
          <w:sz w:val="17"/>
        </w:rPr>
        <w:t xml:space="preserve"> </w:t>
      </w:r>
      <w:r w:rsidRPr="00350D71">
        <w:rPr>
          <w:w w:val="105"/>
          <w:sz w:val="17"/>
        </w:rPr>
        <w:t>a</w:t>
      </w:r>
      <w:r w:rsidRPr="00350D71">
        <w:rPr>
          <w:spacing w:val="75"/>
          <w:w w:val="105"/>
          <w:sz w:val="17"/>
        </w:rPr>
        <w:t xml:space="preserve"> </w:t>
      </w:r>
      <w:r w:rsidRPr="00350D71">
        <w:rPr>
          <w:w w:val="105"/>
          <w:sz w:val="17"/>
        </w:rPr>
        <w:t>grade</w:t>
      </w:r>
      <w:r w:rsidR="0057372E">
        <w:rPr>
          <w:spacing w:val="75"/>
          <w:w w:val="105"/>
          <w:sz w:val="17"/>
        </w:rPr>
        <w:t xml:space="preserve"> </w:t>
      </w:r>
      <w:r w:rsidRPr="00350D71">
        <w:rPr>
          <w:spacing w:val="-5"/>
          <w:w w:val="105"/>
          <w:sz w:val="17"/>
        </w:rPr>
        <w:t>of</w:t>
      </w:r>
      <w:r w:rsidR="00350D71">
        <w:rPr>
          <w:sz w:val="17"/>
        </w:rPr>
        <w:t xml:space="preserve"> </w:t>
      </w:r>
      <w:r>
        <w:rPr>
          <w:b/>
          <w:w w:val="105"/>
          <w:sz w:val="17"/>
        </w:rPr>
        <w:t>“Incomplete”</w:t>
      </w:r>
      <w:r>
        <w:rPr>
          <w:b/>
          <w:spacing w:val="-5"/>
          <w:w w:val="105"/>
          <w:sz w:val="17"/>
        </w:rPr>
        <w:t xml:space="preserve"> </w:t>
      </w:r>
      <w:r>
        <w:rPr>
          <w:w w:val="105"/>
          <w:sz w:val="17"/>
        </w:rPr>
        <w:t>will</w:t>
      </w:r>
      <w:r>
        <w:rPr>
          <w:spacing w:val="-4"/>
          <w:w w:val="105"/>
          <w:sz w:val="17"/>
        </w:rPr>
        <w:t xml:space="preserve"> </w:t>
      </w:r>
      <w:r>
        <w:rPr>
          <w:w w:val="105"/>
          <w:sz w:val="17"/>
        </w:rPr>
        <w:t>be</w:t>
      </w:r>
      <w:r>
        <w:rPr>
          <w:spacing w:val="-6"/>
          <w:w w:val="105"/>
          <w:sz w:val="17"/>
        </w:rPr>
        <w:t xml:space="preserve"> </w:t>
      </w:r>
      <w:r>
        <w:rPr>
          <w:w w:val="105"/>
          <w:sz w:val="17"/>
        </w:rPr>
        <w:t>issued</w:t>
      </w:r>
      <w:r>
        <w:rPr>
          <w:spacing w:val="-5"/>
          <w:w w:val="105"/>
          <w:sz w:val="17"/>
        </w:rPr>
        <w:t xml:space="preserve"> </w:t>
      </w:r>
      <w:r>
        <w:rPr>
          <w:w w:val="105"/>
          <w:sz w:val="17"/>
        </w:rPr>
        <w:t>for</w:t>
      </w:r>
      <w:r>
        <w:rPr>
          <w:spacing w:val="-6"/>
          <w:w w:val="105"/>
          <w:sz w:val="17"/>
        </w:rPr>
        <w:t xml:space="preserve"> </w:t>
      </w:r>
      <w:r>
        <w:rPr>
          <w:w w:val="105"/>
          <w:sz w:val="17"/>
        </w:rPr>
        <w:t>the</w:t>
      </w:r>
      <w:r>
        <w:rPr>
          <w:spacing w:val="-6"/>
          <w:w w:val="105"/>
          <w:sz w:val="17"/>
        </w:rPr>
        <w:t xml:space="preserve"> </w:t>
      </w:r>
      <w:r>
        <w:rPr>
          <w:spacing w:val="-2"/>
          <w:w w:val="105"/>
          <w:sz w:val="17"/>
        </w:rPr>
        <w:t>rotation.</w:t>
      </w:r>
    </w:p>
    <w:p w:rsidRPr="00F81528" w:rsidR="00504CCB" w:rsidP="00723713" w:rsidRDefault="00103C2C" w14:paraId="58F30A98" w14:textId="56697787">
      <w:pPr>
        <w:pStyle w:val="ListParagraph"/>
        <w:numPr>
          <w:ilvl w:val="0"/>
          <w:numId w:val="27"/>
        </w:numPr>
        <w:tabs>
          <w:tab w:val="left" w:pos="1555"/>
        </w:tabs>
        <w:spacing w:before="187"/>
        <w:ind w:left="1350"/>
        <w:rPr>
          <w:spacing w:val="-2"/>
          <w:w w:val="105"/>
          <w:sz w:val="17"/>
        </w:rPr>
      </w:pPr>
      <w:r w:rsidRPr="00F81528">
        <w:rPr>
          <w:w w:val="105"/>
          <w:sz w:val="17"/>
        </w:rPr>
        <w:t>Once</w:t>
      </w:r>
      <w:r w:rsidRPr="00F81528">
        <w:rPr>
          <w:spacing w:val="-5"/>
          <w:w w:val="105"/>
          <w:sz w:val="17"/>
        </w:rPr>
        <w:t xml:space="preserve"> </w:t>
      </w:r>
      <w:r w:rsidRPr="00F81528">
        <w:rPr>
          <w:w w:val="105"/>
          <w:sz w:val="17"/>
        </w:rPr>
        <w:t>the</w:t>
      </w:r>
      <w:r w:rsidRPr="00F81528">
        <w:rPr>
          <w:spacing w:val="-5"/>
          <w:w w:val="105"/>
          <w:sz w:val="17"/>
        </w:rPr>
        <w:t xml:space="preserve"> </w:t>
      </w:r>
      <w:r w:rsidRPr="00F81528">
        <w:rPr>
          <w:w w:val="105"/>
          <w:sz w:val="17"/>
        </w:rPr>
        <w:t>missed</w:t>
      </w:r>
      <w:r w:rsidRPr="00F81528">
        <w:rPr>
          <w:spacing w:val="-5"/>
          <w:w w:val="105"/>
          <w:sz w:val="17"/>
        </w:rPr>
        <w:t xml:space="preserve"> </w:t>
      </w:r>
      <w:r w:rsidRPr="00F81528">
        <w:rPr>
          <w:w w:val="105"/>
          <w:sz w:val="17"/>
        </w:rPr>
        <w:t>time</w:t>
      </w:r>
      <w:r w:rsidRPr="00F81528">
        <w:rPr>
          <w:spacing w:val="-5"/>
          <w:w w:val="105"/>
          <w:sz w:val="17"/>
        </w:rPr>
        <w:t xml:space="preserve"> </w:t>
      </w:r>
      <w:r w:rsidRPr="00F81528">
        <w:rPr>
          <w:w w:val="105"/>
          <w:sz w:val="17"/>
        </w:rPr>
        <w:t>is</w:t>
      </w:r>
      <w:r w:rsidRPr="00F81528">
        <w:rPr>
          <w:spacing w:val="-4"/>
          <w:w w:val="105"/>
          <w:sz w:val="17"/>
        </w:rPr>
        <w:t xml:space="preserve"> </w:t>
      </w:r>
      <w:r w:rsidRPr="00F81528">
        <w:rPr>
          <w:w w:val="105"/>
          <w:sz w:val="17"/>
        </w:rPr>
        <w:t>made</w:t>
      </w:r>
      <w:r w:rsidRPr="00F81528">
        <w:rPr>
          <w:spacing w:val="-4"/>
          <w:w w:val="105"/>
          <w:sz w:val="17"/>
        </w:rPr>
        <w:t xml:space="preserve"> </w:t>
      </w:r>
      <w:r w:rsidRPr="00F81528">
        <w:rPr>
          <w:w w:val="105"/>
          <w:sz w:val="17"/>
        </w:rPr>
        <w:t>up,</w:t>
      </w:r>
      <w:r w:rsidRPr="00F81528">
        <w:rPr>
          <w:spacing w:val="-4"/>
          <w:w w:val="105"/>
          <w:sz w:val="17"/>
        </w:rPr>
        <w:t xml:space="preserve"> </w:t>
      </w:r>
      <w:r w:rsidRPr="00F81528">
        <w:rPr>
          <w:w w:val="105"/>
          <w:sz w:val="17"/>
        </w:rPr>
        <w:t>the</w:t>
      </w:r>
      <w:r w:rsidRPr="00F81528">
        <w:rPr>
          <w:spacing w:val="-5"/>
          <w:w w:val="105"/>
          <w:sz w:val="17"/>
        </w:rPr>
        <w:t xml:space="preserve"> </w:t>
      </w:r>
      <w:r w:rsidRPr="00F81528">
        <w:rPr>
          <w:w w:val="105"/>
          <w:sz w:val="17"/>
        </w:rPr>
        <w:t>instructor</w:t>
      </w:r>
      <w:r w:rsidRPr="00F81528">
        <w:rPr>
          <w:spacing w:val="-5"/>
          <w:w w:val="105"/>
          <w:sz w:val="17"/>
        </w:rPr>
        <w:t xml:space="preserve"> </w:t>
      </w:r>
      <w:r w:rsidRPr="00F81528">
        <w:rPr>
          <w:w w:val="105"/>
          <w:sz w:val="17"/>
        </w:rPr>
        <w:t>will</w:t>
      </w:r>
      <w:r w:rsidRPr="00F81528">
        <w:rPr>
          <w:spacing w:val="-4"/>
          <w:w w:val="105"/>
          <w:sz w:val="17"/>
        </w:rPr>
        <w:t xml:space="preserve"> </w:t>
      </w:r>
      <w:r w:rsidRPr="00F81528">
        <w:rPr>
          <w:w w:val="105"/>
          <w:sz w:val="17"/>
        </w:rPr>
        <w:t>update</w:t>
      </w:r>
      <w:r w:rsidRPr="00F81528">
        <w:rPr>
          <w:spacing w:val="-4"/>
          <w:w w:val="105"/>
          <w:sz w:val="17"/>
        </w:rPr>
        <w:t xml:space="preserve"> </w:t>
      </w:r>
      <w:r w:rsidRPr="00F81528">
        <w:rPr>
          <w:w w:val="105"/>
          <w:sz w:val="17"/>
        </w:rPr>
        <w:t>the</w:t>
      </w:r>
      <w:r w:rsidRPr="00F81528">
        <w:rPr>
          <w:spacing w:val="-5"/>
          <w:w w:val="105"/>
          <w:sz w:val="17"/>
        </w:rPr>
        <w:t xml:space="preserve"> </w:t>
      </w:r>
      <w:r w:rsidRPr="00F81528">
        <w:rPr>
          <w:w w:val="105"/>
          <w:sz w:val="17"/>
        </w:rPr>
        <w:t>grade</w:t>
      </w:r>
      <w:r w:rsidRPr="00F81528">
        <w:rPr>
          <w:spacing w:val="-4"/>
          <w:w w:val="105"/>
          <w:sz w:val="17"/>
        </w:rPr>
        <w:t xml:space="preserve"> </w:t>
      </w:r>
      <w:r w:rsidRPr="00F81528">
        <w:rPr>
          <w:spacing w:val="-2"/>
          <w:w w:val="105"/>
          <w:sz w:val="17"/>
        </w:rPr>
        <w:t>accordingly.</w:t>
      </w:r>
    </w:p>
    <w:p w:rsidR="00F81528" w:rsidP="00F26DF6" w:rsidRDefault="00F81528" w14:paraId="699B65F2" w14:textId="77777777">
      <w:pPr>
        <w:tabs>
          <w:tab w:val="left" w:pos="1555"/>
        </w:tabs>
        <w:spacing w:before="187"/>
        <w:ind w:left="720" w:firstLine="90"/>
        <w:rPr>
          <w:sz w:val="17"/>
        </w:rPr>
      </w:pPr>
    </w:p>
    <w:p w:rsidR="00504CCB" w:rsidP="00F26DF6" w:rsidRDefault="00103C2C" w14:paraId="7EEA465A" w14:textId="77777777">
      <w:pPr>
        <w:pStyle w:val="Heading2"/>
        <w:ind w:left="720"/>
      </w:pPr>
      <w:bookmarkStart w:name="_bookmark42" w:id="40"/>
      <w:bookmarkEnd w:id="40"/>
      <w:r>
        <w:rPr>
          <w:spacing w:val="-2"/>
        </w:rPr>
        <w:t>Extenuating</w:t>
      </w:r>
      <w:r>
        <w:rPr>
          <w:spacing w:val="4"/>
        </w:rPr>
        <w:t xml:space="preserve"> </w:t>
      </w:r>
      <w:r>
        <w:rPr>
          <w:spacing w:val="-2"/>
        </w:rPr>
        <w:t>Circumstances</w:t>
      </w:r>
      <w:r>
        <w:rPr>
          <w:spacing w:val="5"/>
        </w:rPr>
        <w:t xml:space="preserve"> </w:t>
      </w:r>
      <w:r>
        <w:rPr>
          <w:spacing w:val="-2"/>
        </w:rPr>
        <w:t>Policy</w:t>
      </w:r>
    </w:p>
    <w:p w:rsidR="00504CCB" w:rsidP="00723713" w:rsidRDefault="00103C2C" w14:paraId="7C99E26D" w14:textId="77777777">
      <w:pPr>
        <w:pStyle w:val="BodyText"/>
        <w:spacing w:before="214" w:line="252" w:lineRule="auto"/>
        <w:ind w:left="720" w:right="720"/>
        <w:jc w:val="both"/>
      </w:pPr>
      <w:r>
        <w:rPr>
          <w:w w:val="105"/>
        </w:rPr>
        <w:t>Vance-Granville</w:t>
      </w:r>
      <w:r>
        <w:rPr>
          <w:spacing w:val="-6"/>
          <w:w w:val="105"/>
        </w:rPr>
        <w:t xml:space="preserve"> </w:t>
      </w:r>
      <w:r>
        <w:rPr>
          <w:w w:val="105"/>
        </w:rPr>
        <w:t>Community</w:t>
      </w:r>
      <w:r>
        <w:rPr>
          <w:spacing w:val="-9"/>
          <w:w w:val="105"/>
        </w:rPr>
        <w:t xml:space="preserve"> </w:t>
      </w:r>
      <w:r>
        <w:rPr>
          <w:w w:val="105"/>
        </w:rPr>
        <w:t>College</w:t>
      </w:r>
      <w:r>
        <w:rPr>
          <w:spacing w:val="-6"/>
          <w:w w:val="105"/>
        </w:rPr>
        <w:t xml:space="preserve"> </w:t>
      </w:r>
      <w:r>
        <w:rPr>
          <w:w w:val="105"/>
        </w:rPr>
        <w:t>recognizes</w:t>
      </w:r>
      <w:r>
        <w:rPr>
          <w:spacing w:val="-6"/>
          <w:w w:val="105"/>
        </w:rPr>
        <w:t xml:space="preserve"> </w:t>
      </w:r>
      <w:r>
        <w:rPr>
          <w:w w:val="105"/>
        </w:rPr>
        <w:t>that</w:t>
      </w:r>
      <w:r>
        <w:rPr>
          <w:spacing w:val="-6"/>
          <w:w w:val="105"/>
        </w:rPr>
        <w:t xml:space="preserve"> </w:t>
      </w:r>
      <w:r>
        <w:rPr>
          <w:w w:val="105"/>
        </w:rPr>
        <w:t>students</w:t>
      </w:r>
      <w:r>
        <w:rPr>
          <w:spacing w:val="-6"/>
          <w:w w:val="105"/>
        </w:rPr>
        <w:t xml:space="preserve"> </w:t>
      </w:r>
      <w:r>
        <w:rPr>
          <w:w w:val="105"/>
        </w:rPr>
        <w:t>may</w:t>
      </w:r>
      <w:r>
        <w:rPr>
          <w:spacing w:val="-9"/>
          <w:w w:val="105"/>
        </w:rPr>
        <w:t xml:space="preserve"> </w:t>
      </w:r>
      <w:r>
        <w:rPr>
          <w:w w:val="105"/>
        </w:rPr>
        <w:t>occasionally</w:t>
      </w:r>
      <w:r>
        <w:rPr>
          <w:spacing w:val="-9"/>
          <w:w w:val="105"/>
        </w:rPr>
        <w:t xml:space="preserve"> </w:t>
      </w:r>
      <w:r>
        <w:rPr>
          <w:w w:val="105"/>
        </w:rPr>
        <w:t>face</w:t>
      </w:r>
      <w:r>
        <w:rPr>
          <w:spacing w:val="-6"/>
          <w:w w:val="105"/>
        </w:rPr>
        <w:t xml:space="preserve"> </w:t>
      </w:r>
      <w:r>
        <w:rPr>
          <w:w w:val="105"/>
        </w:rPr>
        <w:t>traumatic</w:t>
      </w:r>
      <w:r>
        <w:rPr>
          <w:spacing w:val="-6"/>
          <w:w w:val="105"/>
        </w:rPr>
        <w:t xml:space="preserve"> </w:t>
      </w:r>
      <w:r>
        <w:rPr>
          <w:w w:val="105"/>
        </w:rPr>
        <w:t>or uncontrollable</w:t>
      </w:r>
      <w:r>
        <w:rPr>
          <w:spacing w:val="-3"/>
          <w:w w:val="105"/>
        </w:rPr>
        <w:t xml:space="preserve"> </w:t>
      </w:r>
      <w:r>
        <w:rPr>
          <w:w w:val="105"/>
        </w:rPr>
        <w:t>events</w:t>
      </w:r>
      <w:r>
        <w:rPr>
          <w:spacing w:val="-2"/>
          <w:w w:val="105"/>
        </w:rPr>
        <w:t xml:space="preserve"> </w:t>
      </w:r>
      <w:r>
        <w:rPr>
          <w:w w:val="105"/>
        </w:rPr>
        <w:t>that</w:t>
      </w:r>
      <w:r>
        <w:rPr>
          <w:spacing w:val="-2"/>
          <w:w w:val="105"/>
        </w:rPr>
        <w:t xml:space="preserve"> </w:t>
      </w:r>
      <w:r>
        <w:rPr>
          <w:w w:val="105"/>
        </w:rPr>
        <w:t>prevent</w:t>
      </w:r>
      <w:r>
        <w:rPr>
          <w:spacing w:val="-2"/>
          <w:w w:val="105"/>
        </w:rPr>
        <w:t xml:space="preserve"> </w:t>
      </w:r>
      <w:r>
        <w:rPr>
          <w:w w:val="105"/>
        </w:rPr>
        <w:t>attendance</w:t>
      </w:r>
      <w:r>
        <w:rPr>
          <w:spacing w:val="-3"/>
          <w:w w:val="105"/>
        </w:rPr>
        <w:t xml:space="preserve"> </w:t>
      </w:r>
      <w:r>
        <w:rPr>
          <w:w w:val="105"/>
        </w:rPr>
        <w:t>in</w:t>
      </w:r>
      <w:r>
        <w:rPr>
          <w:spacing w:val="-3"/>
          <w:w w:val="105"/>
        </w:rPr>
        <w:t xml:space="preserve"> </w:t>
      </w:r>
      <w:r>
        <w:rPr>
          <w:w w:val="105"/>
        </w:rPr>
        <w:t>class</w:t>
      </w:r>
      <w:r>
        <w:rPr>
          <w:spacing w:val="-2"/>
          <w:w w:val="105"/>
        </w:rPr>
        <w:t xml:space="preserve"> </w:t>
      </w:r>
      <w:r>
        <w:rPr>
          <w:w w:val="105"/>
        </w:rPr>
        <w:t>or</w:t>
      </w:r>
      <w:r>
        <w:rPr>
          <w:spacing w:val="-3"/>
          <w:w w:val="105"/>
        </w:rPr>
        <w:t xml:space="preserve"> </w:t>
      </w:r>
      <w:r>
        <w:rPr>
          <w:w w:val="105"/>
        </w:rPr>
        <w:t>clinical</w:t>
      </w:r>
      <w:r>
        <w:rPr>
          <w:spacing w:val="-2"/>
          <w:w w:val="105"/>
        </w:rPr>
        <w:t xml:space="preserve"> </w:t>
      </w:r>
      <w:r>
        <w:rPr>
          <w:w w:val="105"/>
        </w:rPr>
        <w:t>rotations</w:t>
      </w:r>
      <w:r>
        <w:rPr>
          <w:spacing w:val="-2"/>
          <w:w w:val="105"/>
        </w:rPr>
        <w:t xml:space="preserve"> </w:t>
      </w:r>
      <w:r>
        <w:rPr>
          <w:w w:val="105"/>
        </w:rPr>
        <w:t>for</w:t>
      </w:r>
      <w:r>
        <w:rPr>
          <w:spacing w:val="-3"/>
          <w:w w:val="105"/>
        </w:rPr>
        <w:t xml:space="preserve"> </w:t>
      </w:r>
      <w:r>
        <w:rPr>
          <w:w w:val="105"/>
        </w:rPr>
        <w:t>an</w:t>
      </w:r>
      <w:r>
        <w:rPr>
          <w:spacing w:val="-3"/>
          <w:w w:val="105"/>
        </w:rPr>
        <w:t xml:space="preserve"> </w:t>
      </w:r>
      <w:r>
        <w:rPr>
          <w:w w:val="105"/>
        </w:rPr>
        <w:t>extended</w:t>
      </w:r>
      <w:r>
        <w:rPr>
          <w:spacing w:val="-3"/>
          <w:w w:val="105"/>
        </w:rPr>
        <w:t xml:space="preserve"> </w:t>
      </w:r>
      <w:r>
        <w:rPr>
          <w:w w:val="105"/>
        </w:rPr>
        <w:t>period. Examples of extenuating circumstances include:</w:t>
      </w:r>
    </w:p>
    <w:p w:rsidR="00504CCB" w:rsidP="00723713" w:rsidRDefault="00103C2C" w14:paraId="369079FE" w14:textId="77777777">
      <w:pPr>
        <w:pStyle w:val="ListParagraph"/>
        <w:numPr>
          <w:ilvl w:val="0"/>
          <w:numId w:val="13"/>
        </w:numPr>
        <w:tabs>
          <w:tab w:val="left" w:pos="1170"/>
        </w:tabs>
        <w:spacing w:before="177"/>
        <w:ind w:left="1440" w:hanging="266"/>
        <w:rPr>
          <w:sz w:val="17"/>
        </w:rPr>
      </w:pPr>
      <w:r>
        <w:rPr>
          <w:w w:val="105"/>
          <w:sz w:val="17"/>
        </w:rPr>
        <w:t>Unexpected</w:t>
      </w:r>
      <w:r>
        <w:rPr>
          <w:spacing w:val="-8"/>
          <w:w w:val="105"/>
          <w:sz w:val="17"/>
        </w:rPr>
        <w:t xml:space="preserve"> </w:t>
      </w:r>
      <w:r>
        <w:rPr>
          <w:w w:val="105"/>
          <w:sz w:val="17"/>
        </w:rPr>
        <w:t>surgery</w:t>
      </w:r>
      <w:r>
        <w:rPr>
          <w:spacing w:val="-10"/>
          <w:w w:val="105"/>
          <w:sz w:val="17"/>
        </w:rPr>
        <w:t xml:space="preserve"> </w:t>
      </w:r>
      <w:r>
        <w:rPr>
          <w:w w:val="105"/>
          <w:sz w:val="17"/>
        </w:rPr>
        <w:t>(excluding</w:t>
      </w:r>
      <w:r>
        <w:rPr>
          <w:spacing w:val="-9"/>
          <w:w w:val="105"/>
          <w:sz w:val="17"/>
        </w:rPr>
        <w:t xml:space="preserve"> </w:t>
      </w:r>
      <w:r>
        <w:rPr>
          <w:w w:val="105"/>
          <w:sz w:val="17"/>
        </w:rPr>
        <w:t>elective</w:t>
      </w:r>
      <w:r>
        <w:rPr>
          <w:spacing w:val="-7"/>
          <w:w w:val="105"/>
          <w:sz w:val="17"/>
        </w:rPr>
        <w:t xml:space="preserve"> </w:t>
      </w:r>
      <w:r>
        <w:rPr>
          <w:w w:val="105"/>
          <w:sz w:val="17"/>
        </w:rPr>
        <w:t>cosmetic</w:t>
      </w:r>
      <w:r>
        <w:rPr>
          <w:spacing w:val="-7"/>
          <w:w w:val="105"/>
          <w:sz w:val="17"/>
        </w:rPr>
        <w:t xml:space="preserve"> </w:t>
      </w:r>
      <w:r>
        <w:rPr>
          <w:spacing w:val="-2"/>
          <w:w w:val="105"/>
          <w:sz w:val="17"/>
        </w:rPr>
        <w:t>procedures)</w:t>
      </w:r>
    </w:p>
    <w:p w:rsidR="00504CCB" w:rsidP="00723713" w:rsidRDefault="00103C2C" w14:paraId="5FA4CBA1" w14:textId="77777777">
      <w:pPr>
        <w:pStyle w:val="ListParagraph"/>
        <w:numPr>
          <w:ilvl w:val="0"/>
          <w:numId w:val="13"/>
        </w:numPr>
        <w:tabs>
          <w:tab w:val="left" w:pos="1170"/>
        </w:tabs>
        <w:ind w:left="1440" w:hanging="266"/>
        <w:rPr>
          <w:sz w:val="17"/>
        </w:rPr>
      </w:pPr>
      <w:r>
        <w:rPr>
          <w:spacing w:val="-2"/>
          <w:w w:val="105"/>
          <w:sz w:val="17"/>
        </w:rPr>
        <w:t>Prolonged</w:t>
      </w:r>
      <w:r>
        <w:rPr>
          <w:spacing w:val="5"/>
          <w:w w:val="105"/>
          <w:sz w:val="17"/>
        </w:rPr>
        <w:t xml:space="preserve"> </w:t>
      </w:r>
      <w:r>
        <w:rPr>
          <w:spacing w:val="-2"/>
          <w:w w:val="105"/>
          <w:sz w:val="17"/>
        </w:rPr>
        <w:t>hospitalization</w:t>
      </w:r>
    </w:p>
    <w:p w:rsidR="00504CCB" w:rsidP="00723713" w:rsidRDefault="00103C2C" w14:paraId="5024CED5" w14:textId="77777777">
      <w:pPr>
        <w:pStyle w:val="ListParagraph"/>
        <w:numPr>
          <w:ilvl w:val="0"/>
          <w:numId w:val="13"/>
        </w:numPr>
        <w:tabs>
          <w:tab w:val="left" w:pos="1170"/>
        </w:tabs>
        <w:ind w:left="1440" w:hanging="266"/>
        <w:rPr>
          <w:sz w:val="17"/>
        </w:rPr>
      </w:pPr>
      <w:r>
        <w:rPr>
          <w:w w:val="105"/>
          <w:sz w:val="17"/>
        </w:rPr>
        <w:t>College</w:t>
      </w:r>
      <w:r>
        <w:rPr>
          <w:spacing w:val="-7"/>
          <w:w w:val="105"/>
          <w:sz w:val="17"/>
        </w:rPr>
        <w:t xml:space="preserve"> </w:t>
      </w:r>
      <w:r>
        <w:rPr>
          <w:w w:val="105"/>
          <w:sz w:val="17"/>
        </w:rPr>
        <w:t>closure</w:t>
      </w:r>
      <w:r>
        <w:rPr>
          <w:spacing w:val="-6"/>
          <w:w w:val="105"/>
          <w:sz w:val="17"/>
        </w:rPr>
        <w:t xml:space="preserve"> </w:t>
      </w:r>
      <w:r>
        <w:rPr>
          <w:w w:val="105"/>
          <w:sz w:val="17"/>
        </w:rPr>
        <w:t>due</w:t>
      </w:r>
      <w:r>
        <w:rPr>
          <w:spacing w:val="-6"/>
          <w:w w:val="105"/>
          <w:sz w:val="17"/>
        </w:rPr>
        <w:t xml:space="preserve"> </w:t>
      </w:r>
      <w:r>
        <w:rPr>
          <w:w w:val="105"/>
          <w:sz w:val="17"/>
        </w:rPr>
        <w:t>to</w:t>
      </w:r>
      <w:r>
        <w:rPr>
          <w:spacing w:val="-5"/>
          <w:w w:val="105"/>
          <w:sz w:val="17"/>
        </w:rPr>
        <w:t xml:space="preserve"> </w:t>
      </w:r>
      <w:r>
        <w:rPr>
          <w:w w:val="105"/>
          <w:sz w:val="17"/>
        </w:rPr>
        <w:t>inclement</w:t>
      </w:r>
      <w:r>
        <w:rPr>
          <w:spacing w:val="-5"/>
          <w:w w:val="105"/>
          <w:sz w:val="17"/>
        </w:rPr>
        <w:t xml:space="preserve"> </w:t>
      </w:r>
      <w:r>
        <w:rPr>
          <w:spacing w:val="-2"/>
          <w:w w:val="105"/>
          <w:sz w:val="17"/>
        </w:rPr>
        <w:t>weather</w:t>
      </w:r>
    </w:p>
    <w:p w:rsidR="00504CCB" w:rsidP="00723713" w:rsidRDefault="00103C2C" w14:paraId="2F1F9813" w14:textId="77777777">
      <w:pPr>
        <w:pStyle w:val="ListParagraph"/>
        <w:numPr>
          <w:ilvl w:val="0"/>
          <w:numId w:val="13"/>
        </w:numPr>
        <w:tabs>
          <w:tab w:val="left" w:pos="1170"/>
        </w:tabs>
        <w:spacing w:before="11"/>
        <w:ind w:left="1440" w:hanging="266"/>
        <w:rPr>
          <w:sz w:val="17"/>
        </w:rPr>
      </w:pPr>
      <w:r>
        <w:rPr>
          <w:w w:val="105"/>
          <w:sz w:val="17"/>
        </w:rPr>
        <w:t>Death</w:t>
      </w:r>
      <w:r>
        <w:rPr>
          <w:spacing w:val="-6"/>
          <w:w w:val="105"/>
          <w:sz w:val="17"/>
        </w:rPr>
        <w:t xml:space="preserve"> </w:t>
      </w:r>
      <w:r>
        <w:rPr>
          <w:w w:val="105"/>
          <w:sz w:val="17"/>
        </w:rPr>
        <w:t>of</w:t>
      </w:r>
      <w:r>
        <w:rPr>
          <w:spacing w:val="-5"/>
          <w:w w:val="105"/>
          <w:sz w:val="17"/>
        </w:rPr>
        <w:t xml:space="preserve"> </w:t>
      </w:r>
      <w:r>
        <w:rPr>
          <w:w w:val="105"/>
          <w:sz w:val="17"/>
        </w:rPr>
        <w:t>an</w:t>
      </w:r>
      <w:r>
        <w:rPr>
          <w:spacing w:val="-5"/>
          <w:w w:val="105"/>
          <w:sz w:val="17"/>
        </w:rPr>
        <w:t xml:space="preserve"> </w:t>
      </w:r>
      <w:r>
        <w:rPr>
          <w:w w:val="105"/>
          <w:sz w:val="17"/>
        </w:rPr>
        <w:t>immediate</w:t>
      </w:r>
      <w:r>
        <w:rPr>
          <w:spacing w:val="-5"/>
          <w:w w:val="105"/>
          <w:sz w:val="17"/>
        </w:rPr>
        <w:t xml:space="preserve"> </w:t>
      </w:r>
      <w:r>
        <w:rPr>
          <w:w w:val="105"/>
          <w:sz w:val="17"/>
        </w:rPr>
        <w:t>family</w:t>
      </w:r>
      <w:r>
        <w:rPr>
          <w:spacing w:val="-10"/>
          <w:w w:val="105"/>
          <w:sz w:val="17"/>
        </w:rPr>
        <w:t xml:space="preserve"> </w:t>
      </w:r>
      <w:r>
        <w:rPr>
          <w:spacing w:val="-2"/>
          <w:w w:val="105"/>
          <w:sz w:val="17"/>
        </w:rPr>
        <w:t>member</w:t>
      </w:r>
    </w:p>
    <w:p w:rsidR="00504CCB" w:rsidP="00723713" w:rsidRDefault="00504CCB" w14:paraId="6A19CA72" w14:textId="77777777">
      <w:pPr>
        <w:pStyle w:val="BodyText"/>
        <w:spacing w:before="17"/>
        <w:ind w:left="720"/>
      </w:pPr>
    </w:p>
    <w:p w:rsidR="00504CCB" w:rsidP="00723713" w:rsidRDefault="00103C2C" w14:paraId="7A78646E" w14:textId="77777777">
      <w:pPr>
        <w:pStyle w:val="Heading4"/>
        <w:spacing w:before="1"/>
        <w:ind w:left="720"/>
      </w:pPr>
      <w:bookmarkStart w:name="_bookmark43" w:id="41"/>
      <w:bookmarkEnd w:id="41"/>
      <w:r>
        <w:rPr>
          <w:w w:val="105"/>
        </w:rPr>
        <w:t>Excused</w:t>
      </w:r>
      <w:r>
        <w:rPr>
          <w:spacing w:val="-7"/>
          <w:w w:val="105"/>
        </w:rPr>
        <w:t xml:space="preserve"> </w:t>
      </w:r>
      <w:r>
        <w:rPr>
          <w:w w:val="105"/>
        </w:rPr>
        <w:t>Absences</w:t>
      </w:r>
      <w:r>
        <w:rPr>
          <w:spacing w:val="-5"/>
          <w:w w:val="105"/>
        </w:rPr>
        <w:t xml:space="preserve"> </w:t>
      </w:r>
      <w:r>
        <w:rPr>
          <w:w w:val="105"/>
        </w:rPr>
        <w:t>for</w:t>
      </w:r>
      <w:r>
        <w:rPr>
          <w:spacing w:val="-7"/>
          <w:w w:val="105"/>
        </w:rPr>
        <w:t xml:space="preserve"> </w:t>
      </w:r>
      <w:r>
        <w:rPr>
          <w:spacing w:val="-2"/>
          <w:w w:val="105"/>
        </w:rPr>
        <w:t>Bereavement</w:t>
      </w:r>
    </w:p>
    <w:p w:rsidR="00504CCB" w:rsidP="00723713" w:rsidRDefault="00103C2C" w14:paraId="77B1DB2D" w14:textId="77777777">
      <w:pPr>
        <w:pStyle w:val="BodyText"/>
        <w:spacing w:before="187" w:line="252" w:lineRule="auto"/>
        <w:ind w:left="720" w:right="720"/>
      </w:pPr>
      <w:r>
        <w:rPr>
          <w:w w:val="105"/>
        </w:rPr>
        <w:t xml:space="preserve">A death in the student’s immediate family will be considered an </w:t>
      </w:r>
      <w:r>
        <w:rPr>
          <w:b/>
          <w:w w:val="105"/>
        </w:rPr>
        <w:t xml:space="preserve">excused absence </w:t>
      </w:r>
      <w:r>
        <w:rPr>
          <w:w w:val="105"/>
        </w:rPr>
        <w:t xml:space="preserve">and will </w:t>
      </w:r>
      <w:r>
        <w:rPr>
          <w:b/>
          <w:w w:val="105"/>
        </w:rPr>
        <w:t xml:space="preserve">not count </w:t>
      </w:r>
      <w:r>
        <w:rPr>
          <w:w w:val="105"/>
        </w:rPr>
        <w:t>against</w:t>
      </w:r>
      <w:r>
        <w:rPr>
          <w:spacing w:val="-5"/>
          <w:w w:val="105"/>
        </w:rPr>
        <w:t xml:space="preserve"> </w:t>
      </w:r>
      <w:r>
        <w:rPr>
          <w:w w:val="105"/>
        </w:rPr>
        <w:t>attendance</w:t>
      </w:r>
      <w:r>
        <w:rPr>
          <w:spacing w:val="-6"/>
          <w:w w:val="105"/>
        </w:rPr>
        <w:t xml:space="preserve"> </w:t>
      </w:r>
      <w:r>
        <w:rPr>
          <w:w w:val="105"/>
        </w:rPr>
        <w:t>requirements.</w:t>
      </w:r>
      <w:r>
        <w:rPr>
          <w:spacing w:val="-5"/>
          <w:w w:val="105"/>
        </w:rPr>
        <w:t xml:space="preserve"> </w:t>
      </w:r>
      <w:r>
        <w:rPr>
          <w:w w:val="105"/>
        </w:rPr>
        <w:t>The</w:t>
      </w:r>
      <w:r>
        <w:rPr>
          <w:spacing w:val="-6"/>
          <w:w w:val="105"/>
        </w:rPr>
        <w:t xml:space="preserve"> </w:t>
      </w:r>
      <w:r>
        <w:rPr>
          <w:w w:val="105"/>
        </w:rPr>
        <w:t>student</w:t>
      </w:r>
      <w:r>
        <w:rPr>
          <w:spacing w:val="-5"/>
          <w:w w:val="105"/>
        </w:rPr>
        <w:t xml:space="preserve"> </w:t>
      </w:r>
      <w:r>
        <w:rPr>
          <w:w w:val="105"/>
        </w:rPr>
        <w:t>will</w:t>
      </w:r>
      <w:r>
        <w:rPr>
          <w:spacing w:val="-5"/>
          <w:w w:val="105"/>
        </w:rPr>
        <w:t xml:space="preserve"> </w:t>
      </w:r>
      <w:r>
        <w:rPr>
          <w:w w:val="105"/>
        </w:rPr>
        <w:t>be</w:t>
      </w:r>
      <w:r>
        <w:rPr>
          <w:spacing w:val="-6"/>
          <w:w w:val="105"/>
        </w:rPr>
        <w:t xml:space="preserve"> </w:t>
      </w:r>
      <w:r>
        <w:rPr>
          <w:w w:val="105"/>
        </w:rPr>
        <w:t>marked</w:t>
      </w:r>
      <w:r>
        <w:rPr>
          <w:spacing w:val="-4"/>
          <w:w w:val="105"/>
        </w:rPr>
        <w:t xml:space="preserve"> </w:t>
      </w:r>
      <w:r>
        <w:rPr>
          <w:w w:val="105"/>
        </w:rPr>
        <w:t>absent</w:t>
      </w:r>
      <w:r>
        <w:rPr>
          <w:spacing w:val="-5"/>
          <w:w w:val="105"/>
        </w:rPr>
        <w:t xml:space="preserve"> </w:t>
      </w:r>
      <w:r>
        <w:rPr>
          <w:w w:val="105"/>
        </w:rPr>
        <w:t>for</w:t>
      </w:r>
      <w:r>
        <w:rPr>
          <w:spacing w:val="-5"/>
          <w:w w:val="105"/>
        </w:rPr>
        <w:t xml:space="preserve"> </w:t>
      </w:r>
      <w:r>
        <w:rPr>
          <w:w w:val="105"/>
        </w:rPr>
        <w:t>record-keeping</w:t>
      </w:r>
      <w:r>
        <w:rPr>
          <w:spacing w:val="-6"/>
          <w:w w:val="105"/>
        </w:rPr>
        <w:t xml:space="preserve"> </w:t>
      </w:r>
      <w:r>
        <w:rPr>
          <w:w w:val="105"/>
        </w:rPr>
        <w:t>purposes,</w:t>
      </w:r>
      <w:r>
        <w:rPr>
          <w:spacing w:val="-5"/>
          <w:w w:val="105"/>
        </w:rPr>
        <w:t xml:space="preserve"> </w:t>
      </w:r>
      <w:r>
        <w:rPr>
          <w:w w:val="105"/>
        </w:rPr>
        <w:t>but</w:t>
      </w:r>
      <w:r>
        <w:rPr>
          <w:spacing w:val="-5"/>
          <w:w w:val="105"/>
        </w:rPr>
        <w:t xml:space="preserve"> </w:t>
      </w:r>
      <w:r>
        <w:rPr>
          <w:w w:val="105"/>
        </w:rPr>
        <w:t>the absence will not impact clinical or classroom hour totals.</w:t>
      </w:r>
    </w:p>
    <w:p w:rsidR="00504CCB" w:rsidP="00723713" w:rsidRDefault="00103C2C" w14:paraId="7D323A11" w14:textId="77777777">
      <w:pPr>
        <w:spacing w:before="176"/>
        <w:ind w:left="720"/>
        <w:rPr>
          <w:sz w:val="17"/>
        </w:rPr>
      </w:pPr>
      <w:r>
        <w:rPr>
          <w:b/>
          <w:w w:val="105"/>
          <w:sz w:val="17"/>
        </w:rPr>
        <w:t>Immediate</w:t>
      </w:r>
      <w:r>
        <w:rPr>
          <w:b/>
          <w:spacing w:val="-9"/>
          <w:w w:val="105"/>
          <w:sz w:val="17"/>
        </w:rPr>
        <w:t xml:space="preserve"> </w:t>
      </w:r>
      <w:r>
        <w:rPr>
          <w:b/>
          <w:w w:val="105"/>
          <w:sz w:val="17"/>
        </w:rPr>
        <w:t>family</w:t>
      </w:r>
      <w:r>
        <w:rPr>
          <w:b/>
          <w:spacing w:val="-4"/>
          <w:w w:val="105"/>
          <w:sz w:val="17"/>
        </w:rPr>
        <w:t xml:space="preserve"> </w:t>
      </w:r>
      <w:r>
        <w:rPr>
          <w:spacing w:val="-2"/>
          <w:w w:val="105"/>
          <w:sz w:val="17"/>
        </w:rPr>
        <w:t>includes:</w:t>
      </w:r>
    </w:p>
    <w:p w:rsidR="00504CCB" w:rsidP="00723713" w:rsidRDefault="00103C2C" w14:paraId="0AEA8D99" w14:textId="77777777">
      <w:pPr>
        <w:pStyle w:val="BodyText"/>
        <w:spacing w:before="188" w:line="252" w:lineRule="auto"/>
        <w:ind w:left="720" w:right="720" w:firstLine="44"/>
      </w:pPr>
      <w:r>
        <w:rPr>
          <w:w w:val="105"/>
        </w:rPr>
        <w:t>Wife, husband, son, daughter, mother, father, brother, sister, guardian, grandmother, grandfather, granddaughter,</w:t>
      </w:r>
      <w:r>
        <w:rPr>
          <w:spacing w:val="-9"/>
          <w:w w:val="105"/>
        </w:rPr>
        <w:t xml:space="preserve"> </w:t>
      </w:r>
      <w:r>
        <w:rPr>
          <w:w w:val="105"/>
        </w:rPr>
        <w:t>grandson,</w:t>
      </w:r>
      <w:r>
        <w:rPr>
          <w:spacing w:val="-9"/>
          <w:w w:val="105"/>
        </w:rPr>
        <w:t xml:space="preserve"> </w:t>
      </w:r>
      <w:r>
        <w:rPr>
          <w:w w:val="105"/>
        </w:rPr>
        <w:t>mother-in-law,</w:t>
      </w:r>
      <w:r>
        <w:rPr>
          <w:spacing w:val="-11"/>
          <w:w w:val="105"/>
        </w:rPr>
        <w:t xml:space="preserve"> </w:t>
      </w:r>
      <w:r>
        <w:rPr>
          <w:w w:val="105"/>
        </w:rPr>
        <w:t>father-in-law,</w:t>
      </w:r>
      <w:r>
        <w:rPr>
          <w:spacing w:val="-11"/>
          <w:w w:val="105"/>
        </w:rPr>
        <w:t xml:space="preserve"> </w:t>
      </w:r>
      <w:r>
        <w:rPr>
          <w:w w:val="105"/>
        </w:rPr>
        <w:t>son-in-law,</w:t>
      </w:r>
      <w:r>
        <w:rPr>
          <w:spacing w:val="-11"/>
          <w:w w:val="105"/>
        </w:rPr>
        <w:t xml:space="preserve"> </w:t>
      </w:r>
      <w:r>
        <w:rPr>
          <w:w w:val="105"/>
        </w:rPr>
        <w:t>daughter-in-law,</w:t>
      </w:r>
      <w:r>
        <w:rPr>
          <w:spacing w:val="-11"/>
          <w:w w:val="105"/>
        </w:rPr>
        <w:t xml:space="preserve"> </w:t>
      </w:r>
      <w:r>
        <w:rPr>
          <w:w w:val="105"/>
        </w:rPr>
        <w:t>brother-in-law, sister-in-law, stepmother, stepfather, great-grandmother, and great-grandfather.</w:t>
      </w:r>
    </w:p>
    <w:p w:rsidR="00504CCB" w:rsidP="00723713" w:rsidRDefault="00103C2C" w14:paraId="6346DDF4" w14:textId="4092296A">
      <w:pPr>
        <w:pStyle w:val="BodyText"/>
        <w:spacing w:before="176" w:line="252" w:lineRule="auto"/>
        <w:ind w:left="720" w:right="720"/>
      </w:pPr>
      <w:r w:rsidR="00103C2C">
        <w:rPr>
          <w:w w:val="105"/>
        </w:rPr>
        <w:t>Students</w:t>
      </w:r>
      <w:r w:rsidR="00103C2C">
        <w:rPr>
          <w:spacing w:val="-5"/>
          <w:w w:val="105"/>
        </w:rPr>
        <w:t xml:space="preserve"> </w:t>
      </w:r>
      <w:r w:rsidR="00103C2C">
        <w:rPr>
          <w:w w:val="105"/>
        </w:rPr>
        <w:t>must</w:t>
      </w:r>
      <w:r w:rsidR="00103C2C">
        <w:rPr>
          <w:spacing w:val="-5"/>
          <w:w w:val="105"/>
        </w:rPr>
        <w:t xml:space="preserve"> </w:t>
      </w:r>
      <w:r w:rsidR="00103C2C">
        <w:rPr>
          <w:w w:val="105"/>
        </w:rPr>
        <w:t>provide</w:t>
      </w:r>
      <w:r w:rsidR="00103C2C">
        <w:rPr>
          <w:spacing w:val="-5"/>
          <w:w w:val="105"/>
        </w:rPr>
        <w:t xml:space="preserve"> </w:t>
      </w:r>
      <w:r w:rsidRPr="38D7EEDA" w:rsidR="00103C2C">
        <w:rPr>
          <w:b w:val="1"/>
          <w:bCs w:val="1"/>
          <w:w w:val="105"/>
        </w:rPr>
        <w:t>written</w:t>
      </w:r>
      <w:r w:rsidRPr="38D7EEDA" w:rsidR="00103C2C">
        <w:rPr>
          <w:b w:val="1"/>
          <w:bCs w:val="1"/>
          <w:spacing w:val="-5"/>
          <w:w w:val="105"/>
        </w:rPr>
        <w:t xml:space="preserve"> </w:t>
      </w:r>
      <w:r w:rsidRPr="38D7EEDA" w:rsidR="00103C2C">
        <w:rPr>
          <w:b w:val="1"/>
          <w:bCs w:val="1"/>
          <w:w w:val="105"/>
        </w:rPr>
        <w:t>documentation</w:t>
      </w:r>
      <w:r w:rsidRPr="38D7EEDA" w:rsidR="00103C2C">
        <w:rPr>
          <w:b w:val="1"/>
          <w:bCs w:val="1"/>
          <w:spacing w:val="-4"/>
          <w:w w:val="105"/>
        </w:rPr>
        <w:t xml:space="preserve"> </w:t>
      </w:r>
      <w:r w:rsidR="00103C2C">
        <w:rPr>
          <w:w w:val="105"/>
        </w:rPr>
        <w:t>to</w:t>
      </w:r>
      <w:r w:rsidR="00103C2C">
        <w:rPr>
          <w:spacing w:val="-6"/>
          <w:w w:val="105"/>
        </w:rPr>
        <w:t xml:space="preserve"> </w:t>
      </w:r>
      <w:r w:rsidR="00103C2C">
        <w:rPr>
          <w:w w:val="105"/>
        </w:rPr>
        <w:t>the</w:t>
      </w:r>
      <w:r w:rsidR="00103C2C">
        <w:rPr>
          <w:spacing w:val="-6"/>
          <w:w w:val="105"/>
        </w:rPr>
        <w:t xml:space="preserve"> </w:t>
      </w:r>
      <w:r w:rsidR="00103C2C">
        <w:rPr>
          <w:w w:val="105"/>
        </w:rPr>
        <w:t>Program</w:t>
      </w:r>
      <w:r w:rsidR="00103C2C">
        <w:rPr>
          <w:spacing w:val="-5"/>
          <w:w w:val="105"/>
        </w:rPr>
        <w:t xml:space="preserve"> </w:t>
      </w:r>
      <w:r w:rsidR="00103C2C">
        <w:rPr>
          <w:w w:val="105"/>
        </w:rPr>
        <w:t>Director</w:t>
      </w:r>
      <w:r w:rsidR="00103C2C">
        <w:rPr>
          <w:spacing w:val="-6"/>
          <w:w w:val="105"/>
        </w:rPr>
        <w:t xml:space="preserve"> </w:t>
      </w:r>
      <w:r w:rsidR="00103C2C">
        <w:rPr>
          <w:w w:val="105"/>
        </w:rPr>
        <w:t>and</w:t>
      </w:r>
      <w:r w:rsidR="00103C2C">
        <w:rPr>
          <w:spacing w:val="-6"/>
          <w:w w:val="105"/>
        </w:rPr>
        <w:t xml:space="preserve"> </w:t>
      </w:r>
      <w:r w:rsidR="00103C2C">
        <w:rPr>
          <w:w w:val="105"/>
        </w:rPr>
        <w:t>faculty</w:t>
      </w:r>
      <w:r w:rsidR="00103C2C">
        <w:rPr>
          <w:spacing w:val="-8"/>
          <w:w w:val="105"/>
        </w:rPr>
        <w:t xml:space="preserve"> </w:t>
      </w:r>
      <w:r w:rsidR="2707308C">
        <w:rPr>
          <w:w w:val="105"/>
        </w:rPr>
        <w:t>to verify</w:t>
      </w:r>
      <w:r w:rsidR="00103C2C">
        <w:rPr/>
        <w:t xml:space="preserve"> </w:t>
      </w:r>
      <w:r w:rsidR="00103C2C">
        <w:rPr/>
        <w:t>the relationship to the deceased.</w:t>
      </w:r>
    </w:p>
    <w:p w:rsidR="00504CCB" w:rsidP="00CE3D9A" w:rsidRDefault="00504CCB" w14:paraId="09B9D1A4" w14:textId="77777777">
      <w:pPr>
        <w:pStyle w:val="BodyText"/>
        <w:spacing w:before="122"/>
        <w:ind w:left="720" w:right="720"/>
      </w:pPr>
    </w:p>
    <w:p w:rsidR="00504CCB" w:rsidP="00263A01" w:rsidRDefault="00103C2C" w14:paraId="38AC3D59" w14:textId="77777777">
      <w:pPr>
        <w:pStyle w:val="Heading4"/>
        <w:ind w:left="720" w:right="1080"/>
      </w:pPr>
      <w:bookmarkStart w:name="_bookmark44" w:id="42"/>
      <w:bookmarkEnd w:id="42"/>
      <w:r>
        <w:rPr>
          <w:w w:val="105"/>
        </w:rPr>
        <w:t>Excused</w:t>
      </w:r>
      <w:r>
        <w:rPr>
          <w:spacing w:val="-7"/>
          <w:w w:val="105"/>
        </w:rPr>
        <w:t xml:space="preserve"> </w:t>
      </w:r>
      <w:r>
        <w:rPr>
          <w:w w:val="105"/>
        </w:rPr>
        <w:t>Absences</w:t>
      </w:r>
      <w:r>
        <w:rPr>
          <w:spacing w:val="-5"/>
          <w:w w:val="105"/>
        </w:rPr>
        <w:t xml:space="preserve"> </w:t>
      </w:r>
      <w:r>
        <w:rPr>
          <w:w w:val="105"/>
        </w:rPr>
        <w:t>for</w:t>
      </w:r>
      <w:r>
        <w:rPr>
          <w:spacing w:val="-7"/>
          <w:w w:val="105"/>
        </w:rPr>
        <w:t xml:space="preserve"> </w:t>
      </w:r>
      <w:r>
        <w:rPr>
          <w:w w:val="105"/>
        </w:rPr>
        <w:t>Civic</w:t>
      </w:r>
      <w:r>
        <w:rPr>
          <w:spacing w:val="-7"/>
          <w:w w:val="105"/>
        </w:rPr>
        <w:t xml:space="preserve"> </w:t>
      </w:r>
      <w:r>
        <w:rPr>
          <w:spacing w:val="-2"/>
          <w:w w:val="105"/>
        </w:rPr>
        <w:t>Duties</w:t>
      </w:r>
    </w:p>
    <w:p w:rsidR="00504CCB" w:rsidP="00263A01" w:rsidRDefault="00103C2C" w14:paraId="42BA3EB9" w14:textId="77777777">
      <w:pPr>
        <w:spacing w:before="187" w:line="252" w:lineRule="auto"/>
        <w:ind w:left="720" w:right="1080"/>
        <w:rPr>
          <w:sz w:val="17"/>
        </w:rPr>
      </w:pPr>
      <w:r>
        <w:rPr>
          <w:w w:val="105"/>
          <w:sz w:val="17"/>
        </w:rPr>
        <w:t xml:space="preserve">Students required to attend </w:t>
      </w:r>
      <w:r>
        <w:rPr>
          <w:b/>
          <w:w w:val="105"/>
          <w:sz w:val="17"/>
        </w:rPr>
        <w:t>jury duty</w:t>
      </w:r>
      <w:r>
        <w:rPr>
          <w:w w:val="105"/>
          <w:sz w:val="17"/>
        </w:rPr>
        <w:t xml:space="preserve">, </w:t>
      </w:r>
      <w:r>
        <w:rPr>
          <w:b/>
          <w:w w:val="105"/>
          <w:sz w:val="17"/>
        </w:rPr>
        <w:t>National Guard duty</w:t>
      </w:r>
      <w:r>
        <w:rPr>
          <w:w w:val="105"/>
          <w:sz w:val="17"/>
        </w:rPr>
        <w:t>, or other official court appearances (excluding</w:t>
      </w:r>
      <w:r>
        <w:rPr>
          <w:spacing w:val="-7"/>
          <w:w w:val="105"/>
          <w:sz w:val="17"/>
        </w:rPr>
        <w:t xml:space="preserve"> </w:t>
      </w:r>
      <w:r>
        <w:rPr>
          <w:w w:val="105"/>
          <w:sz w:val="17"/>
        </w:rPr>
        <w:t>personal</w:t>
      </w:r>
      <w:r>
        <w:rPr>
          <w:spacing w:val="-5"/>
          <w:w w:val="105"/>
          <w:sz w:val="17"/>
        </w:rPr>
        <w:t xml:space="preserve"> </w:t>
      </w:r>
      <w:r>
        <w:rPr>
          <w:w w:val="105"/>
          <w:sz w:val="17"/>
        </w:rPr>
        <w:t>legal</w:t>
      </w:r>
      <w:r>
        <w:rPr>
          <w:spacing w:val="-3"/>
          <w:w w:val="105"/>
          <w:sz w:val="17"/>
        </w:rPr>
        <w:t xml:space="preserve"> </w:t>
      </w:r>
      <w:r>
        <w:rPr>
          <w:w w:val="105"/>
          <w:sz w:val="17"/>
        </w:rPr>
        <w:t>matters,</w:t>
      </w:r>
      <w:r>
        <w:rPr>
          <w:spacing w:val="-5"/>
          <w:w w:val="105"/>
          <w:sz w:val="17"/>
        </w:rPr>
        <w:t xml:space="preserve"> </w:t>
      </w:r>
      <w:r>
        <w:rPr>
          <w:w w:val="105"/>
          <w:sz w:val="17"/>
        </w:rPr>
        <w:t>which</w:t>
      </w:r>
      <w:r>
        <w:rPr>
          <w:spacing w:val="-6"/>
          <w:w w:val="105"/>
          <w:sz w:val="17"/>
        </w:rPr>
        <w:t xml:space="preserve"> </w:t>
      </w:r>
      <w:r>
        <w:rPr>
          <w:w w:val="105"/>
          <w:sz w:val="17"/>
        </w:rPr>
        <w:t>will</w:t>
      </w:r>
      <w:r>
        <w:rPr>
          <w:spacing w:val="-5"/>
          <w:w w:val="105"/>
          <w:sz w:val="17"/>
        </w:rPr>
        <w:t xml:space="preserve"> </w:t>
      </w:r>
      <w:r>
        <w:rPr>
          <w:w w:val="105"/>
          <w:sz w:val="17"/>
        </w:rPr>
        <w:t>be</w:t>
      </w:r>
      <w:r>
        <w:rPr>
          <w:spacing w:val="-6"/>
          <w:w w:val="105"/>
          <w:sz w:val="17"/>
        </w:rPr>
        <w:t xml:space="preserve"> </w:t>
      </w:r>
      <w:r>
        <w:rPr>
          <w:w w:val="105"/>
          <w:sz w:val="17"/>
        </w:rPr>
        <w:t>reviewed</w:t>
      </w:r>
      <w:r>
        <w:rPr>
          <w:spacing w:val="-6"/>
          <w:w w:val="105"/>
          <w:sz w:val="17"/>
        </w:rPr>
        <w:t xml:space="preserve"> </w:t>
      </w:r>
      <w:r>
        <w:rPr>
          <w:w w:val="105"/>
          <w:sz w:val="17"/>
        </w:rPr>
        <w:t>individually)</w:t>
      </w:r>
      <w:r>
        <w:rPr>
          <w:spacing w:val="-5"/>
          <w:w w:val="105"/>
          <w:sz w:val="17"/>
        </w:rPr>
        <w:t xml:space="preserve"> </w:t>
      </w:r>
      <w:r>
        <w:rPr>
          <w:w w:val="105"/>
          <w:sz w:val="17"/>
        </w:rPr>
        <w:t>will</w:t>
      </w:r>
      <w:r>
        <w:rPr>
          <w:spacing w:val="-5"/>
          <w:w w:val="105"/>
          <w:sz w:val="17"/>
        </w:rPr>
        <w:t xml:space="preserve"> </w:t>
      </w:r>
      <w:r>
        <w:rPr>
          <w:w w:val="105"/>
          <w:sz w:val="17"/>
        </w:rPr>
        <w:t>be</w:t>
      </w:r>
      <w:r>
        <w:rPr>
          <w:spacing w:val="-6"/>
          <w:w w:val="105"/>
          <w:sz w:val="17"/>
        </w:rPr>
        <w:t xml:space="preserve"> </w:t>
      </w:r>
      <w:r>
        <w:rPr>
          <w:w w:val="105"/>
          <w:sz w:val="17"/>
        </w:rPr>
        <w:t>marked</w:t>
      </w:r>
      <w:r>
        <w:rPr>
          <w:spacing w:val="-4"/>
          <w:w w:val="105"/>
          <w:sz w:val="17"/>
        </w:rPr>
        <w:t xml:space="preserve"> </w:t>
      </w:r>
      <w:r>
        <w:rPr>
          <w:w w:val="105"/>
          <w:sz w:val="17"/>
        </w:rPr>
        <w:t>absent</w:t>
      </w:r>
      <w:r>
        <w:rPr>
          <w:spacing w:val="-5"/>
          <w:w w:val="105"/>
          <w:sz w:val="17"/>
        </w:rPr>
        <w:t xml:space="preserve"> </w:t>
      </w:r>
      <w:r>
        <w:rPr>
          <w:w w:val="105"/>
          <w:sz w:val="17"/>
        </w:rPr>
        <w:t>on</w:t>
      </w:r>
      <w:r>
        <w:rPr>
          <w:spacing w:val="-6"/>
          <w:w w:val="105"/>
          <w:sz w:val="17"/>
        </w:rPr>
        <w:t xml:space="preserve"> </w:t>
      </w:r>
      <w:r>
        <w:rPr>
          <w:w w:val="105"/>
          <w:sz w:val="17"/>
        </w:rPr>
        <w:t xml:space="preserve">the attendance roster, but the absence will </w:t>
      </w:r>
      <w:r>
        <w:rPr>
          <w:b/>
          <w:w w:val="105"/>
          <w:sz w:val="17"/>
        </w:rPr>
        <w:t>not affect clinical or classroom hour totals</w:t>
      </w:r>
      <w:r>
        <w:rPr>
          <w:w w:val="105"/>
          <w:sz w:val="17"/>
        </w:rPr>
        <w:t>.</w:t>
      </w:r>
    </w:p>
    <w:p w:rsidR="00504CCB" w:rsidP="00263A01" w:rsidRDefault="00103C2C" w14:paraId="7E050C4E" w14:textId="77777777">
      <w:pPr>
        <w:pStyle w:val="BodyText"/>
        <w:spacing w:before="177"/>
        <w:ind w:left="720" w:right="1080"/>
      </w:pPr>
      <w:r>
        <w:rPr>
          <w:w w:val="105"/>
        </w:rPr>
        <w:t>Written</w:t>
      </w:r>
      <w:r>
        <w:rPr>
          <w:spacing w:val="-5"/>
          <w:w w:val="105"/>
        </w:rPr>
        <w:t xml:space="preserve"> </w:t>
      </w:r>
      <w:r>
        <w:rPr>
          <w:w w:val="105"/>
        </w:rPr>
        <w:t>validation</w:t>
      </w:r>
      <w:r>
        <w:rPr>
          <w:spacing w:val="-5"/>
          <w:w w:val="105"/>
        </w:rPr>
        <w:t xml:space="preserve"> </w:t>
      </w:r>
      <w:r>
        <w:rPr>
          <w:w w:val="105"/>
        </w:rPr>
        <w:t>must</w:t>
      </w:r>
      <w:r>
        <w:rPr>
          <w:spacing w:val="-5"/>
          <w:w w:val="105"/>
        </w:rPr>
        <w:t xml:space="preserve"> </w:t>
      </w:r>
      <w:r>
        <w:rPr>
          <w:w w:val="105"/>
        </w:rPr>
        <w:t>be</w:t>
      </w:r>
      <w:r>
        <w:rPr>
          <w:spacing w:val="-5"/>
          <w:w w:val="105"/>
        </w:rPr>
        <w:t xml:space="preserve"> </w:t>
      </w:r>
      <w:r>
        <w:rPr>
          <w:w w:val="105"/>
        </w:rPr>
        <w:t>submitted</w:t>
      </w:r>
      <w:r>
        <w:rPr>
          <w:spacing w:val="-5"/>
          <w:w w:val="105"/>
        </w:rPr>
        <w:t xml:space="preserve"> </w:t>
      </w:r>
      <w:r>
        <w:rPr>
          <w:w w:val="105"/>
        </w:rPr>
        <w:t>on</w:t>
      </w:r>
      <w:r>
        <w:rPr>
          <w:spacing w:val="-4"/>
          <w:w w:val="105"/>
        </w:rPr>
        <w:t xml:space="preserve"> </w:t>
      </w:r>
      <w:r>
        <w:rPr>
          <w:w w:val="105"/>
        </w:rPr>
        <w:t>the</w:t>
      </w:r>
      <w:r>
        <w:rPr>
          <w:spacing w:val="-5"/>
          <w:w w:val="105"/>
        </w:rPr>
        <w:t xml:space="preserve"> </w:t>
      </w:r>
      <w:r>
        <w:rPr>
          <w:w w:val="105"/>
        </w:rPr>
        <w:t>student’s</w:t>
      </w:r>
      <w:r>
        <w:rPr>
          <w:spacing w:val="-4"/>
          <w:w w:val="105"/>
        </w:rPr>
        <w:t xml:space="preserve"> </w:t>
      </w:r>
      <w:r>
        <w:rPr>
          <w:w w:val="105"/>
        </w:rPr>
        <w:t>first</w:t>
      </w:r>
      <w:r>
        <w:rPr>
          <w:spacing w:val="-4"/>
          <w:w w:val="105"/>
        </w:rPr>
        <w:t xml:space="preserve"> </w:t>
      </w:r>
      <w:r>
        <w:rPr>
          <w:w w:val="105"/>
        </w:rPr>
        <w:t>day</w:t>
      </w:r>
      <w:r>
        <w:rPr>
          <w:spacing w:val="-8"/>
          <w:w w:val="105"/>
        </w:rPr>
        <w:t xml:space="preserve"> </w:t>
      </w:r>
      <w:r>
        <w:rPr>
          <w:w w:val="105"/>
        </w:rPr>
        <w:t>back</w:t>
      </w:r>
      <w:r>
        <w:rPr>
          <w:spacing w:val="-4"/>
          <w:w w:val="105"/>
        </w:rPr>
        <w:t xml:space="preserve"> </w:t>
      </w:r>
      <w:r>
        <w:rPr>
          <w:w w:val="105"/>
        </w:rPr>
        <w:t>to</w:t>
      </w:r>
      <w:r>
        <w:rPr>
          <w:spacing w:val="-5"/>
          <w:w w:val="105"/>
        </w:rPr>
        <w:t xml:space="preserve"> </w:t>
      </w:r>
      <w:r>
        <w:rPr>
          <w:spacing w:val="-2"/>
          <w:w w:val="105"/>
        </w:rPr>
        <w:t>class.</w:t>
      </w:r>
    </w:p>
    <w:p w:rsidR="00504CCB" w:rsidP="00263A01" w:rsidRDefault="00103C2C" w14:paraId="22B60905" w14:textId="77777777">
      <w:pPr>
        <w:pStyle w:val="Heading4"/>
        <w:spacing w:before="187"/>
        <w:ind w:left="720" w:right="1080"/>
      </w:pPr>
      <w:bookmarkStart w:name="_bookmark45" w:id="43"/>
      <w:bookmarkEnd w:id="43"/>
      <w:r>
        <w:rPr>
          <w:w w:val="105"/>
        </w:rPr>
        <w:t>Reporting</w:t>
      </w:r>
      <w:r>
        <w:rPr>
          <w:spacing w:val="-6"/>
          <w:w w:val="105"/>
        </w:rPr>
        <w:t xml:space="preserve"> </w:t>
      </w:r>
      <w:r>
        <w:rPr>
          <w:w w:val="105"/>
        </w:rPr>
        <w:t>and</w:t>
      </w:r>
      <w:r>
        <w:rPr>
          <w:spacing w:val="-7"/>
          <w:w w:val="105"/>
        </w:rPr>
        <w:t xml:space="preserve"> </w:t>
      </w:r>
      <w:r>
        <w:rPr>
          <w:spacing w:val="-2"/>
          <w:w w:val="105"/>
        </w:rPr>
        <w:t>Documentation</w:t>
      </w:r>
    </w:p>
    <w:p w:rsidR="00504CCB" w:rsidP="00263A01" w:rsidRDefault="00103C2C" w14:paraId="3C84C1E2" w14:textId="77777777">
      <w:pPr>
        <w:spacing w:before="187" w:line="252" w:lineRule="auto"/>
        <w:ind w:left="720" w:right="1080"/>
        <w:rPr>
          <w:sz w:val="17"/>
        </w:rPr>
      </w:pPr>
      <w:r>
        <w:rPr>
          <w:w w:val="105"/>
          <w:sz w:val="17"/>
        </w:rPr>
        <w:t>Students</w:t>
      </w:r>
      <w:r>
        <w:rPr>
          <w:spacing w:val="-5"/>
          <w:w w:val="105"/>
          <w:sz w:val="17"/>
        </w:rPr>
        <w:t xml:space="preserve"> </w:t>
      </w:r>
      <w:r>
        <w:rPr>
          <w:w w:val="105"/>
          <w:sz w:val="17"/>
        </w:rPr>
        <w:t>experiencing</w:t>
      </w:r>
      <w:r>
        <w:rPr>
          <w:spacing w:val="-7"/>
          <w:w w:val="105"/>
          <w:sz w:val="17"/>
        </w:rPr>
        <w:t xml:space="preserve"> </w:t>
      </w:r>
      <w:r>
        <w:rPr>
          <w:w w:val="105"/>
          <w:sz w:val="17"/>
        </w:rPr>
        <w:t>any</w:t>
      </w:r>
      <w:r>
        <w:rPr>
          <w:spacing w:val="-8"/>
          <w:w w:val="105"/>
          <w:sz w:val="17"/>
        </w:rPr>
        <w:t xml:space="preserve"> </w:t>
      </w:r>
      <w:r>
        <w:rPr>
          <w:w w:val="105"/>
          <w:sz w:val="17"/>
        </w:rPr>
        <w:t>of</w:t>
      </w:r>
      <w:r>
        <w:rPr>
          <w:spacing w:val="-6"/>
          <w:w w:val="105"/>
          <w:sz w:val="17"/>
        </w:rPr>
        <w:t xml:space="preserve"> </w:t>
      </w:r>
      <w:r>
        <w:rPr>
          <w:w w:val="105"/>
          <w:sz w:val="17"/>
        </w:rPr>
        <w:t>the</w:t>
      </w:r>
      <w:r>
        <w:rPr>
          <w:spacing w:val="-5"/>
          <w:w w:val="105"/>
          <w:sz w:val="17"/>
        </w:rPr>
        <w:t xml:space="preserve"> </w:t>
      </w:r>
      <w:r>
        <w:rPr>
          <w:w w:val="105"/>
          <w:sz w:val="17"/>
        </w:rPr>
        <w:t>above</w:t>
      </w:r>
      <w:r>
        <w:rPr>
          <w:spacing w:val="-5"/>
          <w:w w:val="105"/>
          <w:sz w:val="17"/>
        </w:rPr>
        <w:t xml:space="preserve"> </w:t>
      </w:r>
      <w:r>
        <w:rPr>
          <w:w w:val="105"/>
          <w:sz w:val="17"/>
        </w:rPr>
        <w:t>circumstances</w:t>
      </w:r>
      <w:r>
        <w:rPr>
          <w:spacing w:val="-5"/>
          <w:w w:val="105"/>
          <w:sz w:val="17"/>
        </w:rPr>
        <w:t xml:space="preserve"> </w:t>
      </w:r>
      <w:r>
        <w:rPr>
          <w:w w:val="105"/>
          <w:sz w:val="17"/>
        </w:rPr>
        <w:t>should</w:t>
      </w:r>
      <w:r>
        <w:rPr>
          <w:spacing w:val="-6"/>
          <w:w w:val="105"/>
          <w:sz w:val="17"/>
        </w:rPr>
        <w:t xml:space="preserve"> </w:t>
      </w:r>
      <w:r>
        <w:rPr>
          <w:w w:val="105"/>
          <w:sz w:val="17"/>
        </w:rPr>
        <w:t>contact</w:t>
      </w:r>
      <w:r>
        <w:rPr>
          <w:spacing w:val="-5"/>
          <w:w w:val="105"/>
          <w:sz w:val="17"/>
        </w:rPr>
        <w:t xml:space="preserve"> </w:t>
      </w:r>
      <w:r>
        <w:rPr>
          <w:w w:val="105"/>
          <w:sz w:val="17"/>
        </w:rPr>
        <w:t xml:space="preserve">the </w:t>
      </w:r>
      <w:r>
        <w:rPr>
          <w:b/>
          <w:w w:val="105"/>
          <w:sz w:val="17"/>
        </w:rPr>
        <w:t>Program</w:t>
      </w:r>
      <w:r>
        <w:rPr>
          <w:b/>
          <w:spacing w:val="-6"/>
          <w:w w:val="105"/>
          <w:sz w:val="17"/>
        </w:rPr>
        <w:t xml:space="preserve"> </w:t>
      </w:r>
      <w:r>
        <w:rPr>
          <w:b/>
          <w:w w:val="105"/>
          <w:sz w:val="17"/>
        </w:rPr>
        <w:t>Director</w:t>
      </w:r>
      <w:r>
        <w:rPr>
          <w:b/>
          <w:spacing w:val="-4"/>
          <w:w w:val="105"/>
          <w:sz w:val="17"/>
        </w:rPr>
        <w:t xml:space="preserve"> </w:t>
      </w:r>
      <w:r>
        <w:rPr>
          <w:w w:val="105"/>
          <w:sz w:val="17"/>
        </w:rPr>
        <w:t>as</w:t>
      </w:r>
      <w:r>
        <w:rPr>
          <w:spacing w:val="-5"/>
          <w:w w:val="105"/>
          <w:sz w:val="17"/>
        </w:rPr>
        <w:t xml:space="preserve"> </w:t>
      </w:r>
      <w:r>
        <w:rPr>
          <w:w w:val="105"/>
          <w:sz w:val="17"/>
        </w:rPr>
        <w:t>soon</w:t>
      </w:r>
      <w:r>
        <w:rPr>
          <w:spacing w:val="-6"/>
          <w:w w:val="105"/>
          <w:sz w:val="17"/>
        </w:rPr>
        <w:t xml:space="preserve"> </w:t>
      </w:r>
      <w:r>
        <w:rPr>
          <w:w w:val="105"/>
          <w:sz w:val="17"/>
        </w:rPr>
        <w:t xml:space="preserve">as possible. </w:t>
      </w:r>
      <w:r>
        <w:rPr>
          <w:b/>
          <w:w w:val="105"/>
          <w:sz w:val="17"/>
        </w:rPr>
        <w:t xml:space="preserve">Official documentation </w:t>
      </w:r>
      <w:r>
        <w:rPr>
          <w:w w:val="105"/>
          <w:sz w:val="17"/>
        </w:rPr>
        <w:t xml:space="preserve">must be submitted within </w:t>
      </w:r>
      <w:r>
        <w:rPr>
          <w:b/>
          <w:w w:val="105"/>
          <w:sz w:val="17"/>
        </w:rPr>
        <w:t xml:space="preserve">24–48 hours </w:t>
      </w:r>
      <w:r>
        <w:rPr>
          <w:w w:val="105"/>
          <w:sz w:val="17"/>
        </w:rPr>
        <w:t>of the student’s return.</w:t>
      </w:r>
    </w:p>
    <w:p w:rsidR="00504CCB" w:rsidP="00263A01" w:rsidRDefault="00103C2C" w14:paraId="4C0ED65D" w14:textId="77777777">
      <w:pPr>
        <w:pStyle w:val="BodyText"/>
        <w:spacing w:before="177"/>
        <w:ind w:left="720" w:right="1080"/>
      </w:pPr>
      <w:r>
        <w:rPr>
          <w:w w:val="105"/>
        </w:rPr>
        <w:t>Each</w:t>
      </w:r>
      <w:r>
        <w:rPr>
          <w:spacing w:val="-6"/>
          <w:w w:val="105"/>
        </w:rPr>
        <w:t xml:space="preserve"> </w:t>
      </w:r>
      <w:r>
        <w:rPr>
          <w:w w:val="105"/>
        </w:rPr>
        <w:t>case</w:t>
      </w:r>
      <w:r>
        <w:rPr>
          <w:spacing w:val="-6"/>
          <w:w w:val="105"/>
        </w:rPr>
        <w:t xml:space="preserve"> </w:t>
      </w:r>
      <w:r>
        <w:rPr>
          <w:w w:val="105"/>
        </w:rPr>
        <w:t>will</w:t>
      </w:r>
      <w:r>
        <w:rPr>
          <w:spacing w:val="-5"/>
          <w:w w:val="105"/>
        </w:rPr>
        <w:t xml:space="preserve"> </w:t>
      </w:r>
      <w:r>
        <w:rPr>
          <w:w w:val="105"/>
        </w:rPr>
        <w:t>be</w:t>
      </w:r>
      <w:r>
        <w:rPr>
          <w:spacing w:val="-6"/>
          <w:w w:val="105"/>
        </w:rPr>
        <w:t xml:space="preserve"> </w:t>
      </w:r>
      <w:r>
        <w:rPr>
          <w:w w:val="105"/>
        </w:rPr>
        <w:t>reviewed</w:t>
      </w:r>
      <w:r>
        <w:rPr>
          <w:spacing w:val="-6"/>
          <w:w w:val="105"/>
        </w:rPr>
        <w:t xml:space="preserve"> </w:t>
      </w:r>
      <w:r>
        <w:rPr>
          <w:w w:val="105"/>
        </w:rPr>
        <w:t>individually</w:t>
      </w:r>
      <w:r>
        <w:rPr>
          <w:spacing w:val="-8"/>
          <w:w w:val="105"/>
        </w:rPr>
        <w:t xml:space="preserve"> </w:t>
      </w:r>
      <w:r>
        <w:rPr>
          <w:w w:val="105"/>
        </w:rPr>
        <w:t>to</w:t>
      </w:r>
      <w:r>
        <w:rPr>
          <w:spacing w:val="-6"/>
          <w:w w:val="105"/>
        </w:rPr>
        <w:t xml:space="preserve"> </w:t>
      </w:r>
      <w:r>
        <w:rPr>
          <w:w w:val="105"/>
        </w:rPr>
        <w:t>ensure</w:t>
      </w:r>
      <w:r>
        <w:rPr>
          <w:spacing w:val="-5"/>
          <w:w w:val="105"/>
        </w:rPr>
        <w:t xml:space="preserve"> </w:t>
      </w:r>
      <w:r>
        <w:rPr>
          <w:w w:val="105"/>
        </w:rPr>
        <w:t>fair</w:t>
      </w:r>
      <w:r>
        <w:rPr>
          <w:spacing w:val="-6"/>
          <w:w w:val="105"/>
        </w:rPr>
        <w:t xml:space="preserve"> </w:t>
      </w:r>
      <w:r>
        <w:rPr>
          <w:w w:val="105"/>
        </w:rPr>
        <w:t>and</w:t>
      </w:r>
      <w:r>
        <w:rPr>
          <w:spacing w:val="-5"/>
          <w:w w:val="105"/>
        </w:rPr>
        <w:t xml:space="preserve"> </w:t>
      </w:r>
      <w:r>
        <w:rPr>
          <w:w w:val="105"/>
        </w:rPr>
        <w:t>compassionate</w:t>
      </w:r>
      <w:r>
        <w:rPr>
          <w:spacing w:val="-5"/>
          <w:w w:val="105"/>
        </w:rPr>
        <w:t xml:space="preserve"> </w:t>
      </w:r>
      <w:r>
        <w:rPr>
          <w:spacing w:val="-2"/>
          <w:w w:val="105"/>
        </w:rPr>
        <w:t>consideration.</w:t>
      </w:r>
    </w:p>
    <w:p w:rsidR="00504CCB" w:rsidP="00263A01" w:rsidRDefault="00504CCB" w14:paraId="704290C3" w14:textId="77777777">
      <w:pPr>
        <w:pStyle w:val="BodyText"/>
        <w:spacing w:before="188"/>
        <w:ind w:left="720" w:right="1080"/>
      </w:pPr>
    </w:p>
    <w:p w:rsidR="00504CCB" w:rsidP="00263A01" w:rsidRDefault="00103C2C" w14:paraId="44B88705" w14:textId="77777777">
      <w:pPr>
        <w:pStyle w:val="Heading2"/>
        <w:ind w:left="720" w:right="1080"/>
      </w:pPr>
      <w:bookmarkStart w:name="_bookmark46" w:id="44"/>
      <w:bookmarkEnd w:id="44"/>
      <w:r>
        <w:t>Religious</w:t>
      </w:r>
      <w:r>
        <w:rPr>
          <w:spacing w:val="-12"/>
        </w:rPr>
        <w:t xml:space="preserve"> </w:t>
      </w:r>
      <w:r>
        <w:t>Observance</w:t>
      </w:r>
      <w:r>
        <w:rPr>
          <w:spacing w:val="-10"/>
        </w:rPr>
        <w:t xml:space="preserve"> </w:t>
      </w:r>
      <w:r>
        <w:t>Policy</w:t>
      </w:r>
      <w:r>
        <w:rPr>
          <w:spacing w:val="-9"/>
        </w:rPr>
        <w:t xml:space="preserve"> </w:t>
      </w:r>
      <w:r>
        <w:t>-</w:t>
      </w:r>
      <w:r>
        <w:rPr>
          <w:spacing w:val="-11"/>
        </w:rPr>
        <w:t xml:space="preserve"> </w:t>
      </w:r>
      <w:r>
        <w:t>VGCC</w:t>
      </w:r>
      <w:r>
        <w:rPr>
          <w:spacing w:val="-11"/>
        </w:rPr>
        <w:t xml:space="preserve"> </w:t>
      </w:r>
      <w:r>
        <w:t>Board</w:t>
      </w:r>
      <w:r>
        <w:rPr>
          <w:spacing w:val="-9"/>
        </w:rPr>
        <w:t xml:space="preserve"> </w:t>
      </w:r>
      <w:r>
        <w:rPr>
          <w:spacing w:val="-2"/>
        </w:rPr>
        <w:t>Policy</w:t>
      </w:r>
    </w:p>
    <w:p w:rsidR="00504CCB" w:rsidP="00263A01" w:rsidRDefault="00103C2C" w14:paraId="7620A028" w14:textId="384B1A16">
      <w:pPr>
        <w:pStyle w:val="BodyText"/>
        <w:spacing w:before="211" w:line="252" w:lineRule="auto"/>
        <w:ind w:left="720" w:right="1080"/>
      </w:pPr>
      <w:r w:rsidR="00103C2C">
        <w:rPr>
          <w:w w:val="105"/>
        </w:rPr>
        <w:t>The</w:t>
      </w:r>
      <w:r w:rsidR="00103C2C">
        <w:rPr>
          <w:spacing w:val="-5"/>
          <w:w w:val="105"/>
        </w:rPr>
        <w:t xml:space="preserve"> </w:t>
      </w:r>
      <w:r w:rsidR="00103C2C">
        <w:rPr>
          <w:w w:val="105"/>
        </w:rPr>
        <w:t>Board</w:t>
      </w:r>
      <w:r w:rsidR="00103C2C">
        <w:rPr>
          <w:spacing w:val="-5"/>
          <w:w w:val="105"/>
        </w:rPr>
        <w:t xml:space="preserve"> </w:t>
      </w:r>
      <w:r w:rsidR="00103C2C">
        <w:rPr>
          <w:w w:val="105"/>
        </w:rPr>
        <w:t>of</w:t>
      </w:r>
      <w:r w:rsidR="00103C2C">
        <w:rPr>
          <w:spacing w:val="-5"/>
          <w:w w:val="105"/>
        </w:rPr>
        <w:t xml:space="preserve"> </w:t>
      </w:r>
      <w:r w:rsidR="00103C2C">
        <w:rPr>
          <w:w w:val="105"/>
        </w:rPr>
        <w:t>Trustees</w:t>
      </w:r>
      <w:r w:rsidR="00103C2C">
        <w:rPr>
          <w:spacing w:val="-4"/>
          <w:w w:val="105"/>
        </w:rPr>
        <w:t xml:space="preserve"> </w:t>
      </w:r>
      <w:r w:rsidR="00103C2C">
        <w:rPr>
          <w:w w:val="105"/>
        </w:rPr>
        <w:t>grants</w:t>
      </w:r>
      <w:r w:rsidR="00103C2C">
        <w:rPr>
          <w:spacing w:val="-5"/>
          <w:w w:val="105"/>
        </w:rPr>
        <w:t xml:space="preserve"> </w:t>
      </w:r>
      <w:r w:rsidR="00103C2C">
        <w:rPr>
          <w:w w:val="105"/>
        </w:rPr>
        <w:t>each</w:t>
      </w:r>
      <w:r w:rsidR="00103C2C">
        <w:rPr>
          <w:spacing w:val="-5"/>
          <w:w w:val="105"/>
        </w:rPr>
        <w:t xml:space="preserve"> </w:t>
      </w:r>
      <w:r w:rsidR="00103C2C">
        <w:rPr>
          <w:w w:val="105"/>
        </w:rPr>
        <w:t>student</w:t>
      </w:r>
      <w:r w:rsidR="00103C2C">
        <w:rPr>
          <w:spacing w:val="-5"/>
          <w:w w:val="105"/>
        </w:rPr>
        <w:t xml:space="preserve"> </w:t>
      </w:r>
      <w:r w:rsidR="00103C2C">
        <w:rPr>
          <w:w w:val="105"/>
        </w:rPr>
        <w:t>two</w:t>
      </w:r>
      <w:r w:rsidR="00103C2C">
        <w:rPr>
          <w:spacing w:val="-5"/>
          <w:w w:val="105"/>
        </w:rPr>
        <w:t xml:space="preserve"> </w:t>
      </w:r>
      <w:r w:rsidR="00103C2C">
        <w:rPr>
          <w:w w:val="105"/>
        </w:rPr>
        <w:t>days</w:t>
      </w:r>
      <w:r w:rsidR="00103C2C">
        <w:rPr>
          <w:spacing w:val="-4"/>
          <w:w w:val="105"/>
        </w:rPr>
        <w:t xml:space="preserve"> </w:t>
      </w:r>
      <w:r w:rsidR="00103C2C">
        <w:rPr>
          <w:w w:val="105"/>
        </w:rPr>
        <w:t>of</w:t>
      </w:r>
      <w:r w:rsidR="00103C2C">
        <w:rPr>
          <w:spacing w:val="-4"/>
          <w:w w:val="105"/>
        </w:rPr>
        <w:t xml:space="preserve"> </w:t>
      </w:r>
      <w:r w:rsidR="00103C2C">
        <w:rPr>
          <w:w w:val="105"/>
        </w:rPr>
        <w:t>excused</w:t>
      </w:r>
      <w:r w:rsidR="00103C2C">
        <w:rPr>
          <w:spacing w:val="-5"/>
          <w:w w:val="105"/>
        </w:rPr>
        <w:t xml:space="preserve"> </w:t>
      </w:r>
      <w:r w:rsidR="00103C2C">
        <w:rPr>
          <w:w w:val="105"/>
        </w:rPr>
        <w:t>absences</w:t>
      </w:r>
      <w:r w:rsidR="00103C2C">
        <w:rPr>
          <w:spacing w:val="-5"/>
          <w:w w:val="105"/>
        </w:rPr>
        <w:t xml:space="preserve"> </w:t>
      </w:r>
      <w:r w:rsidR="00103C2C">
        <w:rPr>
          <w:w w:val="105"/>
        </w:rPr>
        <w:t>per</w:t>
      </w:r>
      <w:r w:rsidR="00103C2C">
        <w:rPr>
          <w:spacing w:val="-5"/>
          <w:w w:val="105"/>
        </w:rPr>
        <w:t xml:space="preserve"> </w:t>
      </w:r>
      <w:r w:rsidR="00103C2C">
        <w:rPr>
          <w:w w:val="105"/>
        </w:rPr>
        <w:t>academic</w:t>
      </w:r>
      <w:r w:rsidR="00103C2C">
        <w:rPr>
          <w:spacing w:val="-3"/>
          <w:w w:val="105"/>
        </w:rPr>
        <w:t xml:space="preserve"> </w:t>
      </w:r>
      <w:r w:rsidR="00103C2C">
        <w:rPr>
          <w:w w:val="105"/>
        </w:rPr>
        <w:t>year</w:t>
      </w:r>
      <w:r w:rsidR="00103C2C">
        <w:rPr>
          <w:spacing w:val="-5"/>
          <w:w w:val="105"/>
        </w:rPr>
        <w:t xml:space="preserve"> </w:t>
      </w:r>
      <w:r w:rsidR="00103C2C">
        <w:rPr>
          <w:w w:val="105"/>
        </w:rPr>
        <w:t>for</w:t>
      </w:r>
      <w:r w:rsidR="00103C2C">
        <w:rPr>
          <w:spacing w:val="-5"/>
          <w:w w:val="105"/>
        </w:rPr>
        <w:t xml:space="preserve"> </w:t>
      </w:r>
      <w:r w:rsidR="00103C2C">
        <w:rPr>
          <w:w w:val="105"/>
        </w:rPr>
        <w:t xml:space="preserve">religious observances. </w:t>
      </w:r>
      <w:r w:rsidR="78870BD0">
        <w:rPr/>
        <w:t>For</w:t>
      </w:r>
      <w:r w:rsidR="00103C2C">
        <w:rPr/>
        <w:t xml:space="preserve"> the absence to be an excused absence, students must </w:t>
      </w:r>
      <w:r w:rsidR="00103C2C">
        <w:rPr/>
        <w:t>submit</w:t>
      </w:r>
      <w:r w:rsidR="00103C2C">
        <w:rPr/>
        <w:t xml:space="preserve"> a written request for the absence sufficiently in advance to </w:t>
      </w:r>
      <w:r w:rsidR="00103C2C">
        <w:rPr/>
        <w:t>permit</w:t>
      </w:r>
      <w:r w:rsidR="00103C2C">
        <w:rPr/>
        <w:t xml:space="preserve"> the instructor and student to develop a sound plan for making up any missed class work. All students must plan absences from a class so that their total absences, including any absences authorized </w:t>
      </w:r>
      <w:r w:rsidR="00103C2C">
        <w:rPr/>
        <w:t>in accordance with</w:t>
      </w:r>
      <w:r w:rsidR="00103C2C">
        <w:rPr/>
        <w:t xml:space="preserve"> this policy, do not exceed the total absences otherwise </w:t>
      </w:r>
      <w:r w:rsidR="00103C2C">
        <w:rPr/>
        <w:t>permitted</w:t>
      </w:r>
      <w:r w:rsidR="00103C2C">
        <w:rPr/>
        <w:t xml:space="preserve"> by the instructor, a certifying board, or an accrediting agency.</w:t>
      </w:r>
    </w:p>
    <w:p w:rsidR="00504CCB" w:rsidP="00263A01" w:rsidRDefault="00103C2C" w14:paraId="5CAD1A76" w14:textId="22570094">
      <w:pPr>
        <w:pStyle w:val="BodyText"/>
        <w:spacing w:before="175" w:line="252" w:lineRule="auto"/>
        <w:ind w:left="720" w:right="1080"/>
      </w:pPr>
      <w:r w:rsidR="00103C2C">
        <w:rPr>
          <w:w w:val="105"/>
        </w:rPr>
        <w:t>For the purpose of this policy, an excused absence is an absence for which the student is held harmless for their failure to attend a scheduled class, and for which the instructor provides the student a reasonable</w:t>
      </w:r>
      <w:r w:rsidR="00103C2C">
        <w:rPr>
          <w:spacing w:val="-4"/>
          <w:w w:val="105"/>
        </w:rPr>
        <w:t xml:space="preserve"> </w:t>
      </w:r>
      <w:r w:rsidR="00103C2C">
        <w:rPr>
          <w:w w:val="105"/>
        </w:rPr>
        <w:t>opportunity</w:t>
      </w:r>
      <w:r w:rsidR="00103C2C">
        <w:rPr>
          <w:spacing w:val="-7"/>
          <w:w w:val="105"/>
        </w:rPr>
        <w:t xml:space="preserve"> </w:t>
      </w:r>
      <w:r w:rsidR="00103C2C">
        <w:rPr>
          <w:w w:val="105"/>
        </w:rPr>
        <w:t>to</w:t>
      </w:r>
      <w:r w:rsidR="00103C2C">
        <w:rPr>
          <w:spacing w:val="-3"/>
          <w:w w:val="105"/>
        </w:rPr>
        <w:t xml:space="preserve"> </w:t>
      </w:r>
      <w:r w:rsidR="00103C2C">
        <w:rPr>
          <w:w w:val="105"/>
        </w:rPr>
        <w:t>make</w:t>
      </w:r>
      <w:r w:rsidR="00103C2C">
        <w:rPr>
          <w:spacing w:val="-4"/>
          <w:w w:val="105"/>
        </w:rPr>
        <w:t xml:space="preserve"> </w:t>
      </w:r>
      <w:r w:rsidR="00103C2C">
        <w:rPr>
          <w:w w:val="105"/>
        </w:rPr>
        <w:t>up</w:t>
      </w:r>
      <w:r w:rsidR="00103C2C">
        <w:rPr>
          <w:spacing w:val="-4"/>
          <w:w w:val="105"/>
        </w:rPr>
        <w:t xml:space="preserve"> </w:t>
      </w:r>
      <w:r w:rsidR="00103C2C">
        <w:rPr>
          <w:w w:val="105"/>
        </w:rPr>
        <w:t>any</w:t>
      </w:r>
      <w:r w:rsidR="00103C2C">
        <w:rPr>
          <w:spacing w:val="-7"/>
          <w:w w:val="105"/>
        </w:rPr>
        <w:t xml:space="preserve"> </w:t>
      </w:r>
      <w:r w:rsidR="00103C2C">
        <w:rPr>
          <w:w w:val="105"/>
        </w:rPr>
        <w:t>tests,</w:t>
      </w:r>
      <w:r w:rsidR="00103C2C">
        <w:rPr>
          <w:spacing w:val="-3"/>
          <w:w w:val="105"/>
        </w:rPr>
        <w:t xml:space="preserve"> </w:t>
      </w:r>
      <w:r w:rsidR="00103C2C">
        <w:rPr>
          <w:w w:val="105"/>
        </w:rPr>
        <w:t>exams,</w:t>
      </w:r>
      <w:r w:rsidR="00103C2C">
        <w:rPr>
          <w:spacing w:val="-3"/>
          <w:w w:val="105"/>
        </w:rPr>
        <w:t xml:space="preserve"> </w:t>
      </w:r>
      <w:r w:rsidR="00103C2C">
        <w:rPr>
          <w:w w:val="105"/>
        </w:rPr>
        <w:t>assignments,</w:t>
      </w:r>
      <w:r w:rsidR="00103C2C">
        <w:rPr>
          <w:spacing w:val="-3"/>
          <w:w w:val="105"/>
        </w:rPr>
        <w:t xml:space="preserve"> </w:t>
      </w:r>
      <w:r w:rsidR="00103C2C">
        <w:rPr>
          <w:w w:val="105"/>
        </w:rPr>
        <w:t>or</w:t>
      </w:r>
      <w:r w:rsidR="00103C2C">
        <w:rPr>
          <w:spacing w:val="-4"/>
          <w:w w:val="105"/>
        </w:rPr>
        <w:t xml:space="preserve"> </w:t>
      </w:r>
      <w:r w:rsidR="00103C2C">
        <w:rPr>
          <w:w w:val="105"/>
        </w:rPr>
        <w:t>other</w:t>
      </w:r>
      <w:r w:rsidR="00103C2C">
        <w:rPr>
          <w:spacing w:val="-3"/>
          <w:w w:val="105"/>
        </w:rPr>
        <w:t xml:space="preserve"> </w:t>
      </w:r>
      <w:r w:rsidR="00103C2C">
        <w:rPr>
          <w:w w:val="105"/>
        </w:rPr>
        <w:t>work missed</w:t>
      </w:r>
      <w:r w:rsidR="00103C2C">
        <w:rPr>
          <w:spacing w:val="-4"/>
          <w:w w:val="105"/>
        </w:rPr>
        <w:t xml:space="preserve"> </w:t>
      </w:r>
      <w:r w:rsidR="00103C2C">
        <w:rPr>
          <w:w w:val="105"/>
        </w:rPr>
        <w:t>as</w:t>
      </w:r>
      <w:r w:rsidR="00103C2C">
        <w:rPr>
          <w:spacing w:val="-4"/>
          <w:w w:val="105"/>
        </w:rPr>
        <w:t xml:space="preserve"> </w:t>
      </w:r>
      <w:r w:rsidR="00103C2C">
        <w:rPr>
          <w:w w:val="105"/>
        </w:rPr>
        <w:t>a</w:t>
      </w:r>
      <w:r w:rsidR="00103C2C">
        <w:rPr>
          <w:spacing w:val="-4"/>
          <w:w w:val="105"/>
        </w:rPr>
        <w:t xml:space="preserve"> </w:t>
      </w:r>
      <w:r w:rsidR="00103C2C">
        <w:rPr>
          <w:w w:val="105"/>
        </w:rPr>
        <w:t>result</w:t>
      </w:r>
      <w:r w:rsidR="00103C2C">
        <w:rPr>
          <w:spacing w:val="-3"/>
          <w:w w:val="105"/>
        </w:rPr>
        <w:t xml:space="preserve"> </w:t>
      </w:r>
      <w:r w:rsidR="00103C2C">
        <w:rPr>
          <w:w w:val="105"/>
        </w:rPr>
        <w:t>of</w:t>
      </w:r>
      <w:r w:rsidR="00103C2C">
        <w:rPr>
          <w:spacing w:val="-4"/>
          <w:w w:val="105"/>
        </w:rPr>
        <w:t xml:space="preserve"> </w:t>
      </w:r>
      <w:r w:rsidR="00103C2C">
        <w:rPr>
          <w:w w:val="105"/>
        </w:rPr>
        <w:t xml:space="preserve">the absence. </w:t>
      </w:r>
      <w:r w:rsidR="18E3C364">
        <w:rPr/>
        <w:t>The academic</w:t>
      </w:r>
      <w:r w:rsidR="00103C2C">
        <w:rPr/>
        <w:t xml:space="preserve"> year is defined as beginning the first day</w:t>
      </w:r>
      <w:r w:rsidR="00103C2C">
        <w:rPr/>
        <w:t xml:space="preserve"> </w:t>
      </w:r>
      <w:r w:rsidR="00103C2C">
        <w:rPr/>
        <w:t xml:space="preserve">of </w:t>
      </w:r>
      <w:r w:rsidR="15B0A3FE">
        <w:rPr/>
        <w:t>the fall</w:t>
      </w:r>
      <w:r w:rsidR="00103C2C">
        <w:rPr/>
        <w:t xml:space="preserve"> semester and ending the last day of the summer semester. Should the student fail to complete the tests, exams, assignments, or other work missed during the excused absence, after the instructor has given a reasonable opportunity to complete them, the instructor is authorized to give no credit for any tests, exams, assignments, or other missed work. North Carolina General Statute 115D5(u); SL 2010-112,5.2.</w:t>
      </w:r>
    </w:p>
    <w:p w:rsidR="00504CCB" w:rsidP="00263A01" w:rsidRDefault="00103C2C" w14:paraId="77DD0B7D" w14:textId="77777777">
      <w:pPr>
        <w:pStyle w:val="BodyText"/>
        <w:spacing w:before="173"/>
        <w:ind w:left="720" w:right="1080"/>
      </w:pPr>
      <w:r>
        <w:rPr>
          <w:w w:val="105"/>
        </w:rPr>
        <w:t>(</w:t>
      </w:r>
      <w:proofErr w:type="gramStart"/>
      <w:r>
        <w:rPr>
          <w:w w:val="105"/>
        </w:rPr>
        <w:t>approved</w:t>
      </w:r>
      <w:proofErr w:type="gramEnd"/>
      <w:r>
        <w:rPr>
          <w:spacing w:val="-6"/>
          <w:w w:val="105"/>
        </w:rPr>
        <w:t xml:space="preserve"> </w:t>
      </w:r>
      <w:r>
        <w:rPr>
          <w:w w:val="105"/>
        </w:rPr>
        <w:t>July</w:t>
      </w:r>
      <w:r>
        <w:rPr>
          <w:spacing w:val="-7"/>
          <w:w w:val="105"/>
        </w:rPr>
        <w:t xml:space="preserve"> </w:t>
      </w:r>
      <w:r>
        <w:rPr>
          <w:w w:val="105"/>
        </w:rPr>
        <w:t>16,</w:t>
      </w:r>
      <w:r>
        <w:rPr>
          <w:spacing w:val="-5"/>
          <w:w w:val="105"/>
        </w:rPr>
        <w:t xml:space="preserve"> </w:t>
      </w:r>
      <w:r>
        <w:rPr>
          <w:spacing w:val="-4"/>
          <w:w w:val="105"/>
        </w:rPr>
        <w:t>2018)</w:t>
      </w:r>
    </w:p>
    <w:p w:rsidR="00504CCB" w:rsidP="00263A01" w:rsidRDefault="00504CCB" w14:paraId="760EA674" w14:textId="77777777">
      <w:pPr>
        <w:pStyle w:val="BodyText"/>
        <w:ind w:left="720" w:right="1080"/>
      </w:pPr>
    </w:p>
    <w:p w:rsidR="00504CCB" w:rsidP="00263A01" w:rsidRDefault="00504CCB" w14:paraId="2B14ADA6" w14:textId="77777777">
      <w:pPr>
        <w:pStyle w:val="BodyText"/>
        <w:ind w:left="720" w:right="1080"/>
      </w:pPr>
    </w:p>
    <w:p w:rsidR="00504CCB" w:rsidP="00263A01" w:rsidRDefault="00504CCB" w14:paraId="5356765F" w14:textId="77777777">
      <w:pPr>
        <w:pStyle w:val="BodyText"/>
        <w:spacing w:before="2"/>
        <w:ind w:left="720" w:right="1080"/>
      </w:pPr>
    </w:p>
    <w:p w:rsidR="00504CCB" w:rsidP="00263A01" w:rsidRDefault="00103C2C" w14:paraId="3707F5C6" w14:textId="77777777">
      <w:pPr>
        <w:pStyle w:val="Heading2"/>
        <w:ind w:left="720" w:right="1080"/>
      </w:pPr>
      <w:bookmarkStart w:name="_bookmark47" w:id="45"/>
      <w:bookmarkEnd w:id="45"/>
      <w:r>
        <w:t>Service</w:t>
      </w:r>
      <w:r>
        <w:rPr>
          <w:spacing w:val="-10"/>
        </w:rPr>
        <w:t xml:space="preserve"> </w:t>
      </w:r>
      <w:r>
        <w:t>Work</w:t>
      </w:r>
      <w:r>
        <w:rPr>
          <w:spacing w:val="-11"/>
        </w:rPr>
        <w:t xml:space="preserve"> </w:t>
      </w:r>
      <w:r>
        <w:rPr>
          <w:spacing w:val="-2"/>
        </w:rPr>
        <w:t>Policy</w:t>
      </w:r>
    </w:p>
    <w:p w:rsidR="00504CCB" w:rsidP="00263A01" w:rsidRDefault="00103C2C" w14:paraId="476C8FE9" w14:textId="77777777">
      <w:pPr>
        <w:pStyle w:val="BodyText"/>
        <w:spacing w:before="183" w:line="252" w:lineRule="auto"/>
        <w:ind w:left="720" w:right="1080"/>
      </w:pPr>
      <w:r>
        <w:rPr>
          <w:w w:val="105"/>
        </w:rPr>
        <w:t>Students</w:t>
      </w:r>
      <w:r>
        <w:rPr>
          <w:spacing w:val="-4"/>
          <w:w w:val="105"/>
        </w:rPr>
        <w:t xml:space="preserve"> </w:t>
      </w:r>
      <w:r>
        <w:rPr>
          <w:w w:val="105"/>
        </w:rPr>
        <w:t>enrolled</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Histology</w:t>
      </w:r>
      <w:r>
        <w:rPr>
          <w:spacing w:val="-8"/>
          <w:w w:val="105"/>
        </w:rPr>
        <w:t xml:space="preserve"> </w:t>
      </w:r>
      <w:r>
        <w:rPr>
          <w:w w:val="105"/>
        </w:rPr>
        <w:t>Technology</w:t>
      </w:r>
      <w:r>
        <w:rPr>
          <w:spacing w:val="-8"/>
          <w:w w:val="105"/>
        </w:rPr>
        <w:t xml:space="preserve"> </w:t>
      </w:r>
      <w:r>
        <w:rPr>
          <w:w w:val="105"/>
        </w:rPr>
        <w:t>(HT)</w:t>
      </w:r>
      <w:r>
        <w:rPr>
          <w:spacing w:val="-5"/>
          <w:w w:val="105"/>
        </w:rPr>
        <w:t xml:space="preserve"> </w:t>
      </w:r>
      <w:r>
        <w:rPr>
          <w:w w:val="105"/>
        </w:rPr>
        <w:t>program</w:t>
      </w:r>
      <w:r>
        <w:rPr>
          <w:spacing w:val="-4"/>
          <w:w w:val="105"/>
        </w:rPr>
        <w:t xml:space="preserve"> </w:t>
      </w:r>
      <w:r>
        <w:rPr>
          <w:w w:val="105"/>
        </w:rPr>
        <w:t>at</w:t>
      </w:r>
      <w:r>
        <w:rPr>
          <w:spacing w:val="-5"/>
          <w:w w:val="105"/>
        </w:rPr>
        <w:t xml:space="preserve"> </w:t>
      </w:r>
      <w:r>
        <w:rPr>
          <w:w w:val="105"/>
        </w:rPr>
        <w:t>Vance-Granville</w:t>
      </w:r>
      <w:r>
        <w:rPr>
          <w:spacing w:val="-5"/>
          <w:w w:val="105"/>
        </w:rPr>
        <w:t xml:space="preserve"> </w:t>
      </w:r>
      <w:r>
        <w:rPr>
          <w:w w:val="105"/>
        </w:rPr>
        <w:t>Community</w:t>
      </w:r>
      <w:r>
        <w:rPr>
          <w:spacing w:val="-10"/>
          <w:w w:val="105"/>
        </w:rPr>
        <w:t xml:space="preserve"> </w:t>
      </w:r>
      <w:r>
        <w:rPr>
          <w:w w:val="105"/>
        </w:rPr>
        <w:t>College (VGCC) are expected to focus solely on their educational experience during clinical assignments.</w:t>
      </w:r>
    </w:p>
    <w:p w:rsidR="00504CCB" w:rsidP="00263A01" w:rsidRDefault="00103C2C" w14:paraId="2AD9B576" w14:textId="77777777">
      <w:pPr>
        <w:pStyle w:val="BodyText"/>
        <w:spacing w:line="195" w:lineRule="exact"/>
        <w:ind w:left="720" w:right="1080"/>
      </w:pPr>
      <w:r>
        <w:rPr>
          <w:w w:val="105"/>
        </w:rPr>
        <w:t>Participation</w:t>
      </w:r>
      <w:r>
        <w:rPr>
          <w:spacing w:val="-7"/>
          <w:w w:val="105"/>
        </w:rPr>
        <w:t xml:space="preserve"> </w:t>
      </w:r>
      <w:r>
        <w:rPr>
          <w:w w:val="105"/>
        </w:rPr>
        <w:t>in</w:t>
      </w:r>
      <w:r>
        <w:rPr>
          <w:spacing w:val="-6"/>
          <w:w w:val="105"/>
        </w:rPr>
        <w:t xml:space="preserve"> </w:t>
      </w:r>
      <w:r>
        <w:rPr>
          <w:w w:val="105"/>
        </w:rPr>
        <w:t>service</w:t>
      </w:r>
      <w:r>
        <w:rPr>
          <w:spacing w:val="-6"/>
          <w:w w:val="105"/>
        </w:rPr>
        <w:t xml:space="preserve"> </w:t>
      </w:r>
      <w:r>
        <w:rPr>
          <w:w w:val="105"/>
        </w:rPr>
        <w:t>work</w:t>
      </w:r>
      <w:r>
        <w:rPr>
          <w:spacing w:val="-6"/>
          <w:w w:val="105"/>
        </w:rPr>
        <w:t xml:space="preserve"> </w:t>
      </w:r>
      <w:r>
        <w:rPr>
          <w:w w:val="105"/>
        </w:rPr>
        <w:t>during</w:t>
      </w:r>
      <w:r>
        <w:rPr>
          <w:spacing w:val="-5"/>
          <w:w w:val="105"/>
        </w:rPr>
        <w:t xml:space="preserve"> </w:t>
      </w:r>
      <w:r>
        <w:rPr>
          <w:w w:val="105"/>
        </w:rPr>
        <w:t>clinical</w:t>
      </w:r>
      <w:r>
        <w:rPr>
          <w:spacing w:val="-5"/>
          <w:w w:val="105"/>
        </w:rPr>
        <w:t xml:space="preserve"> </w:t>
      </w:r>
      <w:r>
        <w:rPr>
          <w:w w:val="105"/>
        </w:rPr>
        <w:t>hours</w:t>
      </w:r>
      <w:r>
        <w:rPr>
          <w:spacing w:val="-4"/>
          <w:w w:val="105"/>
        </w:rPr>
        <w:t xml:space="preserve"> </w:t>
      </w:r>
      <w:r>
        <w:rPr>
          <w:w w:val="105"/>
        </w:rPr>
        <w:t xml:space="preserve">is </w:t>
      </w:r>
      <w:r>
        <w:rPr>
          <w:b/>
          <w:w w:val="105"/>
        </w:rPr>
        <w:t>not</w:t>
      </w:r>
      <w:r>
        <w:rPr>
          <w:b/>
          <w:spacing w:val="-4"/>
          <w:w w:val="105"/>
        </w:rPr>
        <w:t xml:space="preserve"> </w:t>
      </w:r>
      <w:r>
        <w:rPr>
          <w:b/>
          <w:spacing w:val="-2"/>
          <w:w w:val="105"/>
        </w:rPr>
        <w:t>permitted</w:t>
      </w:r>
      <w:r>
        <w:rPr>
          <w:spacing w:val="-2"/>
          <w:w w:val="105"/>
        </w:rPr>
        <w:t>.</w:t>
      </w:r>
    </w:p>
    <w:p w:rsidR="00504CCB" w:rsidP="00263A01" w:rsidRDefault="00103C2C" w14:paraId="7D134535" w14:textId="77777777">
      <w:pPr>
        <w:pStyle w:val="BodyText"/>
        <w:spacing w:before="188" w:line="252" w:lineRule="auto"/>
        <w:ind w:left="720" w:right="1080"/>
      </w:pPr>
      <w:r>
        <w:rPr>
          <w:w w:val="105"/>
        </w:rPr>
        <w:t>All clinical hours must be properly</w:t>
      </w:r>
      <w:r>
        <w:rPr>
          <w:spacing w:val="-2"/>
          <w:w w:val="105"/>
        </w:rPr>
        <w:t xml:space="preserve"> </w:t>
      </w:r>
      <w:r>
        <w:rPr>
          <w:w w:val="105"/>
        </w:rPr>
        <w:t>documented and verified by</w:t>
      </w:r>
      <w:r>
        <w:rPr>
          <w:spacing w:val="-2"/>
          <w:w w:val="105"/>
        </w:rPr>
        <w:t xml:space="preserve"> </w:t>
      </w:r>
      <w:r>
        <w:rPr>
          <w:w w:val="105"/>
        </w:rPr>
        <w:t>the assigned Preceptor or an approved site</w:t>
      </w:r>
      <w:r>
        <w:rPr>
          <w:spacing w:val="-6"/>
          <w:w w:val="105"/>
        </w:rPr>
        <w:t xml:space="preserve"> </w:t>
      </w:r>
      <w:r>
        <w:rPr>
          <w:w w:val="105"/>
        </w:rPr>
        <w:t>representative.</w:t>
      </w:r>
      <w:r>
        <w:rPr>
          <w:spacing w:val="-6"/>
          <w:w w:val="105"/>
        </w:rPr>
        <w:t xml:space="preserve"> </w:t>
      </w:r>
      <w:r>
        <w:rPr>
          <w:w w:val="105"/>
        </w:rPr>
        <w:t>During</w:t>
      </w:r>
      <w:r>
        <w:rPr>
          <w:spacing w:val="-7"/>
          <w:w w:val="105"/>
        </w:rPr>
        <w:t xml:space="preserve"> </w:t>
      </w:r>
      <w:r>
        <w:rPr>
          <w:w w:val="105"/>
        </w:rPr>
        <w:t>school</w:t>
      </w:r>
      <w:r>
        <w:rPr>
          <w:spacing w:val="-5"/>
          <w:w w:val="105"/>
        </w:rPr>
        <w:t xml:space="preserve"> </w:t>
      </w:r>
      <w:r>
        <w:rPr>
          <w:w w:val="105"/>
        </w:rPr>
        <w:t>hours,</w:t>
      </w:r>
      <w:r>
        <w:rPr>
          <w:spacing w:val="-5"/>
          <w:w w:val="105"/>
        </w:rPr>
        <w:t xml:space="preserve"> </w:t>
      </w:r>
      <w:r>
        <w:rPr>
          <w:w w:val="105"/>
        </w:rPr>
        <w:t>students</w:t>
      </w:r>
      <w:r>
        <w:rPr>
          <w:spacing w:val="-4"/>
          <w:w w:val="105"/>
        </w:rPr>
        <w:t xml:space="preserve"> </w:t>
      </w:r>
      <w:r>
        <w:rPr>
          <w:w w:val="105"/>
        </w:rPr>
        <w:t>are</w:t>
      </w:r>
      <w:r>
        <w:rPr>
          <w:spacing w:val="-6"/>
          <w:w w:val="105"/>
        </w:rPr>
        <w:t xml:space="preserve"> </w:t>
      </w:r>
      <w:r>
        <w:rPr>
          <w:w w:val="105"/>
        </w:rPr>
        <w:t>under</w:t>
      </w:r>
      <w:r>
        <w:rPr>
          <w:spacing w:val="-6"/>
          <w:w w:val="105"/>
        </w:rPr>
        <w:t xml:space="preserve"> </w:t>
      </w:r>
      <w:r>
        <w:rPr>
          <w:w w:val="105"/>
        </w:rPr>
        <w:t>the</w:t>
      </w:r>
      <w:r>
        <w:rPr>
          <w:spacing w:val="-6"/>
          <w:w w:val="105"/>
        </w:rPr>
        <w:t xml:space="preserve"> </w:t>
      </w:r>
      <w:r>
        <w:rPr>
          <w:w w:val="105"/>
        </w:rPr>
        <w:t>supervision</w:t>
      </w:r>
      <w:r>
        <w:rPr>
          <w:spacing w:val="-6"/>
          <w:w w:val="105"/>
        </w:rPr>
        <w:t xml:space="preserve"> </w:t>
      </w:r>
      <w:r>
        <w:rPr>
          <w:w w:val="105"/>
        </w:rPr>
        <w:t>of</w:t>
      </w:r>
      <w:r>
        <w:rPr>
          <w:spacing w:val="-6"/>
          <w:w w:val="105"/>
        </w:rPr>
        <w:t xml:space="preserve"> </w:t>
      </w:r>
      <w:r>
        <w:rPr>
          <w:w w:val="105"/>
        </w:rPr>
        <w:t>faculty</w:t>
      </w:r>
      <w:r>
        <w:rPr>
          <w:spacing w:val="-8"/>
          <w:w w:val="105"/>
        </w:rPr>
        <w:t xml:space="preserve"> </w:t>
      </w:r>
      <w:r>
        <w:rPr>
          <w:w w:val="105"/>
        </w:rPr>
        <w:t>and/or</w:t>
      </w:r>
      <w:r>
        <w:rPr>
          <w:spacing w:val="-6"/>
          <w:w w:val="105"/>
        </w:rPr>
        <w:t xml:space="preserve"> </w:t>
      </w:r>
      <w:r>
        <w:rPr>
          <w:w w:val="105"/>
        </w:rPr>
        <w:t>designated Preceptors and are not considered employees of the clinical facility.</w:t>
      </w:r>
    </w:p>
    <w:p w:rsidR="00504CCB" w:rsidP="00263A01" w:rsidRDefault="00504CCB" w14:paraId="677CB329" w14:textId="77777777">
      <w:pPr>
        <w:pStyle w:val="BodyText"/>
        <w:spacing w:before="122"/>
      </w:pPr>
    </w:p>
    <w:p w:rsidR="00504CCB" w:rsidP="00263A01" w:rsidRDefault="00103C2C" w14:paraId="35F20A4E" w14:textId="77777777">
      <w:pPr>
        <w:pStyle w:val="BodyText"/>
        <w:ind w:left="720"/>
      </w:pPr>
      <w:r>
        <w:rPr>
          <w:w w:val="105"/>
        </w:rPr>
        <w:t>To</w:t>
      </w:r>
      <w:r>
        <w:rPr>
          <w:spacing w:val="-6"/>
          <w:w w:val="105"/>
        </w:rPr>
        <w:t xml:space="preserve"> </w:t>
      </w:r>
      <w:r>
        <w:rPr>
          <w:w w:val="105"/>
        </w:rPr>
        <w:t>maintain</w:t>
      </w:r>
      <w:r>
        <w:rPr>
          <w:spacing w:val="-6"/>
          <w:w w:val="105"/>
        </w:rPr>
        <w:t xml:space="preserve"> </w:t>
      </w:r>
      <w:r>
        <w:rPr>
          <w:w w:val="105"/>
        </w:rPr>
        <w:t>the</w:t>
      </w:r>
      <w:r>
        <w:rPr>
          <w:spacing w:val="-6"/>
          <w:w w:val="105"/>
        </w:rPr>
        <w:t xml:space="preserve"> </w:t>
      </w:r>
      <w:r>
        <w:rPr>
          <w:w w:val="105"/>
        </w:rPr>
        <w:t>integrity</w:t>
      </w:r>
      <w:r>
        <w:rPr>
          <w:spacing w:val="-7"/>
          <w:w w:val="105"/>
        </w:rPr>
        <w:t xml:space="preserve"> </w:t>
      </w:r>
      <w:r>
        <w:rPr>
          <w:w w:val="105"/>
        </w:rPr>
        <w:t>of</w:t>
      </w:r>
      <w:r>
        <w:rPr>
          <w:spacing w:val="-6"/>
          <w:w w:val="105"/>
        </w:rPr>
        <w:t xml:space="preserve"> </w:t>
      </w:r>
      <w:r>
        <w:rPr>
          <w:w w:val="105"/>
        </w:rPr>
        <w:t>the</w:t>
      </w:r>
      <w:r>
        <w:rPr>
          <w:spacing w:val="-6"/>
          <w:w w:val="105"/>
        </w:rPr>
        <w:t xml:space="preserve"> </w:t>
      </w:r>
      <w:r>
        <w:rPr>
          <w:w w:val="105"/>
        </w:rPr>
        <w:t>educational</w:t>
      </w:r>
      <w:r>
        <w:rPr>
          <w:spacing w:val="-4"/>
          <w:w w:val="105"/>
        </w:rPr>
        <w:t xml:space="preserve"> </w:t>
      </w:r>
      <w:r>
        <w:rPr>
          <w:spacing w:val="-2"/>
          <w:w w:val="105"/>
        </w:rPr>
        <w:t>experience:</w:t>
      </w:r>
    </w:p>
    <w:p w:rsidR="00504CCB" w:rsidP="00263A01" w:rsidRDefault="00103C2C" w14:paraId="21822715" w14:textId="77777777">
      <w:pPr>
        <w:pStyle w:val="ListParagraph"/>
        <w:numPr>
          <w:ilvl w:val="0"/>
          <w:numId w:val="13"/>
        </w:numPr>
        <w:tabs>
          <w:tab w:val="left" w:pos="974"/>
        </w:tabs>
        <w:spacing w:before="188"/>
        <w:ind w:left="1350" w:hanging="266"/>
        <w:rPr>
          <w:sz w:val="17"/>
        </w:rPr>
      </w:pPr>
      <w:r>
        <w:rPr>
          <w:w w:val="105"/>
          <w:sz w:val="17"/>
        </w:rPr>
        <w:t>Students</w:t>
      </w:r>
      <w:r>
        <w:rPr>
          <w:spacing w:val="-5"/>
          <w:w w:val="105"/>
          <w:sz w:val="17"/>
        </w:rPr>
        <w:t xml:space="preserve"> </w:t>
      </w:r>
      <w:r>
        <w:rPr>
          <w:w w:val="105"/>
          <w:sz w:val="17"/>
        </w:rPr>
        <w:t>must</w:t>
      </w:r>
      <w:r>
        <w:rPr>
          <w:spacing w:val="-5"/>
          <w:w w:val="105"/>
          <w:sz w:val="17"/>
        </w:rPr>
        <w:t xml:space="preserve"> </w:t>
      </w:r>
      <w:r>
        <w:rPr>
          <w:w w:val="105"/>
          <w:sz w:val="17"/>
        </w:rPr>
        <w:t>ensure</w:t>
      </w:r>
      <w:r>
        <w:rPr>
          <w:spacing w:val="-6"/>
          <w:w w:val="105"/>
          <w:sz w:val="17"/>
        </w:rPr>
        <w:t xml:space="preserve"> </w:t>
      </w:r>
      <w:r>
        <w:rPr>
          <w:w w:val="105"/>
          <w:sz w:val="17"/>
        </w:rPr>
        <w:t>that</w:t>
      </w:r>
      <w:r>
        <w:rPr>
          <w:spacing w:val="-5"/>
          <w:w w:val="105"/>
          <w:sz w:val="17"/>
        </w:rPr>
        <w:t xml:space="preserve"> </w:t>
      </w:r>
      <w:r>
        <w:rPr>
          <w:w w:val="105"/>
          <w:sz w:val="17"/>
        </w:rPr>
        <w:t>all</w:t>
      </w:r>
      <w:r>
        <w:rPr>
          <w:spacing w:val="-5"/>
          <w:w w:val="105"/>
          <w:sz w:val="17"/>
        </w:rPr>
        <w:t xml:space="preserve"> </w:t>
      </w:r>
      <w:r>
        <w:rPr>
          <w:w w:val="105"/>
          <w:sz w:val="17"/>
        </w:rPr>
        <w:t>clinical</w:t>
      </w:r>
      <w:r>
        <w:rPr>
          <w:spacing w:val="-4"/>
          <w:w w:val="105"/>
          <w:sz w:val="17"/>
        </w:rPr>
        <w:t xml:space="preserve"> </w:t>
      </w:r>
      <w:r>
        <w:rPr>
          <w:w w:val="105"/>
          <w:sz w:val="17"/>
        </w:rPr>
        <w:t>hours</w:t>
      </w:r>
      <w:r>
        <w:rPr>
          <w:spacing w:val="-6"/>
          <w:w w:val="105"/>
          <w:sz w:val="17"/>
        </w:rPr>
        <w:t xml:space="preserve"> </w:t>
      </w:r>
      <w:r>
        <w:rPr>
          <w:w w:val="105"/>
          <w:sz w:val="17"/>
        </w:rPr>
        <w:t>are</w:t>
      </w:r>
      <w:r>
        <w:rPr>
          <w:spacing w:val="-5"/>
          <w:w w:val="105"/>
          <w:sz w:val="17"/>
        </w:rPr>
        <w:t xml:space="preserve"> </w:t>
      </w:r>
      <w:r>
        <w:rPr>
          <w:w w:val="105"/>
          <w:sz w:val="17"/>
        </w:rPr>
        <w:t>recorded</w:t>
      </w:r>
      <w:r>
        <w:rPr>
          <w:spacing w:val="-5"/>
          <w:w w:val="105"/>
          <w:sz w:val="17"/>
        </w:rPr>
        <w:t xml:space="preserve"> </w:t>
      </w:r>
      <w:r>
        <w:rPr>
          <w:w w:val="105"/>
          <w:sz w:val="17"/>
        </w:rPr>
        <w:t>on</w:t>
      </w:r>
      <w:r>
        <w:rPr>
          <w:spacing w:val="-6"/>
          <w:w w:val="105"/>
          <w:sz w:val="17"/>
        </w:rPr>
        <w:t xml:space="preserve"> </w:t>
      </w:r>
      <w:r>
        <w:rPr>
          <w:w w:val="105"/>
          <w:sz w:val="17"/>
        </w:rPr>
        <w:t>the</w:t>
      </w:r>
      <w:r>
        <w:rPr>
          <w:spacing w:val="-5"/>
          <w:w w:val="105"/>
          <w:sz w:val="17"/>
        </w:rPr>
        <w:t xml:space="preserve"> </w:t>
      </w:r>
      <w:r>
        <w:rPr>
          <w:w w:val="105"/>
          <w:sz w:val="17"/>
        </w:rPr>
        <w:t>official</w:t>
      </w:r>
      <w:r>
        <w:rPr>
          <w:spacing w:val="1"/>
          <w:w w:val="105"/>
          <w:sz w:val="17"/>
        </w:rPr>
        <w:t xml:space="preserve"> </w:t>
      </w:r>
      <w:r>
        <w:rPr>
          <w:b/>
          <w:w w:val="105"/>
          <w:sz w:val="17"/>
        </w:rPr>
        <w:t>clinical</w:t>
      </w:r>
      <w:r>
        <w:rPr>
          <w:b/>
          <w:spacing w:val="-4"/>
          <w:w w:val="105"/>
          <w:sz w:val="17"/>
        </w:rPr>
        <w:t xml:space="preserve"> </w:t>
      </w:r>
      <w:r>
        <w:rPr>
          <w:b/>
          <w:w w:val="105"/>
          <w:sz w:val="17"/>
        </w:rPr>
        <w:t>time</w:t>
      </w:r>
      <w:r>
        <w:rPr>
          <w:b/>
          <w:spacing w:val="-5"/>
          <w:w w:val="105"/>
          <w:sz w:val="17"/>
        </w:rPr>
        <w:t xml:space="preserve"> </w:t>
      </w:r>
      <w:r>
        <w:rPr>
          <w:b/>
          <w:spacing w:val="-2"/>
          <w:w w:val="105"/>
          <w:sz w:val="17"/>
        </w:rPr>
        <w:t>sheet</w:t>
      </w:r>
      <w:r>
        <w:rPr>
          <w:spacing w:val="-2"/>
          <w:w w:val="105"/>
          <w:sz w:val="17"/>
        </w:rPr>
        <w:t>.</w:t>
      </w:r>
    </w:p>
    <w:p w:rsidR="00504CCB" w:rsidP="00263A01" w:rsidRDefault="00103C2C" w14:paraId="192214D1" w14:textId="77777777">
      <w:pPr>
        <w:pStyle w:val="ListParagraph"/>
        <w:numPr>
          <w:ilvl w:val="0"/>
          <w:numId w:val="13"/>
        </w:numPr>
        <w:tabs>
          <w:tab w:val="left" w:pos="974"/>
        </w:tabs>
        <w:ind w:left="1350" w:hanging="266"/>
        <w:rPr>
          <w:sz w:val="17"/>
        </w:rPr>
      </w:pPr>
      <w:r>
        <w:rPr>
          <w:w w:val="105"/>
          <w:sz w:val="17"/>
        </w:rPr>
        <w:t>Undocumented</w:t>
      </w:r>
      <w:r>
        <w:rPr>
          <w:spacing w:val="-7"/>
          <w:w w:val="105"/>
          <w:sz w:val="17"/>
        </w:rPr>
        <w:t xml:space="preserve"> </w:t>
      </w:r>
      <w:r>
        <w:rPr>
          <w:w w:val="105"/>
          <w:sz w:val="17"/>
        </w:rPr>
        <w:t>or</w:t>
      </w:r>
      <w:r>
        <w:rPr>
          <w:spacing w:val="-7"/>
          <w:w w:val="105"/>
          <w:sz w:val="17"/>
        </w:rPr>
        <w:t xml:space="preserve"> </w:t>
      </w:r>
      <w:r>
        <w:rPr>
          <w:w w:val="105"/>
          <w:sz w:val="17"/>
        </w:rPr>
        <w:t>unverified</w:t>
      </w:r>
      <w:r>
        <w:rPr>
          <w:spacing w:val="-7"/>
          <w:w w:val="105"/>
          <w:sz w:val="17"/>
        </w:rPr>
        <w:t xml:space="preserve"> </w:t>
      </w:r>
      <w:r>
        <w:rPr>
          <w:w w:val="105"/>
          <w:sz w:val="17"/>
        </w:rPr>
        <w:t>hours</w:t>
      </w:r>
      <w:r>
        <w:rPr>
          <w:spacing w:val="-7"/>
          <w:w w:val="105"/>
          <w:sz w:val="17"/>
        </w:rPr>
        <w:t xml:space="preserve"> </w:t>
      </w:r>
      <w:r>
        <w:rPr>
          <w:w w:val="105"/>
          <w:sz w:val="17"/>
        </w:rPr>
        <w:t>will</w:t>
      </w:r>
      <w:r>
        <w:rPr>
          <w:spacing w:val="-3"/>
          <w:w w:val="105"/>
          <w:sz w:val="17"/>
        </w:rPr>
        <w:t xml:space="preserve"> </w:t>
      </w:r>
      <w:r>
        <w:rPr>
          <w:b/>
          <w:w w:val="105"/>
          <w:sz w:val="17"/>
        </w:rPr>
        <w:t>not</w:t>
      </w:r>
      <w:r>
        <w:rPr>
          <w:b/>
          <w:spacing w:val="-4"/>
          <w:w w:val="105"/>
          <w:sz w:val="17"/>
        </w:rPr>
        <w:t xml:space="preserve"> </w:t>
      </w:r>
      <w:r>
        <w:rPr>
          <w:b/>
          <w:w w:val="105"/>
          <w:sz w:val="17"/>
        </w:rPr>
        <w:t>count</w:t>
      </w:r>
      <w:r>
        <w:rPr>
          <w:b/>
          <w:spacing w:val="-4"/>
          <w:w w:val="105"/>
          <w:sz w:val="17"/>
        </w:rPr>
        <w:t xml:space="preserve"> </w:t>
      </w:r>
      <w:r>
        <w:rPr>
          <w:w w:val="105"/>
          <w:sz w:val="17"/>
        </w:rPr>
        <w:t>toward</w:t>
      </w:r>
      <w:r>
        <w:rPr>
          <w:spacing w:val="-7"/>
          <w:w w:val="105"/>
          <w:sz w:val="17"/>
        </w:rPr>
        <w:t xml:space="preserve"> </w:t>
      </w:r>
      <w:r>
        <w:rPr>
          <w:w w:val="105"/>
          <w:sz w:val="17"/>
        </w:rPr>
        <w:t>clinical</w:t>
      </w:r>
      <w:r>
        <w:rPr>
          <w:spacing w:val="-6"/>
          <w:w w:val="105"/>
          <w:sz w:val="17"/>
        </w:rPr>
        <w:t xml:space="preserve"> </w:t>
      </w:r>
      <w:r>
        <w:rPr>
          <w:spacing w:val="-2"/>
          <w:w w:val="105"/>
          <w:sz w:val="17"/>
        </w:rPr>
        <w:t>requirements.</w:t>
      </w:r>
    </w:p>
    <w:p w:rsidR="00504CCB" w:rsidP="00263A01" w:rsidRDefault="00103C2C" w14:paraId="4B8554A4" w14:textId="77777777">
      <w:pPr>
        <w:pStyle w:val="ListParagraph"/>
        <w:numPr>
          <w:ilvl w:val="0"/>
          <w:numId w:val="13"/>
        </w:numPr>
        <w:tabs>
          <w:tab w:val="left" w:pos="973"/>
          <w:tab w:val="left" w:pos="975"/>
        </w:tabs>
        <w:spacing w:before="8" w:line="249" w:lineRule="auto"/>
        <w:ind w:left="1350" w:right="4151"/>
        <w:rPr>
          <w:sz w:val="17"/>
        </w:rPr>
      </w:pPr>
      <w:r>
        <w:rPr>
          <w:w w:val="105"/>
          <w:sz w:val="17"/>
        </w:rPr>
        <w:t>Students</w:t>
      </w:r>
      <w:r>
        <w:rPr>
          <w:spacing w:val="-5"/>
          <w:w w:val="105"/>
          <w:sz w:val="17"/>
        </w:rPr>
        <w:t xml:space="preserve"> </w:t>
      </w:r>
      <w:r>
        <w:rPr>
          <w:w w:val="105"/>
          <w:sz w:val="17"/>
        </w:rPr>
        <w:t>are</w:t>
      </w:r>
      <w:r>
        <w:rPr>
          <w:spacing w:val="-6"/>
          <w:w w:val="105"/>
          <w:sz w:val="17"/>
        </w:rPr>
        <w:t xml:space="preserve"> </w:t>
      </w:r>
      <w:r>
        <w:rPr>
          <w:w w:val="105"/>
          <w:sz w:val="17"/>
        </w:rPr>
        <w:t>present</w:t>
      </w:r>
      <w:r>
        <w:rPr>
          <w:spacing w:val="-5"/>
          <w:w w:val="105"/>
          <w:sz w:val="17"/>
        </w:rPr>
        <w:t xml:space="preserve"> </w:t>
      </w:r>
      <w:r>
        <w:rPr>
          <w:w w:val="105"/>
          <w:sz w:val="17"/>
        </w:rPr>
        <w:t>at</w:t>
      </w:r>
      <w:r>
        <w:rPr>
          <w:spacing w:val="-6"/>
          <w:w w:val="105"/>
          <w:sz w:val="17"/>
        </w:rPr>
        <w:t xml:space="preserve"> </w:t>
      </w:r>
      <w:r>
        <w:rPr>
          <w:w w:val="105"/>
          <w:sz w:val="17"/>
        </w:rPr>
        <w:t>clinical</w:t>
      </w:r>
      <w:r>
        <w:rPr>
          <w:spacing w:val="-5"/>
          <w:w w:val="105"/>
          <w:sz w:val="17"/>
        </w:rPr>
        <w:t xml:space="preserve"> </w:t>
      </w:r>
      <w:r>
        <w:rPr>
          <w:w w:val="105"/>
          <w:sz w:val="17"/>
        </w:rPr>
        <w:t>sites</w:t>
      </w:r>
      <w:r>
        <w:rPr>
          <w:spacing w:val="-2"/>
          <w:w w:val="105"/>
          <w:sz w:val="17"/>
        </w:rPr>
        <w:t xml:space="preserve"> </w:t>
      </w:r>
      <w:r>
        <w:rPr>
          <w:b/>
          <w:w w:val="105"/>
          <w:sz w:val="17"/>
        </w:rPr>
        <w:t>exclusively</w:t>
      </w:r>
      <w:r>
        <w:rPr>
          <w:b/>
          <w:spacing w:val="-2"/>
          <w:w w:val="105"/>
          <w:sz w:val="17"/>
        </w:rPr>
        <w:t xml:space="preserve"> </w:t>
      </w:r>
      <w:r>
        <w:rPr>
          <w:b/>
          <w:w w:val="105"/>
          <w:sz w:val="17"/>
        </w:rPr>
        <w:t>as</w:t>
      </w:r>
      <w:r>
        <w:rPr>
          <w:b/>
          <w:spacing w:val="-4"/>
          <w:w w:val="105"/>
          <w:sz w:val="17"/>
        </w:rPr>
        <w:t xml:space="preserve"> </w:t>
      </w:r>
      <w:r>
        <w:rPr>
          <w:b/>
          <w:w w:val="105"/>
          <w:sz w:val="17"/>
        </w:rPr>
        <w:t>VGCC</w:t>
      </w:r>
      <w:r>
        <w:rPr>
          <w:b/>
          <w:spacing w:val="-6"/>
          <w:w w:val="105"/>
          <w:sz w:val="17"/>
        </w:rPr>
        <w:t xml:space="preserve"> </w:t>
      </w:r>
      <w:r>
        <w:rPr>
          <w:b/>
          <w:w w:val="105"/>
          <w:sz w:val="17"/>
        </w:rPr>
        <w:t>students</w:t>
      </w:r>
      <w:r>
        <w:rPr>
          <w:w w:val="105"/>
          <w:sz w:val="17"/>
        </w:rPr>
        <w:t>,</w:t>
      </w:r>
      <w:r>
        <w:rPr>
          <w:spacing w:val="-6"/>
          <w:w w:val="105"/>
          <w:sz w:val="17"/>
        </w:rPr>
        <w:t xml:space="preserve"> </w:t>
      </w:r>
      <w:r>
        <w:rPr>
          <w:w w:val="105"/>
          <w:sz w:val="17"/>
        </w:rPr>
        <w:t>not</w:t>
      </w:r>
      <w:r>
        <w:rPr>
          <w:spacing w:val="-5"/>
          <w:w w:val="105"/>
          <w:sz w:val="17"/>
        </w:rPr>
        <w:t xml:space="preserve"> </w:t>
      </w:r>
      <w:r>
        <w:rPr>
          <w:w w:val="105"/>
          <w:sz w:val="17"/>
        </w:rPr>
        <w:t>as</w:t>
      </w:r>
      <w:r>
        <w:rPr>
          <w:spacing w:val="-6"/>
          <w:w w:val="105"/>
          <w:sz w:val="17"/>
        </w:rPr>
        <w:t xml:space="preserve"> </w:t>
      </w:r>
      <w:r>
        <w:rPr>
          <w:w w:val="105"/>
          <w:sz w:val="17"/>
        </w:rPr>
        <w:t>agents,</w:t>
      </w:r>
      <w:r>
        <w:rPr>
          <w:spacing w:val="-5"/>
          <w:w w:val="105"/>
          <w:sz w:val="17"/>
        </w:rPr>
        <w:t xml:space="preserve"> </w:t>
      </w:r>
      <w:r>
        <w:rPr>
          <w:w w:val="105"/>
          <w:sz w:val="17"/>
        </w:rPr>
        <w:t>employees, or representatives of the facility.</w:t>
      </w:r>
    </w:p>
    <w:p w:rsidR="00504CCB" w:rsidP="38D7EEDA" w:rsidRDefault="00103C2C" w14:paraId="550CF2B1" w14:textId="1C8DF15D">
      <w:pPr>
        <w:spacing w:before="180" w:line="252" w:lineRule="auto"/>
        <w:ind w:left="720" w:right="1080"/>
        <w:rPr>
          <w:sz w:val="17"/>
          <w:szCs w:val="17"/>
        </w:rPr>
      </w:pPr>
      <w:r w:rsidRPr="38D7EEDA" w:rsidR="00103C2C">
        <w:rPr>
          <w:w w:val="105"/>
          <w:sz w:val="17"/>
          <w:szCs w:val="17"/>
        </w:rPr>
        <w:t>While</w:t>
      </w:r>
      <w:r w:rsidRPr="38D7EEDA" w:rsidR="00103C2C">
        <w:rPr>
          <w:spacing w:val="-5"/>
          <w:w w:val="105"/>
          <w:sz w:val="17"/>
          <w:szCs w:val="17"/>
        </w:rPr>
        <w:t xml:space="preserve"> </w:t>
      </w:r>
      <w:r w:rsidRPr="38D7EEDA" w:rsidR="00103C2C">
        <w:rPr>
          <w:w w:val="105"/>
          <w:sz w:val="17"/>
          <w:szCs w:val="17"/>
        </w:rPr>
        <w:t>students</w:t>
      </w:r>
      <w:r w:rsidRPr="38D7EEDA" w:rsidR="00103C2C">
        <w:rPr>
          <w:spacing w:val="-4"/>
          <w:w w:val="105"/>
          <w:sz w:val="17"/>
          <w:szCs w:val="17"/>
        </w:rPr>
        <w:t xml:space="preserve"> </w:t>
      </w:r>
      <w:r w:rsidRPr="38D7EEDA" w:rsidR="00103C2C">
        <w:rPr>
          <w:w w:val="105"/>
          <w:sz w:val="17"/>
          <w:szCs w:val="17"/>
        </w:rPr>
        <w:t>may</w:t>
      </w:r>
      <w:r w:rsidRPr="38D7EEDA" w:rsidR="00103C2C">
        <w:rPr>
          <w:spacing w:val="-8"/>
          <w:w w:val="105"/>
          <w:sz w:val="17"/>
          <w:szCs w:val="17"/>
        </w:rPr>
        <w:t xml:space="preserve"> </w:t>
      </w:r>
      <w:r w:rsidRPr="38D7EEDA" w:rsidR="00103C2C">
        <w:rPr>
          <w:w w:val="105"/>
          <w:sz w:val="17"/>
          <w:szCs w:val="17"/>
        </w:rPr>
        <w:t>choose</w:t>
      </w:r>
      <w:r w:rsidRPr="38D7EEDA" w:rsidR="00103C2C">
        <w:rPr>
          <w:spacing w:val="-5"/>
          <w:w w:val="105"/>
          <w:sz w:val="17"/>
          <w:szCs w:val="17"/>
        </w:rPr>
        <w:t xml:space="preserve"> </w:t>
      </w:r>
      <w:r w:rsidRPr="38D7EEDA" w:rsidR="00103C2C">
        <w:rPr>
          <w:w w:val="105"/>
          <w:sz w:val="17"/>
          <w:szCs w:val="17"/>
        </w:rPr>
        <w:t>to</w:t>
      </w:r>
      <w:r w:rsidRPr="38D7EEDA" w:rsidR="00103C2C">
        <w:rPr>
          <w:spacing w:val="-5"/>
          <w:w w:val="105"/>
          <w:sz w:val="17"/>
          <w:szCs w:val="17"/>
        </w:rPr>
        <w:t xml:space="preserve"> </w:t>
      </w:r>
      <w:r w:rsidRPr="38D7EEDA" w:rsidR="00103C2C">
        <w:rPr>
          <w:w w:val="105"/>
          <w:sz w:val="17"/>
          <w:szCs w:val="17"/>
        </w:rPr>
        <w:t>seek</w:t>
      </w:r>
      <w:r w:rsidRPr="38D7EEDA" w:rsidR="00103C2C">
        <w:rPr>
          <w:spacing w:val="-5"/>
          <w:w w:val="105"/>
          <w:sz w:val="17"/>
          <w:szCs w:val="17"/>
        </w:rPr>
        <w:t xml:space="preserve"> </w:t>
      </w:r>
      <w:r w:rsidRPr="38D7EEDA" w:rsidR="00103C2C">
        <w:rPr>
          <w:w w:val="105"/>
          <w:sz w:val="17"/>
          <w:szCs w:val="17"/>
        </w:rPr>
        <w:t>employment</w:t>
      </w:r>
      <w:r w:rsidRPr="38D7EEDA" w:rsidR="00103C2C">
        <w:rPr>
          <w:spacing w:val="-4"/>
          <w:w w:val="105"/>
          <w:sz w:val="17"/>
          <w:szCs w:val="17"/>
        </w:rPr>
        <w:t xml:space="preserve"> </w:t>
      </w:r>
      <w:r w:rsidRPr="38D7EEDA" w:rsidR="00103C2C">
        <w:rPr>
          <w:w w:val="105"/>
          <w:sz w:val="17"/>
          <w:szCs w:val="17"/>
        </w:rPr>
        <w:t>at</w:t>
      </w:r>
      <w:r w:rsidRPr="38D7EEDA" w:rsidR="00103C2C">
        <w:rPr>
          <w:spacing w:val="-3"/>
          <w:w w:val="105"/>
          <w:sz w:val="17"/>
          <w:szCs w:val="17"/>
        </w:rPr>
        <w:t xml:space="preserve"> </w:t>
      </w:r>
      <w:r w:rsidRPr="38D7EEDA" w:rsidR="00103C2C">
        <w:rPr>
          <w:w w:val="105"/>
          <w:sz w:val="17"/>
          <w:szCs w:val="17"/>
        </w:rPr>
        <w:t>a</w:t>
      </w:r>
      <w:r w:rsidRPr="38D7EEDA" w:rsidR="00103C2C">
        <w:rPr>
          <w:spacing w:val="-5"/>
          <w:w w:val="105"/>
          <w:sz w:val="17"/>
          <w:szCs w:val="17"/>
        </w:rPr>
        <w:t xml:space="preserve"> </w:t>
      </w:r>
      <w:r w:rsidRPr="38D7EEDA" w:rsidR="00103C2C">
        <w:rPr>
          <w:w w:val="105"/>
          <w:sz w:val="17"/>
          <w:szCs w:val="17"/>
        </w:rPr>
        <w:t>clinical</w:t>
      </w:r>
      <w:r w:rsidRPr="38D7EEDA" w:rsidR="00103C2C">
        <w:rPr>
          <w:spacing w:val="-4"/>
          <w:w w:val="105"/>
          <w:sz w:val="17"/>
          <w:szCs w:val="17"/>
        </w:rPr>
        <w:t xml:space="preserve"> </w:t>
      </w:r>
      <w:r w:rsidRPr="38D7EEDA" w:rsidR="00103C2C">
        <w:rPr>
          <w:w w:val="105"/>
          <w:sz w:val="17"/>
          <w:szCs w:val="17"/>
        </w:rPr>
        <w:t>facility,</w:t>
      </w:r>
      <w:r w:rsidRPr="38D7EEDA" w:rsidR="00103C2C">
        <w:rPr>
          <w:spacing w:val="-5"/>
          <w:w w:val="105"/>
          <w:sz w:val="17"/>
          <w:szCs w:val="17"/>
        </w:rPr>
        <w:t xml:space="preserve"> </w:t>
      </w:r>
      <w:r w:rsidRPr="38D7EEDA" w:rsidR="00103C2C">
        <w:rPr>
          <w:w w:val="105"/>
          <w:sz w:val="17"/>
          <w:szCs w:val="17"/>
        </w:rPr>
        <w:t>such</w:t>
      </w:r>
      <w:r w:rsidRPr="38D7EEDA" w:rsidR="00103C2C">
        <w:rPr>
          <w:spacing w:val="-3"/>
          <w:w w:val="105"/>
          <w:sz w:val="17"/>
          <w:szCs w:val="17"/>
        </w:rPr>
        <w:t xml:space="preserve"> </w:t>
      </w:r>
      <w:r w:rsidRPr="38D7EEDA" w:rsidR="00103C2C">
        <w:rPr>
          <w:w w:val="105"/>
          <w:sz w:val="17"/>
          <w:szCs w:val="17"/>
        </w:rPr>
        <w:t>work</w:t>
      </w:r>
      <w:r w:rsidRPr="38D7EEDA" w:rsidR="00103C2C">
        <w:rPr>
          <w:spacing w:val="-5"/>
          <w:w w:val="105"/>
          <w:sz w:val="17"/>
          <w:szCs w:val="17"/>
        </w:rPr>
        <w:t xml:space="preserve"> </w:t>
      </w:r>
      <w:r w:rsidRPr="38D7EEDA" w:rsidR="00103C2C">
        <w:rPr>
          <w:w w:val="105"/>
          <w:sz w:val="17"/>
          <w:szCs w:val="17"/>
        </w:rPr>
        <w:t>must</w:t>
      </w:r>
      <w:r w:rsidRPr="38D7EEDA" w:rsidR="00103C2C">
        <w:rPr>
          <w:spacing w:val="-4"/>
          <w:w w:val="105"/>
          <w:sz w:val="17"/>
          <w:szCs w:val="17"/>
        </w:rPr>
        <w:t xml:space="preserve"> </w:t>
      </w:r>
      <w:r w:rsidRPr="38D7EEDA" w:rsidR="00103C2C">
        <w:rPr>
          <w:w w:val="105"/>
          <w:sz w:val="17"/>
          <w:szCs w:val="17"/>
        </w:rPr>
        <w:t xml:space="preserve">occur </w:t>
      </w:r>
      <w:r w:rsidRPr="38D7EEDA" w:rsidR="00103C2C">
        <w:rPr>
          <w:b w:val="1"/>
          <w:bCs w:val="1"/>
          <w:w w:val="105"/>
          <w:sz w:val="17"/>
          <w:szCs w:val="17"/>
        </w:rPr>
        <w:t>outside</w:t>
      </w:r>
      <w:r w:rsidRPr="38D7EEDA" w:rsidR="00103C2C">
        <w:rPr>
          <w:b w:val="1"/>
          <w:bCs w:val="1"/>
          <w:spacing w:val="-2"/>
          <w:w w:val="105"/>
          <w:sz w:val="17"/>
          <w:szCs w:val="17"/>
        </w:rPr>
        <w:t xml:space="preserve"> </w:t>
      </w:r>
      <w:r w:rsidRPr="38D7EEDA" w:rsidR="00103C2C">
        <w:rPr>
          <w:b w:val="1"/>
          <w:bCs w:val="1"/>
          <w:w w:val="105"/>
          <w:sz w:val="17"/>
          <w:szCs w:val="17"/>
        </w:rPr>
        <w:t>of school hours</w:t>
      </w:r>
      <w:r w:rsidRPr="38D7EEDA" w:rsidR="00103C2C">
        <w:rPr>
          <w:w w:val="105"/>
          <w:sz w:val="17"/>
          <w:szCs w:val="17"/>
        </w:rPr>
        <w:t xml:space="preserve">, be </w:t>
      </w:r>
      <w:r w:rsidRPr="38D7EEDA" w:rsidR="00103C2C">
        <w:rPr>
          <w:b w:val="1"/>
          <w:bCs w:val="1"/>
          <w:w w:val="105"/>
          <w:sz w:val="17"/>
          <w:szCs w:val="17"/>
        </w:rPr>
        <w:t>voluntary</w:t>
      </w:r>
      <w:r w:rsidRPr="38D7EEDA" w:rsidR="00103C2C">
        <w:rPr>
          <w:w w:val="105"/>
          <w:sz w:val="17"/>
          <w:szCs w:val="17"/>
        </w:rPr>
        <w:t xml:space="preserve">, and will </w:t>
      </w:r>
      <w:r w:rsidRPr="38D7EEDA" w:rsidR="00103C2C">
        <w:rPr>
          <w:b w:val="1"/>
          <w:bCs w:val="1"/>
          <w:w w:val="105"/>
          <w:sz w:val="17"/>
          <w:szCs w:val="17"/>
        </w:rPr>
        <w:t>not count toward college credit</w:t>
      </w:r>
      <w:r w:rsidRPr="38D7EEDA" w:rsidR="00103C2C">
        <w:rPr>
          <w:w w:val="105"/>
          <w:sz w:val="17"/>
          <w:szCs w:val="17"/>
        </w:rPr>
        <w:t xml:space="preserve">. VGCC does not assume responsibility for any duties performed outside the scope of the </w:t>
      </w:r>
      <w:r w:rsidRPr="38D7EEDA" w:rsidR="5460E7FF">
        <w:rPr>
          <w:sz w:val="17"/>
          <w:szCs w:val="17"/>
        </w:rPr>
        <w:t>student's</w:t>
      </w:r>
      <w:r w:rsidRPr="38D7EEDA" w:rsidR="00103C2C">
        <w:rPr>
          <w:sz w:val="17"/>
          <w:szCs w:val="17"/>
        </w:rPr>
        <w:t xml:space="preserve"> role.</w:t>
      </w:r>
    </w:p>
    <w:p w:rsidR="00504CCB" w:rsidP="000E2CD0" w:rsidRDefault="00103C2C" w14:paraId="6CC74558" w14:textId="77777777">
      <w:pPr>
        <w:pStyle w:val="Heading2"/>
        <w:spacing w:before="168"/>
        <w:ind w:left="720"/>
      </w:pPr>
      <w:bookmarkStart w:name="_bookmark48" w:id="46"/>
      <w:bookmarkEnd w:id="46"/>
      <w:r>
        <w:rPr>
          <w:spacing w:val="-2"/>
        </w:rPr>
        <w:t>Tardiness</w:t>
      </w:r>
      <w:r>
        <w:rPr>
          <w:spacing w:val="3"/>
        </w:rPr>
        <w:t xml:space="preserve"> </w:t>
      </w:r>
      <w:r>
        <w:rPr>
          <w:spacing w:val="-2"/>
        </w:rPr>
        <w:t>Policy</w:t>
      </w:r>
    </w:p>
    <w:p w:rsidR="00504CCB" w:rsidP="38D7EEDA" w:rsidRDefault="00103C2C" w14:paraId="33BC2107" w14:textId="71C81503">
      <w:pPr>
        <w:pStyle w:val="BodyText"/>
        <w:spacing w:before="186" w:line="252" w:lineRule="auto"/>
        <w:ind w:left="720" w:right="180"/>
      </w:pPr>
      <w:r w:rsidR="00103C2C">
        <w:rPr>
          <w:w w:val="105"/>
        </w:rPr>
        <w:t>Students are expected to arrive on time for all classes and clinical assignments.</w:t>
      </w:r>
      <w:r w:rsidR="00103C2C">
        <w:rPr/>
        <w:t xml:space="preserve"> Punctuality reflects professionalism</w:t>
      </w:r>
      <w:r w:rsidR="00103C2C">
        <w:rPr>
          <w:spacing w:val="-4"/>
          <w:w w:val="105"/>
        </w:rPr>
        <w:t xml:space="preserve"> </w:t>
      </w:r>
      <w:r w:rsidR="00103C2C">
        <w:rPr>
          <w:w w:val="105"/>
        </w:rPr>
        <w:t>and</w:t>
      </w:r>
      <w:r w:rsidR="00103C2C">
        <w:rPr>
          <w:spacing w:val="-5"/>
          <w:w w:val="105"/>
        </w:rPr>
        <w:t xml:space="preserve"> </w:t>
      </w:r>
      <w:r w:rsidR="00103C2C">
        <w:rPr>
          <w:w w:val="105"/>
        </w:rPr>
        <w:t>respect</w:t>
      </w:r>
      <w:r w:rsidR="00103C2C">
        <w:rPr>
          <w:spacing w:val="-4"/>
          <w:w w:val="105"/>
        </w:rPr>
        <w:t xml:space="preserve"> </w:t>
      </w:r>
      <w:r w:rsidR="00103C2C">
        <w:rPr>
          <w:w w:val="105"/>
        </w:rPr>
        <w:t>for</w:t>
      </w:r>
      <w:r w:rsidR="00103C2C">
        <w:rPr>
          <w:spacing w:val="-5"/>
          <w:w w:val="105"/>
        </w:rPr>
        <w:t xml:space="preserve"> </w:t>
      </w:r>
      <w:r w:rsidR="00103C2C">
        <w:rPr>
          <w:w w:val="105"/>
        </w:rPr>
        <w:t>the</w:t>
      </w:r>
      <w:r w:rsidR="00103C2C">
        <w:rPr>
          <w:spacing w:val="-5"/>
          <w:w w:val="105"/>
        </w:rPr>
        <w:t xml:space="preserve"> </w:t>
      </w:r>
      <w:r w:rsidR="00103C2C">
        <w:rPr>
          <w:w w:val="105"/>
        </w:rPr>
        <w:t>learning</w:t>
      </w:r>
      <w:r w:rsidR="00103C2C">
        <w:rPr>
          <w:spacing w:val="-6"/>
          <w:w w:val="105"/>
        </w:rPr>
        <w:t xml:space="preserve"> </w:t>
      </w:r>
      <w:r w:rsidR="00103C2C">
        <w:rPr>
          <w:w w:val="105"/>
        </w:rPr>
        <w:t>environment.</w:t>
      </w:r>
      <w:r w:rsidR="00103C2C">
        <w:rPr>
          <w:spacing w:val="-5"/>
          <w:w w:val="105"/>
        </w:rPr>
        <w:t xml:space="preserve"> </w:t>
      </w:r>
      <w:r w:rsidR="00103C2C">
        <w:rPr>
          <w:w w:val="105"/>
        </w:rPr>
        <w:t>Any</w:t>
      </w:r>
      <w:r w:rsidR="00103C2C">
        <w:rPr>
          <w:spacing w:val="-8"/>
          <w:w w:val="105"/>
        </w:rPr>
        <w:t xml:space="preserve"> </w:t>
      </w:r>
      <w:r w:rsidR="00103C2C">
        <w:rPr>
          <w:w w:val="105"/>
        </w:rPr>
        <w:t>instances</w:t>
      </w:r>
      <w:r w:rsidR="00103C2C">
        <w:rPr>
          <w:spacing w:val="-4"/>
          <w:w w:val="105"/>
        </w:rPr>
        <w:t xml:space="preserve"> </w:t>
      </w:r>
      <w:r w:rsidR="00103C2C">
        <w:rPr>
          <w:w w:val="105"/>
        </w:rPr>
        <w:t>of</w:t>
      </w:r>
      <w:r w:rsidR="00103C2C">
        <w:rPr>
          <w:spacing w:val="-4"/>
          <w:w w:val="105"/>
        </w:rPr>
        <w:t xml:space="preserve"> </w:t>
      </w:r>
      <w:r w:rsidR="00103C2C">
        <w:rPr>
          <w:w w:val="105"/>
        </w:rPr>
        <w:t>tardiness</w:t>
      </w:r>
      <w:r w:rsidR="00103C2C">
        <w:rPr>
          <w:spacing w:val="-4"/>
          <w:w w:val="105"/>
        </w:rPr>
        <w:t xml:space="preserve"> </w:t>
      </w:r>
      <w:r w:rsidR="00103C2C">
        <w:rPr>
          <w:w w:val="105"/>
        </w:rPr>
        <w:t>may</w:t>
      </w:r>
      <w:r w:rsidR="00103C2C">
        <w:rPr>
          <w:spacing w:val="-8"/>
          <w:w w:val="105"/>
        </w:rPr>
        <w:t xml:space="preserve"> </w:t>
      </w:r>
      <w:r w:rsidR="00103C2C">
        <w:rPr>
          <w:w w:val="105"/>
        </w:rPr>
        <w:t>result</w:t>
      </w:r>
      <w:r w:rsidR="00103C2C">
        <w:rPr>
          <w:spacing w:val="-4"/>
          <w:w w:val="105"/>
        </w:rPr>
        <w:t xml:space="preserve"> </w:t>
      </w:r>
      <w:r w:rsidR="00103C2C">
        <w:rPr>
          <w:w w:val="105"/>
        </w:rPr>
        <w:t>in</w:t>
      </w:r>
      <w:r w:rsidR="00103C2C">
        <w:rPr>
          <w:spacing w:val="-4"/>
          <w:w w:val="105"/>
        </w:rPr>
        <w:t xml:space="preserve"> </w:t>
      </w:r>
      <w:r w:rsidR="00103C2C">
        <w:rPr>
          <w:w w:val="105"/>
        </w:rPr>
        <w:t xml:space="preserve">grade reductions, as outlined in each </w:t>
      </w:r>
      <w:r w:rsidR="71002F31">
        <w:rPr/>
        <w:t>course of</w:t>
      </w:r>
      <w:r w:rsidR="00103C2C">
        <w:rPr/>
        <w:t xml:space="preserve"> syllabus.</w:t>
      </w:r>
    </w:p>
    <w:p w:rsidR="00504CCB" w:rsidP="38D7EEDA" w:rsidRDefault="00103C2C" w14:paraId="534BDE49" w14:textId="32A12041">
      <w:pPr>
        <w:pStyle w:val="BodyText"/>
        <w:spacing w:before="176" w:line="252" w:lineRule="auto"/>
        <w:ind w:left="720" w:right="720"/>
      </w:pPr>
      <w:r w:rsidR="00103C2C">
        <w:rPr>
          <w:w w:val="105"/>
        </w:rPr>
        <w:t>Please</w:t>
      </w:r>
      <w:r w:rsidR="00103C2C">
        <w:rPr>
          <w:spacing w:val="-5"/>
          <w:w w:val="105"/>
        </w:rPr>
        <w:t xml:space="preserve"> </w:t>
      </w:r>
      <w:r w:rsidR="00103C2C">
        <w:rPr>
          <w:w w:val="105"/>
        </w:rPr>
        <w:t>note</w:t>
      </w:r>
      <w:r w:rsidR="00103C2C">
        <w:rPr>
          <w:spacing w:val="-5"/>
          <w:w w:val="105"/>
        </w:rPr>
        <w:t xml:space="preserve"> </w:t>
      </w:r>
      <w:r w:rsidR="00103C2C">
        <w:rPr>
          <w:w w:val="105"/>
        </w:rPr>
        <w:t>that</w:t>
      </w:r>
      <w:r w:rsidR="00103C2C">
        <w:rPr>
          <w:spacing w:val="-4"/>
          <w:w w:val="105"/>
        </w:rPr>
        <w:t xml:space="preserve"> </w:t>
      </w:r>
      <w:r w:rsidR="00103C2C">
        <w:rPr>
          <w:w w:val="105"/>
        </w:rPr>
        <w:t>notifying</w:t>
      </w:r>
      <w:r w:rsidR="00103C2C">
        <w:rPr>
          <w:spacing w:val="-5"/>
          <w:w w:val="105"/>
        </w:rPr>
        <w:t xml:space="preserve"> </w:t>
      </w:r>
      <w:r w:rsidR="00103C2C">
        <w:rPr>
          <w:w w:val="105"/>
        </w:rPr>
        <w:t>faculty</w:t>
      </w:r>
      <w:r w:rsidR="00103C2C">
        <w:rPr>
          <w:spacing w:val="-8"/>
          <w:w w:val="105"/>
        </w:rPr>
        <w:t xml:space="preserve"> </w:t>
      </w:r>
      <w:r w:rsidR="00103C2C">
        <w:rPr>
          <w:w w:val="105"/>
        </w:rPr>
        <w:t>of</w:t>
      </w:r>
      <w:r w:rsidR="00103C2C">
        <w:rPr>
          <w:spacing w:val="-5"/>
          <w:w w:val="105"/>
        </w:rPr>
        <w:t xml:space="preserve"> </w:t>
      </w:r>
      <w:r w:rsidR="00103C2C">
        <w:rPr>
          <w:w w:val="105"/>
        </w:rPr>
        <w:t>late</w:t>
      </w:r>
      <w:r w:rsidR="00103C2C">
        <w:rPr>
          <w:spacing w:val="-3"/>
          <w:w w:val="105"/>
        </w:rPr>
        <w:t xml:space="preserve"> </w:t>
      </w:r>
      <w:r w:rsidR="00103C2C">
        <w:rPr>
          <w:w w:val="105"/>
        </w:rPr>
        <w:t>arrival</w:t>
      </w:r>
      <w:r w:rsidR="00103C2C">
        <w:rPr>
          <w:spacing w:val="-4"/>
          <w:w w:val="105"/>
        </w:rPr>
        <w:t xml:space="preserve"> </w:t>
      </w:r>
      <w:r w:rsidR="00103C2C">
        <w:rPr>
          <w:w w:val="105"/>
        </w:rPr>
        <w:t>does</w:t>
      </w:r>
      <w:r w:rsidR="00103C2C">
        <w:rPr>
          <w:spacing w:val="-4"/>
          <w:w w:val="105"/>
        </w:rPr>
        <w:t xml:space="preserve"> </w:t>
      </w:r>
      <w:r w:rsidR="00103C2C">
        <w:rPr>
          <w:w w:val="105"/>
        </w:rPr>
        <w:t>not</w:t>
      </w:r>
      <w:r w:rsidR="00103C2C">
        <w:rPr>
          <w:spacing w:val="-4"/>
          <w:w w:val="105"/>
        </w:rPr>
        <w:t xml:space="preserve"> </w:t>
      </w:r>
      <w:r w:rsidR="00103C2C">
        <w:rPr>
          <w:w w:val="105"/>
        </w:rPr>
        <w:t>excuse</w:t>
      </w:r>
      <w:r w:rsidR="00103C2C">
        <w:rPr>
          <w:spacing w:val="-5"/>
          <w:w w:val="105"/>
        </w:rPr>
        <w:t xml:space="preserve"> </w:t>
      </w:r>
      <w:r w:rsidR="00103C2C">
        <w:rPr>
          <w:w w:val="105"/>
        </w:rPr>
        <w:t>the</w:t>
      </w:r>
      <w:r w:rsidR="04226362">
        <w:rPr/>
        <w:t xml:space="preserve"> </w:t>
      </w:r>
      <w:r w:rsidR="00103C2C">
        <w:rPr/>
        <w:t>tardiness. Consistent</w:t>
      </w:r>
      <w:r w:rsidR="00103C2C">
        <w:rPr/>
        <w:t xml:space="preserve"> </w:t>
      </w:r>
      <w:r w:rsidR="00103C2C">
        <w:rPr/>
        <w:t>timeliness</w:t>
      </w:r>
      <w:r w:rsidR="00103C2C">
        <w:rPr/>
        <w:t xml:space="preserve"> </w:t>
      </w:r>
      <w:r w:rsidR="00103C2C">
        <w:rPr/>
        <w:t xml:space="preserve">is essential for </w:t>
      </w:r>
      <w:r w:rsidR="00103C2C">
        <w:rPr/>
        <w:t>maintaining</w:t>
      </w:r>
      <w:r w:rsidR="00103C2C">
        <w:rPr/>
        <w:t xml:space="preserve"> academic and clinical standards.</w:t>
      </w:r>
    </w:p>
    <w:p w:rsidR="00504CCB" w:rsidP="38D7EEDA" w:rsidRDefault="00103C2C" w14:paraId="209B8112" w14:textId="77777777">
      <w:pPr>
        <w:pStyle w:val="Heading2"/>
        <w:spacing w:before="168"/>
        <w:ind w:left="720" w:right="720"/>
      </w:pPr>
      <w:bookmarkStart w:name="_bookmark49" w:id="47"/>
      <w:bookmarkEnd w:id="47"/>
      <w:r w:rsidR="00103C2C">
        <w:rPr>
          <w:spacing w:val="-2"/>
        </w:rPr>
        <w:t>Prolonged</w:t>
      </w:r>
      <w:r w:rsidR="00103C2C">
        <w:rPr/>
        <w:t xml:space="preserve"> </w:t>
      </w:r>
      <w:r w:rsidR="00103C2C">
        <w:rPr>
          <w:spacing w:val="-2"/>
        </w:rPr>
        <w:t>Illness</w:t>
      </w:r>
      <w:r w:rsidR="00103C2C">
        <w:rPr>
          <w:spacing w:val="2"/>
        </w:rPr>
        <w:t xml:space="preserve"> </w:t>
      </w:r>
      <w:r w:rsidR="00103C2C">
        <w:rPr>
          <w:spacing w:val="-2"/>
        </w:rPr>
        <w:t>Policy</w:t>
      </w:r>
    </w:p>
    <w:p w:rsidR="00504CCB" w:rsidP="38D7EEDA" w:rsidRDefault="00103C2C" w14:paraId="08B34E42" w14:textId="77777777">
      <w:pPr>
        <w:spacing w:before="184" w:line="252" w:lineRule="auto"/>
        <w:ind w:left="720" w:right="720"/>
        <w:rPr>
          <w:sz w:val="17"/>
          <w:szCs w:val="17"/>
        </w:rPr>
      </w:pPr>
      <w:r w:rsidRPr="38D7EEDA" w:rsidR="00103C2C">
        <w:rPr>
          <w:w w:val="105"/>
          <w:sz w:val="17"/>
          <w:szCs w:val="17"/>
        </w:rPr>
        <w:t xml:space="preserve">In the event of an extended illness, students are expected to notify their instructor </w:t>
      </w:r>
      <w:r w:rsidRPr="38D7EEDA" w:rsidR="00103C2C">
        <w:rPr>
          <w:b w:val="1"/>
          <w:bCs w:val="1"/>
          <w:w w:val="105"/>
          <w:sz w:val="17"/>
          <w:szCs w:val="17"/>
        </w:rPr>
        <w:t xml:space="preserve">daily </w:t>
      </w:r>
      <w:r w:rsidRPr="38D7EEDA" w:rsidR="00103C2C">
        <w:rPr>
          <w:w w:val="105"/>
          <w:sz w:val="17"/>
          <w:szCs w:val="17"/>
        </w:rPr>
        <w:t>until the duration</w:t>
      </w:r>
      <w:r w:rsidRPr="38D7EEDA" w:rsidR="00103C2C">
        <w:rPr>
          <w:spacing w:val="-6"/>
          <w:w w:val="105"/>
          <w:sz w:val="17"/>
          <w:szCs w:val="17"/>
        </w:rPr>
        <w:t xml:space="preserve"> </w:t>
      </w:r>
      <w:r w:rsidRPr="38D7EEDA" w:rsidR="00103C2C">
        <w:rPr>
          <w:w w:val="105"/>
          <w:sz w:val="17"/>
          <w:szCs w:val="17"/>
        </w:rPr>
        <w:t>of</w:t>
      </w:r>
      <w:r w:rsidRPr="38D7EEDA" w:rsidR="00103C2C">
        <w:rPr>
          <w:spacing w:val="-6"/>
          <w:w w:val="105"/>
          <w:sz w:val="17"/>
          <w:szCs w:val="17"/>
        </w:rPr>
        <w:t xml:space="preserve"> </w:t>
      </w:r>
      <w:r w:rsidRPr="38D7EEDA" w:rsidR="00103C2C">
        <w:rPr>
          <w:w w:val="105"/>
          <w:sz w:val="17"/>
          <w:szCs w:val="17"/>
        </w:rPr>
        <w:t>their</w:t>
      </w:r>
      <w:r w:rsidRPr="38D7EEDA" w:rsidR="00103C2C">
        <w:rPr>
          <w:spacing w:val="-6"/>
          <w:w w:val="105"/>
          <w:sz w:val="17"/>
          <w:szCs w:val="17"/>
        </w:rPr>
        <w:t xml:space="preserve"> </w:t>
      </w:r>
      <w:r w:rsidRPr="38D7EEDA" w:rsidR="00103C2C">
        <w:rPr>
          <w:w w:val="105"/>
          <w:sz w:val="17"/>
          <w:szCs w:val="17"/>
        </w:rPr>
        <w:t>absence</w:t>
      </w:r>
      <w:r w:rsidRPr="38D7EEDA" w:rsidR="00103C2C">
        <w:rPr>
          <w:spacing w:val="-5"/>
          <w:w w:val="105"/>
          <w:sz w:val="17"/>
          <w:szCs w:val="17"/>
        </w:rPr>
        <w:t xml:space="preserve"> </w:t>
      </w:r>
      <w:r w:rsidRPr="38D7EEDA" w:rsidR="00103C2C">
        <w:rPr>
          <w:w w:val="105"/>
          <w:sz w:val="17"/>
          <w:szCs w:val="17"/>
        </w:rPr>
        <w:t>is</w:t>
      </w:r>
      <w:r w:rsidRPr="38D7EEDA" w:rsidR="00103C2C">
        <w:rPr>
          <w:spacing w:val="-5"/>
          <w:w w:val="105"/>
          <w:sz w:val="17"/>
          <w:szCs w:val="17"/>
        </w:rPr>
        <w:t xml:space="preserve"> </w:t>
      </w:r>
      <w:r w:rsidRPr="38D7EEDA" w:rsidR="00103C2C">
        <w:rPr>
          <w:w w:val="105"/>
          <w:sz w:val="17"/>
          <w:szCs w:val="17"/>
        </w:rPr>
        <w:t>clearly</w:t>
      </w:r>
      <w:r w:rsidRPr="38D7EEDA" w:rsidR="00103C2C">
        <w:rPr>
          <w:spacing w:val="-5"/>
          <w:w w:val="105"/>
          <w:sz w:val="17"/>
          <w:szCs w:val="17"/>
        </w:rPr>
        <w:t xml:space="preserve"> </w:t>
      </w:r>
      <w:r w:rsidRPr="38D7EEDA" w:rsidR="00103C2C">
        <w:rPr>
          <w:w w:val="105"/>
          <w:sz w:val="17"/>
          <w:szCs w:val="17"/>
        </w:rPr>
        <w:t>established.</w:t>
      </w:r>
      <w:r w:rsidRPr="38D7EEDA" w:rsidR="00103C2C">
        <w:rPr>
          <w:spacing w:val="-4"/>
          <w:w w:val="105"/>
          <w:sz w:val="17"/>
          <w:szCs w:val="17"/>
        </w:rPr>
        <w:t xml:space="preserve"> </w:t>
      </w:r>
      <w:r w:rsidRPr="38D7EEDA" w:rsidR="00103C2C">
        <w:rPr>
          <w:w w:val="105"/>
          <w:sz w:val="17"/>
          <w:szCs w:val="17"/>
        </w:rPr>
        <w:t>If</w:t>
      </w:r>
      <w:r w:rsidRPr="38D7EEDA" w:rsidR="00103C2C">
        <w:rPr>
          <w:spacing w:val="-4"/>
          <w:w w:val="105"/>
          <w:sz w:val="17"/>
          <w:szCs w:val="17"/>
        </w:rPr>
        <w:t xml:space="preserve"> </w:t>
      </w:r>
      <w:r w:rsidRPr="38D7EEDA" w:rsidR="00103C2C">
        <w:rPr>
          <w:w w:val="105"/>
          <w:sz w:val="17"/>
          <w:szCs w:val="17"/>
        </w:rPr>
        <w:t>a</w:t>
      </w:r>
      <w:r w:rsidRPr="38D7EEDA" w:rsidR="00103C2C">
        <w:rPr>
          <w:spacing w:val="-4"/>
          <w:w w:val="105"/>
          <w:sz w:val="17"/>
          <w:szCs w:val="17"/>
        </w:rPr>
        <w:t xml:space="preserve"> </w:t>
      </w:r>
      <w:r w:rsidRPr="38D7EEDA" w:rsidR="00103C2C">
        <w:rPr>
          <w:w w:val="105"/>
          <w:sz w:val="17"/>
          <w:szCs w:val="17"/>
        </w:rPr>
        <w:t>student</w:t>
      </w:r>
      <w:r w:rsidRPr="38D7EEDA" w:rsidR="00103C2C">
        <w:rPr>
          <w:spacing w:val="-5"/>
          <w:w w:val="105"/>
          <w:sz w:val="17"/>
          <w:szCs w:val="17"/>
        </w:rPr>
        <w:t xml:space="preserve"> </w:t>
      </w:r>
      <w:r w:rsidRPr="38D7EEDA" w:rsidR="00103C2C">
        <w:rPr>
          <w:w w:val="105"/>
          <w:sz w:val="17"/>
          <w:szCs w:val="17"/>
        </w:rPr>
        <w:t>misses</w:t>
      </w:r>
      <w:r w:rsidRPr="38D7EEDA" w:rsidR="00103C2C">
        <w:rPr>
          <w:spacing w:val="-2"/>
          <w:w w:val="105"/>
          <w:sz w:val="17"/>
          <w:szCs w:val="17"/>
        </w:rPr>
        <w:t xml:space="preserve"> </w:t>
      </w:r>
      <w:r w:rsidRPr="38D7EEDA" w:rsidR="00103C2C">
        <w:rPr>
          <w:b w:val="1"/>
          <w:bCs w:val="1"/>
          <w:w w:val="105"/>
          <w:sz w:val="17"/>
          <w:szCs w:val="17"/>
        </w:rPr>
        <w:t>more</w:t>
      </w:r>
      <w:r w:rsidRPr="38D7EEDA" w:rsidR="00103C2C">
        <w:rPr>
          <w:b w:val="1"/>
          <w:bCs w:val="1"/>
          <w:spacing w:val="-5"/>
          <w:w w:val="105"/>
          <w:sz w:val="17"/>
          <w:szCs w:val="17"/>
        </w:rPr>
        <w:t xml:space="preserve"> </w:t>
      </w:r>
      <w:r w:rsidRPr="38D7EEDA" w:rsidR="00103C2C">
        <w:rPr>
          <w:b w:val="1"/>
          <w:bCs w:val="1"/>
          <w:w w:val="105"/>
          <w:sz w:val="17"/>
          <w:szCs w:val="17"/>
        </w:rPr>
        <w:t>than</w:t>
      </w:r>
      <w:r w:rsidRPr="38D7EEDA" w:rsidR="00103C2C">
        <w:rPr>
          <w:b w:val="1"/>
          <w:bCs w:val="1"/>
          <w:spacing w:val="-5"/>
          <w:w w:val="105"/>
          <w:sz w:val="17"/>
          <w:szCs w:val="17"/>
        </w:rPr>
        <w:t xml:space="preserve"> </w:t>
      </w:r>
      <w:r w:rsidRPr="38D7EEDA" w:rsidR="00103C2C">
        <w:rPr>
          <w:b w:val="1"/>
          <w:bCs w:val="1"/>
          <w:w w:val="105"/>
          <w:sz w:val="17"/>
          <w:szCs w:val="17"/>
        </w:rPr>
        <w:t>three</w:t>
      </w:r>
      <w:r w:rsidRPr="38D7EEDA" w:rsidR="00103C2C">
        <w:rPr>
          <w:b w:val="1"/>
          <w:bCs w:val="1"/>
          <w:spacing w:val="-5"/>
          <w:w w:val="105"/>
          <w:sz w:val="17"/>
          <w:szCs w:val="17"/>
        </w:rPr>
        <w:t xml:space="preserve"> </w:t>
      </w:r>
      <w:r w:rsidRPr="38D7EEDA" w:rsidR="00103C2C">
        <w:rPr>
          <w:b w:val="1"/>
          <w:bCs w:val="1"/>
          <w:w w:val="105"/>
          <w:sz w:val="17"/>
          <w:szCs w:val="17"/>
        </w:rPr>
        <w:t>consecutive</w:t>
      </w:r>
      <w:r w:rsidRPr="38D7EEDA" w:rsidR="00103C2C">
        <w:rPr>
          <w:b w:val="1"/>
          <w:bCs w:val="1"/>
          <w:spacing w:val="-5"/>
          <w:w w:val="105"/>
          <w:sz w:val="17"/>
          <w:szCs w:val="17"/>
        </w:rPr>
        <w:t xml:space="preserve"> </w:t>
      </w:r>
      <w:r w:rsidRPr="38D7EEDA" w:rsidR="00103C2C">
        <w:rPr>
          <w:b w:val="1"/>
          <w:bCs w:val="1"/>
          <w:w w:val="105"/>
          <w:sz w:val="17"/>
          <w:szCs w:val="17"/>
        </w:rPr>
        <w:t xml:space="preserve">school days </w:t>
      </w:r>
      <w:r w:rsidRPr="38D7EEDA" w:rsidR="00103C2C">
        <w:rPr>
          <w:w w:val="105"/>
          <w:sz w:val="17"/>
          <w:szCs w:val="17"/>
        </w:rPr>
        <w:t xml:space="preserve">of class and/or clinical, a </w:t>
      </w:r>
      <w:r w:rsidRPr="38D7EEDA" w:rsidR="00103C2C">
        <w:rPr>
          <w:b w:val="1"/>
          <w:bCs w:val="1"/>
          <w:w w:val="105"/>
          <w:sz w:val="17"/>
          <w:szCs w:val="17"/>
        </w:rPr>
        <w:t xml:space="preserve">doctor’s excuse </w:t>
      </w:r>
      <w:r w:rsidRPr="38D7EEDA" w:rsidR="00103C2C">
        <w:rPr>
          <w:w w:val="105"/>
          <w:sz w:val="17"/>
          <w:szCs w:val="17"/>
        </w:rPr>
        <w:t>is required to verify the absence.</w:t>
      </w:r>
    </w:p>
    <w:p w:rsidR="00504CCB" w:rsidP="38D7EEDA" w:rsidRDefault="00103C2C" w14:paraId="61CDEEB9" w14:textId="77777777">
      <w:pPr>
        <w:pStyle w:val="BodyText"/>
        <w:spacing w:before="177"/>
        <w:ind w:left="720" w:right="720"/>
      </w:pPr>
      <w:r w:rsidR="00103C2C">
        <w:rPr>
          <w:w w:val="105"/>
        </w:rPr>
        <w:t>Students</w:t>
      </w:r>
      <w:r w:rsidR="00103C2C">
        <w:rPr>
          <w:spacing w:val="-7"/>
          <w:w w:val="105"/>
        </w:rPr>
        <w:t xml:space="preserve"> </w:t>
      </w:r>
      <w:r w:rsidR="00103C2C">
        <w:rPr>
          <w:w w:val="105"/>
        </w:rPr>
        <w:t>are</w:t>
      </w:r>
      <w:r w:rsidR="00103C2C">
        <w:rPr>
          <w:spacing w:val="-8"/>
          <w:w w:val="105"/>
        </w:rPr>
        <w:t xml:space="preserve"> </w:t>
      </w:r>
      <w:r w:rsidR="00103C2C">
        <w:rPr>
          <w:w w:val="105"/>
        </w:rPr>
        <w:t>responsible</w:t>
      </w:r>
      <w:r w:rsidR="00103C2C">
        <w:rPr>
          <w:spacing w:val="-7"/>
          <w:w w:val="105"/>
        </w:rPr>
        <w:t xml:space="preserve"> </w:t>
      </w:r>
      <w:r w:rsidR="00103C2C">
        <w:rPr>
          <w:spacing w:val="-4"/>
          <w:w w:val="105"/>
        </w:rPr>
        <w:t>for:</w:t>
      </w:r>
    </w:p>
    <w:p w:rsidR="00504CCB" w:rsidP="38D7EEDA" w:rsidRDefault="00103C2C" w14:paraId="344C2A9D" w14:textId="77777777">
      <w:pPr>
        <w:pStyle w:val="ListParagraph"/>
        <w:numPr>
          <w:ilvl w:val="0"/>
          <w:numId w:val="13"/>
        </w:numPr>
        <w:tabs>
          <w:tab w:val="left" w:pos="974"/>
        </w:tabs>
        <w:spacing w:before="187"/>
        <w:ind w:left="1350" w:right="720" w:hanging="266"/>
        <w:rPr>
          <w:sz w:val="17"/>
          <w:szCs w:val="17"/>
        </w:rPr>
      </w:pPr>
      <w:r w:rsidRPr="38D7EEDA" w:rsidR="00103C2C">
        <w:rPr>
          <w:w w:val="105"/>
          <w:sz w:val="17"/>
          <w:szCs w:val="17"/>
        </w:rPr>
        <w:t>Obtaining</w:t>
      </w:r>
      <w:r w:rsidRPr="38D7EEDA" w:rsidR="00103C2C">
        <w:rPr>
          <w:spacing w:val="-8"/>
          <w:w w:val="105"/>
          <w:sz w:val="17"/>
          <w:szCs w:val="17"/>
        </w:rPr>
        <w:t xml:space="preserve"> </w:t>
      </w:r>
      <w:r w:rsidRPr="38D7EEDA" w:rsidR="00103C2C">
        <w:rPr>
          <w:w w:val="105"/>
          <w:sz w:val="17"/>
          <w:szCs w:val="17"/>
        </w:rPr>
        <w:t>all</w:t>
      </w:r>
      <w:r w:rsidRPr="38D7EEDA" w:rsidR="00103C2C">
        <w:rPr>
          <w:spacing w:val="-5"/>
          <w:w w:val="105"/>
          <w:sz w:val="17"/>
          <w:szCs w:val="17"/>
        </w:rPr>
        <w:t xml:space="preserve"> </w:t>
      </w:r>
      <w:r w:rsidRPr="38D7EEDA" w:rsidR="00103C2C">
        <w:rPr>
          <w:w w:val="105"/>
          <w:sz w:val="17"/>
          <w:szCs w:val="17"/>
        </w:rPr>
        <w:t>missed</w:t>
      </w:r>
      <w:r w:rsidRPr="38D7EEDA" w:rsidR="00103C2C">
        <w:rPr>
          <w:spacing w:val="-7"/>
          <w:w w:val="105"/>
          <w:sz w:val="17"/>
          <w:szCs w:val="17"/>
        </w:rPr>
        <w:t xml:space="preserve"> </w:t>
      </w:r>
      <w:r w:rsidRPr="38D7EEDA" w:rsidR="00103C2C">
        <w:rPr>
          <w:w w:val="105"/>
          <w:sz w:val="17"/>
          <w:szCs w:val="17"/>
        </w:rPr>
        <w:t>course</w:t>
      </w:r>
      <w:r w:rsidRPr="38D7EEDA" w:rsidR="00103C2C">
        <w:rPr>
          <w:spacing w:val="-6"/>
          <w:w w:val="105"/>
          <w:sz w:val="17"/>
          <w:szCs w:val="17"/>
        </w:rPr>
        <w:t xml:space="preserve"> </w:t>
      </w:r>
      <w:r w:rsidRPr="38D7EEDA" w:rsidR="00103C2C">
        <w:rPr>
          <w:w w:val="105"/>
          <w:sz w:val="17"/>
          <w:szCs w:val="17"/>
        </w:rPr>
        <w:t>materials</w:t>
      </w:r>
      <w:r w:rsidRPr="38D7EEDA" w:rsidR="00103C2C">
        <w:rPr>
          <w:spacing w:val="-5"/>
          <w:w w:val="105"/>
          <w:sz w:val="17"/>
          <w:szCs w:val="17"/>
        </w:rPr>
        <w:t xml:space="preserve"> </w:t>
      </w:r>
      <w:r w:rsidRPr="38D7EEDA" w:rsidR="00103C2C">
        <w:rPr>
          <w:w w:val="105"/>
          <w:sz w:val="17"/>
          <w:szCs w:val="17"/>
        </w:rPr>
        <w:t>and</w:t>
      </w:r>
      <w:r w:rsidRPr="38D7EEDA" w:rsidR="00103C2C">
        <w:rPr>
          <w:spacing w:val="-7"/>
          <w:w w:val="105"/>
          <w:sz w:val="17"/>
          <w:szCs w:val="17"/>
        </w:rPr>
        <w:t xml:space="preserve"> </w:t>
      </w:r>
      <w:r w:rsidRPr="38D7EEDA" w:rsidR="00103C2C">
        <w:rPr>
          <w:spacing w:val="-2"/>
          <w:w w:val="105"/>
          <w:sz w:val="17"/>
          <w:szCs w:val="17"/>
        </w:rPr>
        <w:t>information.</w:t>
      </w:r>
    </w:p>
    <w:p w:rsidR="00504CCB" w:rsidP="38D7EEDA" w:rsidRDefault="00103C2C" w14:paraId="690BA917" w14:textId="77777777">
      <w:pPr>
        <w:pStyle w:val="ListParagraph"/>
        <w:numPr>
          <w:ilvl w:val="0"/>
          <w:numId w:val="13"/>
        </w:numPr>
        <w:tabs>
          <w:tab w:val="left" w:pos="974"/>
        </w:tabs>
        <w:ind w:left="1350" w:right="720" w:hanging="266"/>
        <w:rPr>
          <w:sz w:val="17"/>
          <w:szCs w:val="17"/>
        </w:rPr>
      </w:pPr>
      <w:r w:rsidRPr="38D7EEDA" w:rsidR="00103C2C">
        <w:rPr>
          <w:w w:val="105"/>
          <w:sz w:val="17"/>
          <w:szCs w:val="17"/>
        </w:rPr>
        <w:t>Completing</w:t>
      </w:r>
      <w:r w:rsidRPr="38D7EEDA" w:rsidR="00103C2C">
        <w:rPr>
          <w:spacing w:val="-8"/>
          <w:w w:val="105"/>
          <w:sz w:val="17"/>
          <w:szCs w:val="17"/>
        </w:rPr>
        <w:t xml:space="preserve"> </w:t>
      </w:r>
      <w:r w:rsidRPr="38D7EEDA" w:rsidR="00103C2C">
        <w:rPr>
          <w:w w:val="105"/>
          <w:sz w:val="17"/>
          <w:szCs w:val="17"/>
        </w:rPr>
        <w:t>any</w:t>
      </w:r>
      <w:r w:rsidRPr="38D7EEDA" w:rsidR="00103C2C">
        <w:rPr>
          <w:spacing w:val="-9"/>
          <w:w w:val="105"/>
          <w:sz w:val="17"/>
          <w:szCs w:val="17"/>
        </w:rPr>
        <w:t xml:space="preserve"> </w:t>
      </w:r>
      <w:r w:rsidRPr="38D7EEDA" w:rsidR="00103C2C">
        <w:rPr>
          <w:w w:val="105"/>
          <w:sz w:val="17"/>
          <w:szCs w:val="17"/>
        </w:rPr>
        <w:t>missed</w:t>
      </w:r>
      <w:r w:rsidRPr="38D7EEDA" w:rsidR="00103C2C">
        <w:rPr>
          <w:spacing w:val="-6"/>
          <w:w w:val="105"/>
          <w:sz w:val="17"/>
          <w:szCs w:val="17"/>
        </w:rPr>
        <w:t xml:space="preserve"> </w:t>
      </w:r>
      <w:r w:rsidRPr="38D7EEDA" w:rsidR="00103C2C">
        <w:rPr>
          <w:w w:val="105"/>
          <w:sz w:val="17"/>
          <w:szCs w:val="17"/>
        </w:rPr>
        <w:t>assignments,</w:t>
      </w:r>
      <w:r w:rsidRPr="38D7EEDA" w:rsidR="00103C2C">
        <w:rPr>
          <w:spacing w:val="-6"/>
          <w:w w:val="105"/>
          <w:sz w:val="17"/>
          <w:szCs w:val="17"/>
        </w:rPr>
        <w:t xml:space="preserve"> </w:t>
      </w:r>
      <w:r w:rsidRPr="38D7EEDA" w:rsidR="00103C2C">
        <w:rPr>
          <w:w w:val="105"/>
          <w:sz w:val="17"/>
          <w:szCs w:val="17"/>
        </w:rPr>
        <w:t>including</w:t>
      </w:r>
      <w:r w:rsidRPr="38D7EEDA" w:rsidR="00103C2C">
        <w:rPr>
          <w:spacing w:val="-7"/>
          <w:w w:val="105"/>
          <w:sz w:val="17"/>
          <w:szCs w:val="17"/>
        </w:rPr>
        <w:t xml:space="preserve"> </w:t>
      </w:r>
      <w:r w:rsidRPr="38D7EEDA" w:rsidR="00103C2C">
        <w:rPr>
          <w:w w:val="105"/>
          <w:sz w:val="17"/>
          <w:szCs w:val="17"/>
        </w:rPr>
        <w:t>tests</w:t>
      </w:r>
      <w:r w:rsidRPr="38D7EEDA" w:rsidR="00103C2C">
        <w:rPr>
          <w:spacing w:val="-6"/>
          <w:w w:val="105"/>
          <w:sz w:val="17"/>
          <w:szCs w:val="17"/>
        </w:rPr>
        <w:t xml:space="preserve"> </w:t>
      </w:r>
      <w:r w:rsidRPr="38D7EEDA" w:rsidR="00103C2C">
        <w:rPr>
          <w:w w:val="105"/>
          <w:sz w:val="17"/>
          <w:szCs w:val="17"/>
        </w:rPr>
        <w:t>and</w:t>
      </w:r>
      <w:r w:rsidRPr="38D7EEDA" w:rsidR="00103C2C">
        <w:rPr>
          <w:spacing w:val="-6"/>
          <w:w w:val="105"/>
          <w:sz w:val="17"/>
          <w:szCs w:val="17"/>
        </w:rPr>
        <w:t xml:space="preserve"> </w:t>
      </w:r>
      <w:r w:rsidRPr="38D7EEDA" w:rsidR="00103C2C">
        <w:rPr>
          <w:spacing w:val="-2"/>
          <w:w w:val="105"/>
          <w:sz w:val="17"/>
          <w:szCs w:val="17"/>
        </w:rPr>
        <w:t>quizzes.</w:t>
      </w:r>
    </w:p>
    <w:p w:rsidR="00504CCB" w:rsidP="38D7EEDA" w:rsidRDefault="00103C2C" w14:paraId="7F62D24F" w14:textId="77777777">
      <w:pPr>
        <w:pStyle w:val="BodyText"/>
        <w:spacing w:before="187" w:line="252" w:lineRule="auto"/>
        <w:ind w:left="720" w:right="720"/>
      </w:pPr>
      <w:r w:rsidR="00103C2C">
        <w:rPr>
          <w:w w:val="105"/>
        </w:rPr>
        <w:t xml:space="preserve">Failure to complete and submit missed work will result in a </w:t>
      </w:r>
      <w:r w:rsidRPr="38D7EEDA" w:rsidR="00103C2C">
        <w:rPr>
          <w:b w:val="1"/>
          <w:bCs w:val="1"/>
          <w:w w:val="105"/>
        </w:rPr>
        <w:t xml:space="preserve">zero (0) </w:t>
      </w:r>
      <w:r w:rsidR="00103C2C">
        <w:rPr>
          <w:w w:val="105"/>
        </w:rPr>
        <w:t>for each unfulfilled requirement. Staying</w:t>
      </w:r>
      <w:r w:rsidR="00103C2C">
        <w:rPr>
          <w:spacing w:val="-8"/>
          <w:w w:val="105"/>
        </w:rPr>
        <w:t xml:space="preserve"> </w:t>
      </w:r>
      <w:r w:rsidR="00103C2C">
        <w:rPr>
          <w:w w:val="105"/>
        </w:rPr>
        <w:t>proactive</w:t>
      </w:r>
      <w:r w:rsidR="00103C2C">
        <w:rPr>
          <w:spacing w:val="-7"/>
          <w:w w:val="105"/>
        </w:rPr>
        <w:t xml:space="preserve"> </w:t>
      </w:r>
      <w:r w:rsidR="00103C2C">
        <w:rPr>
          <w:w w:val="105"/>
        </w:rPr>
        <w:t>and</w:t>
      </w:r>
      <w:r w:rsidR="00103C2C">
        <w:rPr>
          <w:spacing w:val="-7"/>
          <w:w w:val="105"/>
        </w:rPr>
        <w:t xml:space="preserve"> </w:t>
      </w:r>
      <w:r w:rsidR="00103C2C">
        <w:rPr>
          <w:w w:val="105"/>
        </w:rPr>
        <w:t>communicating</w:t>
      </w:r>
      <w:r w:rsidR="00103C2C">
        <w:rPr>
          <w:spacing w:val="-8"/>
          <w:w w:val="105"/>
        </w:rPr>
        <w:t xml:space="preserve"> </w:t>
      </w:r>
      <w:r w:rsidR="00103C2C">
        <w:rPr>
          <w:w w:val="105"/>
        </w:rPr>
        <w:t>with</w:t>
      </w:r>
      <w:r w:rsidR="00103C2C">
        <w:rPr>
          <w:spacing w:val="-7"/>
          <w:w w:val="105"/>
        </w:rPr>
        <w:t xml:space="preserve"> </w:t>
      </w:r>
      <w:r w:rsidR="00103C2C">
        <w:rPr>
          <w:w w:val="105"/>
        </w:rPr>
        <w:t>instructors</w:t>
      </w:r>
      <w:r w:rsidR="00103C2C">
        <w:rPr>
          <w:spacing w:val="-6"/>
          <w:w w:val="105"/>
        </w:rPr>
        <w:t xml:space="preserve"> </w:t>
      </w:r>
      <w:r w:rsidR="00103C2C">
        <w:rPr>
          <w:w w:val="105"/>
        </w:rPr>
        <w:t>ensures</w:t>
      </w:r>
      <w:r w:rsidR="00103C2C">
        <w:rPr>
          <w:spacing w:val="-5"/>
          <w:w w:val="105"/>
        </w:rPr>
        <w:t xml:space="preserve"> </w:t>
      </w:r>
      <w:r w:rsidR="00103C2C">
        <w:rPr>
          <w:w w:val="105"/>
        </w:rPr>
        <w:t>academic</w:t>
      </w:r>
      <w:r w:rsidR="00103C2C">
        <w:rPr>
          <w:spacing w:val="-7"/>
          <w:w w:val="105"/>
        </w:rPr>
        <w:t xml:space="preserve"> </w:t>
      </w:r>
      <w:r w:rsidR="00103C2C">
        <w:rPr>
          <w:w w:val="105"/>
        </w:rPr>
        <w:t>progress</w:t>
      </w:r>
      <w:r w:rsidR="00103C2C">
        <w:rPr>
          <w:spacing w:val="-6"/>
          <w:w w:val="105"/>
        </w:rPr>
        <w:t xml:space="preserve"> </w:t>
      </w:r>
      <w:r w:rsidR="00103C2C">
        <w:rPr>
          <w:w w:val="105"/>
        </w:rPr>
        <w:t>and</w:t>
      </w:r>
      <w:r w:rsidR="00103C2C">
        <w:rPr>
          <w:spacing w:val="-7"/>
          <w:w w:val="105"/>
        </w:rPr>
        <w:t xml:space="preserve"> </w:t>
      </w:r>
      <w:r w:rsidR="00103C2C">
        <w:rPr>
          <w:w w:val="105"/>
        </w:rPr>
        <w:t>supports</w:t>
      </w:r>
      <w:r w:rsidR="00103C2C">
        <w:rPr>
          <w:spacing w:val="-6"/>
          <w:w w:val="105"/>
        </w:rPr>
        <w:t xml:space="preserve"> </w:t>
      </w:r>
      <w:r w:rsidR="00103C2C">
        <w:rPr>
          <w:w w:val="105"/>
        </w:rPr>
        <w:t xml:space="preserve">student </w:t>
      </w:r>
      <w:r w:rsidR="00103C2C">
        <w:rPr>
          <w:spacing w:val="-2"/>
          <w:w w:val="105"/>
        </w:rPr>
        <w:t>success.</w:t>
      </w:r>
    </w:p>
    <w:p w:rsidR="00504CCB" w:rsidP="38D7EEDA" w:rsidRDefault="00103C2C" w14:paraId="0D2B23AD" w14:textId="77777777">
      <w:pPr>
        <w:pStyle w:val="Heading2"/>
        <w:spacing w:before="167"/>
        <w:ind w:left="720" w:right="720"/>
      </w:pPr>
      <w:bookmarkStart w:name="_bookmark50" w:id="48"/>
      <w:bookmarkEnd w:id="48"/>
      <w:r w:rsidR="00103C2C">
        <w:rPr>
          <w:spacing w:val="-2"/>
        </w:rPr>
        <w:t>Incident</w:t>
      </w:r>
      <w:r w:rsidR="00103C2C">
        <w:rPr/>
        <w:t xml:space="preserve"> </w:t>
      </w:r>
      <w:r w:rsidR="00103C2C">
        <w:rPr>
          <w:spacing w:val="-2"/>
        </w:rPr>
        <w:t>Reporting</w:t>
      </w:r>
      <w:r w:rsidR="00103C2C">
        <w:rPr>
          <w:spacing w:val="2"/>
        </w:rPr>
        <w:t xml:space="preserve"> </w:t>
      </w:r>
      <w:r w:rsidR="00103C2C">
        <w:rPr>
          <w:spacing w:val="-2"/>
        </w:rPr>
        <w:t>Policy</w:t>
      </w:r>
    </w:p>
    <w:p w:rsidR="00504CCB" w:rsidP="38D7EEDA" w:rsidRDefault="00103C2C" w14:paraId="4B046ACE" w14:textId="77777777">
      <w:pPr>
        <w:pStyle w:val="BodyText"/>
        <w:tabs>
          <w:tab w:val="left" w:pos="7912"/>
        </w:tabs>
        <w:spacing w:before="214" w:line="252" w:lineRule="auto"/>
        <w:ind w:left="720" w:right="720"/>
      </w:pPr>
      <w:r w:rsidR="00103C2C">
        <w:rPr>
          <w:w w:val="105"/>
        </w:rPr>
        <w:t>Vance-Granville</w:t>
      </w:r>
      <w:r w:rsidR="00103C2C">
        <w:rPr>
          <w:spacing w:val="-6"/>
          <w:w w:val="105"/>
        </w:rPr>
        <w:t xml:space="preserve"> </w:t>
      </w:r>
      <w:r w:rsidR="00103C2C">
        <w:rPr>
          <w:w w:val="105"/>
        </w:rPr>
        <w:t>Community</w:t>
      </w:r>
      <w:r w:rsidR="00103C2C">
        <w:rPr>
          <w:spacing w:val="-9"/>
          <w:w w:val="105"/>
        </w:rPr>
        <w:t xml:space="preserve"> </w:t>
      </w:r>
      <w:r w:rsidR="00103C2C">
        <w:rPr>
          <w:w w:val="105"/>
        </w:rPr>
        <w:t>College</w:t>
      </w:r>
      <w:r w:rsidR="00103C2C">
        <w:rPr>
          <w:spacing w:val="-6"/>
          <w:w w:val="105"/>
        </w:rPr>
        <w:t xml:space="preserve"> </w:t>
      </w:r>
      <w:r w:rsidR="00103C2C">
        <w:rPr>
          <w:w w:val="105"/>
        </w:rPr>
        <w:t>is</w:t>
      </w:r>
      <w:r w:rsidR="00103C2C">
        <w:rPr>
          <w:spacing w:val="-5"/>
          <w:w w:val="105"/>
        </w:rPr>
        <w:t xml:space="preserve"> </w:t>
      </w:r>
      <w:r w:rsidR="00103C2C">
        <w:rPr>
          <w:w w:val="105"/>
        </w:rPr>
        <w:t>committed</w:t>
      </w:r>
      <w:r w:rsidR="00103C2C">
        <w:rPr>
          <w:spacing w:val="-6"/>
          <w:w w:val="105"/>
        </w:rPr>
        <w:t xml:space="preserve"> </w:t>
      </w:r>
      <w:r w:rsidR="00103C2C">
        <w:rPr>
          <w:w w:val="105"/>
        </w:rPr>
        <w:t>to</w:t>
      </w:r>
      <w:r w:rsidR="00103C2C">
        <w:rPr>
          <w:spacing w:val="-6"/>
          <w:w w:val="105"/>
        </w:rPr>
        <w:t xml:space="preserve"> </w:t>
      </w:r>
      <w:r w:rsidR="00103C2C">
        <w:rPr>
          <w:w w:val="105"/>
        </w:rPr>
        <w:t>maintaining</w:t>
      </w:r>
      <w:r w:rsidR="00103C2C">
        <w:rPr>
          <w:spacing w:val="-7"/>
          <w:w w:val="105"/>
        </w:rPr>
        <w:t xml:space="preserve"> </w:t>
      </w:r>
      <w:r w:rsidR="00103C2C">
        <w:rPr>
          <w:w w:val="105"/>
        </w:rPr>
        <w:t>a</w:t>
      </w:r>
      <w:r w:rsidR="00103C2C">
        <w:rPr>
          <w:spacing w:val="-6"/>
          <w:w w:val="105"/>
        </w:rPr>
        <w:t xml:space="preserve"> </w:t>
      </w:r>
      <w:r w:rsidR="00103C2C">
        <w:rPr>
          <w:w w:val="105"/>
        </w:rPr>
        <w:t>safe</w:t>
      </w:r>
      <w:r w:rsidR="00103C2C">
        <w:rPr>
          <w:spacing w:val="-6"/>
          <w:w w:val="105"/>
        </w:rPr>
        <w:t xml:space="preserve"> </w:t>
      </w:r>
      <w:r w:rsidR="00103C2C">
        <w:rPr>
          <w:w w:val="105"/>
        </w:rPr>
        <w:t>environment</w:t>
      </w:r>
      <w:r w:rsidR="00103C2C">
        <w:rPr>
          <w:spacing w:val="-5"/>
          <w:w w:val="105"/>
        </w:rPr>
        <w:t xml:space="preserve"> </w:t>
      </w:r>
      <w:r w:rsidR="00103C2C">
        <w:rPr>
          <w:w w:val="105"/>
        </w:rPr>
        <w:t>for</w:t>
      </w:r>
      <w:r w:rsidR="00103C2C">
        <w:rPr>
          <w:spacing w:val="-6"/>
          <w:w w:val="105"/>
        </w:rPr>
        <w:t xml:space="preserve"> </w:t>
      </w:r>
      <w:r w:rsidR="00103C2C">
        <w:rPr>
          <w:w w:val="105"/>
        </w:rPr>
        <w:t>all</w:t>
      </w:r>
      <w:r w:rsidR="00103C2C">
        <w:rPr>
          <w:spacing w:val="-5"/>
          <w:w w:val="105"/>
        </w:rPr>
        <w:t xml:space="preserve"> </w:t>
      </w:r>
      <w:r w:rsidR="00103C2C">
        <w:rPr>
          <w:w w:val="105"/>
        </w:rPr>
        <w:t>students, both on campus and at clinical sites. While safety is a priority, unexpected incidents may occur. If a student is involved in or witnesses an incident—such as a patient injury, equipment malfunction, or personal injury</w:t>
      </w:r>
      <w:r w:rsidR="00103C2C">
        <w:rPr>
          <w:spacing w:val="-1"/>
          <w:w w:val="105"/>
        </w:rPr>
        <w:t xml:space="preserve"> </w:t>
      </w:r>
      <w:r w:rsidR="00103C2C">
        <w:rPr>
          <w:w w:val="105"/>
        </w:rPr>
        <w:t>(e.g., bumping into furniture, paper cuts, slips, etc.)—</w:t>
      </w:r>
      <w:r w:rsidRPr="38D7EEDA" w:rsidR="00103C2C">
        <w:rPr>
          <w:b w:val="1"/>
          <w:bCs w:val="1"/>
          <w:w w:val="105"/>
        </w:rPr>
        <w:t>they are required to report it within 24–48 hours</w:t>
      </w:r>
      <w:r w:rsidR="00103C2C">
        <w:rPr>
          <w:w w:val="105"/>
        </w:rPr>
        <w:t>.</w:t>
      </w:r>
    </w:p>
    <w:p w:rsidR="00504CCB" w:rsidP="38D7EEDA" w:rsidRDefault="00103C2C" w14:paraId="03823B34" w14:textId="77777777">
      <w:pPr>
        <w:pStyle w:val="Heading4"/>
        <w:spacing w:before="176"/>
        <w:ind w:left="720" w:right="720"/>
      </w:pPr>
      <w:r w:rsidR="00103C2C">
        <w:rPr>
          <w:w w:val="105"/>
        </w:rPr>
        <w:t>Reporting</w:t>
      </w:r>
      <w:r w:rsidR="00103C2C">
        <w:rPr>
          <w:spacing w:val="-9"/>
          <w:w w:val="105"/>
        </w:rPr>
        <w:t xml:space="preserve"> </w:t>
      </w:r>
      <w:r w:rsidR="00103C2C">
        <w:rPr>
          <w:spacing w:val="-2"/>
          <w:w w:val="105"/>
        </w:rPr>
        <w:t>Procedure:</w:t>
      </w:r>
    </w:p>
    <w:p w:rsidR="00504CCB" w:rsidP="38D7EEDA" w:rsidRDefault="00103C2C" w14:paraId="3625EF9D" w14:textId="77777777">
      <w:pPr>
        <w:pStyle w:val="ListParagraph"/>
        <w:numPr>
          <w:ilvl w:val="0"/>
          <w:numId w:val="13"/>
        </w:numPr>
        <w:tabs>
          <w:tab w:val="left" w:pos="974"/>
        </w:tabs>
        <w:spacing w:before="187"/>
        <w:ind w:left="1170" w:right="720" w:hanging="266"/>
        <w:rPr>
          <w:sz w:val="17"/>
          <w:szCs w:val="17"/>
        </w:rPr>
      </w:pPr>
      <w:r w:rsidRPr="38D7EEDA" w:rsidR="00103C2C">
        <w:rPr>
          <w:w w:val="105"/>
          <w:sz w:val="17"/>
          <w:szCs w:val="17"/>
        </w:rPr>
        <w:t>Notify</w:t>
      </w:r>
      <w:r w:rsidRPr="38D7EEDA" w:rsidR="00103C2C">
        <w:rPr>
          <w:spacing w:val="-9"/>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appropriate</w:t>
      </w:r>
      <w:r w:rsidRPr="38D7EEDA" w:rsidR="00103C2C">
        <w:rPr>
          <w:spacing w:val="-6"/>
          <w:w w:val="105"/>
          <w:sz w:val="17"/>
          <w:szCs w:val="17"/>
        </w:rPr>
        <w:t xml:space="preserve"> </w:t>
      </w:r>
      <w:r w:rsidRPr="38D7EEDA" w:rsidR="00103C2C">
        <w:rPr>
          <w:w w:val="105"/>
          <w:sz w:val="17"/>
          <w:szCs w:val="17"/>
        </w:rPr>
        <w:t>faculty</w:t>
      </w:r>
      <w:r w:rsidRPr="38D7EEDA" w:rsidR="00103C2C">
        <w:rPr>
          <w:spacing w:val="-9"/>
          <w:w w:val="105"/>
          <w:sz w:val="17"/>
          <w:szCs w:val="17"/>
        </w:rPr>
        <w:t xml:space="preserve"> </w:t>
      </w:r>
      <w:r w:rsidRPr="38D7EEDA" w:rsidR="00103C2C">
        <w:rPr>
          <w:spacing w:val="-2"/>
          <w:w w:val="105"/>
          <w:sz w:val="17"/>
          <w:szCs w:val="17"/>
        </w:rPr>
        <w:t>member:</w:t>
      </w:r>
    </w:p>
    <w:p w:rsidR="00504CCB" w:rsidP="38D7EEDA" w:rsidRDefault="00103C2C" w14:paraId="68663CF0" w14:textId="77777777">
      <w:pPr>
        <w:pStyle w:val="ListParagraph"/>
        <w:numPr>
          <w:ilvl w:val="1"/>
          <w:numId w:val="13"/>
        </w:numPr>
        <w:tabs>
          <w:tab w:val="left" w:pos="1530"/>
        </w:tabs>
        <w:ind w:left="1530" w:right="720" w:hanging="356"/>
        <w:rPr>
          <w:sz w:val="17"/>
          <w:szCs w:val="17"/>
        </w:rPr>
      </w:pPr>
      <w:r w:rsidRPr="38D7EEDA" w:rsidR="00103C2C">
        <w:rPr>
          <w:b w:val="1"/>
          <w:bCs w:val="1"/>
          <w:w w:val="105"/>
          <w:sz w:val="17"/>
          <w:szCs w:val="17"/>
        </w:rPr>
        <w:t>Clinical</w:t>
      </w:r>
      <w:r w:rsidRPr="38D7EEDA" w:rsidR="00103C2C">
        <w:rPr>
          <w:b w:val="1"/>
          <w:bCs w:val="1"/>
          <w:spacing w:val="-6"/>
          <w:w w:val="105"/>
          <w:sz w:val="17"/>
          <w:szCs w:val="17"/>
        </w:rPr>
        <w:t xml:space="preserve"> </w:t>
      </w:r>
      <w:r w:rsidRPr="38D7EEDA" w:rsidR="00103C2C">
        <w:rPr>
          <w:b w:val="1"/>
          <w:bCs w:val="1"/>
          <w:w w:val="105"/>
          <w:sz w:val="17"/>
          <w:szCs w:val="17"/>
        </w:rPr>
        <w:t>Coordinator</w:t>
      </w:r>
      <w:r w:rsidRPr="38D7EEDA" w:rsidR="00103C2C">
        <w:rPr>
          <w:b w:val="1"/>
          <w:bCs w:val="1"/>
          <w:spacing w:val="-5"/>
          <w:w w:val="105"/>
          <w:sz w:val="17"/>
          <w:szCs w:val="17"/>
        </w:rPr>
        <w:t xml:space="preserve"> </w:t>
      </w:r>
      <w:r w:rsidRPr="38D7EEDA" w:rsidR="00103C2C">
        <w:rPr>
          <w:w w:val="105"/>
          <w:sz w:val="17"/>
          <w:szCs w:val="17"/>
        </w:rPr>
        <w:t>for</w:t>
      </w:r>
      <w:r w:rsidRPr="38D7EEDA" w:rsidR="00103C2C">
        <w:rPr>
          <w:spacing w:val="-7"/>
          <w:w w:val="105"/>
          <w:sz w:val="17"/>
          <w:szCs w:val="17"/>
        </w:rPr>
        <w:t xml:space="preserve"> </w:t>
      </w:r>
      <w:r w:rsidRPr="38D7EEDA" w:rsidR="00103C2C">
        <w:rPr>
          <w:w w:val="105"/>
          <w:sz w:val="17"/>
          <w:szCs w:val="17"/>
        </w:rPr>
        <w:t>incidents</w:t>
      </w:r>
      <w:r w:rsidRPr="38D7EEDA" w:rsidR="00103C2C">
        <w:rPr>
          <w:spacing w:val="-6"/>
          <w:w w:val="105"/>
          <w:sz w:val="17"/>
          <w:szCs w:val="17"/>
        </w:rPr>
        <w:t xml:space="preserve"> </w:t>
      </w:r>
      <w:r w:rsidRPr="38D7EEDA" w:rsidR="00103C2C">
        <w:rPr>
          <w:w w:val="105"/>
          <w:sz w:val="17"/>
          <w:szCs w:val="17"/>
        </w:rPr>
        <w:t>at</w:t>
      </w:r>
      <w:r w:rsidRPr="38D7EEDA" w:rsidR="00103C2C">
        <w:rPr>
          <w:spacing w:val="-7"/>
          <w:w w:val="105"/>
          <w:sz w:val="17"/>
          <w:szCs w:val="17"/>
        </w:rPr>
        <w:t xml:space="preserve"> </w:t>
      </w:r>
      <w:r w:rsidRPr="38D7EEDA" w:rsidR="00103C2C">
        <w:rPr>
          <w:w w:val="105"/>
          <w:sz w:val="17"/>
          <w:szCs w:val="17"/>
        </w:rPr>
        <w:t>clinical</w:t>
      </w:r>
      <w:r w:rsidRPr="38D7EEDA" w:rsidR="00103C2C">
        <w:rPr>
          <w:spacing w:val="-6"/>
          <w:w w:val="105"/>
          <w:sz w:val="17"/>
          <w:szCs w:val="17"/>
        </w:rPr>
        <w:t xml:space="preserve"> </w:t>
      </w:r>
      <w:r w:rsidRPr="38D7EEDA" w:rsidR="00103C2C">
        <w:rPr>
          <w:spacing w:val="-2"/>
          <w:w w:val="105"/>
          <w:sz w:val="17"/>
          <w:szCs w:val="17"/>
        </w:rPr>
        <w:t>sites.</w:t>
      </w:r>
    </w:p>
    <w:p w:rsidR="00504CCB" w:rsidP="38D7EEDA" w:rsidRDefault="00103C2C" w14:paraId="0582B928" w14:textId="77777777">
      <w:pPr>
        <w:pStyle w:val="ListParagraph"/>
        <w:numPr>
          <w:ilvl w:val="1"/>
          <w:numId w:val="13"/>
        </w:numPr>
        <w:tabs>
          <w:tab w:val="left" w:pos="1508"/>
        </w:tabs>
        <w:spacing w:before="0" w:line="207" w:lineRule="exact"/>
        <w:ind w:left="1508" w:right="720" w:hanging="266"/>
        <w:rPr>
          <w:sz w:val="17"/>
          <w:szCs w:val="17"/>
        </w:rPr>
      </w:pPr>
      <w:r w:rsidRPr="38D7EEDA" w:rsidR="00103C2C">
        <w:rPr>
          <w:b w:val="1"/>
          <w:bCs w:val="1"/>
          <w:w w:val="105"/>
          <w:sz w:val="17"/>
          <w:szCs w:val="17"/>
        </w:rPr>
        <w:t>Histology</w:t>
      </w:r>
      <w:r w:rsidRPr="38D7EEDA" w:rsidR="00103C2C">
        <w:rPr>
          <w:b w:val="1"/>
          <w:bCs w:val="1"/>
          <w:spacing w:val="-6"/>
          <w:w w:val="105"/>
          <w:sz w:val="17"/>
          <w:szCs w:val="17"/>
        </w:rPr>
        <w:t xml:space="preserve"> </w:t>
      </w:r>
      <w:r w:rsidRPr="38D7EEDA" w:rsidR="00103C2C">
        <w:rPr>
          <w:b w:val="1"/>
          <w:bCs w:val="1"/>
          <w:w w:val="105"/>
          <w:sz w:val="17"/>
          <w:szCs w:val="17"/>
        </w:rPr>
        <w:t>Faculty</w:t>
      </w:r>
      <w:r w:rsidRPr="38D7EEDA" w:rsidR="00103C2C">
        <w:rPr>
          <w:b w:val="1"/>
          <w:bCs w:val="1"/>
          <w:spacing w:val="-6"/>
          <w:w w:val="105"/>
          <w:sz w:val="17"/>
          <w:szCs w:val="17"/>
        </w:rPr>
        <w:t xml:space="preserve"> </w:t>
      </w:r>
      <w:r w:rsidRPr="38D7EEDA" w:rsidR="00103C2C">
        <w:rPr>
          <w:b w:val="1"/>
          <w:bCs w:val="1"/>
          <w:w w:val="105"/>
          <w:sz w:val="17"/>
          <w:szCs w:val="17"/>
        </w:rPr>
        <w:t>Member</w:t>
      </w:r>
      <w:r w:rsidRPr="38D7EEDA" w:rsidR="00103C2C">
        <w:rPr>
          <w:b w:val="1"/>
          <w:bCs w:val="1"/>
          <w:spacing w:val="-3"/>
          <w:w w:val="105"/>
          <w:sz w:val="17"/>
          <w:szCs w:val="17"/>
        </w:rPr>
        <w:t xml:space="preserve"> </w:t>
      </w:r>
      <w:r w:rsidRPr="38D7EEDA" w:rsidR="00103C2C">
        <w:rPr>
          <w:w w:val="105"/>
          <w:sz w:val="17"/>
          <w:szCs w:val="17"/>
        </w:rPr>
        <w:t>for</w:t>
      </w:r>
      <w:r w:rsidRPr="38D7EEDA" w:rsidR="00103C2C">
        <w:rPr>
          <w:spacing w:val="-8"/>
          <w:w w:val="105"/>
          <w:sz w:val="17"/>
          <w:szCs w:val="17"/>
        </w:rPr>
        <w:t xml:space="preserve"> </w:t>
      </w:r>
      <w:r w:rsidRPr="38D7EEDA" w:rsidR="00103C2C">
        <w:rPr>
          <w:w w:val="105"/>
          <w:sz w:val="17"/>
          <w:szCs w:val="17"/>
        </w:rPr>
        <w:t>incidents</w:t>
      </w:r>
      <w:r w:rsidRPr="38D7EEDA" w:rsidR="00103C2C">
        <w:rPr>
          <w:spacing w:val="-6"/>
          <w:w w:val="105"/>
          <w:sz w:val="17"/>
          <w:szCs w:val="17"/>
        </w:rPr>
        <w:t xml:space="preserve"> </w:t>
      </w:r>
      <w:r w:rsidRPr="38D7EEDA" w:rsidR="00103C2C">
        <w:rPr>
          <w:w w:val="105"/>
          <w:sz w:val="17"/>
          <w:szCs w:val="17"/>
        </w:rPr>
        <w:t>on</w:t>
      </w:r>
      <w:r w:rsidRPr="38D7EEDA" w:rsidR="00103C2C">
        <w:rPr>
          <w:spacing w:val="-8"/>
          <w:w w:val="105"/>
          <w:sz w:val="17"/>
          <w:szCs w:val="17"/>
        </w:rPr>
        <w:t xml:space="preserve"> </w:t>
      </w:r>
      <w:r w:rsidRPr="38D7EEDA" w:rsidR="00103C2C">
        <w:rPr>
          <w:spacing w:val="-2"/>
          <w:w w:val="105"/>
          <w:sz w:val="17"/>
          <w:szCs w:val="17"/>
        </w:rPr>
        <w:t>campus.</w:t>
      </w:r>
    </w:p>
    <w:p w:rsidR="00504CCB" w:rsidP="38D7EEDA" w:rsidRDefault="00103C2C" w14:paraId="0305DB3F" w14:textId="77777777">
      <w:pPr>
        <w:pStyle w:val="ListParagraph"/>
        <w:numPr>
          <w:ilvl w:val="0"/>
          <w:numId w:val="13"/>
        </w:numPr>
        <w:tabs>
          <w:tab w:val="left" w:pos="1170"/>
        </w:tabs>
        <w:spacing w:before="0" w:line="249" w:lineRule="auto"/>
        <w:ind w:left="1170" w:right="720"/>
        <w:rPr>
          <w:sz w:val="17"/>
          <w:szCs w:val="17"/>
        </w:rPr>
      </w:pP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incident</w:t>
      </w:r>
      <w:r w:rsidRPr="38D7EEDA" w:rsidR="00103C2C">
        <w:rPr>
          <w:spacing w:val="-4"/>
          <w:w w:val="105"/>
          <w:sz w:val="17"/>
          <w:szCs w:val="17"/>
        </w:rPr>
        <w:t xml:space="preserve"> </w:t>
      </w:r>
      <w:r w:rsidRPr="38D7EEDA" w:rsidR="00103C2C">
        <w:rPr>
          <w:w w:val="105"/>
          <w:sz w:val="17"/>
          <w:szCs w:val="17"/>
        </w:rPr>
        <w:t>report</w:t>
      </w:r>
      <w:r w:rsidRPr="38D7EEDA" w:rsidR="00103C2C">
        <w:rPr>
          <w:spacing w:val="-4"/>
          <w:w w:val="105"/>
          <w:sz w:val="17"/>
          <w:szCs w:val="17"/>
        </w:rPr>
        <w:t xml:space="preserve"> </w:t>
      </w:r>
      <w:r w:rsidRPr="38D7EEDA" w:rsidR="00103C2C">
        <w:rPr>
          <w:w w:val="105"/>
          <w:sz w:val="17"/>
          <w:szCs w:val="17"/>
        </w:rPr>
        <w:t>will</w:t>
      </w:r>
      <w:r w:rsidRPr="38D7EEDA" w:rsidR="00103C2C">
        <w:rPr>
          <w:spacing w:val="-4"/>
          <w:w w:val="105"/>
          <w:sz w:val="17"/>
          <w:szCs w:val="17"/>
        </w:rPr>
        <w:t xml:space="preserve"> </w:t>
      </w:r>
      <w:r w:rsidRPr="38D7EEDA" w:rsidR="00103C2C">
        <w:rPr>
          <w:w w:val="105"/>
          <w:sz w:val="17"/>
          <w:szCs w:val="17"/>
        </w:rPr>
        <w:t>be</w:t>
      </w:r>
      <w:r w:rsidRPr="38D7EEDA" w:rsidR="00103C2C">
        <w:rPr>
          <w:spacing w:val="-5"/>
          <w:w w:val="105"/>
          <w:sz w:val="17"/>
          <w:szCs w:val="17"/>
        </w:rPr>
        <w:t xml:space="preserve"> </w:t>
      </w:r>
      <w:r w:rsidRPr="38D7EEDA" w:rsidR="00103C2C">
        <w:rPr>
          <w:w w:val="105"/>
          <w:sz w:val="17"/>
          <w:szCs w:val="17"/>
        </w:rPr>
        <w:t xml:space="preserve">completed </w:t>
      </w:r>
      <w:r w:rsidRPr="38D7EEDA" w:rsidR="00103C2C">
        <w:rPr>
          <w:b w:val="1"/>
          <w:bCs w:val="1"/>
          <w:w w:val="105"/>
          <w:sz w:val="17"/>
          <w:szCs w:val="17"/>
        </w:rPr>
        <w:t>online</w:t>
      </w:r>
      <w:r w:rsidRPr="38D7EEDA" w:rsidR="00103C2C">
        <w:rPr>
          <w:b w:val="1"/>
          <w:bCs w:val="1"/>
          <w:spacing w:val="-4"/>
          <w:w w:val="105"/>
          <w:sz w:val="17"/>
          <w:szCs w:val="17"/>
        </w:rPr>
        <w:t xml:space="preserve"> </w:t>
      </w:r>
      <w:r w:rsidRPr="38D7EEDA" w:rsidR="00103C2C">
        <w:rPr>
          <w:w w:val="105"/>
          <w:sz w:val="17"/>
          <w:szCs w:val="17"/>
        </w:rPr>
        <w:t>by</w:t>
      </w:r>
      <w:r w:rsidRPr="38D7EEDA" w:rsidR="00103C2C">
        <w:rPr>
          <w:spacing w:val="-8"/>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faculty</w:t>
      </w:r>
      <w:r w:rsidRPr="38D7EEDA" w:rsidR="00103C2C">
        <w:rPr>
          <w:spacing w:val="-8"/>
          <w:w w:val="105"/>
          <w:sz w:val="17"/>
          <w:szCs w:val="17"/>
        </w:rPr>
        <w:t xml:space="preserve"> </w:t>
      </w:r>
      <w:r w:rsidRPr="38D7EEDA" w:rsidR="00103C2C">
        <w:rPr>
          <w:w w:val="105"/>
          <w:sz w:val="17"/>
          <w:szCs w:val="17"/>
        </w:rPr>
        <w:t>member</w:t>
      </w:r>
      <w:r w:rsidRPr="38D7EEDA" w:rsidR="00103C2C">
        <w:rPr>
          <w:spacing w:val="-5"/>
          <w:w w:val="105"/>
          <w:sz w:val="17"/>
          <w:szCs w:val="17"/>
        </w:rPr>
        <w:t xml:space="preserve"> </w:t>
      </w:r>
      <w:r w:rsidRPr="38D7EEDA" w:rsidR="00103C2C">
        <w:rPr>
          <w:w w:val="105"/>
          <w:sz w:val="17"/>
          <w:szCs w:val="17"/>
        </w:rPr>
        <w:t>and</w:t>
      </w:r>
      <w:r w:rsidRPr="38D7EEDA" w:rsidR="00103C2C">
        <w:rPr>
          <w:spacing w:val="-5"/>
          <w:w w:val="105"/>
          <w:sz w:val="17"/>
          <w:szCs w:val="17"/>
        </w:rPr>
        <w:t xml:space="preserve"> </w:t>
      </w:r>
      <w:r w:rsidRPr="38D7EEDA" w:rsidR="00103C2C">
        <w:rPr>
          <w:w w:val="105"/>
          <w:sz w:val="17"/>
          <w:szCs w:val="17"/>
        </w:rPr>
        <w:t>forwarded</w:t>
      </w:r>
      <w:r w:rsidRPr="38D7EEDA" w:rsidR="00103C2C">
        <w:rPr>
          <w:spacing w:val="-5"/>
          <w:w w:val="105"/>
          <w:sz w:val="17"/>
          <w:szCs w:val="17"/>
        </w:rPr>
        <w:t xml:space="preserve"> </w:t>
      </w:r>
      <w:r w:rsidRPr="38D7EEDA" w:rsidR="00103C2C">
        <w:rPr>
          <w:w w:val="105"/>
          <w:sz w:val="17"/>
          <w:szCs w:val="17"/>
        </w:rPr>
        <w:t xml:space="preserve">to </w:t>
      </w:r>
      <w:r w:rsidRPr="38D7EEDA" w:rsidR="00103C2C">
        <w:rPr>
          <w:b w:val="1"/>
          <w:bCs w:val="1"/>
          <w:w w:val="105"/>
          <w:sz w:val="17"/>
          <w:szCs w:val="17"/>
        </w:rPr>
        <w:t>Chief Larry Franklin, VGCC Security</w:t>
      </w:r>
      <w:r w:rsidRPr="38D7EEDA" w:rsidR="00103C2C">
        <w:rPr>
          <w:w w:val="105"/>
          <w:sz w:val="17"/>
          <w:szCs w:val="17"/>
        </w:rPr>
        <w:t>.</w:t>
      </w:r>
    </w:p>
    <w:p w:rsidR="00504CCB" w:rsidP="38D7EEDA" w:rsidRDefault="00103C2C" w14:paraId="12B8BDB5" w14:textId="77777777">
      <w:pPr>
        <w:pStyle w:val="ListParagraph"/>
        <w:numPr>
          <w:ilvl w:val="0"/>
          <w:numId w:val="13"/>
        </w:numPr>
        <w:tabs>
          <w:tab w:val="left" w:pos="1170"/>
        </w:tabs>
        <w:spacing w:before="0"/>
        <w:ind w:left="1170" w:right="720" w:hanging="266"/>
        <w:rPr>
          <w:sz w:val="17"/>
          <w:szCs w:val="17"/>
        </w:rPr>
      </w:pPr>
      <w:r w:rsidRPr="38D7EEDA" w:rsidR="00103C2C">
        <w:rPr>
          <w:w w:val="105"/>
          <w:sz w:val="17"/>
          <w:szCs w:val="17"/>
        </w:rPr>
        <w:t>This</w:t>
      </w:r>
      <w:r w:rsidRPr="38D7EEDA" w:rsidR="00103C2C">
        <w:rPr>
          <w:spacing w:val="-5"/>
          <w:w w:val="105"/>
          <w:sz w:val="17"/>
          <w:szCs w:val="17"/>
        </w:rPr>
        <w:t xml:space="preserve"> </w:t>
      </w:r>
      <w:r w:rsidRPr="38D7EEDA" w:rsidR="00103C2C">
        <w:rPr>
          <w:w w:val="105"/>
          <w:sz w:val="17"/>
          <w:szCs w:val="17"/>
        </w:rPr>
        <w:t>report</w:t>
      </w:r>
      <w:r w:rsidRPr="38D7EEDA" w:rsidR="00103C2C">
        <w:rPr>
          <w:spacing w:val="-4"/>
          <w:w w:val="105"/>
          <w:sz w:val="17"/>
          <w:szCs w:val="17"/>
        </w:rPr>
        <w:t xml:space="preserve"> </w:t>
      </w:r>
      <w:r w:rsidRPr="38D7EEDA" w:rsidR="00103C2C">
        <w:rPr>
          <w:w w:val="105"/>
          <w:sz w:val="17"/>
          <w:szCs w:val="17"/>
        </w:rPr>
        <w:t>is</w:t>
      </w:r>
      <w:r w:rsidRPr="38D7EEDA" w:rsidR="00103C2C">
        <w:rPr>
          <w:spacing w:val="-4"/>
          <w:w w:val="105"/>
          <w:sz w:val="17"/>
          <w:szCs w:val="17"/>
        </w:rPr>
        <w:t xml:space="preserve"> </w:t>
      </w:r>
      <w:r w:rsidRPr="38D7EEDA" w:rsidR="00103C2C">
        <w:rPr>
          <w:w w:val="105"/>
          <w:sz w:val="17"/>
          <w:szCs w:val="17"/>
        </w:rPr>
        <w:t>intended</w:t>
      </w:r>
      <w:r w:rsidRPr="38D7EEDA" w:rsidR="00103C2C">
        <w:rPr>
          <w:spacing w:val="-5"/>
          <w:w w:val="105"/>
          <w:sz w:val="17"/>
          <w:szCs w:val="17"/>
        </w:rPr>
        <w:t xml:space="preserve"> </w:t>
      </w:r>
      <w:r w:rsidRPr="38D7EEDA" w:rsidR="00103C2C">
        <w:rPr>
          <w:w w:val="105"/>
          <w:sz w:val="17"/>
          <w:szCs w:val="17"/>
        </w:rPr>
        <w:t>to</w:t>
      </w:r>
      <w:r w:rsidRPr="38D7EEDA" w:rsidR="00103C2C">
        <w:rPr>
          <w:spacing w:val="-6"/>
          <w:w w:val="105"/>
          <w:sz w:val="17"/>
          <w:szCs w:val="17"/>
        </w:rPr>
        <w:t xml:space="preserve"> </w:t>
      </w:r>
      <w:r w:rsidRPr="38D7EEDA" w:rsidR="00103C2C">
        <w:rPr>
          <w:w w:val="105"/>
          <w:sz w:val="17"/>
          <w:szCs w:val="17"/>
        </w:rPr>
        <w:t>protect</w:t>
      </w:r>
      <w:r w:rsidRPr="38D7EEDA" w:rsidR="00103C2C">
        <w:rPr>
          <w:spacing w:val="-4"/>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student</w:t>
      </w:r>
      <w:r w:rsidRPr="38D7EEDA" w:rsidR="00103C2C">
        <w:rPr>
          <w:spacing w:val="-4"/>
          <w:w w:val="105"/>
          <w:sz w:val="17"/>
          <w:szCs w:val="17"/>
        </w:rPr>
        <w:t xml:space="preserve"> </w:t>
      </w:r>
      <w:r w:rsidRPr="38D7EEDA" w:rsidR="00103C2C">
        <w:rPr>
          <w:w w:val="105"/>
          <w:sz w:val="17"/>
          <w:szCs w:val="17"/>
        </w:rPr>
        <w:t>and</w:t>
      </w:r>
      <w:r w:rsidRPr="38D7EEDA" w:rsidR="00103C2C">
        <w:rPr>
          <w:spacing w:val="-4"/>
          <w:w w:val="105"/>
          <w:sz w:val="17"/>
          <w:szCs w:val="17"/>
        </w:rPr>
        <w:t xml:space="preserve"> </w:t>
      </w:r>
      <w:r w:rsidRPr="38D7EEDA" w:rsidR="00103C2C">
        <w:rPr>
          <w:w w:val="105"/>
          <w:sz w:val="17"/>
          <w:szCs w:val="17"/>
        </w:rPr>
        <w:t>ensure</w:t>
      </w:r>
      <w:r w:rsidRPr="38D7EEDA" w:rsidR="00103C2C">
        <w:rPr>
          <w:spacing w:val="-6"/>
          <w:w w:val="105"/>
          <w:sz w:val="17"/>
          <w:szCs w:val="17"/>
        </w:rPr>
        <w:t xml:space="preserve"> </w:t>
      </w:r>
      <w:r w:rsidRPr="38D7EEDA" w:rsidR="00103C2C">
        <w:rPr>
          <w:w w:val="105"/>
          <w:sz w:val="17"/>
          <w:szCs w:val="17"/>
        </w:rPr>
        <w:t>proper</w:t>
      </w:r>
      <w:r w:rsidRPr="38D7EEDA" w:rsidR="00103C2C">
        <w:rPr>
          <w:spacing w:val="-5"/>
          <w:w w:val="105"/>
          <w:sz w:val="17"/>
          <w:szCs w:val="17"/>
        </w:rPr>
        <w:t xml:space="preserve"> </w:t>
      </w:r>
      <w:r w:rsidRPr="38D7EEDA" w:rsidR="00103C2C">
        <w:rPr>
          <w:w w:val="105"/>
          <w:sz w:val="17"/>
          <w:szCs w:val="17"/>
        </w:rPr>
        <w:t>documentation</w:t>
      </w:r>
      <w:r w:rsidRPr="38D7EEDA" w:rsidR="00103C2C">
        <w:rPr>
          <w:spacing w:val="-5"/>
          <w:w w:val="105"/>
          <w:sz w:val="17"/>
          <w:szCs w:val="17"/>
        </w:rPr>
        <w:t xml:space="preserve"> </w:t>
      </w:r>
      <w:r w:rsidRPr="38D7EEDA" w:rsidR="00103C2C">
        <w:rPr>
          <w:w w:val="105"/>
          <w:sz w:val="17"/>
          <w:szCs w:val="17"/>
        </w:rPr>
        <w:t>and</w:t>
      </w:r>
      <w:r w:rsidRPr="38D7EEDA" w:rsidR="00103C2C">
        <w:rPr>
          <w:spacing w:val="-5"/>
          <w:w w:val="105"/>
          <w:sz w:val="17"/>
          <w:szCs w:val="17"/>
        </w:rPr>
        <w:t xml:space="preserve"> </w:t>
      </w:r>
      <w:r w:rsidRPr="38D7EEDA" w:rsidR="00103C2C">
        <w:rPr>
          <w:w w:val="105"/>
          <w:sz w:val="17"/>
          <w:szCs w:val="17"/>
        </w:rPr>
        <w:t>follow-</w:t>
      </w:r>
      <w:r w:rsidRPr="38D7EEDA" w:rsidR="00103C2C">
        <w:rPr>
          <w:spacing w:val="-5"/>
          <w:w w:val="105"/>
          <w:sz w:val="17"/>
          <w:szCs w:val="17"/>
        </w:rPr>
        <w:t>up.</w:t>
      </w:r>
    </w:p>
    <w:p w:rsidR="00504CCB" w:rsidP="38D7EEDA" w:rsidRDefault="00103C2C" w14:paraId="5452769D" w14:textId="77777777">
      <w:pPr>
        <w:pStyle w:val="BodyText"/>
        <w:spacing w:before="187"/>
        <w:ind w:left="720" w:right="720"/>
      </w:pPr>
      <w:r w:rsidR="00103C2C">
        <w:rPr>
          <w:w w:val="105"/>
        </w:rPr>
        <w:t>Prompt</w:t>
      </w:r>
      <w:r w:rsidR="00103C2C">
        <w:rPr>
          <w:spacing w:val="-6"/>
          <w:w w:val="105"/>
        </w:rPr>
        <w:t xml:space="preserve"> </w:t>
      </w:r>
      <w:r w:rsidR="00103C2C">
        <w:rPr>
          <w:w w:val="105"/>
        </w:rPr>
        <w:t>reporting</w:t>
      </w:r>
      <w:r w:rsidR="00103C2C">
        <w:rPr>
          <w:spacing w:val="-8"/>
          <w:w w:val="105"/>
        </w:rPr>
        <w:t xml:space="preserve"> </w:t>
      </w:r>
      <w:r w:rsidR="00103C2C">
        <w:rPr>
          <w:w w:val="105"/>
        </w:rPr>
        <w:t>helps</w:t>
      </w:r>
      <w:r w:rsidR="00103C2C">
        <w:rPr>
          <w:spacing w:val="-5"/>
          <w:w w:val="105"/>
        </w:rPr>
        <w:t xml:space="preserve"> </w:t>
      </w:r>
      <w:r w:rsidR="00103C2C">
        <w:rPr>
          <w:w w:val="105"/>
        </w:rPr>
        <w:t>ensure</w:t>
      </w:r>
      <w:r w:rsidR="00103C2C">
        <w:rPr>
          <w:spacing w:val="-6"/>
          <w:w w:val="105"/>
        </w:rPr>
        <w:t xml:space="preserve"> </w:t>
      </w:r>
      <w:r w:rsidR="00103C2C">
        <w:rPr>
          <w:w w:val="105"/>
        </w:rPr>
        <w:t>safety,</w:t>
      </w:r>
      <w:r w:rsidR="00103C2C">
        <w:rPr>
          <w:spacing w:val="-5"/>
          <w:w w:val="105"/>
        </w:rPr>
        <w:t xml:space="preserve"> </w:t>
      </w:r>
      <w:r w:rsidR="00103C2C">
        <w:rPr>
          <w:w w:val="105"/>
        </w:rPr>
        <w:t>accountability,</w:t>
      </w:r>
      <w:r w:rsidR="00103C2C">
        <w:rPr>
          <w:spacing w:val="-7"/>
          <w:w w:val="105"/>
        </w:rPr>
        <w:t xml:space="preserve"> </w:t>
      </w:r>
      <w:r w:rsidR="00103C2C">
        <w:rPr>
          <w:w w:val="105"/>
        </w:rPr>
        <w:t>and</w:t>
      </w:r>
      <w:r w:rsidR="00103C2C">
        <w:rPr>
          <w:spacing w:val="-6"/>
          <w:w w:val="105"/>
        </w:rPr>
        <w:t xml:space="preserve"> </w:t>
      </w:r>
      <w:r w:rsidR="00103C2C">
        <w:rPr>
          <w:w w:val="105"/>
        </w:rPr>
        <w:t>support</w:t>
      </w:r>
      <w:r w:rsidR="00103C2C">
        <w:rPr>
          <w:spacing w:val="-5"/>
          <w:w w:val="105"/>
        </w:rPr>
        <w:t xml:space="preserve"> </w:t>
      </w:r>
      <w:r w:rsidR="00103C2C">
        <w:rPr>
          <w:w w:val="105"/>
        </w:rPr>
        <w:t>for</w:t>
      </w:r>
      <w:r w:rsidR="00103C2C">
        <w:rPr>
          <w:spacing w:val="-7"/>
          <w:w w:val="105"/>
        </w:rPr>
        <w:t xml:space="preserve"> </w:t>
      </w:r>
      <w:r w:rsidR="00103C2C">
        <w:rPr>
          <w:w w:val="105"/>
        </w:rPr>
        <w:t>all</w:t>
      </w:r>
      <w:r w:rsidR="00103C2C">
        <w:rPr>
          <w:spacing w:val="-6"/>
          <w:w w:val="105"/>
        </w:rPr>
        <w:t xml:space="preserve"> </w:t>
      </w:r>
      <w:r w:rsidR="00103C2C">
        <w:rPr>
          <w:spacing w:val="-2"/>
          <w:w w:val="105"/>
        </w:rPr>
        <w:t>involved.</w:t>
      </w:r>
    </w:p>
    <w:p w:rsidR="00504CCB" w:rsidP="38D7EEDA" w:rsidRDefault="00504CCB" w14:paraId="7A9D35CE" w14:textId="77777777">
      <w:pPr>
        <w:pStyle w:val="BodyText"/>
        <w:spacing w:before="187"/>
        <w:ind w:right="720"/>
      </w:pPr>
    </w:p>
    <w:p w:rsidR="00504CCB" w:rsidP="009C71E2" w:rsidRDefault="00103C2C" w14:paraId="7C2618B1" w14:textId="77777777">
      <w:pPr>
        <w:pStyle w:val="Heading2"/>
      </w:pPr>
      <w:bookmarkStart w:name="_bookmark51" w:id="49"/>
      <w:bookmarkEnd w:id="49"/>
      <w:r>
        <w:rPr>
          <w:spacing w:val="-2"/>
        </w:rPr>
        <w:t>Communicable</w:t>
      </w:r>
      <w:r>
        <w:rPr>
          <w:spacing w:val="3"/>
        </w:rPr>
        <w:t xml:space="preserve"> </w:t>
      </w:r>
      <w:r>
        <w:rPr>
          <w:spacing w:val="-2"/>
        </w:rPr>
        <w:t>Disease</w:t>
      </w:r>
      <w:r>
        <w:rPr>
          <w:spacing w:val="2"/>
        </w:rPr>
        <w:t xml:space="preserve"> </w:t>
      </w:r>
      <w:r>
        <w:rPr>
          <w:spacing w:val="-2"/>
        </w:rPr>
        <w:t>Policy</w:t>
      </w:r>
    </w:p>
    <w:p w:rsidR="00504CCB" w:rsidP="38D7EEDA" w:rsidRDefault="00103C2C" w14:paraId="5C8E3E0D" w14:textId="77777777">
      <w:pPr>
        <w:pStyle w:val="BodyText"/>
        <w:spacing w:before="184" w:line="252" w:lineRule="auto"/>
        <w:ind w:left="720" w:right="720"/>
        <w:jc w:val="both"/>
      </w:pPr>
      <w:r w:rsidR="00103C2C">
        <w:rPr>
          <w:w w:val="105"/>
        </w:rPr>
        <w:t>To</w:t>
      </w:r>
      <w:r w:rsidR="00103C2C">
        <w:rPr>
          <w:spacing w:val="-5"/>
          <w:w w:val="105"/>
        </w:rPr>
        <w:t xml:space="preserve"> </w:t>
      </w:r>
      <w:r w:rsidR="00103C2C">
        <w:rPr>
          <w:w w:val="105"/>
        </w:rPr>
        <w:t>ensure</w:t>
      </w:r>
      <w:r w:rsidR="00103C2C">
        <w:rPr>
          <w:spacing w:val="-6"/>
          <w:w w:val="105"/>
        </w:rPr>
        <w:t xml:space="preserve"> </w:t>
      </w:r>
      <w:r w:rsidR="00103C2C">
        <w:rPr>
          <w:w w:val="105"/>
        </w:rPr>
        <w:t>the</w:t>
      </w:r>
      <w:r w:rsidR="00103C2C">
        <w:rPr>
          <w:spacing w:val="-4"/>
          <w:w w:val="105"/>
        </w:rPr>
        <w:t xml:space="preserve"> </w:t>
      </w:r>
      <w:r w:rsidR="00103C2C">
        <w:rPr>
          <w:w w:val="105"/>
        </w:rPr>
        <w:t>safety</w:t>
      </w:r>
      <w:r w:rsidR="00103C2C">
        <w:rPr>
          <w:spacing w:val="-7"/>
          <w:w w:val="105"/>
        </w:rPr>
        <w:t xml:space="preserve"> </w:t>
      </w:r>
      <w:r w:rsidR="00103C2C">
        <w:rPr>
          <w:w w:val="105"/>
        </w:rPr>
        <w:t>and</w:t>
      </w:r>
      <w:r w:rsidR="00103C2C">
        <w:rPr>
          <w:spacing w:val="-3"/>
          <w:w w:val="105"/>
        </w:rPr>
        <w:t xml:space="preserve"> </w:t>
      </w:r>
      <w:r w:rsidR="00103C2C">
        <w:rPr>
          <w:w w:val="105"/>
        </w:rPr>
        <w:t>well-being</w:t>
      </w:r>
      <w:r w:rsidR="00103C2C">
        <w:rPr>
          <w:spacing w:val="-6"/>
          <w:w w:val="105"/>
        </w:rPr>
        <w:t xml:space="preserve"> </w:t>
      </w:r>
      <w:r w:rsidR="00103C2C">
        <w:rPr>
          <w:w w:val="105"/>
        </w:rPr>
        <w:t>of</w:t>
      </w:r>
      <w:r w:rsidR="00103C2C">
        <w:rPr>
          <w:spacing w:val="-5"/>
          <w:w w:val="105"/>
        </w:rPr>
        <w:t xml:space="preserve"> </w:t>
      </w:r>
      <w:r w:rsidR="00103C2C">
        <w:rPr>
          <w:w w:val="105"/>
        </w:rPr>
        <w:t>patients,</w:t>
      </w:r>
      <w:r w:rsidR="00103C2C">
        <w:rPr>
          <w:spacing w:val="-4"/>
          <w:w w:val="105"/>
        </w:rPr>
        <w:t xml:space="preserve"> </w:t>
      </w:r>
      <w:r w:rsidR="00103C2C">
        <w:rPr>
          <w:w w:val="105"/>
        </w:rPr>
        <w:t>staff,</w:t>
      </w:r>
      <w:r w:rsidR="00103C2C">
        <w:rPr>
          <w:spacing w:val="-5"/>
          <w:w w:val="105"/>
        </w:rPr>
        <w:t xml:space="preserve"> </w:t>
      </w:r>
      <w:r w:rsidR="00103C2C">
        <w:rPr>
          <w:w w:val="105"/>
        </w:rPr>
        <w:t>and</w:t>
      </w:r>
      <w:r w:rsidR="00103C2C">
        <w:rPr>
          <w:spacing w:val="-3"/>
          <w:w w:val="105"/>
        </w:rPr>
        <w:t xml:space="preserve"> </w:t>
      </w:r>
      <w:r w:rsidR="00103C2C">
        <w:rPr>
          <w:w w:val="105"/>
        </w:rPr>
        <w:t>fellow</w:t>
      </w:r>
      <w:r w:rsidR="00103C2C">
        <w:rPr>
          <w:spacing w:val="-5"/>
          <w:w w:val="105"/>
        </w:rPr>
        <w:t xml:space="preserve"> </w:t>
      </w:r>
      <w:r w:rsidR="00103C2C">
        <w:rPr>
          <w:w w:val="105"/>
        </w:rPr>
        <w:t>students, the</w:t>
      </w:r>
      <w:r w:rsidR="00103C2C">
        <w:rPr>
          <w:spacing w:val="-5"/>
          <w:w w:val="105"/>
        </w:rPr>
        <w:t xml:space="preserve"> </w:t>
      </w:r>
      <w:r w:rsidR="00103C2C">
        <w:rPr>
          <w:w w:val="105"/>
        </w:rPr>
        <w:t>following</w:t>
      </w:r>
      <w:r w:rsidR="00103C2C">
        <w:rPr>
          <w:spacing w:val="-5"/>
          <w:w w:val="105"/>
        </w:rPr>
        <w:t xml:space="preserve"> </w:t>
      </w:r>
      <w:r w:rsidR="00103C2C">
        <w:rPr>
          <w:w w:val="105"/>
        </w:rPr>
        <w:t>procedures</w:t>
      </w:r>
      <w:r w:rsidR="00103C2C">
        <w:rPr>
          <w:spacing w:val="-3"/>
          <w:w w:val="105"/>
        </w:rPr>
        <w:t xml:space="preserve"> </w:t>
      </w:r>
      <w:r w:rsidR="00103C2C">
        <w:rPr>
          <w:w w:val="105"/>
        </w:rPr>
        <w:t>must be followed if a student in the Histotechnology program contracts a communicable disease:</w:t>
      </w:r>
    </w:p>
    <w:p w:rsidR="00504CCB" w:rsidP="00D10C42" w:rsidRDefault="00103C2C" w14:paraId="57EF6D63" w14:textId="77777777">
      <w:pPr>
        <w:pStyle w:val="ListParagraph"/>
        <w:numPr>
          <w:ilvl w:val="0"/>
          <w:numId w:val="12"/>
        </w:numPr>
        <w:tabs>
          <w:tab w:val="left" w:pos="973"/>
          <w:tab w:val="left" w:pos="975"/>
        </w:tabs>
        <w:spacing w:before="177" w:line="252" w:lineRule="auto"/>
        <w:ind w:left="1440" w:right="1170"/>
        <w:rPr>
          <w:sz w:val="17"/>
        </w:rPr>
      </w:pPr>
      <w:r>
        <w:rPr>
          <w:b/>
          <w:w w:val="105"/>
          <w:sz w:val="17"/>
        </w:rPr>
        <w:t>Immediate Notification</w:t>
      </w:r>
      <w:r>
        <w:rPr>
          <w:w w:val="105"/>
          <w:sz w:val="17"/>
        </w:rPr>
        <w:t xml:space="preserve">: The student must inform the Program Head as soon as a diagnosis is </w:t>
      </w:r>
      <w:r>
        <w:rPr>
          <w:spacing w:val="-2"/>
          <w:w w:val="105"/>
          <w:sz w:val="17"/>
        </w:rPr>
        <w:t>confirmed.</w:t>
      </w:r>
    </w:p>
    <w:p w:rsidR="00504CCB" w:rsidP="00D10C42" w:rsidRDefault="00103C2C" w14:paraId="174441B0" w14:textId="77777777">
      <w:pPr>
        <w:pStyle w:val="ListParagraph"/>
        <w:numPr>
          <w:ilvl w:val="0"/>
          <w:numId w:val="12"/>
        </w:numPr>
        <w:tabs>
          <w:tab w:val="left" w:pos="973"/>
          <w:tab w:val="left" w:pos="975"/>
        </w:tabs>
        <w:spacing w:before="0" w:line="252" w:lineRule="auto"/>
        <w:ind w:left="1440" w:right="1170"/>
        <w:rPr>
          <w:sz w:val="17"/>
        </w:rPr>
      </w:pPr>
      <w:r>
        <w:rPr>
          <w:b/>
          <w:w w:val="105"/>
          <w:sz w:val="17"/>
        </w:rPr>
        <w:t>Medical</w:t>
      </w:r>
      <w:r>
        <w:rPr>
          <w:b/>
          <w:spacing w:val="40"/>
          <w:w w:val="105"/>
          <w:sz w:val="17"/>
        </w:rPr>
        <w:t xml:space="preserve"> </w:t>
      </w:r>
      <w:r>
        <w:rPr>
          <w:b/>
          <w:w w:val="105"/>
          <w:sz w:val="17"/>
        </w:rPr>
        <w:t>Documentation</w:t>
      </w:r>
      <w:r>
        <w:rPr>
          <w:w w:val="105"/>
          <w:sz w:val="17"/>
        </w:rPr>
        <w:t>:</w:t>
      </w:r>
      <w:r>
        <w:rPr>
          <w:spacing w:val="40"/>
          <w:w w:val="105"/>
          <w:sz w:val="17"/>
        </w:rPr>
        <w:t xml:space="preserve"> </w:t>
      </w:r>
      <w:r>
        <w:rPr>
          <w:w w:val="105"/>
          <w:sz w:val="17"/>
        </w:rPr>
        <w:t>The</w:t>
      </w:r>
      <w:r>
        <w:rPr>
          <w:spacing w:val="40"/>
          <w:w w:val="105"/>
          <w:sz w:val="17"/>
        </w:rPr>
        <w:t xml:space="preserve"> </w:t>
      </w:r>
      <w:r>
        <w:rPr>
          <w:w w:val="105"/>
          <w:sz w:val="17"/>
        </w:rPr>
        <w:t>student</w:t>
      </w:r>
      <w:r>
        <w:rPr>
          <w:spacing w:val="40"/>
          <w:w w:val="105"/>
          <w:sz w:val="17"/>
        </w:rPr>
        <w:t xml:space="preserve"> </w:t>
      </w:r>
      <w:r>
        <w:rPr>
          <w:w w:val="105"/>
          <w:sz w:val="17"/>
        </w:rPr>
        <w:t>must</w:t>
      </w:r>
      <w:r>
        <w:rPr>
          <w:spacing w:val="40"/>
          <w:w w:val="105"/>
          <w:sz w:val="17"/>
        </w:rPr>
        <w:t xml:space="preserve"> </w:t>
      </w:r>
      <w:r>
        <w:rPr>
          <w:w w:val="105"/>
          <w:sz w:val="17"/>
        </w:rPr>
        <w:t>provide</w:t>
      </w:r>
      <w:r>
        <w:rPr>
          <w:spacing w:val="40"/>
          <w:w w:val="105"/>
          <w:sz w:val="17"/>
        </w:rPr>
        <w:t xml:space="preserve"> </w:t>
      </w:r>
      <w:r>
        <w:rPr>
          <w:w w:val="105"/>
          <w:sz w:val="17"/>
        </w:rPr>
        <w:t>written</w:t>
      </w:r>
      <w:r>
        <w:rPr>
          <w:spacing w:val="40"/>
          <w:w w:val="105"/>
          <w:sz w:val="17"/>
        </w:rPr>
        <w:t xml:space="preserve"> </w:t>
      </w:r>
      <w:r>
        <w:rPr>
          <w:w w:val="105"/>
          <w:sz w:val="17"/>
        </w:rPr>
        <w:t>guidance</w:t>
      </w:r>
      <w:r>
        <w:rPr>
          <w:spacing w:val="40"/>
          <w:w w:val="105"/>
          <w:sz w:val="17"/>
        </w:rPr>
        <w:t xml:space="preserve"> </w:t>
      </w:r>
      <w:r>
        <w:rPr>
          <w:w w:val="105"/>
          <w:sz w:val="17"/>
        </w:rPr>
        <w:t>from</w:t>
      </w:r>
      <w:r>
        <w:rPr>
          <w:spacing w:val="40"/>
          <w:w w:val="105"/>
          <w:sz w:val="17"/>
        </w:rPr>
        <w:t xml:space="preserve"> </w:t>
      </w:r>
      <w:r>
        <w:rPr>
          <w:w w:val="105"/>
          <w:sz w:val="17"/>
        </w:rPr>
        <w:t>the</w:t>
      </w:r>
      <w:r>
        <w:rPr>
          <w:spacing w:val="40"/>
          <w:w w:val="105"/>
          <w:sz w:val="17"/>
        </w:rPr>
        <w:t xml:space="preserve"> </w:t>
      </w:r>
      <w:r>
        <w:rPr>
          <w:w w:val="105"/>
          <w:sz w:val="17"/>
        </w:rPr>
        <w:t>diagnosing physician outlining any necessary limitations regarding contact with others.</w:t>
      </w:r>
    </w:p>
    <w:p w:rsidR="00504CCB" w:rsidP="00D10C42" w:rsidRDefault="00103C2C" w14:paraId="3098C4CC" w14:textId="77777777">
      <w:pPr>
        <w:pStyle w:val="ListParagraph"/>
        <w:numPr>
          <w:ilvl w:val="0"/>
          <w:numId w:val="12"/>
        </w:numPr>
        <w:tabs>
          <w:tab w:val="left" w:pos="973"/>
          <w:tab w:val="left" w:pos="975"/>
        </w:tabs>
        <w:spacing w:before="0" w:line="252" w:lineRule="auto"/>
        <w:ind w:left="1440" w:right="1170"/>
        <w:rPr>
          <w:sz w:val="17"/>
        </w:rPr>
      </w:pPr>
      <w:r>
        <w:rPr>
          <w:b/>
          <w:w w:val="105"/>
          <w:sz w:val="17"/>
        </w:rPr>
        <w:t>Temporary</w:t>
      </w:r>
      <w:r>
        <w:rPr>
          <w:b/>
          <w:spacing w:val="72"/>
          <w:w w:val="105"/>
          <w:sz w:val="17"/>
        </w:rPr>
        <w:t xml:space="preserve"> </w:t>
      </w:r>
      <w:r>
        <w:rPr>
          <w:b/>
          <w:w w:val="105"/>
          <w:sz w:val="17"/>
        </w:rPr>
        <w:t>Removal</w:t>
      </w:r>
      <w:r>
        <w:rPr>
          <w:w w:val="105"/>
          <w:sz w:val="17"/>
        </w:rPr>
        <w:t>:</w:t>
      </w:r>
      <w:r>
        <w:rPr>
          <w:spacing w:val="69"/>
          <w:w w:val="105"/>
          <w:sz w:val="17"/>
        </w:rPr>
        <w:t xml:space="preserve"> </w:t>
      </w:r>
      <w:r>
        <w:rPr>
          <w:w w:val="105"/>
          <w:sz w:val="17"/>
        </w:rPr>
        <w:t>Based</w:t>
      </w:r>
      <w:r>
        <w:rPr>
          <w:spacing w:val="68"/>
          <w:w w:val="105"/>
          <w:sz w:val="17"/>
        </w:rPr>
        <w:t xml:space="preserve"> </w:t>
      </w:r>
      <w:r>
        <w:rPr>
          <w:w w:val="105"/>
          <w:sz w:val="17"/>
        </w:rPr>
        <w:t>on</w:t>
      </w:r>
      <w:r>
        <w:rPr>
          <w:spacing w:val="70"/>
          <w:w w:val="105"/>
          <w:sz w:val="17"/>
        </w:rPr>
        <w:t xml:space="preserve"> </w:t>
      </w:r>
      <w:r>
        <w:rPr>
          <w:w w:val="105"/>
          <w:sz w:val="17"/>
        </w:rPr>
        <w:t>the</w:t>
      </w:r>
      <w:r>
        <w:rPr>
          <w:spacing w:val="68"/>
          <w:w w:val="105"/>
          <w:sz w:val="17"/>
        </w:rPr>
        <w:t xml:space="preserve"> </w:t>
      </w:r>
      <w:r>
        <w:rPr>
          <w:w w:val="105"/>
          <w:sz w:val="17"/>
        </w:rPr>
        <w:t>physician’s</w:t>
      </w:r>
      <w:r>
        <w:rPr>
          <w:spacing w:val="69"/>
          <w:w w:val="105"/>
          <w:sz w:val="17"/>
        </w:rPr>
        <w:t xml:space="preserve"> </w:t>
      </w:r>
      <w:r>
        <w:rPr>
          <w:w w:val="105"/>
          <w:sz w:val="17"/>
        </w:rPr>
        <w:t>recommendations,</w:t>
      </w:r>
      <w:r>
        <w:rPr>
          <w:spacing w:val="69"/>
          <w:w w:val="105"/>
          <w:sz w:val="17"/>
        </w:rPr>
        <w:t xml:space="preserve"> </w:t>
      </w:r>
      <w:r>
        <w:rPr>
          <w:w w:val="105"/>
          <w:sz w:val="17"/>
        </w:rPr>
        <w:t>the</w:t>
      </w:r>
      <w:r>
        <w:rPr>
          <w:spacing w:val="68"/>
          <w:w w:val="105"/>
          <w:sz w:val="17"/>
        </w:rPr>
        <w:t xml:space="preserve"> </w:t>
      </w:r>
      <w:r>
        <w:rPr>
          <w:w w:val="105"/>
          <w:sz w:val="17"/>
        </w:rPr>
        <w:t>student</w:t>
      </w:r>
      <w:r>
        <w:rPr>
          <w:spacing w:val="69"/>
          <w:w w:val="105"/>
          <w:sz w:val="17"/>
        </w:rPr>
        <w:t xml:space="preserve"> </w:t>
      </w:r>
      <w:r>
        <w:rPr>
          <w:w w:val="105"/>
          <w:sz w:val="17"/>
        </w:rPr>
        <w:t>may</w:t>
      </w:r>
      <w:r>
        <w:rPr>
          <w:spacing w:val="40"/>
          <w:w w:val="105"/>
          <w:sz w:val="17"/>
        </w:rPr>
        <w:t xml:space="preserve"> </w:t>
      </w:r>
      <w:r>
        <w:rPr>
          <w:w w:val="105"/>
          <w:sz w:val="17"/>
        </w:rPr>
        <w:t>be temporarily removed from classroom and clinical activities.</w:t>
      </w:r>
    </w:p>
    <w:p w:rsidR="00504CCB" w:rsidP="00D10C42" w:rsidRDefault="00103C2C" w14:paraId="6FC28100" w14:textId="77777777">
      <w:pPr>
        <w:pStyle w:val="ListParagraph"/>
        <w:numPr>
          <w:ilvl w:val="0"/>
          <w:numId w:val="12"/>
        </w:numPr>
        <w:tabs>
          <w:tab w:val="left" w:pos="973"/>
          <w:tab w:val="left" w:pos="975"/>
          <w:tab w:val="left" w:pos="10800"/>
          <w:tab w:val="left" w:pos="10890"/>
          <w:tab w:val="left" w:pos="10980"/>
        </w:tabs>
        <w:spacing w:before="0" w:line="252" w:lineRule="auto"/>
        <w:ind w:left="1440" w:right="1080"/>
        <w:rPr>
          <w:sz w:val="17"/>
        </w:rPr>
      </w:pPr>
      <w:r>
        <w:rPr>
          <w:b/>
          <w:w w:val="105"/>
          <w:sz w:val="17"/>
        </w:rPr>
        <w:t>Return to Program</w:t>
      </w:r>
      <w:r>
        <w:rPr>
          <w:w w:val="105"/>
          <w:sz w:val="17"/>
        </w:rPr>
        <w:t>:</w:t>
      </w:r>
      <w:r>
        <w:rPr>
          <w:spacing w:val="-1"/>
          <w:w w:val="105"/>
          <w:sz w:val="17"/>
        </w:rPr>
        <w:t xml:space="preserve"> </w:t>
      </w:r>
      <w:r>
        <w:rPr>
          <w:w w:val="105"/>
          <w:sz w:val="17"/>
        </w:rPr>
        <w:t>A written</w:t>
      </w:r>
      <w:r>
        <w:rPr>
          <w:spacing w:val="-1"/>
          <w:w w:val="105"/>
          <w:sz w:val="17"/>
        </w:rPr>
        <w:t xml:space="preserve"> </w:t>
      </w:r>
      <w:r>
        <w:rPr>
          <w:w w:val="105"/>
          <w:sz w:val="17"/>
        </w:rPr>
        <w:t>medical release from</w:t>
      </w:r>
      <w:r>
        <w:rPr>
          <w:spacing w:val="-1"/>
          <w:w w:val="105"/>
          <w:sz w:val="17"/>
        </w:rPr>
        <w:t xml:space="preserve"> </w:t>
      </w:r>
      <w:r>
        <w:rPr>
          <w:w w:val="105"/>
          <w:sz w:val="17"/>
        </w:rPr>
        <w:t>the</w:t>
      </w:r>
      <w:r>
        <w:rPr>
          <w:spacing w:val="-2"/>
          <w:w w:val="105"/>
          <w:sz w:val="17"/>
        </w:rPr>
        <w:t xml:space="preserve"> </w:t>
      </w:r>
      <w:r>
        <w:rPr>
          <w:w w:val="105"/>
          <w:sz w:val="17"/>
        </w:rPr>
        <w:t>physician</w:t>
      </w:r>
      <w:r>
        <w:rPr>
          <w:spacing w:val="-1"/>
          <w:w w:val="105"/>
          <w:sz w:val="17"/>
        </w:rPr>
        <w:t xml:space="preserve"> </w:t>
      </w:r>
      <w:r>
        <w:rPr>
          <w:w w:val="105"/>
          <w:sz w:val="17"/>
        </w:rPr>
        <w:t>is</w:t>
      </w:r>
      <w:r>
        <w:rPr>
          <w:spacing w:val="-1"/>
          <w:w w:val="105"/>
          <w:sz w:val="17"/>
        </w:rPr>
        <w:t xml:space="preserve"> </w:t>
      </w:r>
      <w:r>
        <w:rPr>
          <w:w w:val="105"/>
          <w:sz w:val="17"/>
        </w:rPr>
        <w:t>required</w:t>
      </w:r>
      <w:r>
        <w:rPr>
          <w:spacing w:val="-1"/>
          <w:w w:val="105"/>
          <w:sz w:val="17"/>
        </w:rPr>
        <w:t xml:space="preserve"> </w:t>
      </w:r>
      <w:r>
        <w:rPr>
          <w:w w:val="105"/>
          <w:sz w:val="17"/>
        </w:rPr>
        <w:t>before the</w:t>
      </w:r>
      <w:r>
        <w:rPr>
          <w:spacing w:val="-2"/>
          <w:w w:val="105"/>
          <w:sz w:val="17"/>
        </w:rPr>
        <w:t xml:space="preserve"> </w:t>
      </w:r>
      <w:r>
        <w:rPr>
          <w:w w:val="105"/>
          <w:sz w:val="17"/>
        </w:rPr>
        <w:t>student may return to class, lab, or clinical rotations.</w:t>
      </w:r>
    </w:p>
    <w:p w:rsidR="00504CCB" w:rsidP="00D10C42" w:rsidRDefault="00103C2C" w14:paraId="13DBD45D" w14:textId="77777777">
      <w:pPr>
        <w:pStyle w:val="ListParagraph"/>
        <w:numPr>
          <w:ilvl w:val="0"/>
          <w:numId w:val="12"/>
        </w:numPr>
        <w:tabs>
          <w:tab w:val="left" w:pos="973"/>
          <w:tab w:val="left" w:pos="975"/>
          <w:tab w:val="left" w:pos="10800"/>
          <w:tab w:val="left" w:pos="10890"/>
          <w:tab w:val="left" w:pos="10980"/>
        </w:tabs>
        <w:spacing w:before="0" w:line="252" w:lineRule="auto"/>
        <w:ind w:left="1440" w:right="720"/>
        <w:rPr>
          <w:sz w:val="17"/>
        </w:rPr>
      </w:pPr>
      <w:r>
        <w:rPr>
          <w:b/>
          <w:w w:val="105"/>
          <w:sz w:val="17"/>
        </w:rPr>
        <w:t>Attendance</w:t>
      </w:r>
      <w:r>
        <w:rPr>
          <w:b/>
          <w:spacing w:val="20"/>
          <w:w w:val="105"/>
          <w:sz w:val="17"/>
        </w:rPr>
        <w:t xml:space="preserve"> </w:t>
      </w:r>
      <w:r>
        <w:rPr>
          <w:b/>
          <w:w w:val="105"/>
          <w:sz w:val="17"/>
        </w:rPr>
        <w:t>and Make-Up Work</w:t>
      </w:r>
      <w:r>
        <w:rPr>
          <w:w w:val="105"/>
          <w:sz w:val="17"/>
        </w:rPr>
        <w:t>: All</w:t>
      </w:r>
      <w:r>
        <w:rPr>
          <w:spacing w:val="20"/>
          <w:w w:val="105"/>
          <w:sz w:val="17"/>
        </w:rPr>
        <w:t xml:space="preserve"> </w:t>
      </w:r>
      <w:r>
        <w:rPr>
          <w:w w:val="105"/>
          <w:sz w:val="17"/>
        </w:rPr>
        <w:t>absences</w:t>
      </w:r>
      <w:r>
        <w:rPr>
          <w:spacing w:val="21"/>
          <w:w w:val="105"/>
          <w:sz w:val="17"/>
        </w:rPr>
        <w:t xml:space="preserve"> </w:t>
      </w:r>
      <w:r>
        <w:rPr>
          <w:w w:val="105"/>
          <w:sz w:val="17"/>
        </w:rPr>
        <w:t>will be managed according to the program’s established attendance policies.</w:t>
      </w:r>
    </w:p>
    <w:p w:rsidR="00504CCB" w:rsidP="0048354D" w:rsidRDefault="00103C2C" w14:paraId="736EB4E5" w14:textId="77777777">
      <w:pPr>
        <w:pStyle w:val="BodyText"/>
        <w:spacing w:before="173" w:line="252" w:lineRule="auto"/>
        <w:ind w:left="720" w:right="3972"/>
        <w:jc w:val="both"/>
      </w:pPr>
      <w:r>
        <w:rPr>
          <w:w w:val="105"/>
        </w:rPr>
        <w:t>These steps are in place to protect everyone involved and to support the student’s recovery while maintaining academic and clinical standards.</w:t>
      </w:r>
    </w:p>
    <w:p w:rsidRPr="00455C38" w:rsidR="00504CCB" w:rsidP="0048354D" w:rsidRDefault="00103C2C" w14:paraId="791EAF79" w14:textId="77777777">
      <w:pPr>
        <w:pStyle w:val="Heading4"/>
        <w:spacing w:before="177"/>
        <w:ind w:left="720"/>
        <w:rPr>
          <w:sz w:val="21"/>
          <w:szCs w:val="21"/>
        </w:rPr>
      </w:pPr>
      <w:bookmarkStart w:name="_bookmark52" w:id="50"/>
      <w:bookmarkEnd w:id="50"/>
      <w:r w:rsidRPr="00455C38">
        <w:rPr>
          <w:w w:val="105"/>
          <w:sz w:val="21"/>
          <w:szCs w:val="21"/>
        </w:rPr>
        <w:t>Communicable</w:t>
      </w:r>
      <w:r w:rsidRPr="00455C38">
        <w:rPr>
          <w:spacing w:val="-10"/>
          <w:w w:val="105"/>
          <w:sz w:val="21"/>
          <w:szCs w:val="21"/>
        </w:rPr>
        <w:t xml:space="preserve"> </w:t>
      </w:r>
      <w:r w:rsidRPr="00455C38">
        <w:rPr>
          <w:w w:val="105"/>
          <w:sz w:val="21"/>
          <w:szCs w:val="21"/>
        </w:rPr>
        <w:t>Disease</w:t>
      </w:r>
      <w:r w:rsidRPr="00455C38">
        <w:rPr>
          <w:spacing w:val="-10"/>
          <w:w w:val="105"/>
          <w:sz w:val="21"/>
          <w:szCs w:val="21"/>
        </w:rPr>
        <w:t xml:space="preserve"> </w:t>
      </w:r>
      <w:r w:rsidRPr="00455C38">
        <w:rPr>
          <w:w w:val="105"/>
          <w:sz w:val="21"/>
          <w:szCs w:val="21"/>
        </w:rPr>
        <w:t>Exposure</w:t>
      </w:r>
      <w:r w:rsidRPr="00455C38">
        <w:rPr>
          <w:spacing w:val="-10"/>
          <w:w w:val="105"/>
          <w:sz w:val="21"/>
          <w:szCs w:val="21"/>
        </w:rPr>
        <w:t xml:space="preserve"> </w:t>
      </w:r>
      <w:r w:rsidRPr="00455C38">
        <w:rPr>
          <w:spacing w:val="-2"/>
          <w:w w:val="105"/>
          <w:sz w:val="21"/>
          <w:szCs w:val="21"/>
        </w:rPr>
        <w:t>Guidelines</w:t>
      </w:r>
    </w:p>
    <w:p w:rsidR="00504CCB" w:rsidP="38D7EEDA" w:rsidRDefault="00103C2C" w14:paraId="293E9F95" w14:textId="77777777">
      <w:pPr>
        <w:pStyle w:val="BodyText"/>
        <w:spacing w:before="187" w:line="252" w:lineRule="auto"/>
        <w:ind w:left="720" w:right="720"/>
        <w:jc w:val="both"/>
      </w:pPr>
      <w:r w:rsidR="00103C2C">
        <w:rPr>
          <w:w w:val="105"/>
        </w:rPr>
        <w:t>Histology Technology students at Vance-Granville Community College may encounter patients with communicable diseases transmitted through blood or bodily fluids. To ensure safety and prevent transmission, students must follow these essential guidelines:</w:t>
      </w:r>
    </w:p>
    <w:p w:rsidR="00504CCB" w:rsidRDefault="00103C2C" w14:paraId="627CDCE3" w14:textId="77777777">
      <w:pPr>
        <w:pStyle w:val="Heading4"/>
        <w:numPr>
          <w:ilvl w:val="0"/>
          <w:numId w:val="11"/>
        </w:numPr>
        <w:tabs>
          <w:tab w:val="left" w:pos="974"/>
        </w:tabs>
        <w:spacing w:before="176"/>
        <w:ind w:left="974" w:hanging="266"/>
      </w:pPr>
      <w:r>
        <w:rPr>
          <w:w w:val="105"/>
        </w:rPr>
        <w:t>Hand</w:t>
      </w:r>
      <w:r>
        <w:rPr>
          <w:spacing w:val="-6"/>
          <w:w w:val="105"/>
        </w:rPr>
        <w:t xml:space="preserve"> </w:t>
      </w:r>
      <w:r>
        <w:rPr>
          <w:spacing w:val="-2"/>
          <w:w w:val="105"/>
        </w:rPr>
        <w:t>Hygiene</w:t>
      </w:r>
    </w:p>
    <w:p w:rsidRPr="0040709A" w:rsidR="00504CCB" w:rsidP="38D7EEDA" w:rsidRDefault="00103C2C" w14:paraId="6B32CE6C" w14:textId="2CF8AC79">
      <w:pPr>
        <w:pStyle w:val="ListParagraph"/>
        <w:numPr>
          <w:ilvl w:val="0"/>
          <w:numId w:val="27"/>
        </w:numPr>
        <w:tabs>
          <w:tab w:val="left" w:pos="1019"/>
        </w:tabs>
        <w:spacing w:before="188"/>
        <w:rPr>
          <w:sz w:val="17"/>
          <w:szCs w:val="17"/>
        </w:rPr>
      </w:pPr>
      <w:r w:rsidRPr="38D7EEDA" w:rsidR="00103C2C">
        <w:rPr>
          <w:w w:val="105"/>
          <w:sz w:val="17"/>
          <w:szCs w:val="17"/>
        </w:rPr>
        <w:t>Hands</w:t>
      </w:r>
      <w:r w:rsidRPr="38D7EEDA" w:rsidR="00103C2C">
        <w:rPr>
          <w:spacing w:val="-5"/>
          <w:w w:val="105"/>
          <w:sz w:val="17"/>
          <w:szCs w:val="17"/>
        </w:rPr>
        <w:t xml:space="preserve"> </w:t>
      </w:r>
      <w:r w:rsidRPr="38D7EEDA" w:rsidR="00103C2C">
        <w:rPr>
          <w:w w:val="105"/>
          <w:sz w:val="17"/>
          <w:szCs w:val="17"/>
        </w:rPr>
        <w:t>must</w:t>
      </w:r>
      <w:r w:rsidRPr="38D7EEDA" w:rsidR="00103C2C">
        <w:rPr>
          <w:spacing w:val="-5"/>
          <w:w w:val="105"/>
          <w:sz w:val="17"/>
          <w:szCs w:val="17"/>
        </w:rPr>
        <w:t xml:space="preserve"> </w:t>
      </w:r>
      <w:r w:rsidRPr="38D7EEDA" w:rsidR="00103C2C">
        <w:rPr>
          <w:w w:val="105"/>
          <w:sz w:val="17"/>
          <w:szCs w:val="17"/>
        </w:rPr>
        <w:t>be</w:t>
      </w:r>
      <w:r w:rsidRPr="38D7EEDA" w:rsidR="00103C2C">
        <w:rPr>
          <w:spacing w:val="-6"/>
          <w:w w:val="105"/>
          <w:sz w:val="17"/>
          <w:szCs w:val="17"/>
        </w:rPr>
        <w:t xml:space="preserve"> </w:t>
      </w:r>
      <w:r w:rsidRPr="38D7EEDA" w:rsidR="00103C2C">
        <w:rPr>
          <w:w w:val="105"/>
          <w:sz w:val="17"/>
          <w:szCs w:val="17"/>
        </w:rPr>
        <w:t>thoroughly</w:t>
      </w:r>
      <w:r w:rsidRPr="38D7EEDA" w:rsidR="00103C2C">
        <w:rPr>
          <w:spacing w:val="-8"/>
          <w:w w:val="105"/>
          <w:sz w:val="17"/>
          <w:szCs w:val="17"/>
        </w:rPr>
        <w:t xml:space="preserve"> </w:t>
      </w:r>
      <w:r w:rsidRPr="38D7EEDA" w:rsidR="00103C2C">
        <w:rPr>
          <w:w w:val="105"/>
          <w:sz w:val="17"/>
          <w:szCs w:val="17"/>
        </w:rPr>
        <w:t>washed</w:t>
      </w:r>
      <w:r w:rsidRPr="38D7EEDA" w:rsidR="00103C2C">
        <w:rPr>
          <w:spacing w:val="-3"/>
          <w:w w:val="105"/>
          <w:sz w:val="17"/>
          <w:szCs w:val="17"/>
        </w:rPr>
        <w:t xml:space="preserve"> </w:t>
      </w:r>
      <w:r w:rsidRPr="38D7EEDA" w:rsidR="00103C2C">
        <w:rPr>
          <w:b w:val="1"/>
          <w:bCs w:val="1"/>
          <w:w w:val="105"/>
          <w:sz w:val="17"/>
          <w:szCs w:val="17"/>
        </w:rPr>
        <w:t>before</w:t>
      </w:r>
      <w:r w:rsidRPr="38D7EEDA" w:rsidR="00103C2C">
        <w:rPr>
          <w:b w:val="1"/>
          <w:bCs w:val="1"/>
          <w:spacing w:val="-5"/>
          <w:w w:val="105"/>
          <w:sz w:val="17"/>
          <w:szCs w:val="17"/>
        </w:rPr>
        <w:t xml:space="preserve"> </w:t>
      </w:r>
      <w:r w:rsidRPr="38D7EEDA" w:rsidR="00103C2C">
        <w:rPr>
          <w:b w:val="1"/>
          <w:bCs w:val="1"/>
          <w:w w:val="105"/>
          <w:sz w:val="17"/>
          <w:szCs w:val="17"/>
        </w:rPr>
        <w:t>and</w:t>
      </w:r>
      <w:r w:rsidRPr="38D7EEDA" w:rsidR="00103C2C">
        <w:rPr>
          <w:b w:val="1"/>
          <w:bCs w:val="1"/>
          <w:spacing w:val="-3"/>
          <w:w w:val="105"/>
          <w:sz w:val="17"/>
          <w:szCs w:val="17"/>
        </w:rPr>
        <w:t xml:space="preserve"> </w:t>
      </w:r>
      <w:r w:rsidRPr="38D7EEDA" w:rsidR="00103C2C">
        <w:rPr>
          <w:b w:val="1"/>
          <w:bCs w:val="1"/>
          <w:w w:val="105"/>
          <w:sz w:val="17"/>
          <w:szCs w:val="17"/>
        </w:rPr>
        <w:t>after</w:t>
      </w:r>
      <w:r w:rsidRPr="38D7EEDA" w:rsidR="00103C2C">
        <w:rPr>
          <w:b w:val="1"/>
          <w:bCs w:val="1"/>
          <w:spacing w:val="-6"/>
          <w:w w:val="105"/>
          <w:sz w:val="17"/>
          <w:szCs w:val="17"/>
        </w:rPr>
        <w:t xml:space="preserve"> </w:t>
      </w:r>
      <w:r w:rsidRPr="38D7EEDA" w:rsidR="00103C2C">
        <w:rPr>
          <w:w w:val="105"/>
          <w:sz w:val="17"/>
          <w:szCs w:val="17"/>
        </w:rPr>
        <w:t>each</w:t>
      </w:r>
      <w:r w:rsidRPr="38D7EEDA" w:rsidR="00103C2C">
        <w:rPr>
          <w:spacing w:val="-5"/>
          <w:w w:val="105"/>
          <w:sz w:val="17"/>
          <w:szCs w:val="17"/>
        </w:rPr>
        <w:t xml:space="preserve"> </w:t>
      </w:r>
      <w:r w:rsidRPr="38D7EEDA" w:rsidR="086037A7">
        <w:rPr>
          <w:w w:val="105"/>
          <w:sz w:val="17"/>
          <w:szCs w:val="17"/>
        </w:rPr>
        <w:t>patient's</w:t>
      </w:r>
      <w:r w:rsidRPr="38D7EEDA" w:rsidR="00103C2C">
        <w:rPr>
          <w:sz w:val="17"/>
          <w:szCs w:val="17"/>
        </w:rPr>
        <w:t xml:space="preserve"> </w:t>
      </w:r>
      <w:r w:rsidRPr="38D7EEDA" w:rsidR="00103C2C">
        <w:rPr>
          <w:sz w:val="17"/>
          <w:szCs w:val="17"/>
        </w:rPr>
        <w:t>interaction.</w:t>
      </w:r>
    </w:p>
    <w:p w:rsidR="00504CCB" w:rsidRDefault="00103C2C" w14:paraId="1725FCE6" w14:textId="77777777">
      <w:pPr>
        <w:pStyle w:val="Heading4"/>
        <w:numPr>
          <w:ilvl w:val="0"/>
          <w:numId w:val="11"/>
        </w:numPr>
        <w:tabs>
          <w:tab w:val="left" w:pos="974"/>
        </w:tabs>
        <w:spacing w:before="187"/>
        <w:ind w:left="974" w:hanging="266"/>
      </w:pPr>
      <w:r>
        <w:rPr>
          <w:w w:val="105"/>
        </w:rPr>
        <w:t>Use</w:t>
      </w:r>
      <w:r>
        <w:rPr>
          <w:spacing w:val="-3"/>
          <w:w w:val="105"/>
        </w:rPr>
        <w:t xml:space="preserve"> </w:t>
      </w:r>
      <w:r>
        <w:rPr>
          <w:w w:val="105"/>
        </w:rPr>
        <w:t>of</w:t>
      </w:r>
      <w:r>
        <w:rPr>
          <w:spacing w:val="-3"/>
          <w:w w:val="105"/>
        </w:rPr>
        <w:t xml:space="preserve"> </w:t>
      </w:r>
      <w:r>
        <w:rPr>
          <w:spacing w:val="-2"/>
          <w:w w:val="105"/>
        </w:rPr>
        <w:t>Gloves</w:t>
      </w:r>
    </w:p>
    <w:p w:rsidR="00504CCB" w:rsidP="00BD79E7" w:rsidRDefault="00103C2C" w14:paraId="2763BA2E" w14:textId="77777777">
      <w:pPr>
        <w:pStyle w:val="BodyText"/>
        <w:spacing w:before="187" w:line="252" w:lineRule="auto"/>
        <w:ind w:left="720" w:right="720"/>
        <w:jc w:val="both"/>
      </w:pPr>
      <w:r>
        <w:rPr>
          <w:w w:val="105"/>
        </w:rPr>
        <w:t>Gloves must be worn whenever there is a potential for exposure to blood, mucous membranes, body fluids, or secretions.</w:t>
      </w:r>
    </w:p>
    <w:p w:rsidR="00504CCB" w:rsidRDefault="00103C2C" w14:paraId="37EA3A26" w14:textId="77777777">
      <w:pPr>
        <w:pStyle w:val="ListParagraph"/>
        <w:numPr>
          <w:ilvl w:val="1"/>
          <w:numId w:val="11"/>
        </w:numPr>
        <w:tabs>
          <w:tab w:val="left" w:pos="1507"/>
          <w:tab w:val="left" w:pos="1509"/>
        </w:tabs>
        <w:spacing w:before="177" w:line="252" w:lineRule="auto"/>
        <w:ind w:right="3968"/>
        <w:rPr>
          <w:sz w:val="17"/>
        </w:rPr>
      </w:pPr>
      <w:r>
        <w:rPr>
          <w:w w:val="105"/>
          <w:sz w:val="17"/>
        </w:rPr>
        <w:t>Gloves</w:t>
      </w:r>
      <w:r>
        <w:rPr>
          <w:spacing w:val="-9"/>
          <w:w w:val="105"/>
          <w:sz w:val="17"/>
        </w:rPr>
        <w:t xml:space="preserve"> </w:t>
      </w:r>
      <w:r>
        <w:rPr>
          <w:w w:val="105"/>
          <w:sz w:val="17"/>
        </w:rPr>
        <w:t>should</w:t>
      </w:r>
      <w:r>
        <w:rPr>
          <w:spacing w:val="-9"/>
          <w:w w:val="105"/>
          <w:sz w:val="17"/>
        </w:rPr>
        <w:t xml:space="preserve"> </w:t>
      </w:r>
      <w:r>
        <w:rPr>
          <w:w w:val="105"/>
          <w:sz w:val="17"/>
        </w:rPr>
        <w:t>also</w:t>
      </w:r>
      <w:r>
        <w:rPr>
          <w:spacing w:val="-9"/>
          <w:w w:val="105"/>
          <w:sz w:val="17"/>
        </w:rPr>
        <w:t xml:space="preserve"> </w:t>
      </w:r>
      <w:r>
        <w:rPr>
          <w:w w:val="105"/>
          <w:sz w:val="17"/>
        </w:rPr>
        <w:t>be</w:t>
      </w:r>
      <w:r>
        <w:rPr>
          <w:spacing w:val="-10"/>
          <w:w w:val="105"/>
          <w:sz w:val="17"/>
        </w:rPr>
        <w:t xml:space="preserve"> </w:t>
      </w:r>
      <w:r>
        <w:rPr>
          <w:w w:val="105"/>
          <w:sz w:val="17"/>
        </w:rPr>
        <w:t>used</w:t>
      </w:r>
      <w:r>
        <w:rPr>
          <w:spacing w:val="-9"/>
          <w:w w:val="105"/>
          <w:sz w:val="17"/>
        </w:rPr>
        <w:t xml:space="preserve"> </w:t>
      </w:r>
      <w:r>
        <w:rPr>
          <w:w w:val="105"/>
          <w:sz w:val="17"/>
        </w:rPr>
        <w:t>when</w:t>
      </w:r>
      <w:r>
        <w:rPr>
          <w:spacing w:val="-9"/>
          <w:w w:val="105"/>
          <w:sz w:val="17"/>
        </w:rPr>
        <w:t xml:space="preserve"> </w:t>
      </w:r>
      <w:r>
        <w:rPr>
          <w:w w:val="105"/>
          <w:sz w:val="17"/>
        </w:rPr>
        <w:t>handling</w:t>
      </w:r>
      <w:r>
        <w:rPr>
          <w:spacing w:val="-11"/>
          <w:w w:val="105"/>
          <w:sz w:val="17"/>
        </w:rPr>
        <w:t xml:space="preserve"> </w:t>
      </w:r>
      <w:r>
        <w:rPr>
          <w:w w:val="105"/>
          <w:sz w:val="17"/>
        </w:rPr>
        <w:t>items</w:t>
      </w:r>
      <w:r>
        <w:rPr>
          <w:spacing w:val="-9"/>
          <w:w w:val="105"/>
          <w:sz w:val="17"/>
        </w:rPr>
        <w:t xml:space="preserve"> </w:t>
      </w:r>
      <w:r>
        <w:rPr>
          <w:w w:val="105"/>
          <w:sz w:val="17"/>
        </w:rPr>
        <w:t>or</w:t>
      </w:r>
      <w:r>
        <w:rPr>
          <w:spacing w:val="-10"/>
          <w:w w:val="105"/>
          <w:sz w:val="17"/>
        </w:rPr>
        <w:t xml:space="preserve"> </w:t>
      </w:r>
      <w:r>
        <w:rPr>
          <w:w w:val="105"/>
          <w:sz w:val="17"/>
        </w:rPr>
        <w:t>equipment</w:t>
      </w:r>
      <w:r>
        <w:rPr>
          <w:spacing w:val="-9"/>
          <w:w w:val="105"/>
          <w:sz w:val="17"/>
        </w:rPr>
        <w:t xml:space="preserve"> </w:t>
      </w:r>
      <w:r>
        <w:rPr>
          <w:w w:val="105"/>
          <w:sz w:val="17"/>
        </w:rPr>
        <w:t>contaminated</w:t>
      </w:r>
      <w:r>
        <w:rPr>
          <w:spacing w:val="-9"/>
          <w:w w:val="105"/>
          <w:sz w:val="17"/>
        </w:rPr>
        <w:t xml:space="preserve"> </w:t>
      </w:r>
      <w:r>
        <w:rPr>
          <w:w w:val="105"/>
          <w:sz w:val="17"/>
        </w:rPr>
        <w:t>with</w:t>
      </w:r>
      <w:r>
        <w:rPr>
          <w:spacing w:val="-9"/>
          <w:w w:val="105"/>
          <w:sz w:val="17"/>
        </w:rPr>
        <w:t xml:space="preserve"> </w:t>
      </w:r>
      <w:r>
        <w:rPr>
          <w:w w:val="105"/>
          <w:sz w:val="17"/>
        </w:rPr>
        <w:t>blood</w:t>
      </w:r>
      <w:r>
        <w:rPr>
          <w:spacing w:val="-9"/>
          <w:w w:val="105"/>
          <w:sz w:val="17"/>
        </w:rPr>
        <w:t xml:space="preserve"> </w:t>
      </w:r>
      <w:r>
        <w:rPr>
          <w:w w:val="105"/>
          <w:sz w:val="17"/>
        </w:rPr>
        <w:t>or bodily</w:t>
      </w:r>
      <w:r>
        <w:rPr>
          <w:spacing w:val="-4"/>
          <w:w w:val="105"/>
          <w:sz w:val="17"/>
        </w:rPr>
        <w:t xml:space="preserve"> </w:t>
      </w:r>
      <w:r>
        <w:rPr>
          <w:w w:val="105"/>
          <w:sz w:val="17"/>
        </w:rPr>
        <w:t>fluids.</w:t>
      </w:r>
    </w:p>
    <w:p w:rsidR="00504CCB" w:rsidRDefault="00103C2C" w14:paraId="2FC58990" w14:textId="77777777">
      <w:pPr>
        <w:pStyle w:val="ListParagraph"/>
        <w:numPr>
          <w:ilvl w:val="1"/>
          <w:numId w:val="11"/>
        </w:numPr>
        <w:tabs>
          <w:tab w:val="left" w:pos="1509"/>
        </w:tabs>
        <w:spacing w:before="0" w:line="252" w:lineRule="auto"/>
        <w:ind w:right="3971"/>
        <w:rPr>
          <w:sz w:val="17"/>
        </w:rPr>
      </w:pPr>
      <w:r>
        <w:rPr>
          <w:w w:val="105"/>
          <w:sz w:val="17"/>
        </w:rPr>
        <w:t>Gloves</w:t>
      </w:r>
      <w:r>
        <w:rPr>
          <w:spacing w:val="-9"/>
          <w:w w:val="105"/>
          <w:sz w:val="17"/>
        </w:rPr>
        <w:t xml:space="preserve"> </w:t>
      </w:r>
      <w:r>
        <w:rPr>
          <w:w w:val="105"/>
          <w:sz w:val="17"/>
        </w:rPr>
        <w:t>must</w:t>
      </w:r>
      <w:r>
        <w:rPr>
          <w:spacing w:val="-8"/>
          <w:w w:val="105"/>
          <w:sz w:val="17"/>
        </w:rPr>
        <w:t xml:space="preserve"> </w:t>
      </w:r>
      <w:r>
        <w:rPr>
          <w:w w:val="105"/>
          <w:sz w:val="17"/>
        </w:rPr>
        <w:t>be</w:t>
      </w:r>
      <w:r>
        <w:rPr>
          <w:spacing w:val="-8"/>
          <w:w w:val="105"/>
          <w:sz w:val="17"/>
        </w:rPr>
        <w:t xml:space="preserve"> </w:t>
      </w:r>
      <w:r>
        <w:rPr>
          <w:w w:val="105"/>
          <w:sz w:val="17"/>
        </w:rPr>
        <w:t>changed</w:t>
      </w:r>
      <w:r>
        <w:rPr>
          <w:spacing w:val="-8"/>
          <w:w w:val="105"/>
          <w:sz w:val="17"/>
        </w:rPr>
        <w:t xml:space="preserve"> </w:t>
      </w:r>
      <w:r>
        <w:rPr>
          <w:w w:val="105"/>
          <w:sz w:val="17"/>
        </w:rPr>
        <w:t>between</w:t>
      </w:r>
      <w:r>
        <w:rPr>
          <w:spacing w:val="-8"/>
          <w:w w:val="105"/>
          <w:sz w:val="17"/>
        </w:rPr>
        <w:t xml:space="preserve"> </w:t>
      </w:r>
      <w:r>
        <w:rPr>
          <w:w w:val="105"/>
          <w:sz w:val="17"/>
        </w:rPr>
        <w:t>patients</w:t>
      </w:r>
      <w:r>
        <w:rPr>
          <w:spacing w:val="-8"/>
          <w:w w:val="105"/>
          <w:sz w:val="17"/>
        </w:rPr>
        <w:t xml:space="preserve"> </w:t>
      </w:r>
      <w:r>
        <w:rPr>
          <w:w w:val="105"/>
          <w:sz w:val="17"/>
        </w:rPr>
        <w:t>and</w:t>
      </w:r>
      <w:r>
        <w:rPr>
          <w:spacing w:val="-9"/>
          <w:w w:val="105"/>
          <w:sz w:val="17"/>
        </w:rPr>
        <w:t xml:space="preserve"> </w:t>
      </w:r>
      <w:r>
        <w:rPr>
          <w:w w:val="105"/>
          <w:sz w:val="17"/>
        </w:rPr>
        <w:t>immediately</w:t>
      </w:r>
      <w:r>
        <w:rPr>
          <w:spacing w:val="-11"/>
          <w:w w:val="105"/>
          <w:sz w:val="17"/>
        </w:rPr>
        <w:t xml:space="preserve"> </w:t>
      </w:r>
      <w:r>
        <w:rPr>
          <w:w w:val="105"/>
          <w:sz w:val="17"/>
        </w:rPr>
        <w:t>replaced</w:t>
      </w:r>
      <w:r>
        <w:rPr>
          <w:spacing w:val="-8"/>
          <w:w w:val="105"/>
          <w:sz w:val="17"/>
        </w:rPr>
        <w:t xml:space="preserve"> </w:t>
      </w:r>
      <w:r>
        <w:rPr>
          <w:w w:val="105"/>
          <w:sz w:val="17"/>
        </w:rPr>
        <w:t>if</w:t>
      </w:r>
      <w:r>
        <w:rPr>
          <w:spacing w:val="-8"/>
          <w:w w:val="105"/>
          <w:sz w:val="17"/>
        </w:rPr>
        <w:t xml:space="preserve"> </w:t>
      </w:r>
      <w:r>
        <w:rPr>
          <w:w w:val="105"/>
          <w:sz w:val="17"/>
        </w:rPr>
        <w:t>damaged</w:t>
      </w:r>
      <w:r>
        <w:rPr>
          <w:spacing w:val="-9"/>
          <w:w w:val="105"/>
          <w:sz w:val="17"/>
        </w:rPr>
        <w:t xml:space="preserve"> </w:t>
      </w:r>
      <w:r>
        <w:rPr>
          <w:w w:val="105"/>
          <w:sz w:val="17"/>
        </w:rPr>
        <w:t>(e.g.,</w:t>
      </w:r>
      <w:r>
        <w:rPr>
          <w:spacing w:val="-9"/>
          <w:w w:val="105"/>
          <w:sz w:val="17"/>
        </w:rPr>
        <w:t xml:space="preserve"> </w:t>
      </w:r>
      <w:r>
        <w:rPr>
          <w:w w:val="105"/>
          <w:sz w:val="17"/>
        </w:rPr>
        <w:t>torn or punctured).</w:t>
      </w:r>
    </w:p>
    <w:p w:rsidR="00504CCB" w:rsidRDefault="00103C2C" w14:paraId="483B3746" w14:textId="77777777">
      <w:pPr>
        <w:pStyle w:val="Heading4"/>
        <w:numPr>
          <w:ilvl w:val="0"/>
          <w:numId w:val="11"/>
        </w:numPr>
        <w:tabs>
          <w:tab w:val="left" w:pos="974"/>
        </w:tabs>
        <w:spacing w:before="176"/>
        <w:ind w:left="974" w:hanging="266"/>
      </w:pPr>
      <w:r>
        <w:rPr>
          <w:w w:val="105"/>
        </w:rPr>
        <w:t>Handling</w:t>
      </w:r>
      <w:r>
        <w:rPr>
          <w:spacing w:val="-9"/>
          <w:w w:val="105"/>
        </w:rPr>
        <w:t xml:space="preserve"> </w:t>
      </w:r>
      <w:r>
        <w:rPr>
          <w:spacing w:val="-2"/>
          <w:w w:val="105"/>
        </w:rPr>
        <w:t>Sharps</w:t>
      </w:r>
    </w:p>
    <w:p w:rsidR="00504CCB" w:rsidP="00BD79E7" w:rsidRDefault="00103C2C" w14:paraId="7A3C80AA" w14:textId="77777777">
      <w:pPr>
        <w:pStyle w:val="BodyText"/>
        <w:ind w:left="720"/>
      </w:pPr>
      <w:r>
        <w:rPr>
          <w:w w:val="105"/>
        </w:rPr>
        <w:t>Needles,</w:t>
      </w:r>
      <w:r>
        <w:rPr>
          <w:spacing w:val="-6"/>
          <w:w w:val="105"/>
        </w:rPr>
        <w:t xml:space="preserve"> </w:t>
      </w:r>
      <w:r>
        <w:rPr>
          <w:w w:val="105"/>
        </w:rPr>
        <w:t>scalpel</w:t>
      </w:r>
      <w:r>
        <w:rPr>
          <w:spacing w:val="-5"/>
          <w:w w:val="105"/>
        </w:rPr>
        <w:t xml:space="preserve"> </w:t>
      </w:r>
      <w:r>
        <w:rPr>
          <w:w w:val="105"/>
        </w:rPr>
        <w:t>blades,</w:t>
      </w:r>
      <w:r>
        <w:rPr>
          <w:spacing w:val="-5"/>
          <w:w w:val="105"/>
        </w:rPr>
        <w:t xml:space="preserve"> </w:t>
      </w:r>
      <w:r>
        <w:rPr>
          <w:w w:val="105"/>
        </w:rPr>
        <w:t>and</w:t>
      </w:r>
      <w:r>
        <w:rPr>
          <w:spacing w:val="-6"/>
          <w:w w:val="105"/>
        </w:rPr>
        <w:t xml:space="preserve"> </w:t>
      </w:r>
      <w:r>
        <w:rPr>
          <w:w w:val="105"/>
        </w:rPr>
        <w:t>other</w:t>
      </w:r>
      <w:r>
        <w:rPr>
          <w:spacing w:val="-6"/>
          <w:w w:val="105"/>
        </w:rPr>
        <w:t xml:space="preserve"> </w:t>
      </w:r>
      <w:r>
        <w:rPr>
          <w:w w:val="105"/>
        </w:rPr>
        <w:t>sharp</w:t>
      </w:r>
      <w:r>
        <w:rPr>
          <w:spacing w:val="-7"/>
          <w:w w:val="105"/>
        </w:rPr>
        <w:t xml:space="preserve"> </w:t>
      </w:r>
      <w:r>
        <w:rPr>
          <w:w w:val="105"/>
        </w:rPr>
        <w:t>instruments</w:t>
      </w:r>
      <w:r>
        <w:rPr>
          <w:spacing w:val="-5"/>
          <w:w w:val="105"/>
        </w:rPr>
        <w:t xml:space="preserve"> </w:t>
      </w:r>
      <w:r>
        <w:rPr>
          <w:w w:val="105"/>
        </w:rPr>
        <w:t>must</w:t>
      </w:r>
      <w:r>
        <w:rPr>
          <w:spacing w:val="-5"/>
          <w:w w:val="105"/>
        </w:rPr>
        <w:t xml:space="preserve"> </w:t>
      </w:r>
      <w:r>
        <w:rPr>
          <w:w w:val="105"/>
        </w:rPr>
        <w:t>be</w:t>
      </w:r>
      <w:r>
        <w:rPr>
          <w:spacing w:val="-7"/>
          <w:w w:val="105"/>
        </w:rPr>
        <w:t xml:space="preserve"> </w:t>
      </w:r>
      <w:r>
        <w:rPr>
          <w:w w:val="105"/>
        </w:rPr>
        <w:t>treated</w:t>
      </w:r>
      <w:r>
        <w:rPr>
          <w:spacing w:val="-6"/>
          <w:w w:val="105"/>
        </w:rPr>
        <w:t xml:space="preserve"> </w:t>
      </w:r>
      <w:r>
        <w:rPr>
          <w:w w:val="105"/>
        </w:rPr>
        <w:t>as</w:t>
      </w:r>
      <w:r>
        <w:rPr>
          <w:spacing w:val="-6"/>
          <w:w w:val="105"/>
        </w:rPr>
        <w:t xml:space="preserve"> </w:t>
      </w:r>
      <w:r>
        <w:rPr>
          <w:w w:val="105"/>
        </w:rPr>
        <w:t>potentially</w:t>
      </w:r>
      <w:r>
        <w:rPr>
          <w:spacing w:val="-9"/>
          <w:w w:val="105"/>
        </w:rPr>
        <w:t xml:space="preserve"> </w:t>
      </w:r>
      <w:r>
        <w:rPr>
          <w:spacing w:val="-2"/>
          <w:w w:val="105"/>
        </w:rPr>
        <w:t>infectious.</w:t>
      </w:r>
    </w:p>
    <w:p w:rsidR="00504CCB" w:rsidRDefault="00103C2C" w14:paraId="7E20FEE7" w14:textId="77777777">
      <w:pPr>
        <w:pStyle w:val="ListParagraph"/>
        <w:numPr>
          <w:ilvl w:val="1"/>
          <w:numId w:val="11"/>
        </w:numPr>
        <w:tabs>
          <w:tab w:val="left" w:pos="1507"/>
        </w:tabs>
        <w:spacing w:before="187"/>
        <w:ind w:left="1507" w:hanging="265"/>
        <w:rPr>
          <w:sz w:val="17"/>
        </w:rPr>
      </w:pPr>
      <w:r>
        <w:rPr>
          <w:w w:val="105"/>
          <w:sz w:val="17"/>
        </w:rPr>
        <w:t>Handle</w:t>
      </w:r>
      <w:r>
        <w:rPr>
          <w:spacing w:val="-6"/>
          <w:w w:val="105"/>
          <w:sz w:val="17"/>
        </w:rPr>
        <w:t xml:space="preserve"> </w:t>
      </w:r>
      <w:r>
        <w:rPr>
          <w:w w:val="105"/>
          <w:sz w:val="17"/>
        </w:rPr>
        <w:t>with</w:t>
      </w:r>
      <w:r>
        <w:rPr>
          <w:spacing w:val="-6"/>
          <w:w w:val="105"/>
          <w:sz w:val="17"/>
        </w:rPr>
        <w:t xml:space="preserve"> </w:t>
      </w:r>
      <w:r>
        <w:rPr>
          <w:w w:val="105"/>
          <w:sz w:val="17"/>
        </w:rPr>
        <w:t>extreme</w:t>
      </w:r>
      <w:r>
        <w:rPr>
          <w:spacing w:val="-6"/>
          <w:w w:val="105"/>
          <w:sz w:val="17"/>
        </w:rPr>
        <w:t xml:space="preserve"> </w:t>
      </w:r>
      <w:r>
        <w:rPr>
          <w:w w:val="105"/>
          <w:sz w:val="17"/>
        </w:rPr>
        <w:t>care</w:t>
      </w:r>
      <w:r>
        <w:rPr>
          <w:spacing w:val="-6"/>
          <w:w w:val="105"/>
          <w:sz w:val="17"/>
        </w:rPr>
        <w:t xml:space="preserve"> </w:t>
      </w:r>
      <w:r>
        <w:rPr>
          <w:w w:val="105"/>
          <w:sz w:val="17"/>
        </w:rPr>
        <w:t>to</w:t>
      </w:r>
      <w:r>
        <w:rPr>
          <w:spacing w:val="-2"/>
          <w:w w:val="105"/>
          <w:sz w:val="17"/>
        </w:rPr>
        <w:t xml:space="preserve"> </w:t>
      </w:r>
      <w:r>
        <w:rPr>
          <w:w w:val="105"/>
          <w:sz w:val="17"/>
        </w:rPr>
        <w:t>avoid</w:t>
      </w:r>
      <w:r>
        <w:rPr>
          <w:spacing w:val="-6"/>
          <w:w w:val="105"/>
          <w:sz w:val="17"/>
        </w:rPr>
        <w:t xml:space="preserve"> </w:t>
      </w:r>
      <w:r>
        <w:rPr>
          <w:w w:val="105"/>
          <w:sz w:val="17"/>
        </w:rPr>
        <w:t>accidental</w:t>
      </w:r>
      <w:r>
        <w:rPr>
          <w:spacing w:val="-5"/>
          <w:w w:val="105"/>
          <w:sz w:val="17"/>
        </w:rPr>
        <w:t xml:space="preserve"> </w:t>
      </w:r>
      <w:r>
        <w:rPr>
          <w:spacing w:val="-2"/>
          <w:w w:val="105"/>
          <w:sz w:val="17"/>
        </w:rPr>
        <w:t>injury.</w:t>
      </w:r>
    </w:p>
    <w:p w:rsidR="00504CCB" w:rsidRDefault="00103C2C" w14:paraId="52DFDB94" w14:textId="77777777">
      <w:pPr>
        <w:pStyle w:val="ListParagraph"/>
        <w:numPr>
          <w:ilvl w:val="1"/>
          <w:numId w:val="11"/>
        </w:numPr>
        <w:tabs>
          <w:tab w:val="left" w:pos="1509"/>
        </w:tabs>
        <w:spacing w:before="10" w:line="252" w:lineRule="auto"/>
        <w:ind w:right="3962"/>
        <w:rPr>
          <w:sz w:val="17"/>
        </w:rPr>
      </w:pPr>
      <w:r>
        <w:rPr>
          <w:w w:val="105"/>
          <w:sz w:val="17"/>
        </w:rPr>
        <w:t>Dispose</w:t>
      </w:r>
      <w:r>
        <w:rPr>
          <w:spacing w:val="-2"/>
          <w:w w:val="105"/>
          <w:sz w:val="17"/>
        </w:rPr>
        <w:t xml:space="preserve"> </w:t>
      </w:r>
      <w:r>
        <w:rPr>
          <w:w w:val="105"/>
          <w:sz w:val="17"/>
        </w:rPr>
        <w:t>of</w:t>
      </w:r>
      <w:r>
        <w:rPr>
          <w:spacing w:val="-3"/>
          <w:w w:val="105"/>
          <w:sz w:val="17"/>
        </w:rPr>
        <w:t xml:space="preserve"> </w:t>
      </w:r>
      <w:r>
        <w:rPr>
          <w:w w:val="105"/>
          <w:sz w:val="17"/>
        </w:rPr>
        <w:t>all</w:t>
      </w:r>
      <w:r>
        <w:rPr>
          <w:spacing w:val="-2"/>
          <w:w w:val="105"/>
          <w:sz w:val="17"/>
        </w:rPr>
        <w:t xml:space="preserve"> </w:t>
      </w:r>
      <w:r>
        <w:rPr>
          <w:w w:val="105"/>
          <w:sz w:val="17"/>
        </w:rPr>
        <w:t>sharps</w:t>
      </w:r>
      <w:r>
        <w:rPr>
          <w:spacing w:val="-2"/>
          <w:w w:val="105"/>
          <w:sz w:val="17"/>
        </w:rPr>
        <w:t xml:space="preserve"> </w:t>
      </w:r>
      <w:r>
        <w:rPr>
          <w:w w:val="105"/>
          <w:sz w:val="17"/>
        </w:rPr>
        <w:t xml:space="preserve">in designated </w:t>
      </w:r>
      <w:r>
        <w:rPr>
          <w:b/>
          <w:w w:val="105"/>
          <w:sz w:val="17"/>
        </w:rPr>
        <w:t xml:space="preserve">biohazard, puncture-resistant containers </w:t>
      </w:r>
      <w:r>
        <w:rPr>
          <w:w w:val="105"/>
          <w:sz w:val="17"/>
        </w:rPr>
        <w:t>located at each clinical site.</w:t>
      </w:r>
    </w:p>
    <w:p w:rsidR="00504CCB" w:rsidRDefault="00103C2C" w14:paraId="70F799C0" w14:textId="77777777">
      <w:pPr>
        <w:pStyle w:val="Heading4"/>
        <w:numPr>
          <w:ilvl w:val="0"/>
          <w:numId w:val="11"/>
        </w:numPr>
        <w:tabs>
          <w:tab w:val="left" w:pos="974"/>
        </w:tabs>
        <w:spacing w:before="177"/>
        <w:ind w:left="974" w:hanging="266"/>
      </w:pPr>
      <w:r>
        <w:rPr>
          <w:w w:val="105"/>
        </w:rPr>
        <w:t>Needle</w:t>
      </w:r>
      <w:r>
        <w:rPr>
          <w:spacing w:val="-7"/>
          <w:w w:val="105"/>
        </w:rPr>
        <w:t xml:space="preserve"> </w:t>
      </w:r>
      <w:r>
        <w:rPr>
          <w:spacing w:val="-2"/>
          <w:w w:val="105"/>
        </w:rPr>
        <w:t>Safety</w:t>
      </w:r>
    </w:p>
    <w:p w:rsidR="00504CCB" w:rsidP="00BD79E7" w:rsidRDefault="00103C2C" w14:paraId="65D2448C" w14:textId="77777777">
      <w:pPr>
        <w:pStyle w:val="BodyText"/>
        <w:spacing w:before="187"/>
        <w:ind w:left="720"/>
      </w:pPr>
      <w:r>
        <w:rPr>
          <w:w w:val="105"/>
        </w:rPr>
        <w:t>To</w:t>
      </w:r>
      <w:r>
        <w:rPr>
          <w:spacing w:val="-8"/>
          <w:w w:val="105"/>
        </w:rPr>
        <w:t xml:space="preserve"> </w:t>
      </w:r>
      <w:r>
        <w:rPr>
          <w:w w:val="105"/>
        </w:rPr>
        <w:t>prevent</w:t>
      </w:r>
      <w:r>
        <w:rPr>
          <w:spacing w:val="-7"/>
          <w:w w:val="105"/>
        </w:rPr>
        <w:t xml:space="preserve"> </w:t>
      </w:r>
      <w:r>
        <w:rPr>
          <w:w w:val="105"/>
        </w:rPr>
        <w:t>needle-stick</w:t>
      </w:r>
      <w:r>
        <w:rPr>
          <w:spacing w:val="-7"/>
          <w:w w:val="105"/>
        </w:rPr>
        <w:t xml:space="preserve"> </w:t>
      </w:r>
      <w:r>
        <w:rPr>
          <w:spacing w:val="-2"/>
          <w:w w:val="105"/>
        </w:rPr>
        <w:t>injuries:</w:t>
      </w:r>
    </w:p>
    <w:p w:rsidR="00504CCB" w:rsidRDefault="00103C2C" w14:paraId="4E9C9AFB" w14:textId="77777777">
      <w:pPr>
        <w:pStyle w:val="ListParagraph"/>
        <w:numPr>
          <w:ilvl w:val="1"/>
          <w:numId w:val="11"/>
        </w:numPr>
        <w:tabs>
          <w:tab w:val="left" w:pos="1507"/>
        </w:tabs>
        <w:spacing w:before="187"/>
        <w:ind w:left="1507" w:hanging="265"/>
        <w:rPr>
          <w:sz w:val="17"/>
        </w:rPr>
      </w:pPr>
      <w:r>
        <w:rPr>
          <w:w w:val="105"/>
          <w:sz w:val="17"/>
        </w:rPr>
        <w:t>Do</w:t>
      </w:r>
      <w:r>
        <w:rPr>
          <w:spacing w:val="-6"/>
          <w:w w:val="105"/>
          <w:sz w:val="17"/>
        </w:rPr>
        <w:t xml:space="preserve"> </w:t>
      </w:r>
      <w:r>
        <w:rPr>
          <w:b/>
          <w:w w:val="105"/>
          <w:sz w:val="17"/>
        </w:rPr>
        <w:t>not</w:t>
      </w:r>
      <w:r>
        <w:rPr>
          <w:b/>
          <w:spacing w:val="-4"/>
          <w:w w:val="105"/>
          <w:sz w:val="17"/>
        </w:rPr>
        <w:t xml:space="preserve"> </w:t>
      </w:r>
      <w:r>
        <w:rPr>
          <w:w w:val="105"/>
          <w:sz w:val="17"/>
        </w:rPr>
        <w:t>recap,</w:t>
      </w:r>
      <w:r>
        <w:rPr>
          <w:spacing w:val="-6"/>
          <w:w w:val="105"/>
          <w:sz w:val="17"/>
        </w:rPr>
        <w:t xml:space="preserve"> </w:t>
      </w:r>
      <w:r>
        <w:rPr>
          <w:w w:val="105"/>
          <w:sz w:val="17"/>
        </w:rPr>
        <w:t>bend,</w:t>
      </w:r>
      <w:r>
        <w:rPr>
          <w:spacing w:val="-6"/>
          <w:w w:val="105"/>
          <w:sz w:val="17"/>
        </w:rPr>
        <w:t xml:space="preserve"> </w:t>
      </w:r>
      <w:r>
        <w:rPr>
          <w:w w:val="105"/>
          <w:sz w:val="17"/>
        </w:rPr>
        <w:t>break,</w:t>
      </w:r>
      <w:r>
        <w:rPr>
          <w:spacing w:val="-6"/>
          <w:w w:val="105"/>
          <w:sz w:val="17"/>
        </w:rPr>
        <w:t xml:space="preserve"> </w:t>
      </w:r>
      <w:r>
        <w:rPr>
          <w:w w:val="105"/>
          <w:sz w:val="17"/>
        </w:rPr>
        <w:t>or</w:t>
      </w:r>
      <w:r>
        <w:rPr>
          <w:spacing w:val="-6"/>
          <w:w w:val="105"/>
          <w:sz w:val="17"/>
        </w:rPr>
        <w:t xml:space="preserve"> </w:t>
      </w:r>
      <w:r>
        <w:rPr>
          <w:w w:val="105"/>
          <w:sz w:val="17"/>
        </w:rPr>
        <w:t>manually</w:t>
      </w:r>
      <w:r>
        <w:rPr>
          <w:spacing w:val="-8"/>
          <w:w w:val="105"/>
          <w:sz w:val="17"/>
        </w:rPr>
        <w:t xml:space="preserve"> </w:t>
      </w:r>
      <w:r>
        <w:rPr>
          <w:w w:val="105"/>
          <w:sz w:val="17"/>
        </w:rPr>
        <w:t>remove</w:t>
      </w:r>
      <w:r>
        <w:rPr>
          <w:spacing w:val="-6"/>
          <w:w w:val="105"/>
          <w:sz w:val="17"/>
        </w:rPr>
        <w:t xml:space="preserve"> </w:t>
      </w:r>
      <w:r>
        <w:rPr>
          <w:w w:val="105"/>
          <w:sz w:val="17"/>
        </w:rPr>
        <w:t>needles</w:t>
      </w:r>
      <w:r>
        <w:rPr>
          <w:spacing w:val="-5"/>
          <w:w w:val="105"/>
          <w:sz w:val="17"/>
        </w:rPr>
        <w:t xml:space="preserve"> </w:t>
      </w:r>
      <w:r>
        <w:rPr>
          <w:w w:val="105"/>
          <w:sz w:val="17"/>
        </w:rPr>
        <w:t>from</w:t>
      </w:r>
      <w:r>
        <w:rPr>
          <w:spacing w:val="-6"/>
          <w:w w:val="105"/>
          <w:sz w:val="17"/>
        </w:rPr>
        <w:t xml:space="preserve"> </w:t>
      </w:r>
      <w:r>
        <w:rPr>
          <w:w w:val="105"/>
          <w:sz w:val="17"/>
        </w:rPr>
        <w:t>disposable</w:t>
      </w:r>
      <w:r>
        <w:rPr>
          <w:spacing w:val="-6"/>
          <w:w w:val="105"/>
          <w:sz w:val="17"/>
        </w:rPr>
        <w:t xml:space="preserve"> </w:t>
      </w:r>
      <w:r>
        <w:rPr>
          <w:spacing w:val="-2"/>
          <w:w w:val="105"/>
          <w:sz w:val="17"/>
        </w:rPr>
        <w:t>syringes.</w:t>
      </w:r>
    </w:p>
    <w:p w:rsidR="00504CCB" w:rsidRDefault="00103C2C" w14:paraId="68F26D24" w14:textId="77777777">
      <w:pPr>
        <w:pStyle w:val="Heading4"/>
        <w:numPr>
          <w:ilvl w:val="0"/>
          <w:numId w:val="11"/>
        </w:numPr>
        <w:tabs>
          <w:tab w:val="left" w:pos="974"/>
        </w:tabs>
        <w:spacing w:before="187"/>
        <w:ind w:left="974" w:hanging="266"/>
      </w:pPr>
      <w:r>
        <w:rPr>
          <w:w w:val="105"/>
        </w:rPr>
        <w:t>Emergency</w:t>
      </w:r>
      <w:r>
        <w:rPr>
          <w:spacing w:val="-9"/>
          <w:w w:val="105"/>
        </w:rPr>
        <w:t xml:space="preserve"> </w:t>
      </w:r>
      <w:r>
        <w:rPr>
          <w:spacing w:val="-2"/>
          <w:w w:val="105"/>
        </w:rPr>
        <w:t>Resuscitation</w:t>
      </w:r>
    </w:p>
    <w:p w:rsidR="00504CCB" w:rsidP="00BC210A" w:rsidRDefault="00103C2C" w14:paraId="3751F5BD" w14:textId="77777777">
      <w:pPr>
        <w:pStyle w:val="BodyText"/>
        <w:spacing w:before="187" w:line="252" w:lineRule="auto"/>
        <w:ind w:left="720" w:right="3963" w:firstLine="46"/>
        <w:jc w:val="both"/>
      </w:pPr>
      <w:r>
        <w:rPr>
          <w:w w:val="105"/>
        </w:rPr>
        <w:t xml:space="preserve">In the event of a resuscitation need, use </w:t>
      </w:r>
      <w:r>
        <w:rPr>
          <w:b/>
          <w:w w:val="105"/>
        </w:rPr>
        <w:t xml:space="preserve">mouth-to-mouth masks </w:t>
      </w:r>
      <w:r>
        <w:rPr>
          <w:w w:val="105"/>
        </w:rPr>
        <w:t>in accordance with clinical site procedures to minimize direct exposure.</w:t>
      </w:r>
    </w:p>
    <w:p w:rsidR="00504CCB" w:rsidP="00BC210A" w:rsidRDefault="00103C2C" w14:paraId="5E4D3092" w14:textId="77777777">
      <w:pPr>
        <w:pStyle w:val="Heading4"/>
        <w:numPr>
          <w:ilvl w:val="0"/>
          <w:numId w:val="11"/>
        </w:numPr>
        <w:tabs>
          <w:tab w:val="left" w:pos="974"/>
        </w:tabs>
        <w:spacing w:before="178"/>
        <w:ind w:left="720" w:firstLine="0"/>
      </w:pPr>
      <w:r>
        <w:rPr>
          <w:w w:val="105"/>
        </w:rPr>
        <w:t>Cleaning</w:t>
      </w:r>
      <w:r>
        <w:rPr>
          <w:spacing w:val="-6"/>
          <w:w w:val="105"/>
        </w:rPr>
        <w:t xml:space="preserve"> </w:t>
      </w:r>
      <w:r>
        <w:rPr>
          <w:w w:val="105"/>
        </w:rPr>
        <w:t>and</w:t>
      </w:r>
      <w:r>
        <w:rPr>
          <w:spacing w:val="-7"/>
          <w:w w:val="105"/>
        </w:rPr>
        <w:t xml:space="preserve"> </w:t>
      </w:r>
      <w:r>
        <w:rPr>
          <w:spacing w:val="-2"/>
          <w:w w:val="105"/>
        </w:rPr>
        <w:t>Disinfection</w:t>
      </w:r>
    </w:p>
    <w:p w:rsidR="00504CCB" w:rsidP="00BC210A" w:rsidRDefault="00103C2C" w14:paraId="524D33DE" w14:textId="77777777">
      <w:pPr>
        <w:pStyle w:val="BodyText"/>
        <w:spacing w:before="187"/>
        <w:ind w:left="720"/>
      </w:pPr>
      <w:r>
        <w:rPr>
          <w:w w:val="105"/>
        </w:rPr>
        <w:t>Spills</w:t>
      </w:r>
      <w:r>
        <w:rPr>
          <w:spacing w:val="-7"/>
          <w:w w:val="105"/>
        </w:rPr>
        <w:t xml:space="preserve"> </w:t>
      </w:r>
      <w:r>
        <w:rPr>
          <w:w w:val="105"/>
        </w:rPr>
        <w:t>involving</w:t>
      </w:r>
      <w:r>
        <w:rPr>
          <w:spacing w:val="-9"/>
          <w:w w:val="105"/>
        </w:rPr>
        <w:t xml:space="preserve"> </w:t>
      </w:r>
      <w:r>
        <w:rPr>
          <w:w w:val="105"/>
        </w:rPr>
        <w:t>blood</w:t>
      </w:r>
      <w:r>
        <w:rPr>
          <w:spacing w:val="-7"/>
          <w:w w:val="105"/>
        </w:rPr>
        <w:t xml:space="preserve"> </w:t>
      </w:r>
      <w:r>
        <w:rPr>
          <w:w w:val="105"/>
        </w:rPr>
        <w:t>or</w:t>
      </w:r>
      <w:r>
        <w:rPr>
          <w:spacing w:val="-8"/>
          <w:w w:val="105"/>
        </w:rPr>
        <w:t xml:space="preserve"> </w:t>
      </w:r>
      <w:r>
        <w:rPr>
          <w:w w:val="105"/>
        </w:rPr>
        <w:t>body</w:t>
      </w:r>
      <w:r>
        <w:rPr>
          <w:spacing w:val="-11"/>
          <w:w w:val="105"/>
        </w:rPr>
        <w:t xml:space="preserve"> </w:t>
      </w:r>
      <w:r>
        <w:rPr>
          <w:w w:val="105"/>
        </w:rPr>
        <w:t>fluids,</w:t>
      </w:r>
      <w:r>
        <w:rPr>
          <w:spacing w:val="-7"/>
          <w:w w:val="105"/>
        </w:rPr>
        <w:t xml:space="preserve"> </w:t>
      </w:r>
      <w:r>
        <w:rPr>
          <w:w w:val="105"/>
        </w:rPr>
        <w:t>contaminated</w:t>
      </w:r>
      <w:r>
        <w:rPr>
          <w:spacing w:val="-7"/>
          <w:w w:val="105"/>
        </w:rPr>
        <w:t xml:space="preserve"> </w:t>
      </w:r>
      <w:r>
        <w:rPr>
          <w:w w:val="105"/>
        </w:rPr>
        <w:t>surfaces,</w:t>
      </w:r>
      <w:r>
        <w:rPr>
          <w:spacing w:val="-7"/>
          <w:w w:val="105"/>
        </w:rPr>
        <w:t xml:space="preserve"> </w:t>
      </w:r>
      <w:r>
        <w:rPr>
          <w:w w:val="105"/>
        </w:rPr>
        <w:t>and</w:t>
      </w:r>
      <w:r>
        <w:rPr>
          <w:spacing w:val="-7"/>
          <w:w w:val="105"/>
        </w:rPr>
        <w:t xml:space="preserve"> </w:t>
      </w:r>
      <w:r>
        <w:rPr>
          <w:w w:val="105"/>
        </w:rPr>
        <w:t>reusable</w:t>
      </w:r>
      <w:r>
        <w:rPr>
          <w:spacing w:val="-7"/>
          <w:w w:val="105"/>
        </w:rPr>
        <w:t xml:space="preserve"> </w:t>
      </w:r>
      <w:r>
        <w:rPr>
          <w:w w:val="105"/>
        </w:rPr>
        <w:t>items</w:t>
      </w:r>
      <w:r>
        <w:rPr>
          <w:spacing w:val="-7"/>
          <w:w w:val="105"/>
        </w:rPr>
        <w:t xml:space="preserve"> </w:t>
      </w:r>
      <w:r>
        <w:rPr>
          <w:w w:val="105"/>
        </w:rPr>
        <w:t>must</w:t>
      </w:r>
      <w:r>
        <w:rPr>
          <w:spacing w:val="-6"/>
          <w:w w:val="105"/>
        </w:rPr>
        <w:t xml:space="preserve"> </w:t>
      </w:r>
      <w:r>
        <w:rPr>
          <w:w w:val="105"/>
        </w:rPr>
        <w:t>be</w:t>
      </w:r>
      <w:r>
        <w:rPr>
          <w:spacing w:val="-8"/>
          <w:w w:val="105"/>
        </w:rPr>
        <w:t xml:space="preserve"> </w:t>
      </w:r>
      <w:r>
        <w:rPr>
          <w:w w:val="105"/>
        </w:rPr>
        <w:t>cleaned</w:t>
      </w:r>
      <w:r>
        <w:rPr>
          <w:spacing w:val="-7"/>
          <w:w w:val="105"/>
        </w:rPr>
        <w:t xml:space="preserve"> </w:t>
      </w:r>
      <w:r>
        <w:rPr>
          <w:w w:val="105"/>
        </w:rPr>
        <w:t>using</w:t>
      </w:r>
      <w:r>
        <w:rPr>
          <w:spacing w:val="-8"/>
          <w:w w:val="105"/>
        </w:rPr>
        <w:t xml:space="preserve"> </w:t>
      </w:r>
      <w:r>
        <w:rPr>
          <w:spacing w:val="-10"/>
          <w:w w:val="105"/>
        </w:rPr>
        <w:t>a</w:t>
      </w:r>
    </w:p>
    <w:p w:rsidR="00504CCB" w:rsidP="00BC210A" w:rsidRDefault="00103C2C" w14:paraId="76CBBBE3" w14:textId="77777777">
      <w:pPr>
        <w:spacing w:before="9"/>
        <w:ind w:left="720"/>
        <w:rPr>
          <w:sz w:val="17"/>
        </w:rPr>
      </w:pPr>
      <w:r>
        <w:rPr>
          <w:b/>
          <w:w w:val="105"/>
          <w:sz w:val="17"/>
        </w:rPr>
        <w:t>1:10</w:t>
      </w:r>
      <w:r>
        <w:rPr>
          <w:b/>
          <w:spacing w:val="-6"/>
          <w:w w:val="105"/>
          <w:sz w:val="17"/>
        </w:rPr>
        <w:t xml:space="preserve"> </w:t>
      </w:r>
      <w:r>
        <w:rPr>
          <w:b/>
          <w:w w:val="105"/>
          <w:sz w:val="17"/>
        </w:rPr>
        <w:t>bleach</w:t>
      </w:r>
      <w:r>
        <w:rPr>
          <w:b/>
          <w:spacing w:val="-6"/>
          <w:w w:val="105"/>
          <w:sz w:val="17"/>
        </w:rPr>
        <w:t xml:space="preserve"> </w:t>
      </w:r>
      <w:r>
        <w:rPr>
          <w:b/>
          <w:w w:val="105"/>
          <w:sz w:val="17"/>
        </w:rPr>
        <w:t>solution</w:t>
      </w:r>
      <w:r>
        <w:rPr>
          <w:b/>
          <w:spacing w:val="-4"/>
          <w:w w:val="105"/>
          <w:sz w:val="17"/>
        </w:rPr>
        <w:t xml:space="preserve"> </w:t>
      </w:r>
      <w:r>
        <w:rPr>
          <w:w w:val="105"/>
          <w:sz w:val="17"/>
        </w:rPr>
        <w:t>or</w:t>
      </w:r>
      <w:r>
        <w:rPr>
          <w:spacing w:val="-6"/>
          <w:w w:val="105"/>
          <w:sz w:val="17"/>
        </w:rPr>
        <w:t xml:space="preserve"> </w:t>
      </w:r>
      <w:r>
        <w:rPr>
          <w:w w:val="105"/>
          <w:sz w:val="17"/>
        </w:rPr>
        <w:t>another</w:t>
      </w:r>
      <w:r>
        <w:rPr>
          <w:spacing w:val="-7"/>
          <w:w w:val="105"/>
          <w:sz w:val="17"/>
        </w:rPr>
        <w:t xml:space="preserve"> </w:t>
      </w:r>
      <w:r>
        <w:rPr>
          <w:w w:val="105"/>
          <w:sz w:val="17"/>
        </w:rPr>
        <w:t>approved</w:t>
      </w:r>
      <w:r>
        <w:rPr>
          <w:spacing w:val="-6"/>
          <w:w w:val="105"/>
          <w:sz w:val="17"/>
        </w:rPr>
        <w:t xml:space="preserve"> </w:t>
      </w:r>
      <w:r>
        <w:rPr>
          <w:spacing w:val="-2"/>
          <w:w w:val="105"/>
          <w:sz w:val="17"/>
        </w:rPr>
        <w:t>disinfectant.</w:t>
      </w:r>
    </w:p>
    <w:p w:rsidR="00504CCB" w:rsidP="00BC210A" w:rsidRDefault="00504CCB" w14:paraId="00F3F76B" w14:textId="77777777">
      <w:pPr>
        <w:pStyle w:val="BodyText"/>
        <w:spacing w:before="187"/>
        <w:ind w:left="720"/>
      </w:pPr>
    </w:p>
    <w:p w:rsidR="00504CCB" w:rsidP="00D20BA3" w:rsidRDefault="00103C2C" w14:paraId="2A677267" w14:textId="77777777">
      <w:pPr>
        <w:pStyle w:val="Heading2"/>
        <w:spacing w:before="1"/>
        <w:ind w:left="720" w:right="720"/>
      </w:pPr>
      <w:bookmarkStart w:name="_bookmark53" w:id="51"/>
      <w:bookmarkEnd w:id="51"/>
      <w:r>
        <w:t>Substance</w:t>
      </w:r>
      <w:r>
        <w:rPr>
          <w:spacing w:val="-13"/>
        </w:rPr>
        <w:t xml:space="preserve"> </w:t>
      </w:r>
      <w:r>
        <w:t>Abuse</w:t>
      </w:r>
      <w:r>
        <w:rPr>
          <w:spacing w:val="-12"/>
        </w:rPr>
        <w:t xml:space="preserve"> </w:t>
      </w:r>
      <w:r>
        <w:rPr>
          <w:spacing w:val="-2"/>
        </w:rPr>
        <w:t>Policy</w:t>
      </w:r>
    </w:p>
    <w:p w:rsidR="00504CCB" w:rsidP="00D20BA3" w:rsidRDefault="00103C2C" w14:paraId="5D9CAB8A" w14:textId="77777777">
      <w:pPr>
        <w:pStyle w:val="BodyText"/>
        <w:spacing w:before="184" w:line="252" w:lineRule="auto"/>
        <w:ind w:left="720" w:right="720"/>
        <w:jc w:val="both"/>
      </w:pPr>
      <w:r>
        <w:rPr>
          <w:w w:val="105"/>
        </w:rPr>
        <w:t>Vance-Granville Community College (VGCC) and the Histotechnology Program are committed to maintaining</w:t>
      </w:r>
      <w:r>
        <w:rPr>
          <w:spacing w:val="-6"/>
          <w:w w:val="105"/>
        </w:rPr>
        <w:t xml:space="preserve"> </w:t>
      </w:r>
      <w:r>
        <w:rPr>
          <w:w w:val="105"/>
        </w:rPr>
        <w:t>a</w:t>
      </w:r>
      <w:r>
        <w:rPr>
          <w:spacing w:val="-3"/>
          <w:w w:val="105"/>
        </w:rPr>
        <w:t xml:space="preserve"> </w:t>
      </w:r>
      <w:r>
        <w:rPr>
          <w:w w:val="105"/>
        </w:rPr>
        <w:t>safe,</w:t>
      </w:r>
      <w:r>
        <w:rPr>
          <w:spacing w:val="-5"/>
          <w:w w:val="105"/>
        </w:rPr>
        <w:t xml:space="preserve"> </w:t>
      </w:r>
      <w:r>
        <w:rPr>
          <w:w w:val="105"/>
        </w:rPr>
        <w:t>healthy,</w:t>
      </w:r>
      <w:r>
        <w:rPr>
          <w:spacing w:val="-3"/>
          <w:w w:val="105"/>
        </w:rPr>
        <w:t xml:space="preserve"> </w:t>
      </w:r>
      <w:r>
        <w:rPr>
          <w:w w:val="105"/>
        </w:rPr>
        <w:t>and</w:t>
      </w:r>
      <w:r>
        <w:rPr>
          <w:spacing w:val="-5"/>
          <w:w w:val="105"/>
        </w:rPr>
        <w:t xml:space="preserve"> </w:t>
      </w:r>
      <w:r>
        <w:rPr>
          <w:w w:val="105"/>
        </w:rPr>
        <w:t>professional</w:t>
      </w:r>
      <w:r>
        <w:rPr>
          <w:spacing w:val="-4"/>
          <w:w w:val="105"/>
        </w:rPr>
        <w:t xml:space="preserve"> </w:t>
      </w:r>
      <w:r>
        <w:rPr>
          <w:w w:val="105"/>
        </w:rPr>
        <w:t>learning</w:t>
      </w:r>
      <w:r>
        <w:rPr>
          <w:spacing w:val="-6"/>
          <w:w w:val="105"/>
        </w:rPr>
        <w:t xml:space="preserve"> </w:t>
      </w:r>
      <w:r>
        <w:rPr>
          <w:w w:val="105"/>
        </w:rPr>
        <w:t>environment.</w:t>
      </w:r>
      <w:r>
        <w:rPr>
          <w:spacing w:val="-5"/>
          <w:w w:val="105"/>
        </w:rPr>
        <w:t xml:space="preserve"> </w:t>
      </w:r>
      <w:r>
        <w:rPr>
          <w:w w:val="105"/>
        </w:rPr>
        <w:t>Students</w:t>
      </w:r>
      <w:r>
        <w:rPr>
          <w:spacing w:val="-4"/>
          <w:w w:val="105"/>
        </w:rPr>
        <w:t xml:space="preserve"> </w:t>
      </w:r>
      <w:r>
        <w:rPr>
          <w:w w:val="105"/>
        </w:rPr>
        <w:t>must</w:t>
      </w:r>
      <w:r>
        <w:rPr>
          <w:spacing w:val="-4"/>
          <w:w w:val="105"/>
        </w:rPr>
        <w:t xml:space="preserve"> </w:t>
      </w:r>
      <w:r>
        <w:rPr>
          <w:w w:val="105"/>
        </w:rPr>
        <w:t>not</w:t>
      </w:r>
      <w:r>
        <w:rPr>
          <w:spacing w:val="-4"/>
          <w:w w:val="105"/>
        </w:rPr>
        <w:t xml:space="preserve"> </w:t>
      </w:r>
      <w:r>
        <w:rPr>
          <w:w w:val="105"/>
        </w:rPr>
        <w:t>possess,</w:t>
      </w:r>
      <w:r>
        <w:rPr>
          <w:spacing w:val="-5"/>
          <w:w w:val="105"/>
        </w:rPr>
        <w:t xml:space="preserve"> </w:t>
      </w:r>
      <w:r>
        <w:rPr>
          <w:w w:val="105"/>
        </w:rPr>
        <w:t>use,</w:t>
      </w:r>
      <w:r>
        <w:rPr>
          <w:spacing w:val="-5"/>
          <w:w w:val="105"/>
        </w:rPr>
        <w:t xml:space="preserve"> </w:t>
      </w:r>
      <w:r>
        <w:rPr>
          <w:w w:val="105"/>
        </w:rPr>
        <w:t>or</w:t>
      </w:r>
      <w:r>
        <w:rPr>
          <w:spacing w:val="-5"/>
          <w:w w:val="105"/>
        </w:rPr>
        <w:t xml:space="preserve"> </w:t>
      </w:r>
      <w:r>
        <w:rPr>
          <w:w w:val="105"/>
        </w:rPr>
        <w:t>be under the influence of any illegal drugs or narcotics, in accordance with state and federal laws and the VGCC Student Catalog (Section 2.G – Alcohol and Drug Prevention).</w:t>
      </w:r>
    </w:p>
    <w:p w:rsidR="00504CCB" w:rsidP="00D20BA3" w:rsidRDefault="00103C2C" w14:paraId="5E6DB578" w14:textId="77777777">
      <w:pPr>
        <w:pStyle w:val="BodyText"/>
        <w:spacing w:before="176" w:line="252" w:lineRule="auto"/>
        <w:ind w:left="720" w:right="720"/>
        <w:jc w:val="both"/>
      </w:pPr>
      <w:r>
        <w:rPr>
          <w:w w:val="105"/>
        </w:rPr>
        <w:t>Substance abuse can impair judgment and compromise both patient safety and the educational process. The</w:t>
      </w:r>
      <w:r>
        <w:rPr>
          <w:spacing w:val="-5"/>
          <w:w w:val="105"/>
        </w:rPr>
        <w:t xml:space="preserve"> </w:t>
      </w:r>
      <w:r>
        <w:rPr>
          <w:w w:val="105"/>
        </w:rPr>
        <w:t>Histotechnology</w:t>
      </w:r>
      <w:r>
        <w:rPr>
          <w:spacing w:val="-8"/>
          <w:w w:val="105"/>
        </w:rPr>
        <w:t xml:space="preserve"> </w:t>
      </w:r>
      <w:r>
        <w:rPr>
          <w:w w:val="105"/>
        </w:rPr>
        <w:t>Program</w:t>
      </w:r>
      <w:r>
        <w:rPr>
          <w:spacing w:val="-4"/>
          <w:w w:val="105"/>
        </w:rPr>
        <w:t xml:space="preserve"> </w:t>
      </w:r>
      <w:r>
        <w:rPr>
          <w:w w:val="105"/>
        </w:rPr>
        <w:t>supports</w:t>
      </w:r>
      <w:r>
        <w:rPr>
          <w:spacing w:val="-3"/>
          <w:w w:val="105"/>
        </w:rPr>
        <w:t xml:space="preserve"> </w:t>
      </w:r>
      <w:r>
        <w:rPr>
          <w:w w:val="105"/>
        </w:rPr>
        <w:t>early</w:t>
      </w:r>
      <w:r>
        <w:rPr>
          <w:spacing w:val="-8"/>
          <w:w w:val="105"/>
        </w:rPr>
        <w:t xml:space="preserve"> </w:t>
      </w:r>
      <w:r>
        <w:rPr>
          <w:w w:val="105"/>
        </w:rPr>
        <w:t>identification,</w:t>
      </w:r>
      <w:r>
        <w:rPr>
          <w:spacing w:val="-4"/>
          <w:w w:val="105"/>
        </w:rPr>
        <w:t xml:space="preserve"> </w:t>
      </w:r>
      <w:r>
        <w:rPr>
          <w:w w:val="105"/>
        </w:rPr>
        <w:t>intervention,</w:t>
      </w:r>
      <w:r>
        <w:rPr>
          <w:spacing w:val="-4"/>
          <w:w w:val="105"/>
        </w:rPr>
        <w:t xml:space="preserve"> </w:t>
      </w:r>
      <w:r>
        <w:rPr>
          <w:w w:val="105"/>
        </w:rPr>
        <w:t>and</w:t>
      </w:r>
      <w:r>
        <w:rPr>
          <w:spacing w:val="-4"/>
          <w:w w:val="105"/>
        </w:rPr>
        <w:t xml:space="preserve"> </w:t>
      </w:r>
      <w:r>
        <w:rPr>
          <w:w w:val="105"/>
        </w:rPr>
        <w:t>referral</w:t>
      </w:r>
      <w:r>
        <w:rPr>
          <w:spacing w:val="-4"/>
          <w:w w:val="105"/>
        </w:rPr>
        <w:t xml:space="preserve"> </w:t>
      </w:r>
      <w:r>
        <w:rPr>
          <w:w w:val="105"/>
        </w:rPr>
        <w:t>for</w:t>
      </w:r>
      <w:r>
        <w:rPr>
          <w:spacing w:val="-5"/>
          <w:w w:val="105"/>
        </w:rPr>
        <w:t xml:space="preserve"> </w:t>
      </w:r>
      <w:r>
        <w:rPr>
          <w:w w:val="105"/>
        </w:rPr>
        <w:t>treatment</w:t>
      </w:r>
      <w:r>
        <w:rPr>
          <w:spacing w:val="-4"/>
          <w:w w:val="105"/>
        </w:rPr>
        <w:t xml:space="preserve"> </w:t>
      </w:r>
      <w:r>
        <w:rPr>
          <w:w w:val="105"/>
        </w:rPr>
        <w:t>when substance use may affect student performance or safety.</w:t>
      </w:r>
    </w:p>
    <w:p w:rsidR="00504CCB" w:rsidP="004F742B" w:rsidRDefault="00103C2C" w14:paraId="31D7A725" w14:textId="4920212C">
      <w:pPr>
        <w:pStyle w:val="Heading4"/>
        <w:spacing w:before="176"/>
        <w:ind w:left="720"/>
      </w:pPr>
      <w:bookmarkStart w:name="_bookmark54" w:id="52"/>
      <w:bookmarkEnd w:id="52"/>
      <w:r w:rsidR="00103C2C">
        <w:rPr>
          <w:w w:val="105"/>
        </w:rPr>
        <w:t>Key</w:t>
      </w:r>
      <w:r w:rsidR="00103C2C">
        <w:rPr>
          <w:spacing w:val="-4"/>
          <w:w w:val="105"/>
        </w:rPr>
        <w:t xml:space="preserve"> </w:t>
      </w:r>
      <w:r w:rsidR="64C3A91E">
        <w:rPr/>
        <w:t xml:space="preserve">Testing </w:t>
      </w:r>
      <w:r w:rsidR="00103C2C">
        <w:rPr/>
        <w:t>Guidelines:</w:t>
      </w:r>
    </w:p>
    <w:p w:rsidR="00504CCB" w:rsidP="004F742B" w:rsidRDefault="00103C2C" w14:paraId="3933F528" w14:textId="77777777">
      <w:pPr>
        <w:pStyle w:val="ListParagraph"/>
        <w:numPr>
          <w:ilvl w:val="0"/>
          <w:numId w:val="10"/>
        </w:numPr>
        <w:tabs>
          <w:tab w:val="left" w:pos="973"/>
          <w:tab w:val="left" w:pos="975"/>
        </w:tabs>
        <w:spacing w:before="10" w:line="249" w:lineRule="auto"/>
        <w:ind w:left="1440" w:right="720"/>
        <w:rPr>
          <w:sz w:val="17"/>
        </w:rPr>
      </w:pPr>
      <w:r>
        <w:rPr>
          <w:b/>
          <w:w w:val="105"/>
          <w:sz w:val="17"/>
        </w:rPr>
        <w:t>Drug</w:t>
      </w:r>
      <w:r>
        <w:rPr>
          <w:b/>
          <w:spacing w:val="-4"/>
          <w:w w:val="105"/>
          <w:sz w:val="17"/>
        </w:rPr>
        <w:t xml:space="preserve"> </w:t>
      </w:r>
      <w:r>
        <w:rPr>
          <w:b/>
          <w:w w:val="105"/>
          <w:sz w:val="17"/>
        </w:rPr>
        <w:t>Testing</w:t>
      </w:r>
      <w:r>
        <w:rPr>
          <w:b/>
          <w:spacing w:val="-4"/>
          <w:w w:val="105"/>
          <w:sz w:val="17"/>
        </w:rPr>
        <w:t xml:space="preserve"> </w:t>
      </w:r>
      <w:r>
        <w:rPr>
          <w:w w:val="105"/>
          <w:sz w:val="17"/>
        </w:rPr>
        <w:t>may</w:t>
      </w:r>
      <w:r>
        <w:rPr>
          <w:spacing w:val="-9"/>
          <w:w w:val="105"/>
          <w:sz w:val="17"/>
        </w:rPr>
        <w:t xml:space="preserve"> </w:t>
      </w:r>
      <w:r>
        <w:rPr>
          <w:w w:val="105"/>
          <w:sz w:val="17"/>
        </w:rPr>
        <w:t>be</w:t>
      </w:r>
      <w:r>
        <w:rPr>
          <w:spacing w:val="-4"/>
          <w:w w:val="105"/>
          <w:sz w:val="17"/>
        </w:rPr>
        <w:t xml:space="preserve"> </w:t>
      </w:r>
      <w:r>
        <w:rPr>
          <w:w w:val="105"/>
          <w:sz w:val="17"/>
        </w:rPr>
        <w:t>required</w:t>
      </w:r>
      <w:r>
        <w:rPr>
          <w:spacing w:val="-5"/>
          <w:w w:val="105"/>
          <w:sz w:val="17"/>
        </w:rPr>
        <w:t xml:space="preserve"> </w:t>
      </w:r>
      <w:r>
        <w:rPr>
          <w:w w:val="105"/>
          <w:sz w:val="17"/>
        </w:rPr>
        <w:t>to</w:t>
      </w:r>
      <w:r>
        <w:rPr>
          <w:spacing w:val="-5"/>
          <w:w w:val="105"/>
          <w:sz w:val="17"/>
        </w:rPr>
        <w:t xml:space="preserve"> </w:t>
      </w:r>
      <w:r>
        <w:rPr>
          <w:w w:val="105"/>
          <w:sz w:val="17"/>
        </w:rPr>
        <w:t>identify</w:t>
      </w:r>
      <w:r>
        <w:rPr>
          <w:spacing w:val="-9"/>
          <w:w w:val="105"/>
          <w:sz w:val="17"/>
        </w:rPr>
        <w:t xml:space="preserve"> </w:t>
      </w:r>
      <w:r>
        <w:rPr>
          <w:w w:val="105"/>
          <w:sz w:val="17"/>
        </w:rPr>
        <w:t>recent</w:t>
      </w:r>
      <w:r>
        <w:rPr>
          <w:spacing w:val="-3"/>
          <w:w w:val="105"/>
          <w:sz w:val="17"/>
        </w:rPr>
        <w:t xml:space="preserve"> </w:t>
      </w:r>
      <w:r>
        <w:rPr>
          <w:w w:val="105"/>
          <w:sz w:val="17"/>
        </w:rPr>
        <w:t>use</w:t>
      </w:r>
      <w:r>
        <w:rPr>
          <w:spacing w:val="-6"/>
          <w:w w:val="105"/>
          <w:sz w:val="17"/>
        </w:rPr>
        <w:t xml:space="preserve"> </w:t>
      </w:r>
      <w:r>
        <w:rPr>
          <w:w w:val="105"/>
          <w:sz w:val="17"/>
        </w:rPr>
        <w:t>of</w:t>
      </w:r>
      <w:r>
        <w:rPr>
          <w:spacing w:val="-4"/>
          <w:w w:val="105"/>
          <w:sz w:val="17"/>
        </w:rPr>
        <w:t xml:space="preserve"> </w:t>
      </w:r>
      <w:r>
        <w:rPr>
          <w:w w:val="105"/>
          <w:sz w:val="17"/>
        </w:rPr>
        <w:t>alcohol</w:t>
      </w:r>
      <w:r>
        <w:rPr>
          <w:spacing w:val="-5"/>
          <w:w w:val="105"/>
          <w:sz w:val="17"/>
        </w:rPr>
        <w:t xml:space="preserve"> </w:t>
      </w:r>
      <w:r>
        <w:rPr>
          <w:w w:val="105"/>
          <w:sz w:val="17"/>
        </w:rPr>
        <w:t>or</w:t>
      </w:r>
      <w:r>
        <w:rPr>
          <w:spacing w:val="-6"/>
          <w:w w:val="105"/>
          <w:sz w:val="17"/>
        </w:rPr>
        <w:t xml:space="preserve"> </w:t>
      </w:r>
      <w:r>
        <w:rPr>
          <w:w w:val="105"/>
          <w:sz w:val="17"/>
        </w:rPr>
        <w:t>drugs.</w:t>
      </w:r>
      <w:r>
        <w:rPr>
          <w:spacing w:val="-3"/>
          <w:w w:val="105"/>
          <w:sz w:val="17"/>
        </w:rPr>
        <w:t xml:space="preserve"> </w:t>
      </w:r>
      <w:r>
        <w:rPr>
          <w:w w:val="105"/>
          <w:sz w:val="17"/>
        </w:rPr>
        <w:t>A</w:t>
      </w:r>
      <w:r>
        <w:rPr>
          <w:spacing w:val="-5"/>
          <w:w w:val="105"/>
          <w:sz w:val="17"/>
        </w:rPr>
        <w:t xml:space="preserve"> </w:t>
      </w:r>
      <w:r>
        <w:rPr>
          <w:w w:val="105"/>
          <w:sz w:val="17"/>
        </w:rPr>
        <w:t>positive</w:t>
      </w:r>
      <w:r>
        <w:rPr>
          <w:spacing w:val="-6"/>
          <w:w w:val="105"/>
          <w:sz w:val="17"/>
        </w:rPr>
        <w:t xml:space="preserve"> </w:t>
      </w:r>
      <w:r>
        <w:rPr>
          <w:w w:val="105"/>
          <w:sz w:val="17"/>
        </w:rPr>
        <w:t>result</w:t>
      </w:r>
      <w:r>
        <w:rPr>
          <w:spacing w:val="-5"/>
          <w:w w:val="105"/>
          <w:sz w:val="17"/>
        </w:rPr>
        <w:t xml:space="preserve"> </w:t>
      </w:r>
      <w:r>
        <w:rPr>
          <w:w w:val="105"/>
          <w:sz w:val="17"/>
        </w:rPr>
        <w:t>is</w:t>
      </w:r>
      <w:r>
        <w:rPr>
          <w:spacing w:val="-5"/>
          <w:w w:val="105"/>
          <w:sz w:val="17"/>
        </w:rPr>
        <w:t xml:space="preserve"> </w:t>
      </w:r>
      <w:r>
        <w:rPr>
          <w:w w:val="105"/>
          <w:sz w:val="17"/>
        </w:rPr>
        <w:t>not</w:t>
      </w:r>
      <w:r>
        <w:rPr>
          <w:spacing w:val="-5"/>
          <w:w w:val="105"/>
          <w:sz w:val="17"/>
        </w:rPr>
        <w:t xml:space="preserve"> </w:t>
      </w:r>
      <w:r>
        <w:rPr>
          <w:w w:val="105"/>
          <w:sz w:val="17"/>
        </w:rPr>
        <w:t>a diagnosis but may indicate a violation of clinical or college policy.</w:t>
      </w:r>
    </w:p>
    <w:p w:rsidR="00504CCB" w:rsidP="004F742B" w:rsidRDefault="00103C2C" w14:paraId="1950DAA6" w14:textId="77777777">
      <w:pPr>
        <w:pStyle w:val="ListParagraph"/>
        <w:numPr>
          <w:ilvl w:val="0"/>
          <w:numId w:val="10"/>
        </w:numPr>
        <w:tabs>
          <w:tab w:val="left" w:pos="973"/>
          <w:tab w:val="left" w:pos="975"/>
        </w:tabs>
        <w:spacing w:before="2" w:line="249" w:lineRule="auto"/>
        <w:ind w:left="1440" w:right="720"/>
        <w:rPr>
          <w:sz w:val="17"/>
        </w:rPr>
      </w:pPr>
      <w:r>
        <w:rPr>
          <w:b/>
          <w:w w:val="105"/>
          <w:sz w:val="17"/>
        </w:rPr>
        <w:t>Confidentiality</w:t>
      </w:r>
      <w:r>
        <w:rPr>
          <w:b/>
          <w:spacing w:val="35"/>
          <w:w w:val="105"/>
          <w:sz w:val="17"/>
        </w:rPr>
        <w:t xml:space="preserve"> </w:t>
      </w:r>
      <w:r>
        <w:rPr>
          <w:w w:val="105"/>
          <w:sz w:val="17"/>
        </w:rPr>
        <w:t>of</w:t>
      </w:r>
      <w:r>
        <w:rPr>
          <w:spacing w:val="32"/>
          <w:w w:val="105"/>
          <w:sz w:val="17"/>
        </w:rPr>
        <w:t xml:space="preserve"> </w:t>
      </w:r>
      <w:r>
        <w:rPr>
          <w:w w:val="105"/>
          <w:sz w:val="17"/>
        </w:rPr>
        <w:t>test</w:t>
      </w:r>
      <w:r>
        <w:rPr>
          <w:spacing w:val="30"/>
          <w:w w:val="105"/>
          <w:sz w:val="17"/>
        </w:rPr>
        <w:t xml:space="preserve"> </w:t>
      </w:r>
      <w:r>
        <w:rPr>
          <w:w w:val="105"/>
          <w:sz w:val="17"/>
        </w:rPr>
        <w:t>results</w:t>
      </w:r>
      <w:r>
        <w:rPr>
          <w:spacing w:val="33"/>
          <w:w w:val="105"/>
          <w:sz w:val="17"/>
        </w:rPr>
        <w:t xml:space="preserve"> </w:t>
      </w:r>
      <w:r>
        <w:rPr>
          <w:w w:val="105"/>
          <w:sz w:val="17"/>
        </w:rPr>
        <w:t>will</w:t>
      </w:r>
      <w:r>
        <w:rPr>
          <w:spacing w:val="33"/>
          <w:w w:val="105"/>
          <w:sz w:val="17"/>
        </w:rPr>
        <w:t xml:space="preserve"> </w:t>
      </w:r>
      <w:r>
        <w:rPr>
          <w:w w:val="105"/>
          <w:sz w:val="17"/>
        </w:rPr>
        <w:t>be</w:t>
      </w:r>
      <w:r>
        <w:rPr>
          <w:spacing w:val="32"/>
          <w:w w:val="105"/>
          <w:sz w:val="17"/>
        </w:rPr>
        <w:t xml:space="preserve"> </w:t>
      </w:r>
      <w:r>
        <w:rPr>
          <w:w w:val="105"/>
          <w:sz w:val="17"/>
        </w:rPr>
        <w:t>maintained,</w:t>
      </w:r>
      <w:r>
        <w:rPr>
          <w:spacing w:val="33"/>
          <w:w w:val="105"/>
          <w:sz w:val="17"/>
        </w:rPr>
        <w:t xml:space="preserve"> </w:t>
      </w:r>
      <w:r>
        <w:rPr>
          <w:w w:val="105"/>
          <w:sz w:val="17"/>
        </w:rPr>
        <w:t>with</w:t>
      </w:r>
      <w:r>
        <w:rPr>
          <w:spacing w:val="32"/>
          <w:w w:val="105"/>
          <w:sz w:val="17"/>
        </w:rPr>
        <w:t xml:space="preserve"> </w:t>
      </w:r>
      <w:r>
        <w:rPr>
          <w:w w:val="105"/>
          <w:sz w:val="17"/>
        </w:rPr>
        <w:t>access</w:t>
      </w:r>
      <w:r>
        <w:rPr>
          <w:spacing w:val="33"/>
          <w:w w:val="105"/>
          <w:sz w:val="17"/>
        </w:rPr>
        <w:t xml:space="preserve"> </w:t>
      </w:r>
      <w:r>
        <w:rPr>
          <w:w w:val="105"/>
          <w:sz w:val="17"/>
        </w:rPr>
        <w:t>limited</w:t>
      </w:r>
      <w:r>
        <w:rPr>
          <w:spacing w:val="30"/>
          <w:w w:val="105"/>
          <w:sz w:val="17"/>
        </w:rPr>
        <w:t xml:space="preserve"> </w:t>
      </w:r>
      <w:r>
        <w:rPr>
          <w:w w:val="105"/>
          <w:sz w:val="17"/>
        </w:rPr>
        <w:t>to</w:t>
      </w:r>
      <w:r>
        <w:rPr>
          <w:spacing w:val="32"/>
          <w:w w:val="105"/>
          <w:sz w:val="17"/>
        </w:rPr>
        <w:t xml:space="preserve"> </w:t>
      </w:r>
      <w:r>
        <w:rPr>
          <w:w w:val="105"/>
          <w:sz w:val="17"/>
        </w:rPr>
        <w:t>individuals</w:t>
      </w:r>
      <w:r>
        <w:rPr>
          <w:spacing w:val="31"/>
          <w:w w:val="105"/>
          <w:sz w:val="17"/>
        </w:rPr>
        <w:t xml:space="preserve"> </w:t>
      </w:r>
      <w:r>
        <w:rPr>
          <w:w w:val="105"/>
          <w:sz w:val="17"/>
        </w:rPr>
        <w:t>with</w:t>
      </w:r>
      <w:r>
        <w:rPr>
          <w:spacing w:val="32"/>
          <w:w w:val="105"/>
          <w:sz w:val="17"/>
        </w:rPr>
        <w:t xml:space="preserve"> </w:t>
      </w:r>
      <w:r>
        <w:rPr>
          <w:w w:val="105"/>
          <w:sz w:val="17"/>
        </w:rPr>
        <w:t>a legitimate need to know.</w:t>
      </w:r>
    </w:p>
    <w:p w:rsidRPr="004F742B" w:rsidR="00504CCB" w:rsidP="004F742B" w:rsidRDefault="00103C2C" w14:paraId="4DE0C0FC" w14:textId="77777777">
      <w:pPr>
        <w:pStyle w:val="ListParagraph"/>
        <w:numPr>
          <w:ilvl w:val="0"/>
          <w:numId w:val="10"/>
        </w:numPr>
        <w:tabs>
          <w:tab w:val="left" w:pos="973"/>
          <w:tab w:val="left" w:pos="975"/>
        </w:tabs>
        <w:spacing w:before="2" w:line="249" w:lineRule="auto"/>
        <w:ind w:left="1440" w:right="720"/>
        <w:rPr>
          <w:sz w:val="17"/>
        </w:rPr>
      </w:pPr>
      <w:r>
        <w:rPr>
          <w:b/>
          <w:spacing w:val="-2"/>
          <w:w w:val="105"/>
          <w:sz w:val="17"/>
        </w:rPr>
        <w:t xml:space="preserve">Clinical Site Policies </w:t>
      </w:r>
      <w:r>
        <w:rPr>
          <w:spacing w:val="-2"/>
          <w:w w:val="105"/>
          <w:sz w:val="17"/>
        </w:rPr>
        <w:t>regarding</w:t>
      </w:r>
      <w:r>
        <w:rPr>
          <w:spacing w:val="-3"/>
          <w:w w:val="105"/>
          <w:sz w:val="17"/>
        </w:rPr>
        <w:t xml:space="preserve"> </w:t>
      </w:r>
      <w:r>
        <w:rPr>
          <w:spacing w:val="-2"/>
          <w:w w:val="105"/>
          <w:sz w:val="17"/>
        </w:rPr>
        <w:t>drug</w:t>
      </w:r>
      <w:r>
        <w:rPr>
          <w:spacing w:val="-4"/>
          <w:w w:val="105"/>
          <w:sz w:val="17"/>
        </w:rPr>
        <w:t xml:space="preserve"> </w:t>
      </w:r>
      <w:r>
        <w:rPr>
          <w:spacing w:val="-2"/>
          <w:w w:val="105"/>
          <w:sz w:val="17"/>
        </w:rPr>
        <w:t>testing</w:t>
      </w:r>
      <w:r>
        <w:rPr>
          <w:spacing w:val="-3"/>
          <w:w w:val="105"/>
          <w:sz w:val="17"/>
        </w:rPr>
        <w:t xml:space="preserve"> </w:t>
      </w:r>
      <w:r>
        <w:rPr>
          <w:spacing w:val="-2"/>
          <w:w w:val="105"/>
          <w:sz w:val="17"/>
        </w:rPr>
        <w:t>will</w:t>
      </w:r>
      <w:r>
        <w:rPr>
          <w:spacing w:val="-3"/>
          <w:w w:val="105"/>
          <w:sz w:val="17"/>
        </w:rPr>
        <w:t xml:space="preserve"> </w:t>
      </w:r>
      <w:r>
        <w:rPr>
          <w:spacing w:val="-2"/>
          <w:w w:val="105"/>
          <w:sz w:val="17"/>
        </w:rPr>
        <w:t>be</w:t>
      </w:r>
      <w:r>
        <w:rPr>
          <w:spacing w:val="-3"/>
          <w:w w:val="105"/>
          <w:sz w:val="17"/>
        </w:rPr>
        <w:t xml:space="preserve"> </w:t>
      </w:r>
      <w:r>
        <w:rPr>
          <w:spacing w:val="-2"/>
          <w:w w:val="105"/>
          <w:sz w:val="17"/>
        </w:rPr>
        <w:t>upheld</w:t>
      </w:r>
      <w:r>
        <w:rPr>
          <w:spacing w:val="-3"/>
          <w:w w:val="105"/>
          <w:sz w:val="17"/>
        </w:rPr>
        <w:t xml:space="preserve"> </w:t>
      </w:r>
      <w:r>
        <w:rPr>
          <w:spacing w:val="-2"/>
          <w:w w:val="105"/>
          <w:sz w:val="17"/>
        </w:rPr>
        <w:t>by</w:t>
      </w:r>
      <w:r>
        <w:rPr>
          <w:spacing w:val="-7"/>
          <w:w w:val="105"/>
          <w:sz w:val="17"/>
        </w:rPr>
        <w:t xml:space="preserve"> </w:t>
      </w:r>
      <w:r>
        <w:rPr>
          <w:spacing w:val="-2"/>
          <w:w w:val="105"/>
          <w:sz w:val="17"/>
        </w:rPr>
        <w:t>the</w:t>
      </w:r>
      <w:r>
        <w:rPr>
          <w:spacing w:val="-3"/>
          <w:w w:val="105"/>
          <w:sz w:val="17"/>
        </w:rPr>
        <w:t xml:space="preserve"> </w:t>
      </w:r>
      <w:r>
        <w:rPr>
          <w:spacing w:val="-2"/>
          <w:w w:val="105"/>
          <w:sz w:val="17"/>
        </w:rPr>
        <w:t>college.</w:t>
      </w:r>
      <w:r>
        <w:rPr>
          <w:spacing w:val="-3"/>
          <w:w w:val="105"/>
          <w:sz w:val="17"/>
        </w:rPr>
        <w:t xml:space="preserve"> </w:t>
      </w:r>
      <w:r>
        <w:rPr>
          <w:spacing w:val="-2"/>
          <w:w w:val="105"/>
          <w:sz w:val="17"/>
        </w:rPr>
        <w:t xml:space="preserve">Students are responsible </w:t>
      </w:r>
      <w:r>
        <w:rPr>
          <w:w w:val="105"/>
          <w:sz w:val="17"/>
        </w:rPr>
        <w:t>for any associated costs.</w:t>
      </w:r>
    </w:p>
    <w:p w:rsidR="004F742B" w:rsidP="004F742B" w:rsidRDefault="004F742B" w14:paraId="2CFB4055" w14:textId="77777777">
      <w:pPr>
        <w:pStyle w:val="ListParagraph"/>
        <w:tabs>
          <w:tab w:val="left" w:pos="973"/>
          <w:tab w:val="left" w:pos="975"/>
        </w:tabs>
        <w:spacing w:before="2" w:line="249" w:lineRule="auto"/>
        <w:ind w:left="1440" w:right="720" w:firstLine="0"/>
        <w:rPr>
          <w:sz w:val="17"/>
        </w:rPr>
      </w:pPr>
    </w:p>
    <w:p w:rsidR="00504CCB" w:rsidP="004F742B" w:rsidRDefault="00103C2C" w14:paraId="4258639B" w14:textId="77777777">
      <w:pPr>
        <w:pStyle w:val="Heading4"/>
        <w:spacing w:before="2"/>
        <w:ind w:left="720"/>
      </w:pPr>
      <w:bookmarkStart w:name="_bookmark55" w:id="53"/>
      <w:bookmarkEnd w:id="53"/>
      <w:r>
        <w:rPr>
          <w:w w:val="105"/>
        </w:rPr>
        <w:t>Identification</w:t>
      </w:r>
      <w:r>
        <w:rPr>
          <w:spacing w:val="-9"/>
          <w:w w:val="105"/>
        </w:rPr>
        <w:t xml:space="preserve"> </w:t>
      </w:r>
      <w:r>
        <w:rPr>
          <w:w w:val="105"/>
        </w:rPr>
        <w:t>of</w:t>
      </w:r>
      <w:r>
        <w:rPr>
          <w:spacing w:val="-8"/>
          <w:w w:val="105"/>
        </w:rPr>
        <w:t xml:space="preserve"> </w:t>
      </w:r>
      <w:r>
        <w:rPr>
          <w:w w:val="105"/>
        </w:rPr>
        <w:t>Substance</w:t>
      </w:r>
      <w:r>
        <w:rPr>
          <w:spacing w:val="-6"/>
          <w:w w:val="105"/>
        </w:rPr>
        <w:t xml:space="preserve"> </w:t>
      </w:r>
      <w:r>
        <w:rPr>
          <w:w w:val="105"/>
        </w:rPr>
        <w:t>Abuse</w:t>
      </w:r>
      <w:r>
        <w:rPr>
          <w:spacing w:val="-5"/>
          <w:w w:val="105"/>
        </w:rPr>
        <w:t xml:space="preserve"> </w:t>
      </w:r>
      <w:r>
        <w:rPr>
          <w:spacing w:val="-2"/>
          <w:w w:val="105"/>
        </w:rPr>
        <w:t>Includes:</w:t>
      </w:r>
    </w:p>
    <w:p w:rsidR="00504CCB" w:rsidP="004F742B" w:rsidRDefault="00103C2C" w14:paraId="53F205E7" w14:textId="77777777">
      <w:pPr>
        <w:pStyle w:val="ListParagraph"/>
        <w:numPr>
          <w:ilvl w:val="0"/>
          <w:numId w:val="9"/>
        </w:numPr>
        <w:tabs>
          <w:tab w:val="left" w:pos="973"/>
          <w:tab w:val="left" w:pos="975"/>
        </w:tabs>
        <w:spacing w:before="8" w:line="252" w:lineRule="auto"/>
        <w:ind w:left="1440" w:right="720"/>
        <w:rPr>
          <w:sz w:val="17"/>
        </w:rPr>
      </w:pPr>
      <w:r>
        <w:rPr>
          <w:w w:val="105"/>
          <w:sz w:val="17"/>
        </w:rPr>
        <w:t>Possession or consumption of alcohol, illegal drugs, or non-prescribed controlled substances on campus or at clinical sites.</w:t>
      </w:r>
    </w:p>
    <w:p w:rsidR="00504CCB" w:rsidP="004F742B" w:rsidRDefault="00103C2C" w14:paraId="06D94B88" w14:textId="77777777">
      <w:pPr>
        <w:pStyle w:val="ListParagraph"/>
        <w:numPr>
          <w:ilvl w:val="0"/>
          <w:numId w:val="9"/>
        </w:numPr>
        <w:tabs>
          <w:tab w:val="left" w:pos="974"/>
        </w:tabs>
        <w:spacing w:before="0" w:line="194" w:lineRule="exact"/>
        <w:ind w:left="1440" w:right="720" w:hanging="266"/>
        <w:rPr>
          <w:sz w:val="17"/>
        </w:rPr>
      </w:pPr>
      <w:r>
        <w:rPr>
          <w:w w:val="105"/>
          <w:sz w:val="17"/>
        </w:rPr>
        <w:t>Diversion</w:t>
      </w:r>
      <w:r>
        <w:rPr>
          <w:spacing w:val="-7"/>
          <w:w w:val="105"/>
          <w:sz w:val="17"/>
        </w:rPr>
        <w:t xml:space="preserve"> </w:t>
      </w:r>
      <w:r>
        <w:rPr>
          <w:w w:val="105"/>
          <w:sz w:val="17"/>
        </w:rPr>
        <w:t>of</w:t>
      </w:r>
      <w:r>
        <w:rPr>
          <w:spacing w:val="-7"/>
          <w:w w:val="105"/>
          <w:sz w:val="17"/>
        </w:rPr>
        <w:t xml:space="preserve"> </w:t>
      </w:r>
      <w:r>
        <w:rPr>
          <w:w w:val="105"/>
          <w:sz w:val="17"/>
        </w:rPr>
        <w:t>controlled</w:t>
      </w:r>
      <w:r>
        <w:rPr>
          <w:spacing w:val="-7"/>
          <w:w w:val="105"/>
          <w:sz w:val="17"/>
        </w:rPr>
        <w:t xml:space="preserve"> </w:t>
      </w:r>
      <w:r>
        <w:rPr>
          <w:w w:val="105"/>
          <w:sz w:val="17"/>
        </w:rPr>
        <w:t>substances</w:t>
      </w:r>
      <w:r>
        <w:rPr>
          <w:spacing w:val="-6"/>
          <w:w w:val="105"/>
          <w:sz w:val="17"/>
        </w:rPr>
        <w:t xml:space="preserve"> </w:t>
      </w:r>
      <w:r>
        <w:rPr>
          <w:w w:val="105"/>
          <w:sz w:val="17"/>
        </w:rPr>
        <w:t>from</w:t>
      </w:r>
      <w:r>
        <w:rPr>
          <w:spacing w:val="-6"/>
          <w:w w:val="105"/>
          <w:sz w:val="17"/>
        </w:rPr>
        <w:t xml:space="preserve"> </w:t>
      </w:r>
      <w:r>
        <w:rPr>
          <w:w w:val="105"/>
          <w:sz w:val="17"/>
        </w:rPr>
        <w:t>a</w:t>
      </w:r>
      <w:r>
        <w:rPr>
          <w:spacing w:val="-7"/>
          <w:w w:val="105"/>
          <w:sz w:val="17"/>
        </w:rPr>
        <w:t xml:space="preserve"> </w:t>
      </w:r>
      <w:r>
        <w:rPr>
          <w:w w:val="105"/>
          <w:sz w:val="17"/>
        </w:rPr>
        <w:t>clinical</w:t>
      </w:r>
      <w:r>
        <w:rPr>
          <w:spacing w:val="-5"/>
          <w:w w:val="105"/>
          <w:sz w:val="17"/>
        </w:rPr>
        <w:t xml:space="preserve"> </w:t>
      </w:r>
      <w:r>
        <w:rPr>
          <w:spacing w:val="-2"/>
          <w:w w:val="105"/>
          <w:sz w:val="17"/>
        </w:rPr>
        <w:t>facility.</w:t>
      </w:r>
    </w:p>
    <w:p w:rsidR="00504CCB" w:rsidP="004F742B" w:rsidRDefault="00103C2C" w14:paraId="5933675D" w14:textId="77777777">
      <w:pPr>
        <w:pStyle w:val="ListParagraph"/>
        <w:numPr>
          <w:ilvl w:val="0"/>
          <w:numId w:val="9"/>
        </w:numPr>
        <w:tabs>
          <w:tab w:val="left" w:pos="973"/>
          <w:tab w:val="left" w:pos="975"/>
        </w:tabs>
        <w:spacing w:before="10" w:line="252" w:lineRule="auto"/>
        <w:ind w:left="1440" w:right="720"/>
        <w:rPr>
          <w:sz w:val="17"/>
        </w:rPr>
      </w:pPr>
      <w:r>
        <w:rPr>
          <w:w w:val="105"/>
          <w:sz w:val="17"/>
        </w:rPr>
        <w:t>Behavior</w:t>
      </w:r>
      <w:r>
        <w:rPr>
          <w:spacing w:val="25"/>
          <w:w w:val="105"/>
          <w:sz w:val="17"/>
        </w:rPr>
        <w:t xml:space="preserve"> </w:t>
      </w:r>
      <w:r>
        <w:rPr>
          <w:w w:val="105"/>
          <w:sz w:val="17"/>
        </w:rPr>
        <w:t>or</w:t>
      </w:r>
      <w:r>
        <w:rPr>
          <w:spacing w:val="27"/>
          <w:w w:val="105"/>
          <w:sz w:val="17"/>
        </w:rPr>
        <w:t xml:space="preserve"> </w:t>
      </w:r>
      <w:r>
        <w:rPr>
          <w:w w:val="105"/>
          <w:sz w:val="17"/>
        </w:rPr>
        <w:t>appearance</w:t>
      </w:r>
      <w:r>
        <w:rPr>
          <w:spacing w:val="26"/>
          <w:w w:val="105"/>
          <w:sz w:val="17"/>
        </w:rPr>
        <w:t xml:space="preserve"> </w:t>
      </w:r>
      <w:r>
        <w:rPr>
          <w:w w:val="105"/>
          <w:sz w:val="17"/>
        </w:rPr>
        <w:t>suggesting</w:t>
      </w:r>
      <w:r>
        <w:rPr>
          <w:spacing w:val="24"/>
          <w:w w:val="105"/>
          <w:sz w:val="17"/>
        </w:rPr>
        <w:t xml:space="preserve"> </w:t>
      </w:r>
      <w:r>
        <w:rPr>
          <w:w w:val="105"/>
          <w:sz w:val="17"/>
        </w:rPr>
        <w:t>impairment</w:t>
      </w:r>
      <w:r>
        <w:rPr>
          <w:spacing w:val="27"/>
          <w:w w:val="105"/>
          <w:sz w:val="17"/>
        </w:rPr>
        <w:t xml:space="preserve"> </w:t>
      </w:r>
      <w:r>
        <w:rPr>
          <w:w w:val="105"/>
          <w:sz w:val="17"/>
        </w:rPr>
        <w:t>due</w:t>
      </w:r>
      <w:r>
        <w:rPr>
          <w:spacing w:val="25"/>
          <w:w w:val="105"/>
          <w:sz w:val="17"/>
        </w:rPr>
        <w:t xml:space="preserve"> </w:t>
      </w:r>
      <w:r>
        <w:rPr>
          <w:w w:val="105"/>
          <w:sz w:val="17"/>
        </w:rPr>
        <w:t>to</w:t>
      </w:r>
      <w:r>
        <w:rPr>
          <w:spacing w:val="25"/>
          <w:w w:val="105"/>
          <w:sz w:val="17"/>
        </w:rPr>
        <w:t xml:space="preserve"> </w:t>
      </w:r>
      <w:r>
        <w:rPr>
          <w:w w:val="105"/>
          <w:sz w:val="17"/>
        </w:rPr>
        <w:t>substance</w:t>
      </w:r>
      <w:r>
        <w:rPr>
          <w:spacing w:val="26"/>
          <w:w w:val="105"/>
          <w:sz w:val="17"/>
        </w:rPr>
        <w:t xml:space="preserve"> </w:t>
      </w:r>
      <w:r>
        <w:rPr>
          <w:w w:val="105"/>
          <w:sz w:val="17"/>
        </w:rPr>
        <w:t>use</w:t>
      </w:r>
      <w:r>
        <w:rPr>
          <w:spacing w:val="25"/>
          <w:w w:val="105"/>
          <w:sz w:val="17"/>
        </w:rPr>
        <w:t xml:space="preserve"> </w:t>
      </w:r>
      <w:r>
        <w:rPr>
          <w:w w:val="105"/>
          <w:sz w:val="17"/>
        </w:rPr>
        <w:t>or</w:t>
      </w:r>
      <w:r>
        <w:rPr>
          <w:spacing w:val="27"/>
          <w:w w:val="105"/>
          <w:sz w:val="17"/>
        </w:rPr>
        <w:t xml:space="preserve"> </w:t>
      </w:r>
      <w:r>
        <w:rPr>
          <w:w w:val="105"/>
          <w:sz w:val="17"/>
        </w:rPr>
        <w:t>misuse</w:t>
      </w:r>
      <w:r>
        <w:rPr>
          <w:spacing w:val="25"/>
          <w:w w:val="105"/>
          <w:sz w:val="17"/>
        </w:rPr>
        <w:t xml:space="preserve"> </w:t>
      </w:r>
      <w:r>
        <w:rPr>
          <w:w w:val="105"/>
          <w:sz w:val="17"/>
        </w:rPr>
        <w:t>of</w:t>
      </w:r>
      <w:r>
        <w:rPr>
          <w:spacing w:val="25"/>
          <w:w w:val="105"/>
          <w:sz w:val="17"/>
        </w:rPr>
        <w:t xml:space="preserve"> </w:t>
      </w:r>
      <w:r>
        <w:rPr>
          <w:w w:val="105"/>
          <w:sz w:val="17"/>
        </w:rPr>
        <w:t xml:space="preserve">prescribed </w:t>
      </w:r>
      <w:r>
        <w:rPr>
          <w:spacing w:val="-2"/>
          <w:w w:val="105"/>
          <w:sz w:val="17"/>
        </w:rPr>
        <w:t>medications.</w:t>
      </w:r>
    </w:p>
    <w:p w:rsidR="00504CCB" w:rsidP="00D20BA3" w:rsidRDefault="00504CCB" w14:paraId="64ADB61D" w14:textId="77777777">
      <w:pPr>
        <w:pStyle w:val="ListParagraph"/>
        <w:spacing w:line="252" w:lineRule="auto"/>
        <w:ind w:left="720" w:right="720"/>
        <w:rPr>
          <w:sz w:val="17"/>
        </w:rPr>
      </w:pPr>
    </w:p>
    <w:p w:rsidR="00504CCB" w:rsidP="00D20BA3" w:rsidRDefault="00103C2C" w14:paraId="78916CC5" w14:textId="77777777">
      <w:pPr>
        <w:pStyle w:val="Heading4"/>
        <w:ind w:left="720" w:right="720"/>
        <w:jc w:val="both"/>
      </w:pPr>
      <w:bookmarkStart w:name="_bookmark56" w:id="54"/>
      <w:bookmarkEnd w:id="54"/>
      <w:r>
        <w:rPr>
          <w:w w:val="105"/>
        </w:rPr>
        <w:t>Intervention</w:t>
      </w:r>
      <w:r>
        <w:rPr>
          <w:spacing w:val="-11"/>
          <w:w w:val="105"/>
        </w:rPr>
        <w:t xml:space="preserve"> </w:t>
      </w:r>
      <w:r>
        <w:rPr>
          <w:spacing w:val="-2"/>
          <w:w w:val="105"/>
        </w:rPr>
        <w:t>Procedures:</w:t>
      </w:r>
    </w:p>
    <w:p w:rsidR="00504CCB" w:rsidP="004F742B" w:rsidRDefault="00103C2C" w14:paraId="7E06C609" w14:textId="77777777">
      <w:pPr>
        <w:pStyle w:val="ListParagraph"/>
        <w:numPr>
          <w:ilvl w:val="1"/>
          <w:numId w:val="9"/>
        </w:numPr>
        <w:tabs>
          <w:tab w:val="left" w:pos="973"/>
          <w:tab w:val="left" w:pos="975"/>
        </w:tabs>
        <w:spacing w:line="249" w:lineRule="auto"/>
        <w:ind w:left="1440" w:right="720"/>
        <w:jc w:val="both"/>
        <w:rPr>
          <w:sz w:val="17"/>
        </w:rPr>
      </w:pPr>
      <w:r>
        <w:rPr>
          <w:w w:val="105"/>
          <w:sz w:val="17"/>
        </w:rPr>
        <w:t>Students</w:t>
      </w:r>
      <w:r>
        <w:rPr>
          <w:spacing w:val="-8"/>
          <w:w w:val="105"/>
          <w:sz w:val="17"/>
        </w:rPr>
        <w:t xml:space="preserve"> </w:t>
      </w:r>
      <w:r>
        <w:rPr>
          <w:w w:val="105"/>
          <w:sz w:val="17"/>
        </w:rPr>
        <w:t>identified</w:t>
      </w:r>
      <w:r>
        <w:rPr>
          <w:spacing w:val="-9"/>
          <w:w w:val="105"/>
          <w:sz w:val="17"/>
        </w:rPr>
        <w:t xml:space="preserve"> </w:t>
      </w:r>
      <w:r>
        <w:rPr>
          <w:w w:val="105"/>
          <w:sz w:val="17"/>
        </w:rPr>
        <w:t>under</w:t>
      </w:r>
      <w:r>
        <w:rPr>
          <w:spacing w:val="-8"/>
          <w:w w:val="105"/>
          <w:sz w:val="17"/>
        </w:rPr>
        <w:t xml:space="preserve"> </w:t>
      </w:r>
      <w:r>
        <w:rPr>
          <w:w w:val="105"/>
          <w:sz w:val="17"/>
        </w:rPr>
        <w:t>items</w:t>
      </w:r>
      <w:r>
        <w:rPr>
          <w:spacing w:val="-8"/>
          <w:w w:val="105"/>
          <w:sz w:val="17"/>
        </w:rPr>
        <w:t xml:space="preserve"> </w:t>
      </w:r>
      <w:r>
        <w:rPr>
          <w:w w:val="105"/>
          <w:sz w:val="17"/>
        </w:rPr>
        <w:t>1</w:t>
      </w:r>
      <w:r>
        <w:rPr>
          <w:spacing w:val="-9"/>
          <w:w w:val="105"/>
          <w:sz w:val="17"/>
        </w:rPr>
        <w:t xml:space="preserve"> </w:t>
      </w:r>
      <w:r>
        <w:rPr>
          <w:w w:val="105"/>
          <w:sz w:val="17"/>
        </w:rPr>
        <w:t>or</w:t>
      </w:r>
      <w:r>
        <w:rPr>
          <w:spacing w:val="-9"/>
          <w:w w:val="105"/>
          <w:sz w:val="17"/>
        </w:rPr>
        <w:t xml:space="preserve"> </w:t>
      </w:r>
      <w:r>
        <w:rPr>
          <w:w w:val="105"/>
          <w:sz w:val="17"/>
        </w:rPr>
        <w:t>2</w:t>
      </w:r>
      <w:r>
        <w:rPr>
          <w:spacing w:val="-8"/>
          <w:w w:val="105"/>
          <w:sz w:val="17"/>
        </w:rPr>
        <w:t xml:space="preserve"> </w:t>
      </w:r>
      <w:r>
        <w:rPr>
          <w:w w:val="105"/>
          <w:sz w:val="17"/>
        </w:rPr>
        <w:t>will</w:t>
      </w:r>
      <w:r>
        <w:rPr>
          <w:spacing w:val="-9"/>
          <w:w w:val="105"/>
          <w:sz w:val="17"/>
        </w:rPr>
        <w:t xml:space="preserve"> </w:t>
      </w:r>
      <w:r>
        <w:rPr>
          <w:w w:val="105"/>
          <w:sz w:val="17"/>
        </w:rPr>
        <w:t>be</w:t>
      </w:r>
      <w:r>
        <w:rPr>
          <w:spacing w:val="-4"/>
          <w:w w:val="105"/>
          <w:sz w:val="17"/>
        </w:rPr>
        <w:t xml:space="preserve"> </w:t>
      </w:r>
      <w:r>
        <w:rPr>
          <w:b/>
          <w:w w:val="105"/>
          <w:sz w:val="17"/>
        </w:rPr>
        <w:t>dismissed</w:t>
      </w:r>
      <w:r>
        <w:rPr>
          <w:b/>
          <w:spacing w:val="-8"/>
          <w:w w:val="105"/>
          <w:sz w:val="17"/>
        </w:rPr>
        <w:t xml:space="preserve"> </w:t>
      </w:r>
      <w:r>
        <w:rPr>
          <w:b/>
          <w:w w:val="105"/>
          <w:sz w:val="17"/>
        </w:rPr>
        <w:t>from</w:t>
      </w:r>
      <w:r>
        <w:rPr>
          <w:b/>
          <w:spacing w:val="-10"/>
          <w:w w:val="105"/>
          <w:sz w:val="17"/>
        </w:rPr>
        <w:t xml:space="preserve"> </w:t>
      </w:r>
      <w:r>
        <w:rPr>
          <w:b/>
          <w:w w:val="105"/>
          <w:sz w:val="17"/>
        </w:rPr>
        <w:t>the</w:t>
      </w:r>
      <w:r>
        <w:rPr>
          <w:b/>
          <w:spacing w:val="-8"/>
          <w:w w:val="105"/>
          <w:sz w:val="17"/>
        </w:rPr>
        <w:t xml:space="preserve"> </w:t>
      </w:r>
      <w:r>
        <w:rPr>
          <w:b/>
          <w:w w:val="105"/>
          <w:sz w:val="17"/>
        </w:rPr>
        <w:t>program</w:t>
      </w:r>
      <w:r>
        <w:rPr>
          <w:b/>
          <w:spacing w:val="-8"/>
          <w:w w:val="105"/>
          <w:sz w:val="17"/>
        </w:rPr>
        <w:t xml:space="preserve"> </w:t>
      </w:r>
      <w:r>
        <w:rPr>
          <w:b/>
          <w:w w:val="105"/>
          <w:sz w:val="17"/>
        </w:rPr>
        <w:t>without</w:t>
      </w:r>
      <w:r>
        <w:rPr>
          <w:b/>
          <w:spacing w:val="-6"/>
          <w:w w:val="105"/>
          <w:sz w:val="17"/>
        </w:rPr>
        <w:t xml:space="preserve"> </w:t>
      </w:r>
      <w:r>
        <w:rPr>
          <w:b/>
          <w:w w:val="105"/>
          <w:sz w:val="17"/>
        </w:rPr>
        <w:t>opportunity for readmission</w:t>
      </w:r>
      <w:r>
        <w:rPr>
          <w:w w:val="105"/>
          <w:sz w:val="17"/>
        </w:rPr>
        <w:t>.</w:t>
      </w:r>
    </w:p>
    <w:p w:rsidR="00504CCB" w:rsidP="004F742B" w:rsidRDefault="00103C2C" w14:paraId="64E84CDD" w14:textId="77777777">
      <w:pPr>
        <w:pStyle w:val="ListParagraph"/>
        <w:numPr>
          <w:ilvl w:val="1"/>
          <w:numId w:val="9"/>
        </w:numPr>
        <w:tabs>
          <w:tab w:val="left" w:pos="973"/>
          <w:tab w:val="left" w:pos="975"/>
        </w:tabs>
        <w:spacing w:before="3" w:line="249" w:lineRule="auto"/>
        <w:ind w:left="1440" w:right="720"/>
        <w:jc w:val="both"/>
        <w:rPr>
          <w:sz w:val="17"/>
        </w:rPr>
      </w:pPr>
      <w:r w:rsidRPr="38D7EEDA" w:rsidR="00103C2C">
        <w:rPr>
          <w:w w:val="105"/>
          <w:sz w:val="17"/>
          <w:szCs w:val="17"/>
        </w:rPr>
        <w:t>Students</w:t>
      </w:r>
      <w:r w:rsidRPr="38D7EEDA" w:rsidR="00103C2C">
        <w:rPr>
          <w:spacing w:val="-2"/>
          <w:w w:val="105"/>
          <w:sz w:val="17"/>
          <w:szCs w:val="17"/>
        </w:rPr>
        <w:t xml:space="preserve"> </w:t>
      </w:r>
      <w:r w:rsidRPr="38D7EEDA" w:rsidR="00103C2C">
        <w:rPr>
          <w:w w:val="105"/>
          <w:sz w:val="17"/>
          <w:szCs w:val="17"/>
        </w:rPr>
        <w:t>identified</w:t>
      </w:r>
      <w:r w:rsidRPr="38D7EEDA" w:rsidR="00103C2C">
        <w:rPr>
          <w:spacing w:val="-2"/>
          <w:w w:val="105"/>
          <w:sz w:val="17"/>
          <w:szCs w:val="17"/>
        </w:rPr>
        <w:t xml:space="preserve"> </w:t>
      </w:r>
      <w:r w:rsidRPr="38D7EEDA" w:rsidR="00103C2C">
        <w:rPr>
          <w:w w:val="105"/>
          <w:sz w:val="17"/>
          <w:szCs w:val="17"/>
        </w:rPr>
        <w:t>under</w:t>
      </w:r>
      <w:r w:rsidRPr="38D7EEDA" w:rsidR="00103C2C">
        <w:rPr>
          <w:spacing w:val="-1"/>
          <w:w w:val="105"/>
          <w:sz w:val="17"/>
          <w:szCs w:val="17"/>
        </w:rPr>
        <w:t xml:space="preserve"> </w:t>
      </w:r>
      <w:r w:rsidRPr="38D7EEDA" w:rsidR="00103C2C">
        <w:rPr>
          <w:w w:val="105"/>
          <w:sz w:val="17"/>
          <w:szCs w:val="17"/>
        </w:rPr>
        <w:t>item</w:t>
      </w:r>
      <w:r w:rsidRPr="38D7EEDA" w:rsidR="00103C2C">
        <w:rPr>
          <w:spacing w:val="-2"/>
          <w:w w:val="105"/>
          <w:sz w:val="17"/>
          <w:szCs w:val="17"/>
        </w:rPr>
        <w:t xml:space="preserve"> </w:t>
      </w:r>
      <w:r w:rsidRPr="38D7EEDA" w:rsidR="00103C2C">
        <w:rPr>
          <w:w w:val="105"/>
          <w:sz w:val="17"/>
          <w:szCs w:val="17"/>
        </w:rPr>
        <w:t>3</w:t>
      </w:r>
      <w:r w:rsidRPr="38D7EEDA" w:rsidR="00103C2C">
        <w:rPr>
          <w:spacing w:val="-2"/>
          <w:w w:val="105"/>
          <w:sz w:val="17"/>
          <w:szCs w:val="17"/>
        </w:rPr>
        <w:t xml:space="preserve"> </w:t>
      </w:r>
      <w:r w:rsidRPr="38D7EEDA" w:rsidR="00103C2C">
        <w:rPr>
          <w:w w:val="105"/>
          <w:sz w:val="17"/>
          <w:szCs w:val="17"/>
        </w:rPr>
        <w:t>may</w:t>
      </w:r>
      <w:r w:rsidRPr="38D7EEDA" w:rsidR="00103C2C">
        <w:rPr>
          <w:spacing w:val="-6"/>
          <w:w w:val="105"/>
          <w:sz w:val="17"/>
          <w:szCs w:val="17"/>
        </w:rPr>
        <w:t xml:space="preserve"> </w:t>
      </w:r>
      <w:r w:rsidRPr="38D7EEDA" w:rsidR="00103C2C">
        <w:rPr>
          <w:w w:val="105"/>
          <w:sz w:val="17"/>
          <w:szCs w:val="17"/>
        </w:rPr>
        <w:t>be</w:t>
      </w:r>
      <w:r w:rsidRPr="38D7EEDA" w:rsidR="00103C2C">
        <w:rPr>
          <w:spacing w:val="-3"/>
          <w:w w:val="105"/>
          <w:sz w:val="17"/>
          <w:szCs w:val="17"/>
        </w:rPr>
        <w:t xml:space="preserve"> </w:t>
      </w:r>
      <w:r w:rsidRPr="38D7EEDA" w:rsidR="00103C2C">
        <w:rPr>
          <w:w w:val="105"/>
          <w:sz w:val="17"/>
          <w:szCs w:val="17"/>
        </w:rPr>
        <w:t>required to</w:t>
      </w:r>
      <w:r w:rsidRPr="38D7EEDA" w:rsidR="00103C2C">
        <w:rPr>
          <w:spacing w:val="-2"/>
          <w:w w:val="105"/>
          <w:sz w:val="17"/>
          <w:szCs w:val="17"/>
        </w:rPr>
        <w:t xml:space="preserve"> </w:t>
      </w:r>
      <w:r w:rsidRPr="38D7EEDA" w:rsidR="00103C2C">
        <w:rPr>
          <w:w w:val="105"/>
          <w:sz w:val="17"/>
          <w:szCs w:val="17"/>
        </w:rPr>
        <w:t>undergo</w:t>
      </w:r>
      <w:r w:rsidRPr="38D7EEDA" w:rsidR="00103C2C">
        <w:rPr>
          <w:spacing w:val="-2"/>
          <w:w w:val="105"/>
          <w:sz w:val="17"/>
          <w:szCs w:val="17"/>
        </w:rPr>
        <w:t xml:space="preserve"> </w:t>
      </w:r>
      <w:r w:rsidRPr="38D7EEDA" w:rsidR="00103C2C">
        <w:rPr>
          <w:w w:val="105"/>
          <w:sz w:val="17"/>
          <w:szCs w:val="17"/>
        </w:rPr>
        <w:t>testing</w:t>
      </w:r>
      <w:r w:rsidRPr="38D7EEDA" w:rsidR="00103C2C">
        <w:rPr>
          <w:spacing w:val="-2"/>
          <w:w w:val="105"/>
          <w:sz w:val="17"/>
          <w:szCs w:val="17"/>
        </w:rPr>
        <w:t xml:space="preserve"> </w:t>
      </w:r>
      <w:r w:rsidRPr="38D7EEDA" w:rsidR="00103C2C">
        <w:rPr>
          <w:w w:val="105"/>
          <w:sz w:val="17"/>
          <w:szCs w:val="17"/>
        </w:rPr>
        <w:t>(e.g., breath,</w:t>
      </w:r>
      <w:r w:rsidRPr="38D7EEDA" w:rsidR="00103C2C">
        <w:rPr>
          <w:spacing w:val="-2"/>
          <w:w w:val="105"/>
          <w:sz w:val="17"/>
          <w:szCs w:val="17"/>
        </w:rPr>
        <w:t xml:space="preserve"> </w:t>
      </w:r>
      <w:r w:rsidRPr="38D7EEDA" w:rsidR="00103C2C">
        <w:rPr>
          <w:w w:val="105"/>
          <w:sz w:val="17"/>
          <w:szCs w:val="17"/>
        </w:rPr>
        <w:t>saliva,</w:t>
      </w:r>
      <w:r w:rsidRPr="38D7EEDA" w:rsidR="00103C2C">
        <w:rPr>
          <w:spacing w:val="-2"/>
          <w:w w:val="105"/>
          <w:sz w:val="17"/>
          <w:szCs w:val="17"/>
        </w:rPr>
        <w:t xml:space="preserve"> </w:t>
      </w:r>
      <w:r w:rsidRPr="38D7EEDA" w:rsidR="00103C2C">
        <w:rPr>
          <w:w w:val="105"/>
          <w:sz w:val="17"/>
          <w:szCs w:val="17"/>
        </w:rPr>
        <w:t>urine,</w:t>
      </w:r>
      <w:r w:rsidRPr="38D7EEDA" w:rsidR="00103C2C">
        <w:rPr>
          <w:spacing w:val="-1"/>
          <w:w w:val="105"/>
          <w:sz w:val="17"/>
          <w:szCs w:val="17"/>
        </w:rPr>
        <w:t xml:space="preserve"> </w:t>
      </w:r>
      <w:r w:rsidRPr="38D7EEDA" w:rsidR="00103C2C">
        <w:rPr>
          <w:w w:val="105"/>
          <w:sz w:val="17"/>
          <w:szCs w:val="17"/>
        </w:rPr>
        <w:t xml:space="preserve">or blood). Refusal to comply or a positive result will result in </w:t>
      </w:r>
      <w:r w:rsidRPr="38D7EEDA" w:rsidR="00103C2C">
        <w:rPr>
          <w:b w:val="1"/>
          <w:bCs w:val="1"/>
          <w:w w:val="105"/>
          <w:sz w:val="17"/>
          <w:szCs w:val="17"/>
        </w:rPr>
        <w:t>dismissal without opportunity for readmission</w:t>
      </w:r>
      <w:r w:rsidRPr="38D7EEDA" w:rsidR="00103C2C">
        <w:rPr>
          <w:w w:val="105"/>
          <w:sz w:val="17"/>
          <w:szCs w:val="17"/>
        </w:rPr>
        <w:t>. Students are responsible for testing costs.</w:t>
      </w:r>
    </w:p>
    <w:p w:rsidR="38D7EEDA" w:rsidP="38D7EEDA" w:rsidRDefault="38D7EEDA" w14:paraId="5FF3FA7D" w14:textId="261E0047">
      <w:pPr>
        <w:pStyle w:val="ListParagraph"/>
        <w:tabs>
          <w:tab w:val="left" w:leader="none" w:pos="973"/>
          <w:tab w:val="left" w:leader="none" w:pos="975"/>
        </w:tabs>
        <w:spacing w:before="3" w:line="249" w:lineRule="auto"/>
        <w:ind w:left="1440" w:right="720"/>
        <w:jc w:val="both"/>
        <w:rPr>
          <w:sz w:val="17"/>
          <w:szCs w:val="17"/>
        </w:rPr>
      </w:pPr>
    </w:p>
    <w:p w:rsidR="00504CCB" w:rsidP="00D20BA3" w:rsidRDefault="00103C2C" w14:paraId="3ED9B565" w14:textId="77777777">
      <w:pPr>
        <w:pStyle w:val="Heading4"/>
        <w:spacing w:before="3"/>
        <w:ind w:left="720" w:right="720"/>
        <w:jc w:val="both"/>
      </w:pPr>
      <w:bookmarkStart w:name="_bookmark57" w:id="55"/>
      <w:bookmarkEnd w:id="55"/>
      <w:r>
        <w:rPr>
          <w:w w:val="105"/>
        </w:rPr>
        <w:t>Referral</w:t>
      </w:r>
      <w:r>
        <w:rPr>
          <w:spacing w:val="-5"/>
          <w:w w:val="105"/>
        </w:rPr>
        <w:t xml:space="preserve"> </w:t>
      </w:r>
      <w:r>
        <w:rPr>
          <w:w w:val="105"/>
        </w:rPr>
        <w:t>for</w:t>
      </w:r>
      <w:r>
        <w:rPr>
          <w:spacing w:val="-5"/>
          <w:w w:val="105"/>
        </w:rPr>
        <w:t xml:space="preserve"> </w:t>
      </w:r>
      <w:r>
        <w:rPr>
          <w:spacing w:val="-2"/>
          <w:w w:val="105"/>
        </w:rPr>
        <w:t>Treatment:</w:t>
      </w:r>
    </w:p>
    <w:p w:rsidR="00504CCB" w:rsidP="00D20BA3" w:rsidRDefault="00103C2C" w14:paraId="4110A7E0" w14:textId="77777777">
      <w:pPr>
        <w:pStyle w:val="BodyText"/>
        <w:spacing w:before="187" w:line="252" w:lineRule="auto"/>
        <w:ind w:left="720" w:right="720"/>
        <w:jc w:val="both"/>
      </w:pPr>
      <w:r>
        <w:rPr>
          <w:w w:val="105"/>
        </w:rPr>
        <w:t>Students</w:t>
      </w:r>
      <w:r>
        <w:rPr>
          <w:spacing w:val="-4"/>
          <w:w w:val="105"/>
        </w:rPr>
        <w:t xml:space="preserve"> </w:t>
      </w:r>
      <w:r>
        <w:rPr>
          <w:w w:val="105"/>
        </w:rPr>
        <w:t>identified</w:t>
      </w:r>
      <w:r>
        <w:rPr>
          <w:spacing w:val="-5"/>
          <w:w w:val="105"/>
        </w:rPr>
        <w:t xml:space="preserve"> </w:t>
      </w:r>
      <w:r>
        <w:rPr>
          <w:w w:val="105"/>
        </w:rPr>
        <w:t>as</w:t>
      </w:r>
      <w:r>
        <w:rPr>
          <w:spacing w:val="-5"/>
          <w:w w:val="105"/>
        </w:rPr>
        <w:t xml:space="preserve"> </w:t>
      </w:r>
      <w:r>
        <w:rPr>
          <w:w w:val="105"/>
        </w:rPr>
        <w:t>needing</w:t>
      </w:r>
      <w:r>
        <w:rPr>
          <w:spacing w:val="-5"/>
          <w:w w:val="105"/>
        </w:rPr>
        <w:t xml:space="preserve"> </w:t>
      </w:r>
      <w:r>
        <w:rPr>
          <w:w w:val="105"/>
        </w:rPr>
        <w:t>support</w:t>
      </w:r>
      <w:r>
        <w:rPr>
          <w:spacing w:val="-4"/>
          <w:w w:val="105"/>
        </w:rPr>
        <w:t xml:space="preserve"> </w:t>
      </w:r>
      <w:r>
        <w:rPr>
          <w:w w:val="105"/>
        </w:rPr>
        <w:t>will</w:t>
      </w:r>
      <w:r>
        <w:rPr>
          <w:spacing w:val="-4"/>
          <w:w w:val="105"/>
        </w:rPr>
        <w:t xml:space="preserve"> </w:t>
      </w:r>
      <w:r>
        <w:rPr>
          <w:w w:val="105"/>
        </w:rPr>
        <w:t>be</w:t>
      </w:r>
      <w:r>
        <w:rPr>
          <w:spacing w:val="-5"/>
          <w:w w:val="105"/>
        </w:rPr>
        <w:t xml:space="preserve"> </w:t>
      </w:r>
      <w:r>
        <w:rPr>
          <w:w w:val="105"/>
        </w:rPr>
        <w:t>referred to</w:t>
      </w:r>
      <w:r>
        <w:rPr>
          <w:spacing w:val="-3"/>
          <w:w w:val="105"/>
        </w:rPr>
        <w:t xml:space="preserve"> </w:t>
      </w:r>
      <w:r>
        <w:rPr>
          <w:w w:val="105"/>
        </w:rPr>
        <w:t>appropriate</w:t>
      </w:r>
      <w:r>
        <w:rPr>
          <w:spacing w:val="-4"/>
          <w:w w:val="105"/>
        </w:rPr>
        <w:t xml:space="preserve"> </w:t>
      </w:r>
      <w:r>
        <w:rPr>
          <w:w w:val="105"/>
        </w:rPr>
        <w:t>local</w:t>
      </w:r>
      <w:r>
        <w:rPr>
          <w:spacing w:val="-4"/>
          <w:w w:val="105"/>
        </w:rPr>
        <w:t xml:space="preserve"> </w:t>
      </w:r>
      <w:r>
        <w:rPr>
          <w:w w:val="105"/>
        </w:rPr>
        <w:t>or</w:t>
      </w:r>
      <w:r>
        <w:rPr>
          <w:spacing w:val="-5"/>
          <w:w w:val="105"/>
        </w:rPr>
        <w:t xml:space="preserve"> </w:t>
      </w:r>
      <w:r>
        <w:rPr>
          <w:w w:val="105"/>
        </w:rPr>
        <w:t>state</w:t>
      </w:r>
      <w:r>
        <w:rPr>
          <w:spacing w:val="-5"/>
          <w:w w:val="105"/>
        </w:rPr>
        <w:t xml:space="preserve"> </w:t>
      </w:r>
      <w:r>
        <w:rPr>
          <w:w w:val="105"/>
        </w:rPr>
        <w:t>agencies.</w:t>
      </w:r>
      <w:r>
        <w:rPr>
          <w:spacing w:val="-3"/>
          <w:w w:val="105"/>
        </w:rPr>
        <w:t xml:space="preserve"> </w:t>
      </w:r>
      <w:r>
        <w:rPr>
          <w:w w:val="105"/>
        </w:rPr>
        <w:t>All</w:t>
      </w:r>
      <w:r>
        <w:rPr>
          <w:spacing w:val="-4"/>
          <w:w w:val="105"/>
        </w:rPr>
        <w:t xml:space="preserve"> </w:t>
      </w:r>
      <w:r>
        <w:rPr>
          <w:w w:val="105"/>
        </w:rPr>
        <w:t>referrals will be handled confidentially, in accordance with applicable laws and college policies.</w:t>
      </w:r>
    </w:p>
    <w:p w:rsidR="00504CCB" w:rsidP="00D20BA3" w:rsidRDefault="00504CCB" w14:paraId="37052174" w14:textId="77777777">
      <w:pPr>
        <w:pStyle w:val="BodyText"/>
        <w:spacing w:before="3"/>
        <w:ind w:left="720" w:right="720"/>
      </w:pPr>
    </w:p>
    <w:p w:rsidR="00504CCB" w:rsidP="00D20BA3" w:rsidRDefault="00103C2C" w14:paraId="5AE13A41" w14:textId="77777777">
      <w:pPr>
        <w:pStyle w:val="Heading2"/>
        <w:ind w:left="720" w:right="720"/>
        <w:jc w:val="both"/>
      </w:pPr>
      <w:bookmarkStart w:name="_bookmark58" w:id="56"/>
      <w:bookmarkEnd w:id="56"/>
      <w:r>
        <w:t>Drug</w:t>
      </w:r>
      <w:r>
        <w:rPr>
          <w:spacing w:val="-11"/>
        </w:rPr>
        <w:t xml:space="preserve"> </w:t>
      </w:r>
      <w:r>
        <w:t>Screening</w:t>
      </w:r>
      <w:r>
        <w:rPr>
          <w:spacing w:val="-11"/>
        </w:rPr>
        <w:t xml:space="preserve"> </w:t>
      </w:r>
      <w:r>
        <w:rPr>
          <w:spacing w:val="-2"/>
        </w:rPr>
        <w:t>Policy</w:t>
      </w:r>
    </w:p>
    <w:p w:rsidR="00504CCB" w:rsidP="00D20BA3" w:rsidRDefault="00103C2C" w14:paraId="0D84A4A9" w14:textId="77777777">
      <w:pPr>
        <w:spacing w:before="216" w:line="252" w:lineRule="auto"/>
        <w:ind w:left="720" w:right="720"/>
        <w:jc w:val="both"/>
        <w:rPr>
          <w:sz w:val="17"/>
        </w:rPr>
      </w:pPr>
      <w:r>
        <w:rPr>
          <w:w w:val="105"/>
          <w:sz w:val="17"/>
        </w:rPr>
        <w:t>All</w:t>
      </w:r>
      <w:r>
        <w:rPr>
          <w:spacing w:val="-2"/>
          <w:w w:val="105"/>
          <w:sz w:val="17"/>
        </w:rPr>
        <w:t xml:space="preserve"> </w:t>
      </w:r>
      <w:r>
        <w:rPr>
          <w:w w:val="105"/>
          <w:sz w:val="17"/>
        </w:rPr>
        <w:t>Histotechnology</w:t>
      </w:r>
      <w:r>
        <w:rPr>
          <w:spacing w:val="-8"/>
          <w:w w:val="105"/>
          <w:sz w:val="17"/>
        </w:rPr>
        <w:t xml:space="preserve"> </w:t>
      </w:r>
      <w:r>
        <w:rPr>
          <w:w w:val="105"/>
          <w:sz w:val="17"/>
        </w:rPr>
        <w:t>students</w:t>
      </w:r>
      <w:r>
        <w:rPr>
          <w:spacing w:val="-3"/>
          <w:w w:val="105"/>
          <w:sz w:val="17"/>
        </w:rPr>
        <w:t xml:space="preserve"> </w:t>
      </w:r>
      <w:r>
        <w:rPr>
          <w:w w:val="105"/>
          <w:sz w:val="17"/>
        </w:rPr>
        <w:t>must</w:t>
      </w:r>
      <w:r>
        <w:rPr>
          <w:spacing w:val="-2"/>
          <w:w w:val="105"/>
          <w:sz w:val="17"/>
        </w:rPr>
        <w:t xml:space="preserve"> </w:t>
      </w:r>
      <w:r>
        <w:rPr>
          <w:w w:val="105"/>
          <w:sz w:val="17"/>
        </w:rPr>
        <w:t>complete</w:t>
      </w:r>
      <w:r>
        <w:rPr>
          <w:spacing w:val="-3"/>
          <w:w w:val="105"/>
          <w:sz w:val="17"/>
        </w:rPr>
        <w:t xml:space="preserve"> </w:t>
      </w:r>
      <w:r>
        <w:rPr>
          <w:w w:val="105"/>
          <w:sz w:val="17"/>
        </w:rPr>
        <w:t xml:space="preserve">a </w:t>
      </w:r>
      <w:r>
        <w:rPr>
          <w:b/>
          <w:w w:val="105"/>
          <w:sz w:val="17"/>
        </w:rPr>
        <w:t>negative</w:t>
      </w:r>
      <w:r>
        <w:rPr>
          <w:b/>
          <w:spacing w:val="-3"/>
          <w:w w:val="105"/>
          <w:sz w:val="17"/>
        </w:rPr>
        <w:t xml:space="preserve"> </w:t>
      </w:r>
      <w:r>
        <w:rPr>
          <w:b/>
          <w:w w:val="105"/>
          <w:sz w:val="17"/>
        </w:rPr>
        <w:t>drug</w:t>
      </w:r>
      <w:r>
        <w:rPr>
          <w:b/>
          <w:spacing w:val="-1"/>
          <w:w w:val="105"/>
          <w:sz w:val="17"/>
        </w:rPr>
        <w:t xml:space="preserve"> </w:t>
      </w:r>
      <w:r>
        <w:rPr>
          <w:b/>
          <w:w w:val="105"/>
          <w:sz w:val="17"/>
        </w:rPr>
        <w:t>screen</w:t>
      </w:r>
      <w:r>
        <w:rPr>
          <w:b/>
          <w:spacing w:val="-2"/>
          <w:w w:val="105"/>
          <w:sz w:val="17"/>
        </w:rPr>
        <w:t xml:space="preserve"> </w:t>
      </w:r>
      <w:r>
        <w:rPr>
          <w:w w:val="105"/>
          <w:sz w:val="17"/>
        </w:rPr>
        <w:t>before</w:t>
      </w:r>
      <w:r>
        <w:rPr>
          <w:spacing w:val="-2"/>
          <w:w w:val="105"/>
          <w:sz w:val="17"/>
        </w:rPr>
        <w:t xml:space="preserve"> </w:t>
      </w:r>
      <w:r>
        <w:rPr>
          <w:w w:val="105"/>
          <w:sz w:val="17"/>
        </w:rPr>
        <w:t>beginning</w:t>
      </w:r>
      <w:r>
        <w:rPr>
          <w:spacing w:val="-4"/>
          <w:w w:val="105"/>
          <w:sz w:val="17"/>
        </w:rPr>
        <w:t xml:space="preserve"> </w:t>
      </w:r>
      <w:r>
        <w:rPr>
          <w:w w:val="105"/>
          <w:sz w:val="17"/>
        </w:rPr>
        <w:t>clinical</w:t>
      </w:r>
      <w:r>
        <w:rPr>
          <w:spacing w:val="-3"/>
          <w:w w:val="105"/>
          <w:sz w:val="17"/>
        </w:rPr>
        <w:t xml:space="preserve"> </w:t>
      </w:r>
      <w:r>
        <w:rPr>
          <w:w w:val="105"/>
          <w:sz w:val="17"/>
        </w:rPr>
        <w:t>rotations. The</w:t>
      </w:r>
      <w:r>
        <w:rPr>
          <w:spacing w:val="-9"/>
          <w:w w:val="105"/>
          <w:sz w:val="17"/>
        </w:rPr>
        <w:t xml:space="preserve"> </w:t>
      </w:r>
      <w:r>
        <w:rPr>
          <w:w w:val="105"/>
          <w:sz w:val="17"/>
        </w:rPr>
        <w:t>screening</w:t>
      </w:r>
      <w:r>
        <w:rPr>
          <w:spacing w:val="-10"/>
          <w:w w:val="105"/>
          <w:sz w:val="17"/>
        </w:rPr>
        <w:t xml:space="preserve"> </w:t>
      </w:r>
      <w:r>
        <w:rPr>
          <w:w w:val="105"/>
          <w:sz w:val="17"/>
        </w:rPr>
        <w:t>must</w:t>
      </w:r>
      <w:r>
        <w:rPr>
          <w:spacing w:val="-7"/>
          <w:w w:val="105"/>
          <w:sz w:val="17"/>
        </w:rPr>
        <w:t xml:space="preserve"> </w:t>
      </w:r>
      <w:r>
        <w:rPr>
          <w:w w:val="105"/>
          <w:sz w:val="17"/>
        </w:rPr>
        <w:t>be</w:t>
      </w:r>
      <w:r>
        <w:rPr>
          <w:spacing w:val="-9"/>
          <w:w w:val="105"/>
          <w:sz w:val="17"/>
        </w:rPr>
        <w:t xml:space="preserve"> </w:t>
      </w:r>
      <w:r>
        <w:rPr>
          <w:w w:val="105"/>
          <w:sz w:val="17"/>
        </w:rPr>
        <w:t>conducted</w:t>
      </w:r>
      <w:r>
        <w:rPr>
          <w:spacing w:val="-8"/>
          <w:w w:val="105"/>
          <w:sz w:val="17"/>
        </w:rPr>
        <w:t xml:space="preserve"> </w:t>
      </w:r>
      <w:r>
        <w:rPr>
          <w:w w:val="105"/>
          <w:sz w:val="17"/>
        </w:rPr>
        <w:t>by</w:t>
      </w:r>
      <w:r>
        <w:rPr>
          <w:spacing w:val="-6"/>
          <w:w w:val="105"/>
          <w:sz w:val="17"/>
        </w:rPr>
        <w:t xml:space="preserve"> </w:t>
      </w:r>
      <w:r>
        <w:rPr>
          <w:b/>
          <w:w w:val="105"/>
          <w:sz w:val="17"/>
        </w:rPr>
        <w:t>Mind</w:t>
      </w:r>
      <w:r>
        <w:rPr>
          <w:b/>
          <w:spacing w:val="-7"/>
          <w:w w:val="105"/>
          <w:sz w:val="17"/>
        </w:rPr>
        <w:t xml:space="preserve"> </w:t>
      </w:r>
      <w:r>
        <w:rPr>
          <w:b/>
          <w:w w:val="105"/>
          <w:sz w:val="17"/>
        </w:rPr>
        <w:t>Your</w:t>
      </w:r>
      <w:r>
        <w:rPr>
          <w:b/>
          <w:spacing w:val="-7"/>
          <w:w w:val="105"/>
          <w:sz w:val="17"/>
        </w:rPr>
        <w:t xml:space="preserve"> </w:t>
      </w:r>
      <w:r>
        <w:rPr>
          <w:b/>
          <w:w w:val="105"/>
          <w:sz w:val="17"/>
        </w:rPr>
        <w:t>Business</w:t>
      </w:r>
      <w:r>
        <w:rPr>
          <w:b/>
          <w:spacing w:val="-5"/>
          <w:w w:val="105"/>
          <w:sz w:val="17"/>
        </w:rPr>
        <w:t xml:space="preserve"> </w:t>
      </w:r>
      <w:r>
        <w:rPr>
          <w:b/>
          <w:w w:val="105"/>
          <w:sz w:val="17"/>
        </w:rPr>
        <w:t>Inc.</w:t>
      </w:r>
      <w:r>
        <w:rPr>
          <w:b/>
          <w:spacing w:val="-6"/>
          <w:w w:val="105"/>
          <w:sz w:val="17"/>
        </w:rPr>
        <w:t xml:space="preserve"> </w:t>
      </w:r>
      <w:r>
        <w:rPr>
          <w:w w:val="105"/>
          <w:sz w:val="17"/>
        </w:rPr>
        <w:t>or</w:t>
      </w:r>
      <w:r>
        <w:rPr>
          <w:spacing w:val="-9"/>
          <w:w w:val="105"/>
          <w:sz w:val="17"/>
        </w:rPr>
        <w:t xml:space="preserve"> </w:t>
      </w:r>
      <w:r>
        <w:rPr>
          <w:w w:val="105"/>
          <w:sz w:val="17"/>
        </w:rPr>
        <w:t>another</w:t>
      </w:r>
      <w:r>
        <w:rPr>
          <w:spacing w:val="-7"/>
          <w:w w:val="105"/>
          <w:sz w:val="17"/>
        </w:rPr>
        <w:t xml:space="preserve"> </w:t>
      </w:r>
      <w:r>
        <w:rPr>
          <w:w w:val="105"/>
          <w:sz w:val="17"/>
        </w:rPr>
        <w:t>approved</w:t>
      </w:r>
      <w:r>
        <w:rPr>
          <w:spacing w:val="-8"/>
          <w:w w:val="105"/>
          <w:sz w:val="17"/>
        </w:rPr>
        <w:t xml:space="preserve"> </w:t>
      </w:r>
      <w:r>
        <w:rPr>
          <w:w w:val="105"/>
          <w:sz w:val="17"/>
        </w:rPr>
        <w:t>vendor,</w:t>
      </w:r>
      <w:r>
        <w:rPr>
          <w:spacing w:val="-8"/>
          <w:w w:val="105"/>
          <w:sz w:val="17"/>
        </w:rPr>
        <w:t xml:space="preserve"> </w:t>
      </w:r>
      <w:r>
        <w:rPr>
          <w:w w:val="105"/>
          <w:sz w:val="17"/>
        </w:rPr>
        <w:t>no</w:t>
      </w:r>
      <w:r>
        <w:rPr>
          <w:spacing w:val="-8"/>
          <w:w w:val="105"/>
          <w:sz w:val="17"/>
        </w:rPr>
        <w:t xml:space="preserve"> </w:t>
      </w:r>
      <w:r>
        <w:rPr>
          <w:w w:val="105"/>
          <w:sz w:val="17"/>
        </w:rPr>
        <w:t>later</w:t>
      </w:r>
      <w:r>
        <w:rPr>
          <w:spacing w:val="-7"/>
          <w:w w:val="105"/>
          <w:sz w:val="17"/>
        </w:rPr>
        <w:t xml:space="preserve"> </w:t>
      </w:r>
      <w:r>
        <w:rPr>
          <w:w w:val="105"/>
          <w:sz w:val="17"/>
        </w:rPr>
        <w:t xml:space="preserve">than </w:t>
      </w:r>
      <w:r>
        <w:rPr>
          <w:b/>
          <w:w w:val="105"/>
          <w:sz w:val="17"/>
        </w:rPr>
        <w:t>10 days before the first clinical day</w:t>
      </w:r>
      <w:r>
        <w:rPr>
          <w:w w:val="105"/>
          <w:sz w:val="17"/>
        </w:rPr>
        <w:t>.</w:t>
      </w:r>
    </w:p>
    <w:p w:rsidR="00504CCB" w:rsidP="006C482B" w:rsidRDefault="00103C2C" w14:paraId="34ADA117" w14:textId="77777777">
      <w:pPr>
        <w:pStyle w:val="ListParagraph"/>
        <w:numPr>
          <w:ilvl w:val="1"/>
          <w:numId w:val="9"/>
        </w:numPr>
        <w:tabs>
          <w:tab w:val="left" w:pos="973"/>
          <w:tab w:val="left" w:pos="975"/>
        </w:tabs>
        <w:spacing w:before="177" w:line="249" w:lineRule="auto"/>
        <w:ind w:left="1440" w:right="720"/>
        <w:jc w:val="both"/>
        <w:rPr>
          <w:sz w:val="17"/>
        </w:rPr>
      </w:pPr>
      <w:r>
        <w:rPr>
          <w:w w:val="105"/>
          <w:sz w:val="17"/>
        </w:rPr>
        <w:t xml:space="preserve">A </w:t>
      </w:r>
      <w:r>
        <w:rPr>
          <w:b/>
          <w:w w:val="105"/>
          <w:sz w:val="17"/>
        </w:rPr>
        <w:t xml:space="preserve">positive drug screen </w:t>
      </w:r>
      <w:r>
        <w:rPr>
          <w:w w:val="105"/>
          <w:sz w:val="17"/>
        </w:rPr>
        <w:t xml:space="preserve">resulting in denial of clinical placement will lead to </w:t>
      </w:r>
      <w:r>
        <w:rPr>
          <w:b/>
          <w:w w:val="105"/>
          <w:sz w:val="17"/>
        </w:rPr>
        <w:t>dismissal from</w:t>
      </w:r>
      <w:r>
        <w:rPr>
          <w:b/>
          <w:spacing w:val="-1"/>
          <w:w w:val="105"/>
          <w:sz w:val="17"/>
        </w:rPr>
        <w:t xml:space="preserve"> </w:t>
      </w:r>
      <w:r>
        <w:rPr>
          <w:b/>
          <w:w w:val="105"/>
          <w:sz w:val="17"/>
        </w:rPr>
        <w:t>the program without opportunity for readmission</w:t>
      </w:r>
      <w:r>
        <w:rPr>
          <w:w w:val="105"/>
          <w:sz w:val="17"/>
        </w:rPr>
        <w:t>.</w:t>
      </w:r>
    </w:p>
    <w:p w:rsidR="00504CCB" w:rsidP="006C482B" w:rsidRDefault="00103C2C" w14:paraId="0409C3F4" w14:textId="77777777">
      <w:pPr>
        <w:pStyle w:val="ListParagraph"/>
        <w:numPr>
          <w:ilvl w:val="1"/>
          <w:numId w:val="9"/>
        </w:numPr>
        <w:tabs>
          <w:tab w:val="left" w:pos="974"/>
        </w:tabs>
        <w:spacing w:before="1"/>
        <w:ind w:left="1440" w:right="720" w:hanging="266"/>
        <w:rPr>
          <w:sz w:val="17"/>
        </w:rPr>
      </w:pPr>
      <w:r>
        <w:rPr>
          <w:w w:val="105"/>
          <w:sz w:val="17"/>
        </w:rPr>
        <w:t>Directions</w:t>
      </w:r>
      <w:r>
        <w:rPr>
          <w:spacing w:val="-5"/>
          <w:w w:val="105"/>
          <w:sz w:val="17"/>
        </w:rPr>
        <w:t xml:space="preserve"> </w:t>
      </w:r>
      <w:r>
        <w:rPr>
          <w:w w:val="105"/>
          <w:sz w:val="17"/>
        </w:rPr>
        <w:t>for</w:t>
      </w:r>
      <w:r>
        <w:rPr>
          <w:spacing w:val="-6"/>
          <w:w w:val="105"/>
          <w:sz w:val="17"/>
        </w:rPr>
        <w:t xml:space="preserve"> </w:t>
      </w:r>
      <w:r>
        <w:rPr>
          <w:w w:val="105"/>
          <w:sz w:val="17"/>
        </w:rPr>
        <w:t>drug</w:t>
      </w:r>
      <w:r>
        <w:rPr>
          <w:spacing w:val="-6"/>
          <w:w w:val="105"/>
          <w:sz w:val="17"/>
        </w:rPr>
        <w:t xml:space="preserve"> </w:t>
      </w:r>
      <w:r>
        <w:rPr>
          <w:w w:val="105"/>
          <w:sz w:val="17"/>
        </w:rPr>
        <w:t>screening</w:t>
      </w:r>
      <w:r>
        <w:rPr>
          <w:spacing w:val="-7"/>
          <w:w w:val="105"/>
          <w:sz w:val="17"/>
        </w:rPr>
        <w:t xml:space="preserve"> </w:t>
      </w:r>
      <w:r>
        <w:rPr>
          <w:w w:val="105"/>
          <w:sz w:val="17"/>
        </w:rPr>
        <w:t>will</w:t>
      </w:r>
      <w:r>
        <w:rPr>
          <w:spacing w:val="-4"/>
          <w:w w:val="105"/>
          <w:sz w:val="17"/>
        </w:rPr>
        <w:t xml:space="preserve"> </w:t>
      </w:r>
      <w:r>
        <w:rPr>
          <w:w w:val="105"/>
          <w:sz w:val="17"/>
        </w:rPr>
        <w:t>be</w:t>
      </w:r>
      <w:r>
        <w:rPr>
          <w:spacing w:val="-6"/>
          <w:w w:val="105"/>
          <w:sz w:val="17"/>
        </w:rPr>
        <w:t xml:space="preserve"> </w:t>
      </w:r>
      <w:r>
        <w:rPr>
          <w:w w:val="105"/>
          <w:sz w:val="17"/>
        </w:rPr>
        <w:t>provided</w:t>
      </w:r>
      <w:r>
        <w:rPr>
          <w:spacing w:val="-5"/>
          <w:w w:val="105"/>
          <w:sz w:val="17"/>
        </w:rPr>
        <w:t xml:space="preserve"> </w:t>
      </w:r>
      <w:r>
        <w:rPr>
          <w:w w:val="105"/>
          <w:sz w:val="17"/>
        </w:rPr>
        <w:t>by</w:t>
      </w:r>
      <w:r>
        <w:rPr>
          <w:spacing w:val="-8"/>
          <w:w w:val="105"/>
          <w:sz w:val="17"/>
        </w:rPr>
        <w:t xml:space="preserve"> </w:t>
      </w:r>
      <w:r>
        <w:rPr>
          <w:w w:val="105"/>
          <w:sz w:val="17"/>
        </w:rPr>
        <w:t>the</w:t>
      </w:r>
      <w:r>
        <w:rPr>
          <w:spacing w:val="-5"/>
          <w:w w:val="105"/>
          <w:sz w:val="17"/>
        </w:rPr>
        <w:t xml:space="preserve"> </w:t>
      </w:r>
      <w:r>
        <w:rPr>
          <w:w w:val="105"/>
          <w:sz w:val="17"/>
        </w:rPr>
        <w:t>designated</w:t>
      </w:r>
      <w:r>
        <w:rPr>
          <w:spacing w:val="-6"/>
          <w:w w:val="105"/>
          <w:sz w:val="17"/>
        </w:rPr>
        <w:t xml:space="preserve"> </w:t>
      </w:r>
      <w:r>
        <w:rPr>
          <w:spacing w:val="-2"/>
          <w:w w:val="105"/>
          <w:sz w:val="17"/>
        </w:rPr>
        <w:t>vendor.</w:t>
      </w:r>
    </w:p>
    <w:p w:rsidR="00504CCB" w:rsidP="006C482B" w:rsidRDefault="00504CCB" w14:paraId="05AF1DE5" w14:textId="77777777">
      <w:pPr>
        <w:pStyle w:val="BodyText"/>
        <w:spacing w:before="10"/>
        <w:ind w:left="1440" w:right="720"/>
      </w:pPr>
    </w:p>
    <w:p w:rsidR="00504CCB" w:rsidP="00D20BA3" w:rsidRDefault="00103C2C" w14:paraId="2A1A7AC9" w14:textId="77777777">
      <w:pPr>
        <w:pStyle w:val="Heading2"/>
        <w:ind w:left="720" w:right="720"/>
      </w:pPr>
      <w:bookmarkStart w:name="_bookmark59" w:id="57"/>
      <w:bookmarkEnd w:id="57"/>
      <w:r>
        <w:rPr>
          <w:spacing w:val="-2"/>
        </w:rPr>
        <w:t>Criminal</w:t>
      </w:r>
      <w:r>
        <w:rPr>
          <w:spacing w:val="1"/>
        </w:rPr>
        <w:t xml:space="preserve"> </w:t>
      </w:r>
      <w:r>
        <w:rPr>
          <w:spacing w:val="-2"/>
        </w:rPr>
        <w:t>Background</w:t>
      </w:r>
      <w:r>
        <w:rPr>
          <w:spacing w:val="2"/>
        </w:rPr>
        <w:t xml:space="preserve"> </w:t>
      </w:r>
      <w:r>
        <w:rPr>
          <w:spacing w:val="-2"/>
        </w:rPr>
        <w:t>Check</w:t>
      </w:r>
      <w:r>
        <w:t xml:space="preserve"> </w:t>
      </w:r>
      <w:r>
        <w:rPr>
          <w:spacing w:val="-2"/>
        </w:rPr>
        <w:t>Policy</w:t>
      </w:r>
    </w:p>
    <w:p w:rsidR="00504CCB" w:rsidP="00D20BA3" w:rsidRDefault="00103C2C" w14:paraId="54E54B62" w14:textId="77777777">
      <w:pPr>
        <w:pStyle w:val="BodyText"/>
        <w:spacing w:before="184" w:line="252" w:lineRule="auto"/>
        <w:ind w:left="720" w:right="720"/>
        <w:jc w:val="both"/>
      </w:pPr>
      <w:r>
        <w:rPr>
          <w:w w:val="105"/>
        </w:rPr>
        <w:t>Clinical</w:t>
      </w:r>
      <w:r>
        <w:rPr>
          <w:spacing w:val="-3"/>
          <w:w w:val="105"/>
        </w:rPr>
        <w:t xml:space="preserve"> </w:t>
      </w:r>
      <w:r>
        <w:rPr>
          <w:w w:val="105"/>
        </w:rPr>
        <w:t>affiliates</w:t>
      </w:r>
      <w:r>
        <w:rPr>
          <w:spacing w:val="-3"/>
          <w:w w:val="105"/>
        </w:rPr>
        <w:t xml:space="preserve"> </w:t>
      </w:r>
      <w:r>
        <w:rPr>
          <w:w w:val="105"/>
        </w:rPr>
        <w:t>require</w:t>
      </w:r>
      <w:r>
        <w:rPr>
          <w:spacing w:val="-2"/>
          <w:w w:val="105"/>
        </w:rPr>
        <w:t xml:space="preserve"> </w:t>
      </w:r>
      <w:r>
        <w:rPr>
          <w:w w:val="105"/>
        </w:rPr>
        <w:t>students</w:t>
      </w:r>
      <w:r>
        <w:rPr>
          <w:spacing w:val="-3"/>
          <w:w w:val="105"/>
        </w:rPr>
        <w:t xml:space="preserve"> </w:t>
      </w:r>
      <w:r>
        <w:rPr>
          <w:w w:val="105"/>
        </w:rPr>
        <w:t>to</w:t>
      </w:r>
      <w:r>
        <w:rPr>
          <w:spacing w:val="-3"/>
          <w:w w:val="105"/>
        </w:rPr>
        <w:t xml:space="preserve"> </w:t>
      </w:r>
      <w:r>
        <w:rPr>
          <w:w w:val="105"/>
        </w:rPr>
        <w:t>undergo</w:t>
      </w:r>
      <w:r>
        <w:rPr>
          <w:spacing w:val="-3"/>
          <w:w w:val="105"/>
        </w:rPr>
        <w:t xml:space="preserve"> </w:t>
      </w:r>
      <w:r>
        <w:rPr>
          <w:w w:val="105"/>
        </w:rPr>
        <w:t xml:space="preserve">a </w:t>
      </w:r>
      <w:r>
        <w:rPr>
          <w:b/>
          <w:w w:val="105"/>
        </w:rPr>
        <w:t>criminal</w:t>
      </w:r>
      <w:r>
        <w:rPr>
          <w:b/>
          <w:spacing w:val="-1"/>
          <w:w w:val="105"/>
        </w:rPr>
        <w:t xml:space="preserve"> </w:t>
      </w:r>
      <w:r>
        <w:rPr>
          <w:b/>
          <w:w w:val="105"/>
        </w:rPr>
        <w:t>background</w:t>
      </w:r>
      <w:r>
        <w:rPr>
          <w:b/>
          <w:spacing w:val="-2"/>
          <w:w w:val="105"/>
        </w:rPr>
        <w:t xml:space="preserve"> </w:t>
      </w:r>
      <w:r>
        <w:rPr>
          <w:b/>
          <w:w w:val="105"/>
        </w:rPr>
        <w:t>check</w:t>
      </w:r>
      <w:r>
        <w:rPr>
          <w:b/>
          <w:spacing w:val="-3"/>
          <w:w w:val="105"/>
        </w:rPr>
        <w:t xml:space="preserve"> </w:t>
      </w:r>
      <w:r>
        <w:rPr>
          <w:w w:val="105"/>
        </w:rPr>
        <w:t>prior</w:t>
      </w:r>
      <w:r>
        <w:rPr>
          <w:spacing w:val="-4"/>
          <w:w w:val="105"/>
        </w:rPr>
        <w:t xml:space="preserve"> </w:t>
      </w:r>
      <w:r>
        <w:rPr>
          <w:w w:val="105"/>
        </w:rPr>
        <w:t>to</w:t>
      </w:r>
      <w:r>
        <w:rPr>
          <w:spacing w:val="-3"/>
          <w:w w:val="105"/>
        </w:rPr>
        <w:t xml:space="preserve"> </w:t>
      </w:r>
      <w:r>
        <w:rPr>
          <w:w w:val="105"/>
        </w:rPr>
        <w:t>clinical</w:t>
      </w:r>
      <w:r>
        <w:rPr>
          <w:spacing w:val="-3"/>
          <w:w w:val="105"/>
        </w:rPr>
        <w:t xml:space="preserve"> </w:t>
      </w:r>
      <w:r>
        <w:rPr>
          <w:w w:val="105"/>
        </w:rPr>
        <w:t>placement. By applying to the Histotechnology Program, students consent to this process.</w:t>
      </w:r>
    </w:p>
    <w:p w:rsidR="00504CCB" w:rsidP="00D20BA3" w:rsidRDefault="00103C2C" w14:paraId="7B89CAAF" w14:textId="0654D93F">
      <w:pPr>
        <w:pStyle w:val="Heading4"/>
        <w:spacing w:before="177"/>
        <w:ind w:left="720" w:right="720"/>
      </w:pPr>
      <w:bookmarkStart w:name="_bookmark60" w:id="58"/>
      <w:bookmarkEnd w:id="58"/>
      <w:r w:rsidR="00103C2C">
        <w:rPr>
          <w:w w:val="105"/>
        </w:rPr>
        <w:t>Key</w:t>
      </w:r>
      <w:r w:rsidR="00103C2C">
        <w:rPr>
          <w:spacing w:val="-4"/>
          <w:w w:val="105"/>
        </w:rPr>
        <w:t xml:space="preserve"> </w:t>
      </w:r>
      <w:r w:rsidR="0146752A">
        <w:rPr/>
        <w:t xml:space="preserve">Clinical Background </w:t>
      </w:r>
      <w:r w:rsidR="00103C2C">
        <w:rPr/>
        <w:t>Guidelines:</w:t>
      </w:r>
    </w:p>
    <w:p w:rsidR="00504CCB" w:rsidP="006C482B" w:rsidRDefault="00103C2C" w14:paraId="7031A4D7" w14:textId="77777777">
      <w:pPr>
        <w:pStyle w:val="ListParagraph"/>
        <w:numPr>
          <w:ilvl w:val="1"/>
          <w:numId w:val="9"/>
        </w:numPr>
        <w:tabs>
          <w:tab w:val="left" w:pos="974"/>
        </w:tabs>
        <w:ind w:left="1440" w:right="720" w:hanging="266"/>
        <w:rPr>
          <w:sz w:val="17"/>
        </w:rPr>
      </w:pPr>
      <w:r>
        <w:rPr>
          <w:w w:val="105"/>
          <w:sz w:val="17"/>
        </w:rPr>
        <w:t>A</w:t>
      </w:r>
      <w:r>
        <w:rPr>
          <w:spacing w:val="-6"/>
          <w:w w:val="105"/>
          <w:sz w:val="17"/>
        </w:rPr>
        <w:t xml:space="preserve"> </w:t>
      </w:r>
      <w:r>
        <w:rPr>
          <w:w w:val="105"/>
          <w:sz w:val="17"/>
        </w:rPr>
        <w:t>signed</w:t>
      </w:r>
      <w:r>
        <w:rPr>
          <w:spacing w:val="-5"/>
          <w:w w:val="105"/>
          <w:sz w:val="17"/>
        </w:rPr>
        <w:t xml:space="preserve"> </w:t>
      </w:r>
      <w:r>
        <w:rPr>
          <w:w w:val="105"/>
          <w:sz w:val="17"/>
        </w:rPr>
        <w:t>consent</w:t>
      </w:r>
      <w:r>
        <w:rPr>
          <w:spacing w:val="-5"/>
          <w:w w:val="105"/>
          <w:sz w:val="17"/>
        </w:rPr>
        <w:t xml:space="preserve"> </w:t>
      </w:r>
      <w:r>
        <w:rPr>
          <w:w w:val="105"/>
          <w:sz w:val="17"/>
        </w:rPr>
        <w:t>form</w:t>
      </w:r>
      <w:r>
        <w:rPr>
          <w:spacing w:val="-5"/>
          <w:w w:val="105"/>
          <w:sz w:val="17"/>
        </w:rPr>
        <w:t xml:space="preserve"> </w:t>
      </w:r>
      <w:r>
        <w:rPr>
          <w:w w:val="105"/>
          <w:sz w:val="17"/>
        </w:rPr>
        <w:t>is</w:t>
      </w:r>
      <w:r>
        <w:rPr>
          <w:spacing w:val="-4"/>
          <w:w w:val="105"/>
          <w:sz w:val="17"/>
        </w:rPr>
        <w:t xml:space="preserve"> </w:t>
      </w:r>
      <w:r>
        <w:rPr>
          <w:w w:val="105"/>
          <w:sz w:val="17"/>
        </w:rPr>
        <w:t>required</w:t>
      </w:r>
      <w:r>
        <w:rPr>
          <w:spacing w:val="-6"/>
          <w:w w:val="105"/>
          <w:sz w:val="17"/>
        </w:rPr>
        <w:t xml:space="preserve"> </w:t>
      </w:r>
      <w:r>
        <w:rPr>
          <w:w w:val="105"/>
          <w:sz w:val="17"/>
        </w:rPr>
        <w:t>before</w:t>
      </w:r>
      <w:r>
        <w:rPr>
          <w:spacing w:val="-6"/>
          <w:w w:val="105"/>
          <w:sz w:val="17"/>
        </w:rPr>
        <w:t xml:space="preserve"> </w:t>
      </w:r>
      <w:r>
        <w:rPr>
          <w:w w:val="105"/>
          <w:sz w:val="17"/>
        </w:rPr>
        <w:t>the</w:t>
      </w:r>
      <w:r>
        <w:rPr>
          <w:spacing w:val="-6"/>
          <w:w w:val="105"/>
          <w:sz w:val="17"/>
        </w:rPr>
        <w:t xml:space="preserve"> </w:t>
      </w:r>
      <w:r>
        <w:rPr>
          <w:w w:val="105"/>
          <w:sz w:val="17"/>
        </w:rPr>
        <w:t>background</w:t>
      </w:r>
      <w:r>
        <w:rPr>
          <w:spacing w:val="-4"/>
          <w:w w:val="105"/>
          <w:sz w:val="17"/>
        </w:rPr>
        <w:t xml:space="preserve"> </w:t>
      </w:r>
      <w:r>
        <w:rPr>
          <w:w w:val="105"/>
          <w:sz w:val="17"/>
        </w:rPr>
        <w:t>check</w:t>
      </w:r>
      <w:r>
        <w:rPr>
          <w:spacing w:val="-6"/>
          <w:w w:val="105"/>
          <w:sz w:val="17"/>
        </w:rPr>
        <w:t xml:space="preserve"> </w:t>
      </w:r>
      <w:r>
        <w:rPr>
          <w:w w:val="105"/>
          <w:sz w:val="17"/>
        </w:rPr>
        <w:t>is</w:t>
      </w:r>
      <w:r>
        <w:rPr>
          <w:spacing w:val="-5"/>
          <w:w w:val="105"/>
          <w:sz w:val="17"/>
        </w:rPr>
        <w:t xml:space="preserve"> </w:t>
      </w:r>
      <w:r>
        <w:rPr>
          <w:spacing w:val="-2"/>
          <w:w w:val="105"/>
          <w:sz w:val="17"/>
        </w:rPr>
        <w:t>performed.</w:t>
      </w:r>
    </w:p>
    <w:p w:rsidR="00504CCB" w:rsidP="006C482B" w:rsidRDefault="00103C2C" w14:paraId="3B8DC351" w14:textId="77777777">
      <w:pPr>
        <w:pStyle w:val="ListParagraph"/>
        <w:numPr>
          <w:ilvl w:val="1"/>
          <w:numId w:val="9"/>
        </w:numPr>
        <w:tabs>
          <w:tab w:val="left" w:pos="974"/>
        </w:tabs>
        <w:ind w:left="1440" w:right="720" w:hanging="266"/>
        <w:rPr>
          <w:sz w:val="17"/>
        </w:rPr>
      </w:pPr>
      <w:r>
        <w:rPr>
          <w:w w:val="105"/>
          <w:sz w:val="17"/>
        </w:rPr>
        <w:t>Students</w:t>
      </w:r>
      <w:r>
        <w:rPr>
          <w:spacing w:val="-6"/>
          <w:w w:val="105"/>
          <w:sz w:val="17"/>
        </w:rPr>
        <w:t xml:space="preserve"> </w:t>
      </w:r>
      <w:r>
        <w:rPr>
          <w:w w:val="105"/>
          <w:sz w:val="17"/>
        </w:rPr>
        <w:t>are</w:t>
      </w:r>
      <w:r>
        <w:rPr>
          <w:spacing w:val="-7"/>
          <w:w w:val="105"/>
          <w:sz w:val="17"/>
        </w:rPr>
        <w:t xml:space="preserve"> </w:t>
      </w:r>
      <w:r>
        <w:rPr>
          <w:w w:val="105"/>
          <w:sz w:val="17"/>
        </w:rPr>
        <w:t>responsible</w:t>
      </w:r>
      <w:r>
        <w:rPr>
          <w:spacing w:val="-5"/>
          <w:w w:val="105"/>
          <w:sz w:val="17"/>
        </w:rPr>
        <w:t xml:space="preserve"> </w:t>
      </w:r>
      <w:r>
        <w:rPr>
          <w:w w:val="105"/>
          <w:sz w:val="17"/>
        </w:rPr>
        <w:t>for</w:t>
      </w:r>
      <w:r>
        <w:rPr>
          <w:spacing w:val="-7"/>
          <w:w w:val="105"/>
          <w:sz w:val="17"/>
        </w:rPr>
        <w:t xml:space="preserve"> </w:t>
      </w:r>
      <w:r>
        <w:rPr>
          <w:w w:val="105"/>
          <w:sz w:val="17"/>
        </w:rPr>
        <w:t>all</w:t>
      </w:r>
      <w:r>
        <w:rPr>
          <w:spacing w:val="-5"/>
          <w:w w:val="105"/>
          <w:sz w:val="17"/>
        </w:rPr>
        <w:t xml:space="preserve"> </w:t>
      </w:r>
      <w:r>
        <w:rPr>
          <w:w w:val="105"/>
          <w:sz w:val="17"/>
        </w:rPr>
        <w:t>associated</w:t>
      </w:r>
      <w:r>
        <w:rPr>
          <w:spacing w:val="-7"/>
          <w:w w:val="105"/>
          <w:sz w:val="17"/>
        </w:rPr>
        <w:t xml:space="preserve"> </w:t>
      </w:r>
      <w:r>
        <w:rPr>
          <w:spacing w:val="-2"/>
          <w:w w:val="105"/>
          <w:sz w:val="17"/>
        </w:rPr>
        <w:t>fees.</w:t>
      </w:r>
    </w:p>
    <w:p w:rsidR="00504CCB" w:rsidP="006C482B" w:rsidRDefault="00103C2C" w14:paraId="488AD3F7" w14:textId="77777777">
      <w:pPr>
        <w:pStyle w:val="ListParagraph"/>
        <w:numPr>
          <w:ilvl w:val="1"/>
          <w:numId w:val="9"/>
        </w:numPr>
        <w:tabs>
          <w:tab w:val="left" w:pos="973"/>
          <w:tab w:val="left" w:pos="975"/>
        </w:tabs>
        <w:spacing w:line="249" w:lineRule="auto"/>
        <w:ind w:left="1440" w:right="720"/>
        <w:rPr>
          <w:sz w:val="17"/>
        </w:rPr>
      </w:pPr>
      <w:r>
        <w:rPr>
          <w:w w:val="105"/>
          <w:sz w:val="17"/>
        </w:rPr>
        <w:t>Refusal</w:t>
      </w:r>
      <w:r>
        <w:rPr>
          <w:spacing w:val="-12"/>
          <w:w w:val="105"/>
          <w:sz w:val="17"/>
        </w:rPr>
        <w:t xml:space="preserve"> </w:t>
      </w:r>
      <w:r>
        <w:rPr>
          <w:w w:val="105"/>
          <w:sz w:val="17"/>
        </w:rPr>
        <w:t>or</w:t>
      </w:r>
      <w:r>
        <w:rPr>
          <w:spacing w:val="-11"/>
          <w:w w:val="105"/>
          <w:sz w:val="17"/>
        </w:rPr>
        <w:t xml:space="preserve"> </w:t>
      </w:r>
      <w:r>
        <w:rPr>
          <w:w w:val="105"/>
          <w:sz w:val="17"/>
        </w:rPr>
        <w:t>withdrawal</w:t>
      </w:r>
      <w:r>
        <w:rPr>
          <w:spacing w:val="-11"/>
          <w:w w:val="105"/>
          <w:sz w:val="17"/>
        </w:rPr>
        <w:t xml:space="preserve"> </w:t>
      </w:r>
      <w:r>
        <w:rPr>
          <w:w w:val="105"/>
          <w:sz w:val="17"/>
        </w:rPr>
        <w:t>of</w:t>
      </w:r>
      <w:r>
        <w:rPr>
          <w:spacing w:val="-11"/>
          <w:w w:val="105"/>
          <w:sz w:val="17"/>
        </w:rPr>
        <w:t xml:space="preserve"> </w:t>
      </w:r>
      <w:r>
        <w:rPr>
          <w:w w:val="105"/>
          <w:sz w:val="17"/>
        </w:rPr>
        <w:t>consent</w:t>
      </w:r>
      <w:r>
        <w:rPr>
          <w:spacing w:val="-11"/>
          <w:w w:val="105"/>
          <w:sz w:val="17"/>
        </w:rPr>
        <w:t xml:space="preserve"> </w:t>
      </w:r>
      <w:r>
        <w:rPr>
          <w:w w:val="105"/>
          <w:sz w:val="17"/>
        </w:rPr>
        <w:t>will</w:t>
      </w:r>
      <w:r>
        <w:rPr>
          <w:spacing w:val="-11"/>
          <w:w w:val="105"/>
          <w:sz w:val="17"/>
        </w:rPr>
        <w:t xml:space="preserve"> </w:t>
      </w:r>
      <w:r>
        <w:rPr>
          <w:w w:val="105"/>
          <w:sz w:val="17"/>
        </w:rPr>
        <w:t>result</w:t>
      </w:r>
      <w:r>
        <w:rPr>
          <w:spacing w:val="-12"/>
          <w:w w:val="105"/>
          <w:sz w:val="17"/>
        </w:rPr>
        <w:t xml:space="preserve"> </w:t>
      </w:r>
      <w:r>
        <w:rPr>
          <w:w w:val="105"/>
          <w:sz w:val="17"/>
        </w:rPr>
        <w:t>in</w:t>
      </w:r>
      <w:r>
        <w:rPr>
          <w:spacing w:val="-11"/>
          <w:w w:val="105"/>
          <w:sz w:val="17"/>
        </w:rPr>
        <w:t xml:space="preserve"> </w:t>
      </w:r>
      <w:r>
        <w:rPr>
          <w:b/>
          <w:w w:val="105"/>
          <w:sz w:val="17"/>
        </w:rPr>
        <w:t>dismissal</w:t>
      </w:r>
      <w:r>
        <w:rPr>
          <w:b/>
          <w:spacing w:val="-11"/>
          <w:w w:val="105"/>
          <w:sz w:val="17"/>
        </w:rPr>
        <w:t xml:space="preserve"> </w:t>
      </w:r>
      <w:r>
        <w:rPr>
          <w:b/>
          <w:w w:val="105"/>
          <w:sz w:val="17"/>
        </w:rPr>
        <w:t>from</w:t>
      </w:r>
      <w:r>
        <w:rPr>
          <w:b/>
          <w:spacing w:val="-11"/>
          <w:w w:val="105"/>
          <w:sz w:val="17"/>
        </w:rPr>
        <w:t xml:space="preserve"> </w:t>
      </w:r>
      <w:r>
        <w:rPr>
          <w:b/>
          <w:w w:val="105"/>
          <w:sz w:val="17"/>
        </w:rPr>
        <w:t>the</w:t>
      </w:r>
      <w:r>
        <w:rPr>
          <w:b/>
          <w:spacing w:val="-11"/>
          <w:w w:val="105"/>
          <w:sz w:val="17"/>
        </w:rPr>
        <w:t xml:space="preserve"> </w:t>
      </w:r>
      <w:r>
        <w:rPr>
          <w:b/>
          <w:w w:val="105"/>
          <w:sz w:val="17"/>
        </w:rPr>
        <w:t>program</w:t>
      </w:r>
      <w:r>
        <w:rPr>
          <w:b/>
          <w:spacing w:val="-11"/>
          <w:w w:val="105"/>
          <w:sz w:val="17"/>
        </w:rPr>
        <w:t xml:space="preserve"> </w:t>
      </w:r>
      <w:r>
        <w:rPr>
          <w:b/>
          <w:w w:val="105"/>
          <w:sz w:val="17"/>
        </w:rPr>
        <w:t>without</w:t>
      </w:r>
      <w:r>
        <w:rPr>
          <w:b/>
          <w:spacing w:val="-12"/>
          <w:w w:val="105"/>
          <w:sz w:val="17"/>
        </w:rPr>
        <w:t xml:space="preserve"> </w:t>
      </w:r>
      <w:r>
        <w:rPr>
          <w:b/>
          <w:w w:val="105"/>
          <w:sz w:val="17"/>
        </w:rPr>
        <w:t>opportunity for readmission</w:t>
      </w:r>
      <w:r>
        <w:rPr>
          <w:w w:val="105"/>
          <w:sz w:val="17"/>
        </w:rPr>
        <w:t>.</w:t>
      </w:r>
    </w:p>
    <w:p w:rsidR="00504CCB" w:rsidP="00D20BA3" w:rsidRDefault="00504CCB" w14:paraId="10F286E5" w14:textId="77777777">
      <w:pPr>
        <w:pStyle w:val="BodyText"/>
        <w:spacing w:before="11"/>
        <w:ind w:left="720" w:right="720"/>
      </w:pPr>
    </w:p>
    <w:p w:rsidR="00504CCB" w:rsidP="00D20BA3" w:rsidRDefault="00103C2C" w14:paraId="432DC2B4" w14:textId="77777777">
      <w:pPr>
        <w:pStyle w:val="Heading4"/>
        <w:ind w:left="720" w:right="720"/>
      </w:pPr>
      <w:bookmarkStart w:name="_bookmark61" w:id="59"/>
      <w:bookmarkEnd w:id="59"/>
      <w:r>
        <w:rPr>
          <w:w w:val="105"/>
        </w:rPr>
        <w:t>Important</w:t>
      </w:r>
      <w:r>
        <w:rPr>
          <w:spacing w:val="-9"/>
          <w:w w:val="105"/>
        </w:rPr>
        <w:t xml:space="preserve"> </w:t>
      </w:r>
      <w:r>
        <w:rPr>
          <w:spacing w:val="-2"/>
          <w:w w:val="105"/>
        </w:rPr>
        <w:t>Notes:</w:t>
      </w:r>
    </w:p>
    <w:p w:rsidR="00504CCB" w:rsidP="006C482B" w:rsidRDefault="00103C2C" w14:paraId="4D93401E" w14:textId="77777777">
      <w:pPr>
        <w:pStyle w:val="ListParagraph"/>
        <w:numPr>
          <w:ilvl w:val="1"/>
          <w:numId w:val="9"/>
        </w:numPr>
        <w:tabs>
          <w:tab w:val="left" w:pos="974"/>
        </w:tabs>
        <w:spacing w:before="10"/>
        <w:ind w:left="1440" w:right="720" w:hanging="266"/>
        <w:rPr>
          <w:sz w:val="17"/>
        </w:rPr>
      </w:pPr>
      <w:r>
        <w:rPr>
          <w:w w:val="105"/>
          <w:sz w:val="17"/>
        </w:rPr>
        <w:t>Background</w:t>
      </w:r>
      <w:r>
        <w:rPr>
          <w:spacing w:val="-6"/>
          <w:w w:val="105"/>
          <w:sz w:val="17"/>
        </w:rPr>
        <w:t xml:space="preserve"> </w:t>
      </w:r>
      <w:r>
        <w:rPr>
          <w:w w:val="105"/>
          <w:sz w:val="17"/>
        </w:rPr>
        <w:t>check</w:t>
      </w:r>
      <w:r>
        <w:rPr>
          <w:spacing w:val="-5"/>
          <w:w w:val="105"/>
          <w:sz w:val="17"/>
        </w:rPr>
        <w:t xml:space="preserve"> </w:t>
      </w:r>
      <w:r>
        <w:rPr>
          <w:w w:val="105"/>
          <w:sz w:val="17"/>
        </w:rPr>
        <w:t>results</w:t>
      </w:r>
      <w:r>
        <w:rPr>
          <w:spacing w:val="-4"/>
          <w:w w:val="105"/>
          <w:sz w:val="17"/>
        </w:rPr>
        <w:t xml:space="preserve"> </w:t>
      </w:r>
      <w:r>
        <w:rPr>
          <w:w w:val="105"/>
          <w:sz w:val="17"/>
        </w:rPr>
        <w:t>are</w:t>
      </w:r>
      <w:r>
        <w:rPr>
          <w:spacing w:val="-5"/>
          <w:w w:val="105"/>
          <w:sz w:val="17"/>
        </w:rPr>
        <w:t xml:space="preserve"> </w:t>
      </w:r>
      <w:r>
        <w:rPr>
          <w:w w:val="105"/>
          <w:sz w:val="17"/>
        </w:rPr>
        <w:t>shared</w:t>
      </w:r>
      <w:r>
        <w:rPr>
          <w:spacing w:val="-6"/>
          <w:w w:val="105"/>
          <w:sz w:val="17"/>
        </w:rPr>
        <w:t xml:space="preserve"> </w:t>
      </w:r>
      <w:r>
        <w:rPr>
          <w:w w:val="105"/>
          <w:sz w:val="17"/>
        </w:rPr>
        <w:t>only</w:t>
      </w:r>
      <w:r>
        <w:rPr>
          <w:spacing w:val="-8"/>
          <w:w w:val="105"/>
          <w:sz w:val="17"/>
        </w:rPr>
        <w:t xml:space="preserve"> </w:t>
      </w:r>
      <w:r>
        <w:rPr>
          <w:w w:val="105"/>
          <w:sz w:val="17"/>
        </w:rPr>
        <w:t>with</w:t>
      </w:r>
      <w:r>
        <w:rPr>
          <w:spacing w:val="-5"/>
          <w:w w:val="105"/>
          <w:sz w:val="17"/>
        </w:rPr>
        <w:t xml:space="preserve"> </w:t>
      </w:r>
      <w:r>
        <w:rPr>
          <w:w w:val="105"/>
          <w:sz w:val="17"/>
        </w:rPr>
        <w:t>the</w:t>
      </w:r>
      <w:r>
        <w:rPr>
          <w:spacing w:val="-5"/>
          <w:w w:val="105"/>
          <w:sz w:val="17"/>
        </w:rPr>
        <w:t xml:space="preserve"> </w:t>
      </w:r>
      <w:r>
        <w:rPr>
          <w:w w:val="105"/>
          <w:sz w:val="17"/>
        </w:rPr>
        <w:t>clinical</w:t>
      </w:r>
      <w:r>
        <w:rPr>
          <w:spacing w:val="-4"/>
          <w:w w:val="105"/>
          <w:sz w:val="17"/>
        </w:rPr>
        <w:t xml:space="preserve"> </w:t>
      </w:r>
      <w:r>
        <w:rPr>
          <w:w w:val="105"/>
          <w:sz w:val="17"/>
        </w:rPr>
        <w:t>site;</w:t>
      </w:r>
      <w:r>
        <w:rPr>
          <w:spacing w:val="-5"/>
          <w:w w:val="105"/>
          <w:sz w:val="17"/>
        </w:rPr>
        <w:t xml:space="preserve"> </w:t>
      </w:r>
      <w:r>
        <w:rPr>
          <w:w w:val="105"/>
          <w:sz w:val="17"/>
        </w:rPr>
        <w:t>faculty</w:t>
      </w:r>
      <w:r>
        <w:rPr>
          <w:spacing w:val="-7"/>
          <w:w w:val="105"/>
          <w:sz w:val="17"/>
        </w:rPr>
        <w:t xml:space="preserve"> </w:t>
      </w:r>
      <w:r>
        <w:rPr>
          <w:w w:val="105"/>
          <w:sz w:val="17"/>
        </w:rPr>
        <w:t>do</w:t>
      </w:r>
      <w:r>
        <w:rPr>
          <w:spacing w:val="-4"/>
          <w:w w:val="105"/>
          <w:sz w:val="17"/>
        </w:rPr>
        <w:t xml:space="preserve"> </w:t>
      </w:r>
      <w:r>
        <w:rPr>
          <w:w w:val="105"/>
          <w:sz w:val="17"/>
        </w:rPr>
        <w:t>not</w:t>
      </w:r>
      <w:r>
        <w:rPr>
          <w:spacing w:val="-4"/>
          <w:w w:val="105"/>
          <w:sz w:val="17"/>
        </w:rPr>
        <w:t xml:space="preserve"> </w:t>
      </w:r>
      <w:r>
        <w:rPr>
          <w:w w:val="105"/>
          <w:sz w:val="17"/>
        </w:rPr>
        <w:t>have</w:t>
      </w:r>
      <w:r>
        <w:rPr>
          <w:spacing w:val="-6"/>
          <w:w w:val="105"/>
          <w:sz w:val="17"/>
        </w:rPr>
        <w:t xml:space="preserve"> </w:t>
      </w:r>
      <w:r>
        <w:rPr>
          <w:spacing w:val="-2"/>
          <w:w w:val="105"/>
          <w:sz w:val="17"/>
        </w:rPr>
        <w:t>access.</w:t>
      </w:r>
    </w:p>
    <w:p w:rsidR="00504CCB" w:rsidP="006C482B" w:rsidRDefault="00103C2C" w14:paraId="250F98BD" w14:textId="77777777">
      <w:pPr>
        <w:pStyle w:val="ListParagraph"/>
        <w:numPr>
          <w:ilvl w:val="1"/>
          <w:numId w:val="9"/>
        </w:numPr>
        <w:tabs>
          <w:tab w:val="left" w:pos="974"/>
        </w:tabs>
        <w:spacing w:before="10"/>
        <w:ind w:left="1440" w:right="720" w:hanging="266"/>
        <w:rPr>
          <w:sz w:val="17"/>
        </w:rPr>
      </w:pPr>
      <w:r>
        <w:rPr>
          <w:w w:val="105"/>
          <w:sz w:val="17"/>
        </w:rPr>
        <w:t>A</w:t>
      </w:r>
      <w:r>
        <w:rPr>
          <w:spacing w:val="-6"/>
          <w:w w:val="105"/>
          <w:sz w:val="17"/>
        </w:rPr>
        <w:t xml:space="preserve"> </w:t>
      </w:r>
      <w:r>
        <w:rPr>
          <w:w w:val="105"/>
          <w:sz w:val="17"/>
        </w:rPr>
        <w:t>criminal</w:t>
      </w:r>
      <w:r>
        <w:rPr>
          <w:spacing w:val="-5"/>
          <w:w w:val="105"/>
          <w:sz w:val="17"/>
        </w:rPr>
        <w:t xml:space="preserve"> </w:t>
      </w:r>
      <w:r>
        <w:rPr>
          <w:w w:val="105"/>
          <w:sz w:val="17"/>
        </w:rPr>
        <w:t>record</w:t>
      </w:r>
      <w:r>
        <w:rPr>
          <w:spacing w:val="-5"/>
          <w:w w:val="105"/>
          <w:sz w:val="17"/>
        </w:rPr>
        <w:t xml:space="preserve"> </w:t>
      </w:r>
      <w:r>
        <w:rPr>
          <w:w w:val="105"/>
          <w:sz w:val="17"/>
        </w:rPr>
        <w:t>may</w:t>
      </w:r>
      <w:r>
        <w:rPr>
          <w:spacing w:val="-9"/>
          <w:w w:val="105"/>
          <w:sz w:val="17"/>
        </w:rPr>
        <w:t xml:space="preserve"> </w:t>
      </w:r>
      <w:r>
        <w:rPr>
          <w:w w:val="105"/>
          <w:sz w:val="17"/>
        </w:rPr>
        <w:t>prevent</w:t>
      </w:r>
      <w:r>
        <w:rPr>
          <w:spacing w:val="-4"/>
          <w:w w:val="105"/>
          <w:sz w:val="17"/>
        </w:rPr>
        <w:t xml:space="preserve"> </w:t>
      </w:r>
      <w:r>
        <w:rPr>
          <w:w w:val="105"/>
          <w:sz w:val="17"/>
        </w:rPr>
        <w:t>clinical</w:t>
      </w:r>
      <w:r>
        <w:rPr>
          <w:spacing w:val="-5"/>
          <w:w w:val="105"/>
          <w:sz w:val="17"/>
        </w:rPr>
        <w:t xml:space="preserve"> </w:t>
      </w:r>
      <w:r>
        <w:rPr>
          <w:w w:val="105"/>
          <w:sz w:val="17"/>
        </w:rPr>
        <w:t>participation</w:t>
      </w:r>
      <w:r>
        <w:rPr>
          <w:spacing w:val="-6"/>
          <w:w w:val="105"/>
          <w:sz w:val="17"/>
        </w:rPr>
        <w:t xml:space="preserve"> </w:t>
      </w:r>
      <w:r>
        <w:rPr>
          <w:w w:val="105"/>
          <w:sz w:val="17"/>
        </w:rPr>
        <w:t>and</w:t>
      </w:r>
      <w:r>
        <w:rPr>
          <w:spacing w:val="-5"/>
          <w:w w:val="105"/>
          <w:sz w:val="17"/>
        </w:rPr>
        <w:t xml:space="preserve"> </w:t>
      </w:r>
      <w:r>
        <w:rPr>
          <w:w w:val="105"/>
          <w:sz w:val="17"/>
        </w:rPr>
        <w:t>result</w:t>
      </w:r>
      <w:r>
        <w:rPr>
          <w:spacing w:val="-5"/>
          <w:w w:val="105"/>
          <w:sz w:val="17"/>
        </w:rPr>
        <w:t xml:space="preserve"> </w:t>
      </w:r>
      <w:r>
        <w:rPr>
          <w:w w:val="105"/>
          <w:sz w:val="17"/>
        </w:rPr>
        <w:t>in</w:t>
      </w:r>
      <w:r>
        <w:rPr>
          <w:spacing w:val="-2"/>
          <w:w w:val="105"/>
          <w:sz w:val="17"/>
        </w:rPr>
        <w:t xml:space="preserve"> </w:t>
      </w:r>
      <w:r>
        <w:rPr>
          <w:b/>
          <w:w w:val="105"/>
          <w:sz w:val="17"/>
        </w:rPr>
        <w:t>dismissal</w:t>
      </w:r>
      <w:r>
        <w:rPr>
          <w:b/>
          <w:spacing w:val="-5"/>
          <w:w w:val="105"/>
          <w:sz w:val="17"/>
        </w:rPr>
        <w:t xml:space="preserve"> </w:t>
      </w:r>
      <w:r>
        <w:rPr>
          <w:b/>
          <w:w w:val="105"/>
          <w:sz w:val="17"/>
        </w:rPr>
        <w:t>from</w:t>
      </w:r>
      <w:r>
        <w:rPr>
          <w:b/>
          <w:spacing w:val="-7"/>
          <w:w w:val="105"/>
          <w:sz w:val="17"/>
        </w:rPr>
        <w:t xml:space="preserve"> </w:t>
      </w:r>
      <w:r>
        <w:rPr>
          <w:b/>
          <w:w w:val="105"/>
          <w:sz w:val="17"/>
        </w:rPr>
        <w:t>the</w:t>
      </w:r>
      <w:r>
        <w:rPr>
          <w:b/>
          <w:spacing w:val="-5"/>
          <w:w w:val="105"/>
          <w:sz w:val="17"/>
        </w:rPr>
        <w:t xml:space="preserve"> </w:t>
      </w:r>
      <w:r>
        <w:rPr>
          <w:b/>
          <w:spacing w:val="-2"/>
          <w:w w:val="105"/>
          <w:sz w:val="17"/>
        </w:rPr>
        <w:t>program</w:t>
      </w:r>
      <w:r>
        <w:rPr>
          <w:spacing w:val="-2"/>
          <w:w w:val="105"/>
          <w:sz w:val="17"/>
        </w:rPr>
        <w:t>.</w:t>
      </w:r>
    </w:p>
    <w:p w:rsidR="00504CCB" w:rsidP="006C482B" w:rsidRDefault="00103C2C" w14:paraId="62635C55" w14:textId="77777777">
      <w:pPr>
        <w:pStyle w:val="ListParagraph"/>
        <w:numPr>
          <w:ilvl w:val="1"/>
          <w:numId w:val="9"/>
        </w:numPr>
        <w:tabs>
          <w:tab w:val="left" w:pos="974"/>
        </w:tabs>
        <w:ind w:left="1440" w:right="720" w:hanging="266"/>
        <w:rPr>
          <w:sz w:val="17"/>
        </w:rPr>
      </w:pPr>
      <w:r>
        <w:rPr>
          <w:w w:val="105"/>
          <w:sz w:val="17"/>
        </w:rPr>
        <w:t>VGCC</w:t>
      </w:r>
      <w:r>
        <w:rPr>
          <w:spacing w:val="-5"/>
          <w:w w:val="105"/>
          <w:sz w:val="17"/>
        </w:rPr>
        <w:t xml:space="preserve"> </w:t>
      </w:r>
      <w:r>
        <w:rPr>
          <w:w w:val="105"/>
          <w:sz w:val="17"/>
        </w:rPr>
        <w:t>does</w:t>
      </w:r>
      <w:r>
        <w:rPr>
          <w:spacing w:val="-5"/>
          <w:w w:val="105"/>
          <w:sz w:val="17"/>
        </w:rPr>
        <w:t xml:space="preserve"> </w:t>
      </w:r>
      <w:r>
        <w:rPr>
          <w:w w:val="105"/>
          <w:sz w:val="17"/>
        </w:rPr>
        <w:t>not</w:t>
      </w:r>
      <w:r>
        <w:rPr>
          <w:spacing w:val="-5"/>
          <w:w w:val="105"/>
          <w:sz w:val="17"/>
        </w:rPr>
        <w:t xml:space="preserve"> </w:t>
      </w:r>
      <w:r>
        <w:rPr>
          <w:w w:val="105"/>
          <w:sz w:val="17"/>
        </w:rPr>
        <w:t>guarantee</w:t>
      </w:r>
      <w:r>
        <w:rPr>
          <w:spacing w:val="-5"/>
          <w:w w:val="105"/>
          <w:sz w:val="17"/>
        </w:rPr>
        <w:t xml:space="preserve"> </w:t>
      </w:r>
      <w:r>
        <w:rPr>
          <w:w w:val="105"/>
          <w:sz w:val="17"/>
        </w:rPr>
        <w:t>placement</w:t>
      </w:r>
      <w:r>
        <w:rPr>
          <w:spacing w:val="-4"/>
          <w:w w:val="105"/>
          <w:sz w:val="17"/>
        </w:rPr>
        <w:t xml:space="preserve"> </w:t>
      </w:r>
      <w:r>
        <w:rPr>
          <w:w w:val="105"/>
          <w:sz w:val="17"/>
        </w:rPr>
        <w:t>at</w:t>
      </w:r>
      <w:r>
        <w:rPr>
          <w:spacing w:val="-5"/>
          <w:w w:val="105"/>
          <w:sz w:val="17"/>
        </w:rPr>
        <w:t xml:space="preserve"> </w:t>
      </w:r>
      <w:r>
        <w:rPr>
          <w:w w:val="105"/>
          <w:sz w:val="17"/>
        </w:rPr>
        <w:t>any</w:t>
      </w:r>
      <w:r>
        <w:rPr>
          <w:spacing w:val="-8"/>
          <w:w w:val="105"/>
          <w:sz w:val="17"/>
        </w:rPr>
        <w:t xml:space="preserve"> </w:t>
      </w:r>
      <w:r>
        <w:rPr>
          <w:w w:val="105"/>
          <w:sz w:val="17"/>
        </w:rPr>
        <w:t>clinical</w:t>
      </w:r>
      <w:r>
        <w:rPr>
          <w:spacing w:val="-5"/>
          <w:w w:val="105"/>
          <w:sz w:val="17"/>
        </w:rPr>
        <w:t xml:space="preserve"> </w:t>
      </w:r>
      <w:r>
        <w:rPr>
          <w:spacing w:val="-2"/>
          <w:w w:val="105"/>
          <w:sz w:val="17"/>
        </w:rPr>
        <w:t>site.</w:t>
      </w:r>
    </w:p>
    <w:p w:rsidR="00504CCB" w:rsidP="38D7EEDA" w:rsidRDefault="00103C2C" w14:paraId="18DA0245" w14:textId="77777777">
      <w:pPr>
        <w:pStyle w:val="ListParagraph"/>
        <w:numPr>
          <w:ilvl w:val="1"/>
          <w:numId w:val="9"/>
        </w:numPr>
        <w:tabs>
          <w:tab w:val="left" w:pos="974"/>
        </w:tabs>
        <w:ind w:left="1440" w:right="720" w:hanging="266"/>
        <w:rPr>
          <w:sz w:val="17"/>
          <w:szCs w:val="17"/>
        </w:rPr>
      </w:pPr>
      <w:r w:rsidRPr="38D7EEDA" w:rsidR="00103C2C">
        <w:rPr>
          <w:w w:val="105"/>
          <w:sz w:val="17"/>
          <w:szCs w:val="17"/>
        </w:rPr>
        <w:t>Clinical</w:t>
      </w:r>
      <w:r w:rsidRPr="38D7EEDA" w:rsidR="00103C2C">
        <w:rPr>
          <w:spacing w:val="-6"/>
          <w:w w:val="105"/>
          <w:sz w:val="17"/>
          <w:szCs w:val="17"/>
        </w:rPr>
        <w:t xml:space="preserve"> </w:t>
      </w:r>
      <w:r w:rsidRPr="38D7EEDA" w:rsidR="00103C2C">
        <w:rPr>
          <w:w w:val="105"/>
          <w:sz w:val="17"/>
          <w:szCs w:val="17"/>
        </w:rPr>
        <w:t>site</w:t>
      </w:r>
      <w:r w:rsidRPr="38D7EEDA" w:rsidR="00103C2C">
        <w:rPr>
          <w:spacing w:val="-6"/>
          <w:w w:val="105"/>
          <w:sz w:val="17"/>
          <w:szCs w:val="17"/>
        </w:rPr>
        <w:t xml:space="preserve"> </w:t>
      </w:r>
      <w:r w:rsidRPr="38D7EEDA" w:rsidR="00103C2C">
        <w:rPr>
          <w:w w:val="105"/>
          <w:sz w:val="17"/>
          <w:szCs w:val="17"/>
        </w:rPr>
        <w:t>approval</w:t>
      </w:r>
      <w:r w:rsidRPr="38D7EEDA" w:rsidR="00103C2C">
        <w:rPr>
          <w:spacing w:val="-6"/>
          <w:w w:val="105"/>
          <w:sz w:val="17"/>
          <w:szCs w:val="17"/>
        </w:rPr>
        <w:t xml:space="preserve"> </w:t>
      </w:r>
      <w:r w:rsidRPr="38D7EEDA" w:rsidR="00103C2C">
        <w:rPr>
          <w:w w:val="105"/>
          <w:sz w:val="17"/>
          <w:szCs w:val="17"/>
        </w:rPr>
        <w:t>is</w:t>
      </w:r>
      <w:r w:rsidRPr="38D7EEDA" w:rsidR="00103C2C">
        <w:rPr>
          <w:spacing w:val="-5"/>
          <w:w w:val="105"/>
          <w:sz w:val="17"/>
          <w:szCs w:val="17"/>
        </w:rPr>
        <w:t xml:space="preserve"> </w:t>
      </w:r>
      <w:r w:rsidRPr="38D7EEDA" w:rsidR="00103C2C">
        <w:rPr>
          <w:w w:val="105"/>
          <w:sz w:val="17"/>
          <w:szCs w:val="17"/>
        </w:rPr>
        <w:t>required</w:t>
      </w:r>
      <w:r w:rsidRPr="38D7EEDA" w:rsidR="00103C2C">
        <w:rPr>
          <w:spacing w:val="-7"/>
          <w:w w:val="105"/>
          <w:sz w:val="17"/>
          <w:szCs w:val="17"/>
        </w:rPr>
        <w:t xml:space="preserve"> </w:t>
      </w:r>
      <w:r w:rsidRPr="38D7EEDA" w:rsidR="00103C2C">
        <w:rPr>
          <w:w w:val="105"/>
          <w:sz w:val="17"/>
          <w:szCs w:val="17"/>
        </w:rPr>
        <w:t>for</w:t>
      </w:r>
      <w:r w:rsidRPr="38D7EEDA" w:rsidR="00103C2C">
        <w:rPr>
          <w:spacing w:val="-6"/>
          <w:w w:val="105"/>
          <w:sz w:val="17"/>
          <w:szCs w:val="17"/>
        </w:rPr>
        <w:t xml:space="preserve"> </w:t>
      </w:r>
      <w:r w:rsidRPr="38D7EEDA" w:rsidR="00103C2C">
        <w:rPr>
          <w:w w:val="105"/>
          <w:sz w:val="17"/>
          <w:szCs w:val="17"/>
        </w:rPr>
        <w:t>student</w:t>
      </w:r>
      <w:r w:rsidRPr="38D7EEDA" w:rsidR="00103C2C">
        <w:rPr>
          <w:spacing w:val="-5"/>
          <w:w w:val="105"/>
          <w:sz w:val="17"/>
          <w:szCs w:val="17"/>
        </w:rPr>
        <w:t xml:space="preserve"> </w:t>
      </w:r>
      <w:r w:rsidRPr="38D7EEDA" w:rsidR="00103C2C">
        <w:rPr>
          <w:w w:val="105"/>
          <w:sz w:val="17"/>
          <w:szCs w:val="17"/>
        </w:rPr>
        <w:t>participation</w:t>
      </w:r>
      <w:r w:rsidRPr="38D7EEDA" w:rsidR="00103C2C">
        <w:rPr>
          <w:spacing w:val="-7"/>
          <w:w w:val="105"/>
          <w:sz w:val="17"/>
          <w:szCs w:val="17"/>
        </w:rPr>
        <w:t xml:space="preserve"> </w:t>
      </w:r>
      <w:r w:rsidRPr="38D7EEDA" w:rsidR="00103C2C">
        <w:rPr>
          <w:w w:val="105"/>
          <w:sz w:val="17"/>
          <w:szCs w:val="17"/>
        </w:rPr>
        <w:t>and</w:t>
      </w:r>
      <w:r w:rsidRPr="38D7EEDA" w:rsidR="00103C2C">
        <w:rPr>
          <w:spacing w:val="-6"/>
          <w:w w:val="105"/>
          <w:sz w:val="17"/>
          <w:szCs w:val="17"/>
        </w:rPr>
        <w:t xml:space="preserve"> </w:t>
      </w:r>
      <w:r w:rsidRPr="38D7EEDA" w:rsidR="00103C2C">
        <w:rPr>
          <w:spacing w:val="-2"/>
          <w:w w:val="105"/>
          <w:sz w:val="17"/>
          <w:szCs w:val="17"/>
        </w:rPr>
        <w:t>continuation.</w:t>
      </w:r>
    </w:p>
    <w:p w:rsidR="00504CCB" w:rsidP="00D20BA3" w:rsidRDefault="00504CCB" w14:paraId="7E95DF4A" w14:textId="77777777">
      <w:pPr>
        <w:pStyle w:val="BodyText"/>
        <w:spacing w:before="18"/>
        <w:ind w:left="720" w:right="720"/>
      </w:pPr>
    </w:p>
    <w:p w:rsidR="00504CCB" w:rsidP="00D20BA3" w:rsidRDefault="00103C2C" w14:paraId="56A40BFF" w14:textId="77777777">
      <w:pPr>
        <w:pStyle w:val="Heading4"/>
        <w:ind w:left="720" w:right="720"/>
      </w:pPr>
      <w:bookmarkStart w:name="_bookmark62" w:id="60"/>
      <w:bookmarkEnd w:id="60"/>
      <w:r>
        <w:rPr>
          <w:w w:val="105"/>
        </w:rPr>
        <w:t>Ongoing</w:t>
      </w:r>
      <w:r>
        <w:rPr>
          <w:spacing w:val="-8"/>
          <w:w w:val="105"/>
        </w:rPr>
        <w:t xml:space="preserve"> </w:t>
      </w:r>
      <w:r>
        <w:rPr>
          <w:spacing w:val="-2"/>
          <w:w w:val="105"/>
        </w:rPr>
        <w:t>Monitoring:</w:t>
      </w:r>
    </w:p>
    <w:p w:rsidR="00504CCB" w:rsidP="00D20BA3" w:rsidRDefault="00103C2C" w14:paraId="6E6D280D" w14:textId="77777777">
      <w:pPr>
        <w:spacing w:before="187" w:line="252" w:lineRule="auto"/>
        <w:ind w:left="720" w:right="720"/>
        <w:jc w:val="both"/>
        <w:rPr>
          <w:sz w:val="17"/>
        </w:rPr>
      </w:pPr>
      <w:r>
        <w:rPr>
          <w:w w:val="105"/>
          <w:sz w:val="17"/>
        </w:rPr>
        <w:t xml:space="preserve">Beginning </w:t>
      </w:r>
      <w:r>
        <w:rPr>
          <w:b/>
          <w:w w:val="105"/>
          <w:sz w:val="17"/>
        </w:rPr>
        <w:t>August 18, 2025</w:t>
      </w:r>
      <w:r>
        <w:rPr>
          <w:w w:val="105"/>
          <w:sz w:val="17"/>
        </w:rPr>
        <w:t xml:space="preserve">, </w:t>
      </w:r>
      <w:r>
        <w:rPr>
          <w:b/>
          <w:w w:val="105"/>
          <w:sz w:val="17"/>
        </w:rPr>
        <w:t xml:space="preserve">Mind Your Business Inc. </w:t>
      </w:r>
      <w:r>
        <w:rPr>
          <w:w w:val="105"/>
          <w:sz w:val="17"/>
        </w:rPr>
        <w:t xml:space="preserve">or another approved vendor will provide </w:t>
      </w:r>
      <w:r>
        <w:rPr>
          <w:b/>
          <w:w w:val="105"/>
          <w:sz w:val="17"/>
        </w:rPr>
        <w:t>continuous</w:t>
      </w:r>
      <w:r>
        <w:rPr>
          <w:b/>
          <w:spacing w:val="-6"/>
          <w:w w:val="105"/>
          <w:sz w:val="17"/>
        </w:rPr>
        <w:t xml:space="preserve"> </w:t>
      </w:r>
      <w:r>
        <w:rPr>
          <w:b/>
          <w:w w:val="105"/>
          <w:sz w:val="17"/>
        </w:rPr>
        <w:t>monitoring</w:t>
      </w:r>
      <w:r>
        <w:rPr>
          <w:b/>
          <w:spacing w:val="-8"/>
          <w:w w:val="105"/>
          <w:sz w:val="17"/>
        </w:rPr>
        <w:t xml:space="preserve"> </w:t>
      </w:r>
      <w:r>
        <w:rPr>
          <w:w w:val="105"/>
          <w:sz w:val="17"/>
        </w:rPr>
        <w:t>of</w:t>
      </w:r>
      <w:r>
        <w:rPr>
          <w:spacing w:val="-11"/>
          <w:w w:val="105"/>
          <w:sz w:val="17"/>
        </w:rPr>
        <w:t xml:space="preserve"> </w:t>
      </w:r>
      <w:r>
        <w:rPr>
          <w:w w:val="105"/>
          <w:sz w:val="17"/>
        </w:rPr>
        <w:t>student</w:t>
      </w:r>
      <w:r>
        <w:rPr>
          <w:spacing w:val="-10"/>
          <w:w w:val="105"/>
          <w:sz w:val="17"/>
        </w:rPr>
        <w:t xml:space="preserve"> </w:t>
      </w:r>
      <w:r>
        <w:rPr>
          <w:w w:val="105"/>
          <w:sz w:val="17"/>
        </w:rPr>
        <w:t>background</w:t>
      </w:r>
      <w:r>
        <w:rPr>
          <w:spacing w:val="-10"/>
          <w:w w:val="105"/>
          <w:sz w:val="17"/>
        </w:rPr>
        <w:t xml:space="preserve"> </w:t>
      </w:r>
      <w:r>
        <w:rPr>
          <w:w w:val="105"/>
          <w:sz w:val="17"/>
        </w:rPr>
        <w:t>checks.</w:t>
      </w:r>
      <w:r>
        <w:rPr>
          <w:spacing w:val="-8"/>
          <w:w w:val="105"/>
          <w:sz w:val="17"/>
        </w:rPr>
        <w:t xml:space="preserve"> </w:t>
      </w:r>
      <w:r>
        <w:rPr>
          <w:w w:val="105"/>
          <w:sz w:val="17"/>
        </w:rPr>
        <w:t>If</w:t>
      </w:r>
      <w:r>
        <w:rPr>
          <w:spacing w:val="-11"/>
          <w:w w:val="105"/>
          <w:sz w:val="17"/>
        </w:rPr>
        <w:t xml:space="preserve"> </w:t>
      </w:r>
      <w:r>
        <w:rPr>
          <w:w w:val="105"/>
          <w:sz w:val="17"/>
        </w:rPr>
        <w:t>new</w:t>
      </w:r>
      <w:r>
        <w:rPr>
          <w:spacing w:val="-10"/>
          <w:w w:val="105"/>
          <w:sz w:val="17"/>
        </w:rPr>
        <w:t xml:space="preserve"> </w:t>
      </w:r>
      <w:r>
        <w:rPr>
          <w:w w:val="105"/>
          <w:sz w:val="17"/>
        </w:rPr>
        <w:t>charges</w:t>
      </w:r>
      <w:r>
        <w:rPr>
          <w:spacing w:val="-10"/>
          <w:w w:val="105"/>
          <w:sz w:val="17"/>
        </w:rPr>
        <w:t xml:space="preserve"> </w:t>
      </w:r>
      <w:r>
        <w:rPr>
          <w:w w:val="105"/>
          <w:sz w:val="17"/>
        </w:rPr>
        <w:t>are</w:t>
      </w:r>
      <w:r>
        <w:rPr>
          <w:spacing w:val="-11"/>
          <w:w w:val="105"/>
          <w:sz w:val="17"/>
        </w:rPr>
        <w:t xml:space="preserve"> </w:t>
      </w:r>
      <w:r>
        <w:rPr>
          <w:w w:val="105"/>
          <w:sz w:val="17"/>
        </w:rPr>
        <w:t>identified,</w:t>
      </w:r>
      <w:r>
        <w:rPr>
          <w:spacing w:val="-10"/>
          <w:w w:val="105"/>
          <w:sz w:val="17"/>
        </w:rPr>
        <w:t xml:space="preserve"> </w:t>
      </w:r>
      <w:r>
        <w:rPr>
          <w:w w:val="105"/>
          <w:sz w:val="17"/>
        </w:rPr>
        <w:t>updated</w:t>
      </w:r>
      <w:r>
        <w:rPr>
          <w:spacing w:val="-10"/>
          <w:w w:val="105"/>
          <w:sz w:val="17"/>
        </w:rPr>
        <w:t xml:space="preserve"> </w:t>
      </w:r>
      <w:r>
        <w:rPr>
          <w:w w:val="105"/>
          <w:sz w:val="17"/>
        </w:rPr>
        <w:t>reports</w:t>
      </w:r>
      <w:r>
        <w:rPr>
          <w:spacing w:val="-8"/>
          <w:w w:val="105"/>
          <w:sz w:val="17"/>
        </w:rPr>
        <w:t xml:space="preserve"> </w:t>
      </w:r>
      <w:r>
        <w:rPr>
          <w:w w:val="105"/>
          <w:sz w:val="17"/>
        </w:rPr>
        <w:t>will be sent to the clinical site, which will determine whether the student may</w:t>
      </w:r>
      <w:r>
        <w:rPr>
          <w:spacing w:val="-2"/>
          <w:w w:val="105"/>
          <w:sz w:val="17"/>
        </w:rPr>
        <w:t xml:space="preserve"> </w:t>
      </w:r>
      <w:r>
        <w:rPr>
          <w:w w:val="105"/>
          <w:sz w:val="17"/>
        </w:rPr>
        <w:t>continue clinical participation.</w:t>
      </w:r>
    </w:p>
    <w:p w:rsidR="00504CCB" w:rsidRDefault="00504CCB" w14:paraId="6CA66292" w14:textId="77777777">
      <w:pPr>
        <w:spacing w:line="252" w:lineRule="auto"/>
        <w:jc w:val="both"/>
        <w:rPr>
          <w:sz w:val="17"/>
        </w:rPr>
        <w:sectPr w:rsidR="00504CCB">
          <w:pgSz w:w="12240" w:h="15840" w:orient="portrait"/>
          <w:pgMar w:top="1440" w:right="1440" w:bottom="1440" w:left="1440" w:header="0" w:footer="2776" w:gutter="0"/>
          <w:cols w:space="720"/>
          <w:headerReference w:type="default" r:id="Rb0edaf976ef4433e"/>
        </w:sectPr>
      </w:pPr>
    </w:p>
    <w:p w:rsidR="00504CCB" w:rsidP="004F742B" w:rsidRDefault="00103C2C" w14:paraId="02B0A10F" w14:textId="77777777">
      <w:pPr>
        <w:pStyle w:val="Heading4"/>
        <w:ind w:right="720"/>
      </w:pPr>
      <w:bookmarkStart w:name="_bookmark63" w:id="61"/>
      <w:bookmarkEnd w:id="61"/>
      <w:r>
        <w:rPr>
          <w:w w:val="105"/>
        </w:rPr>
        <w:t>Faculty</w:t>
      </w:r>
      <w:r>
        <w:rPr>
          <w:spacing w:val="-6"/>
          <w:w w:val="105"/>
        </w:rPr>
        <w:t xml:space="preserve"> </w:t>
      </w:r>
      <w:r>
        <w:rPr>
          <w:spacing w:val="-2"/>
          <w:w w:val="105"/>
        </w:rPr>
        <w:t>Recommendation:</w:t>
      </w:r>
    </w:p>
    <w:p w:rsidR="00504CCB" w:rsidP="004F742B" w:rsidRDefault="00103C2C" w14:paraId="4D1F692E" w14:textId="77777777">
      <w:pPr>
        <w:pStyle w:val="BodyText"/>
        <w:spacing w:before="187" w:line="252" w:lineRule="auto"/>
        <w:ind w:left="441" w:right="720"/>
      </w:pPr>
      <w:r>
        <w:rPr>
          <w:w w:val="105"/>
        </w:rPr>
        <w:t xml:space="preserve">Students with </w:t>
      </w:r>
      <w:r>
        <w:rPr>
          <w:b/>
          <w:w w:val="105"/>
        </w:rPr>
        <w:t xml:space="preserve">felony charges </w:t>
      </w:r>
      <w:r>
        <w:rPr>
          <w:w w:val="105"/>
        </w:rPr>
        <w:t>on their background check may be denied clinical placement by affiliate sites, which will prevent completion of the program.</w:t>
      </w:r>
    </w:p>
    <w:p w:rsidR="00504CCB" w:rsidP="004F742B" w:rsidRDefault="00504CCB" w14:paraId="4912F469" w14:textId="77777777">
      <w:pPr>
        <w:pStyle w:val="BodyText"/>
        <w:spacing w:before="177"/>
        <w:ind w:right="720"/>
      </w:pPr>
    </w:p>
    <w:p w:rsidR="00504CCB" w:rsidP="004F742B" w:rsidRDefault="00103C2C" w14:paraId="773743CC" w14:textId="77777777">
      <w:pPr>
        <w:pStyle w:val="Heading2"/>
        <w:spacing w:before="1"/>
        <w:ind w:right="720"/>
      </w:pPr>
      <w:bookmarkStart w:name="_bookmark64" w:id="62"/>
      <w:bookmarkEnd w:id="62"/>
      <w:r>
        <w:rPr>
          <w:spacing w:val="-2"/>
        </w:rPr>
        <w:t>Student</w:t>
      </w:r>
      <w:r>
        <w:rPr>
          <w:spacing w:val="-1"/>
        </w:rPr>
        <w:t xml:space="preserve"> </w:t>
      </w:r>
      <w:r>
        <w:rPr>
          <w:spacing w:val="-2"/>
        </w:rPr>
        <w:t>Online</w:t>
      </w:r>
      <w:r>
        <w:rPr>
          <w:spacing w:val="4"/>
        </w:rPr>
        <w:t xml:space="preserve"> </w:t>
      </w:r>
      <w:r>
        <w:rPr>
          <w:spacing w:val="-2"/>
        </w:rPr>
        <w:t>Criminal</w:t>
      </w:r>
      <w:r>
        <w:rPr>
          <w:spacing w:val="2"/>
        </w:rPr>
        <w:t xml:space="preserve"> </w:t>
      </w:r>
      <w:r>
        <w:rPr>
          <w:spacing w:val="-2"/>
        </w:rPr>
        <w:t>Background</w:t>
      </w:r>
      <w:r>
        <w:rPr>
          <w:spacing w:val="2"/>
        </w:rPr>
        <w:t xml:space="preserve"> </w:t>
      </w:r>
      <w:r>
        <w:rPr>
          <w:spacing w:val="-2"/>
        </w:rPr>
        <w:t>Check/Drug</w:t>
      </w:r>
      <w:r>
        <w:rPr>
          <w:spacing w:val="1"/>
        </w:rPr>
        <w:t xml:space="preserve"> </w:t>
      </w:r>
      <w:r>
        <w:rPr>
          <w:spacing w:val="-2"/>
        </w:rPr>
        <w:t>Screen</w:t>
      </w:r>
      <w:r>
        <w:rPr>
          <w:spacing w:val="2"/>
        </w:rPr>
        <w:t xml:space="preserve"> </w:t>
      </w:r>
      <w:r>
        <w:rPr>
          <w:spacing w:val="-2"/>
        </w:rPr>
        <w:t>Request</w:t>
      </w:r>
      <w:r>
        <w:rPr>
          <w:spacing w:val="1"/>
        </w:rPr>
        <w:t xml:space="preserve"> </w:t>
      </w:r>
      <w:r>
        <w:rPr>
          <w:spacing w:val="-2"/>
        </w:rPr>
        <w:t>Procedure</w:t>
      </w:r>
    </w:p>
    <w:p w:rsidR="00504CCB" w:rsidP="38D7EEDA" w:rsidRDefault="00103C2C" w14:paraId="1E30D948" w14:textId="4B5A0C4C">
      <w:pPr>
        <w:spacing w:before="3"/>
        <w:ind w:left="441" w:right="720"/>
        <w:rPr>
          <w:color w:val="0000FF"/>
          <w:sz w:val="16"/>
          <w:szCs w:val="16"/>
          <w:u w:val="single"/>
        </w:rPr>
      </w:pPr>
      <w:r w:rsidRPr="38D7EEDA" w:rsidR="776BC6AC">
        <w:rPr>
          <w:sz w:val="16"/>
          <w:szCs w:val="16"/>
        </w:rPr>
        <w:t>A l</w:t>
      </w:r>
      <w:r w:rsidRPr="38D7EEDA" w:rsidR="00103C2C">
        <w:rPr>
          <w:sz w:val="16"/>
          <w:szCs w:val="16"/>
        </w:rPr>
        <w:t>ink</w:t>
      </w:r>
      <w:r w:rsidRPr="38D7EEDA" w:rsidR="00103C2C">
        <w:rPr>
          <w:sz w:val="16"/>
          <w:szCs w:val="16"/>
        </w:rPr>
        <w:t xml:space="preserve"> </w:t>
      </w:r>
      <w:r w:rsidRPr="38D7EEDA" w:rsidR="00103C2C">
        <w:rPr>
          <w:sz w:val="16"/>
          <w:szCs w:val="16"/>
        </w:rPr>
        <w:t>to</w:t>
      </w:r>
      <w:r w:rsidRPr="38D7EEDA" w:rsidR="00103C2C">
        <w:rPr>
          <w:sz w:val="16"/>
          <w:szCs w:val="16"/>
        </w:rPr>
        <w:t xml:space="preserve"> </w:t>
      </w:r>
      <w:r w:rsidRPr="38D7EEDA" w:rsidR="00103C2C">
        <w:rPr>
          <w:sz w:val="16"/>
          <w:szCs w:val="16"/>
        </w:rPr>
        <w:t>Vendor</w:t>
      </w:r>
      <w:r w:rsidRPr="38D7EEDA" w:rsidR="00103C2C">
        <w:rPr>
          <w:sz w:val="16"/>
          <w:szCs w:val="16"/>
        </w:rPr>
        <w:t xml:space="preserve"> </w:t>
      </w:r>
      <w:r w:rsidRPr="38D7EEDA" w:rsidR="00103C2C">
        <w:rPr>
          <w:sz w:val="16"/>
          <w:szCs w:val="16"/>
        </w:rPr>
        <w:t>QuickStart</w:t>
      </w:r>
      <w:r w:rsidRPr="38D7EEDA" w:rsidR="00103C2C">
        <w:rPr>
          <w:sz w:val="16"/>
          <w:szCs w:val="16"/>
        </w:rPr>
        <w:t xml:space="preserve"> </w:t>
      </w:r>
      <w:r w:rsidRPr="38D7EEDA" w:rsidR="00103C2C">
        <w:rPr>
          <w:sz w:val="16"/>
          <w:szCs w:val="16"/>
        </w:rPr>
        <w:t>Guide</w:t>
      </w:r>
      <w:r w:rsidRPr="38D7EEDA" w:rsidR="312191B5">
        <w:rPr>
          <w:sz w:val="16"/>
          <w:szCs w:val="16"/>
        </w:rPr>
        <w:t xml:space="preserve"> will be provided by the instructor. Students will have to self-register and pay for the screenings at the time of registration</w:t>
      </w:r>
    </w:p>
    <w:p w:rsidR="00504CCB" w:rsidP="004F742B" w:rsidRDefault="00504CCB" w14:paraId="530C4F7C" w14:textId="77777777">
      <w:pPr>
        <w:pStyle w:val="BodyText"/>
        <w:spacing w:before="218"/>
        <w:ind w:right="720"/>
        <w:rPr>
          <w:sz w:val="21"/>
        </w:rPr>
      </w:pPr>
    </w:p>
    <w:p w:rsidR="00504CCB" w:rsidP="004F742B" w:rsidRDefault="00103C2C" w14:paraId="1A5227F5" w14:textId="77777777">
      <w:pPr>
        <w:pStyle w:val="Heading2"/>
        <w:ind w:right="720"/>
      </w:pPr>
      <w:bookmarkStart w:name="_bookmark65" w:id="63"/>
      <w:bookmarkEnd w:id="63"/>
      <w:r>
        <w:t>Legal</w:t>
      </w:r>
      <w:r>
        <w:rPr>
          <w:spacing w:val="-14"/>
        </w:rPr>
        <w:t xml:space="preserve"> </w:t>
      </w:r>
      <w:r>
        <w:t>Liability</w:t>
      </w:r>
      <w:r>
        <w:rPr>
          <w:spacing w:val="-12"/>
        </w:rPr>
        <w:t xml:space="preserve"> </w:t>
      </w:r>
      <w:r>
        <w:t>Insurance</w:t>
      </w:r>
      <w:r>
        <w:rPr>
          <w:spacing w:val="-12"/>
        </w:rPr>
        <w:t xml:space="preserve"> </w:t>
      </w:r>
      <w:r>
        <w:rPr>
          <w:spacing w:val="-2"/>
        </w:rPr>
        <w:t>Policy</w:t>
      </w:r>
    </w:p>
    <w:p w:rsidR="00504CCB" w:rsidP="004F742B" w:rsidRDefault="00103C2C" w14:paraId="5CD3A8A9" w14:textId="77777777">
      <w:pPr>
        <w:pStyle w:val="BodyText"/>
        <w:spacing w:before="214" w:line="252" w:lineRule="auto"/>
        <w:ind w:left="441" w:right="720"/>
        <w:rPr>
          <w:spacing w:val="-2"/>
          <w:w w:val="105"/>
        </w:rPr>
      </w:pPr>
      <w:r>
        <w:rPr>
          <w:w w:val="105"/>
        </w:rPr>
        <w:t>Students enrolled in the Histotechnology Program at Vance-Granville Community College are covered by</w:t>
      </w:r>
      <w:r>
        <w:rPr>
          <w:spacing w:val="-8"/>
          <w:w w:val="105"/>
        </w:rPr>
        <w:t xml:space="preserve"> </w:t>
      </w:r>
      <w:r>
        <w:rPr>
          <w:w w:val="105"/>
        </w:rPr>
        <w:t>accident</w:t>
      </w:r>
      <w:r>
        <w:rPr>
          <w:spacing w:val="-4"/>
          <w:w w:val="105"/>
        </w:rPr>
        <w:t xml:space="preserve"> </w:t>
      </w:r>
      <w:r>
        <w:rPr>
          <w:w w:val="105"/>
        </w:rPr>
        <w:t>insurance</w:t>
      </w:r>
      <w:r>
        <w:rPr>
          <w:spacing w:val="-5"/>
          <w:w w:val="105"/>
        </w:rPr>
        <w:t xml:space="preserve"> </w:t>
      </w:r>
      <w:r>
        <w:rPr>
          <w:w w:val="105"/>
        </w:rPr>
        <w:t>provided</w:t>
      </w:r>
      <w:r>
        <w:rPr>
          <w:spacing w:val="-5"/>
          <w:w w:val="105"/>
        </w:rPr>
        <w:t xml:space="preserve"> </w:t>
      </w:r>
      <w:r>
        <w:rPr>
          <w:w w:val="105"/>
        </w:rPr>
        <w:t>through</w:t>
      </w:r>
      <w:r>
        <w:rPr>
          <w:spacing w:val="-5"/>
          <w:w w:val="105"/>
        </w:rPr>
        <w:t xml:space="preserve"> </w:t>
      </w:r>
      <w:r>
        <w:rPr>
          <w:w w:val="105"/>
        </w:rPr>
        <w:t>the</w:t>
      </w:r>
      <w:r>
        <w:rPr>
          <w:spacing w:val="-5"/>
          <w:w w:val="105"/>
        </w:rPr>
        <w:t xml:space="preserve"> </w:t>
      </w:r>
      <w:r>
        <w:rPr>
          <w:w w:val="105"/>
        </w:rPr>
        <w:t>College,</w:t>
      </w:r>
      <w:r>
        <w:rPr>
          <w:spacing w:val="-4"/>
          <w:w w:val="105"/>
        </w:rPr>
        <w:t xml:space="preserve"> </w:t>
      </w:r>
      <w:r>
        <w:rPr>
          <w:w w:val="105"/>
        </w:rPr>
        <w:t>contingent</w:t>
      </w:r>
      <w:r>
        <w:rPr>
          <w:spacing w:val="-4"/>
          <w:w w:val="105"/>
        </w:rPr>
        <w:t xml:space="preserve"> </w:t>
      </w:r>
      <w:r>
        <w:rPr>
          <w:w w:val="105"/>
        </w:rPr>
        <w:t>upon</w:t>
      </w:r>
      <w:r>
        <w:rPr>
          <w:spacing w:val="-5"/>
          <w:w w:val="105"/>
        </w:rPr>
        <w:t xml:space="preserve"> </w:t>
      </w:r>
      <w:r>
        <w:rPr>
          <w:w w:val="105"/>
        </w:rPr>
        <w:t>payment</w:t>
      </w:r>
      <w:r>
        <w:rPr>
          <w:spacing w:val="-4"/>
          <w:w w:val="105"/>
        </w:rPr>
        <w:t xml:space="preserve"> </w:t>
      </w:r>
      <w:r>
        <w:rPr>
          <w:w w:val="105"/>
        </w:rPr>
        <w:t>of</w:t>
      </w:r>
      <w:r>
        <w:rPr>
          <w:spacing w:val="-5"/>
          <w:w w:val="105"/>
        </w:rPr>
        <w:t xml:space="preserve"> </w:t>
      </w:r>
      <w:r>
        <w:rPr>
          <w:w w:val="105"/>
        </w:rPr>
        <w:t>the</w:t>
      </w:r>
      <w:r>
        <w:rPr>
          <w:spacing w:val="-5"/>
          <w:w w:val="105"/>
        </w:rPr>
        <w:t xml:space="preserve"> </w:t>
      </w:r>
      <w:r>
        <w:rPr>
          <w:w w:val="105"/>
        </w:rPr>
        <w:t>student</w:t>
      </w:r>
      <w:r>
        <w:rPr>
          <w:spacing w:val="-4"/>
          <w:w w:val="105"/>
        </w:rPr>
        <w:t xml:space="preserve"> </w:t>
      </w:r>
      <w:r>
        <w:rPr>
          <w:w w:val="105"/>
        </w:rPr>
        <w:t>activity</w:t>
      </w:r>
      <w:r>
        <w:rPr>
          <w:spacing w:val="-8"/>
          <w:w w:val="105"/>
        </w:rPr>
        <w:t xml:space="preserve"> </w:t>
      </w:r>
      <w:r>
        <w:rPr>
          <w:w w:val="105"/>
        </w:rPr>
        <w:t>fee. This</w:t>
      </w:r>
      <w:r>
        <w:rPr>
          <w:spacing w:val="-4"/>
          <w:w w:val="105"/>
        </w:rPr>
        <w:t xml:space="preserve"> </w:t>
      </w:r>
      <w:r>
        <w:rPr>
          <w:w w:val="105"/>
        </w:rPr>
        <w:t>insurance</w:t>
      </w:r>
      <w:r>
        <w:rPr>
          <w:spacing w:val="-5"/>
          <w:w w:val="105"/>
        </w:rPr>
        <w:t xml:space="preserve"> </w:t>
      </w:r>
      <w:r>
        <w:rPr>
          <w:w w:val="105"/>
        </w:rPr>
        <w:t>is</w:t>
      </w:r>
      <w:r>
        <w:rPr>
          <w:spacing w:val="-4"/>
          <w:w w:val="105"/>
        </w:rPr>
        <w:t xml:space="preserve"> </w:t>
      </w:r>
      <w:r>
        <w:rPr>
          <w:w w:val="105"/>
        </w:rPr>
        <w:t>valid</w:t>
      </w:r>
      <w:r>
        <w:rPr>
          <w:spacing w:val="-3"/>
          <w:w w:val="105"/>
        </w:rPr>
        <w:t xml:space="preserve"> </w:t>
      </w:r>
      <w:r>
        <w:rPr>
          <w:b/>
          <w:w w:val="105"/>
        </w:rPr>
        <w:t>only</w:t>
      </w:r>
      <w:r>
        <w:rPr>
          <w:b/>
          <w:spacing w:val="-3"/>
          <w:w w:val="105"/>
        </w:rPr>
        <w:t xml:space="preserve"> </w:t>
      </w:r>
      <w:r>
        <w:rPr>
          <w:b/>
          <w:w w:val="105"/>
        </w:rPr>
        <w:t>during</w:t>
      </w:r>
      <w:r>
        <w:rPr>
          <w:b/>
          <w:spacing w:val="-3"/>
          <w:w w:val="105"/>
        </w:rPr>
        <w:t xml:space="preserve"> </w:t>
      </w:r>
      <w:r>
        <w:rPr>
          <w:b/>
          <w:w w:val="105"/>
        </w:rPr>
        <w:t>scheduled</w:t>
      </w:r>
      <w:r>
        <w:rPr>
          <w:b/>
          <w:spacing w:val="-4"/>
          <w:w w:val="105"/>
        </w:rPr>
        <w:t xml:space="preserve"> </w:t>
      </w:r>
      <w:r>
        <w:rPr>
          <w:b/>
          <w:w w:val="105"/>
        </w:rPr>
        <w:t>class</w:t>
      </w:r>
      <w:r>
        <w:rPr>
          <w:b/>
          <w:spacing w:val="-2"/>
          <w:w w:val="105"/>
        </w:rPr>
        <w:t xml:space="preserve"> </w:t>
      </w:r>
      <w:r>
        <w:rPr>
          <w:b/>
          <w:w w:val="105"/>
        </w:rPr>
        <w:t>and</w:t>
      </w:r>
      <w:r>
        <w:rPr>
          <w:b/>
          <w:spacing w:val="-4"/>
          <w:w w:val="105"/>
        </w:rPr>
        <w:t xml:space="preserve"> </w:t>
      </w:r>
      <w:r>
        <w:rPr>
          <w:b/>
          <w:w w:val="105"/>
        </w:rPr>
        <w:t>clinical</w:t>
      </w:r>
      <w:r>
        <w:rPr>
          <w:b/>
          <w:spacing w:val="-3"/>
          <w:w w:val="105"/>
        </w:rPr>
        <w:t xml:space="preserve"> </w:t>
      </w:r>
      <w:r>
        <w:rPr>
          <w:b/>
          <w:w w:val="105"/>
        </w:rPr>
        <w:t>hours</w:t>
      </w:r>
      <w:r>
        <w:rPr>
          <w:b/>
          <w:spacing w:val="-2"/>
          <w:w w:val="105"/>
        </w:rPr>
        <w:t xml:space="preserve"> </w:t>
      </w:r>
      <w:r>
        <w:rPr>
          <w:w w:val="105"/>
        </w:rPr>
        <w:t>when</w:t>
      </w:r>
      <w:r>
        <w:rPr>
          <w:spacing w:val="-5"/>
          <w:w w:val="105"/>
        </w:rPr>
        <w:t xml:space="preserve"> </w:t>
      </w:r>
      <w:r>
        <w:rPr>
          <w:w w:val="105"/>
        </w:rPr>
        <w:t>the</w:t>
      </w:r>
      <w:r>
        <w:rPr>
          <w:spacing w:val="-5"/>
          <w:w w:val="105"/>
        </w:rPr>
        <w:t xml:space="preserve"> </w:t>
      </w:r>
      <w:r>
        <w:rPr>
          <w:w w:val="105"/>
        </w:rPr>
        <w:t>College</w:t>
      </w:r>
      <w:r>
        <w:rPr>
          <w:spacing w:val="-5"/>
          <w:w w:val="105"/>
        </w:rPr>
        <w:t xml:space="preserve"> </w:t>
      </w:r>
      <w:r>
        <w:rPr>
          <w:w w:val="105"/>
        </w:rPr>
        <w:t>is</w:t>
      </w:r>
      <w:r>
        <w:rPr>
          <w:spacing w:val="-4"/>
          <w:w w:val="105"/>
        </w:rPr>
        <w:t xml:space="preserve"> </w:t>
      </w:r>
      <w:r>
        <w:rPr>
          <w:w w:val="105"/>
        </w:rPr>
        <w:t>officially</w:t>
      </w:r>
      <w:r>
        <w:rPr>
          <w:spacing w:val="-8"/>
          <w:w w:val="105"/>
        </w:rPr>
        <w:t xml:space="preserve"> </w:t>
      </w:r>
      <w:r>
        <w:rPr>
          <w:w w:val="105"/>
        </w:rPr>
        <w:t xml:space="preserve">in </w:t>
      </w:r>
      <w:r>
        <w:rPr>
          <w:spacing w:val="-2"/>
          <w:w w:val="105"/>
        </w:rPr>
        <w:t>session.</w:t>
      </w:r>
    </w:p>
    <w:p w:rsidR="00C90CCC" w:rsidP="004F742B" w:rsidRDefault="00C90CCC" w14:paraId="7E2449AD" w14:textId="77777777">
      <w:pPr>
        <w:pStyle w:val="BodyText"/>
        <w:spacing w:before="214" w:line="252" w:lineRule="auto"/>
        <w:ind w:left="441" w:right="720"/>
      </w:pPr>
    </w:p>
    <w:p w:rsidRPr="00C90CCC" w:rsidR="00504CCB" w:rsidP="004F742B" w:rsidRDefault="00103C2C" w14:paraId="3EFA4040" w14:textId="2654E823">
      <w:pPr>
        <w:pStyle w:val="Heading4"/>
        <w:spacing w:before="176"/>
        <w:ind w:right="720"/>
        <w:rPr>
          <w:sz w:val="21"/>
          <w:szCs w:val="21"/>
        </w:rPr>
      </w:pPr>
      <w:bookmarkStart w:name="_bookmark66" w:id="64"/>
      <w:bookmarkEnd w:id="64"/>
      <w:r w:rsidRPr="00C90CCC" w:rsidR="00103C2C">
        <w:rPr>
          <w:w w:val="105"/>
          <w:sz w:val="21"/>
          <w:szCs w:val="21"/>
        </w:rPr>
        <w:t>Key</w:t>
      </w:r>
      <w:r w:rsidRPr="00C90CCC" w:rsidR="00103C2C">
        <w:rPr>
          <w:spacing w:val="-4"/>
          <w:w w:val="105"/>
          <w:sz w:val="21"/>
          <w:szCs w:val="21"/>
        </w:rPr>
        <w:t xml:space="preserve"> </w:t>
      </w:r>
      <w:r w:rsidRPr="38D7EEDA" w:rsidR="27327545">
        <w:rPr>
          <w:sz w:val="21"/>
          <w:szCs w:val="21"/>
        </w:rPr>
        <w:t xml:space="preserve">Clinical </w:t>
      </w:r>
      <w:r w:rsidRPr="38D7EEDA" w:rsidR="00103C2C">
        <w:rPr>
          <w:sz w:val="21"/>
          <w:szCs w:val="21"/>
        </w:rPr>
        <w:t>Guidelines:</w:t>
      </w:r>
    </w:p>
    <w:p w:rsidR="00504CCB" w:rsidP="004F742B" w:rsidRDefault="00103C2C" w14:paraId="217F9D76" w14:textId="77777777">
      <w:pPr>
        <w:pStyle w:val="ListParagraph"/>
        <w:numPr>
          <w:ilvl w:val="1"/>
          <w:numId w:val="9"/>
        </w:numPr>
        <w:tabs>
          <w:tab w:val="left" w:pos="973"/>
          <w:tab w:val="left" w:pos="975"/>
        </w:tabs>
        <w:spacing w:before="10" w:line="249" w:lineRule="auto"/>
        <w:ind w:right="720"/>
        <w:rPr>
          <w:sz w:val="17"/>
        </w:rPr>
      </w:pPr>
      <w:r>
        <w:rPr>
          <w:w w:val="105"/>
          <w:sz w:val="17"/>
        </w:rPr>
        <w:t>Students</w:t>
      </w:r>
      <w:r>
        <w:rPr>
          <w:spacing w:val="-5"/>
          <w:w w:val="105"/>
          <w:sz w:val="17"/>
        </w:rPr>
        <w:t xml:space="preserve"> </w:t>
      </w:r>
      <w:r>
        <w:rPr>
          <w:w w:val="105"/>
          <w:sz w:val="17"/>
        </w:rPr>
        <w:t>should</w:t>
      </w:r>
      <w:r>
        <w:rPr>
          <w:spacing w:val="-4"/>
          <w:w w:val="105"/>
          <w:sz w:val="17"/>
        </w:rPr>
        <w:t xml:space="preserve"> </w:t>
      </w:r>
      <w:r>
        <w:rPr>
          <w:b/>
          <w:w w:val="105"/>
          <w:sz w:val="17"/>
        </w:rPr>
        <w:t>not</w:t>
      </w:r>
      <w:r>
        <w:rPr>
          <w:b/>
          <w:spacing w:val="-5"/>
          <w:w w:val="105"/>
          <w:sz w:val="17"/>
        </w:rPr>
        <w:t xml:space="preserve"> </w:t>
      </w:r>
      <w:r>
        <w:rPr>
          <w:b/>
          <w:w w:val="105"/>
          <w:sz w:val="17"/>
        </w:rPr>
        <w:t>attend</w:t>
      </w:r>
      <w:r>
        <w:rPr>
          <w:b/>
          <w:spacing w:val="-5"/>
          <w:w w:val="105"/>
          <w:sz w:val="17"/>
        </w:rPr>
        <w:t xml:space="preserve"> </w:t>
      </w:r>
      <w:r>
        <w:rPr>
          <w:b/>
          <w:w w:val="105"/>
          <w:sz w:val="17"/>
        </w:rPr>
        <w:t>clinical</w:t>
      </w:r>
      <w:r>
        <w:rPr>
          <w:b/>
          <w:spacing w:val="-3"/>
          <w:w w:val="105"/>
          <w:sz w:val="17"/>
        </w:rPr>
        <w:t xml:space="preserve"> </w:t>
      </w:r>
      <w:r>
        <w:rPr>
          <w:w w:val="105"/>
          <w:sz w:val="17"/>
        </w:rPr>
        <w:t>when</w:t>
      </w:r>
      <w:r>
        <w:rPr>
          <w:spacing w:val="-4"/>
          <w:w w:val="105"/>
          <w:sz w:val="17"/>
        </w:rPr>
        <w:t xml:space="preserve"> </w:t>
      </w:r>
      <w:r>
        <w:rPr>
          <w:w w:val="105"/>
          <w:sz w:val="17"/>
        </w:rPr>
        <w:t>classes</w:t>
      </w:r>
      <w:r>
        <w:rPr>
          <w:spacing w:val="-4"/>
          <w:w w:val="105"/>
          <w:sz w:val="17"/>
        </w:rPr>
        <w:t xml:space="preserve"> </w:t>
      </w:r>
      <w:r>
        <w:rPr>
          <w:w w:val="105"/>
          <w:sz w:val="17"/>
        </w:rPr>
        <w:t>are</w:t>
      </w:r>
      <w:r>
        <w:rPr>
          <w:spacing w:val="-6"/>
          <w:w w:val="105"/>
          <w:sz w:val="17"/>
        </w:rPr>
        <w:t xml:space="preserve"> </w:t>
      </w:r>
      <w:r>
        <w:rPr>
          <w:w w:val="105"/>
          <w:sz w:val="17"/>
        </w:rPr>
        <w:t>not</w:t>
      </w:r>
      <w:r>
        <w:rPr>
          <w:spacing w:val="-5"/>
          <w:w w:val="105"/>
          <w:sz w:val="17"/>
        </w:rPr>
        <w:t xml:space="preserve"> </w:t>
      </w:r>
      <w:r>
        <w:rPr>
          <w:w w:val="105"/>
          <w:sz w:val="17"/>
        </w:rPr>
        <w:t>in</w:t>
      </w:r>
      <w:r>
        <w:rPr>
          <w:spacing w:val="-6"/>
          <w:w w:val="105"/>
          <w:sz w:val="17"/>
        </w:rPr>
        <w:t xml:space="preserve"> </w:t>
      </w:r>
      <w:r>
        <w:rPr>
          <w:w w:val="105"/>
          <w:sz w:val="17"/>
        </w:rPr>
        <w:t>session,</w:t>
      </w:r>
      <w:r>
        <w:rPr>
          <w:spacing w:val="-6"/>
          <w:w w:val="105"/>
          <w:sz w:val="17"/>
        </w:rPr>
        <w:t xml:space="preserve"> </w:t>
      </w:r>
      <w:r>
        <w:rPr>
          <w:w w:val="105"/>
          <w:sz w:val="17"/>
        </w:rPr>
        <w:t>as</w:t>
      </w:r>
      <w:r>
        <w:rPr>
          <w:spacing w:val="-5"/>
          <w:w w:val="105"/>
          <w:sz w:val="17"/>
        </w:rPr>
        <w:t xml:space="preserve"> </w:t>
      </w:r>
      <w:r>
        <w:rPr>
          <w:w w:val="105"/>
          <w:sz w:val="17"/>
        </w:rPr>
        <w:t>insurance</w:t>
      </w:r>
      <w:r>
        <w:rPr>
          <w:spacing w:val="-5"/>
          <w:w w:val="105"/>
          <w:sz w:val="17"/>
        </w:rPr>
        <w:t xml:space="preserve"> </w:t>
      </w:r>
      <w:r>
        <w:rPr>
          <w:w w:val="105"/>
          <w:sz w:val="17"/>
        </w:rPr>
        <w:t>coverage</w:t>
      </w:r>
      <w:r>
        <w:rPr>
          <w:spacing w:val="-5"/>
          <w:w w:val="105"/>
          <w:sz w:val="17"/>
        </w:rPr>
        <w:t xml:space="preserve"> </w:t>
      </w:r>
      <w:r>
        <w:rPr>
          <w:w w:val="105"/>
          <w:sz w:val="17"/>
        </w:rPr>
        <w:t>will not apply.</w:t>
      </w:r>
    </w:p>
    <w:p w:rsidR="00504CCB" w:rsidP="004F742B" w:rsidRDefault="00103C2C" w14:paraId="37C872E9" w14:textId="77777777">
      <w:pPr>
        <w:pStyle w:val="ListParagraph"/>
        <w:numPr>
          <w:ilvl w:val="1"/>
          <w:numId w:val="9"/>
        </w:numPr>
        <w:tabs>
          <w:tab w:val="left" w:pos="973"/>
          <w:tab w:val="left" w:pos="975"/>
        </w:tabs>
        <w:spacing w:before="2" w:line="252" w:lineRule="auto"/>
        <w:ind w:right="720"/>
        <w:rPr>
          <w:sz w:val="17"/>
        </w:rPr>
      </w:pPr>
      <w:r>
        <w:rPr>
          <w:w w:val="105"/>
          <w:sz w:val="17"/>
        </w:rPr>
        <w:t>If a student is injured during clinical, the clinical site may require the student to seek medical care.</w:t>
      </w:r>
      <w:r>
        <w:rPr>
          <w:spacing w:val="-5"/>
          <w:w w:val="105"/>
          <w:sz w:val="17"/>
        </w:rPr>
        <w:t xml:space="preserve"> </w:t>
      </w:r>
      <w:r>
        <w:rPr>
          <w:w w:val="105"/>
          <w:sz w:val="17"/>
        </w:rPr>
        <w:t>Costs</w:t>
      </w:r>
      <w:r>
        <w:rPr>
          <w:spacing w:val="-4"/>
          <w:w w:val="105"/>
          <w:sz w:val="17"/>
        </w:rPr>
        <w:t xml:space="preserve"> </w:t>
      </w:r>
      <w:r>
        <w:rPr>
          <w:w w:val="105"/>
          <w:sz w:val="17"/>
        </w:rPr>
        <w:t>may</w:t>
      </w:r>
      <w:r>
        <w:rPr>
          <w:spacing w:val="-7"/>
          <w:w w:val="105"/>
          <w:sz w:val="17"/>
        </w:rPr>
        <w:t xml:space="preserve"> </w:t>
      </w:r>
      <w:r>
        <w:rPr>
          <w:w w:val="105"/>
          <w:sz w:val="17"/>
        </w:rPr>
        <w:t>be</w:t>
      </w:r>
      <w:r>
        <w:rPr>
          <w:spacing w:val="-3"/>
          <w:w w:val="105"/>
          <w:sz w:val="17"/>
        </w:rPr>
        <w:t xml:space="preserve"> </w:t>
      </w:r>
      <w:r>
        <w:rPr>
          <w:w w:val="105"/>
          <w:sz w:val="17"/>
        </w:rPr>
        <w:t>covered</w:t>
      </w:r>
      <w:r>
        <w:rPr>
          <w:spacing w:val="-5"/>
          <w:w w:val="105"/>
          <w:sz w:val="17"/>
        </w:rPr>
        <w:t xml:space="preserve"> </w:t>
      </w:r>
      <w:r>
        <w:rPr>
          <w:w w:val="105"/>
          <w:sz w:val="17"/>
        </w:rPr>
        <w:t>by</w:t>
      </w:r>
      <w:r>
        <w:rPr>
          <w:spacing w:val="-7"/>
          <w:w w:val="105"/>
          <w:sz w:val="17"/>
        </w:rPr>
        <w:t xml:space="preserve"> </w:t>
      </w:r>
      <w:r>
        <w:rPr>
          <w:w w:val="105"/>
          <w:sz w:val="17"/>
        </w:rPr>
        <w:t>the</w:t>
      </w:r>
      <w:r>
        <w:rPr>
          <w:spacing w:val="-5"/>
          <w:w w:val="105"/>
          <w:sz w:val="17"/>
        </w:rPr>
        <w:t xml:space="preserve"> </w:t>
      </w:r>
      <w:r>
        <w:rPr>
          <w:w w:val="105"/>
          <w:sz w:val="17"/>
        </w:rPr>
        <w:t>College’s</w:t>
      </w:r>
      <w:r>
        <w:rPr>
          <w:spacing w:val="-4"/>
          <w:w w:val="105"/>
          <w:sz w:val="17"/>
        </w:rPr>
        <w:t xml:space="preserve"> </w:t>
      </w:r>
      <w:r>
        <w:rPr>
          <w:w w:val="105"/>
          <w:sz w:val="17"/>
        </w:rPr>
        <w:t>accident</w:t>
      </w:r>
      <w:r>
        <w:rPr>
          <w:spacing w:val="-4"/>
          <w:w w:val="105"/>
          <w:sz w:val="17"/>
        </w:rPr>
        <w:t xml:space="preserve"> </w:t>
      </w:r>
      <w:r>
        <w:rPr>
          <w:w w:val="105"/>
          <w:sz w:val="17"/>
        </w:rPr>
        <w:t>insurance</w:t>
      </w:r>
      <w:r>
        <w:rPr>
          <w:spacing w:val="-5"/>
          <w:w w:val="105"/>
          <w:sz w:val="17"/>
        </w:rPr>
        <w:t xml:space="preserve"> </w:t>
      </w:r>
      <w:r>
        <w:rPr>
          <w:w w:val="105"/>
          <w:sz w:val="17"/>
        </w:rPr>
        <w:t>or</w:t>
      </w:r>
      <w:r>
        <w:rPr>
          <w:spacing w:val="-5"/>
          <w:w w:val="105"/>
          <w:sz w:val="17"/>
        </w:rPr>
        <w:t xml:space="preserve"> </w:t>
      </w:r>
      <w:r>
        <w:rPr>
          <w:w w:val="105"/>
          <w:sz w:val="17"/>
        </w:rPr>
        <w:t>at</w:t>
      </w:r>
      <w:r>
        <w:rPr>
          <w:spacing w:val="-5"/>
          <w:w w:val="105"/>
          <w:sz w:val="17"/>
        </w:rPr>
        <w:t xml:space="preserve"> </w:t>
      </w:r>
      <w:r>
        <w:rPr>
          <w:w w:val="105"/>
          <w:sz w:val="17"/>
        </w:rPr>
        <w:t>the</w:t>
      </w:r>
      <w:r>
        <w:rPr>
          <w:spacing w:val="-5"/>
          <w:w w:val="105"/>
          <w:sz w:val="17"/>
        </w:rPr>
        <w:t xml:space="preserve"> </w:t>
      </w:r>
      <w:r>
        <w:rPr>
          <w:w w:val="105"/>
          <w:sz w:val="17"/>
        </w:rPr>
        <w:t>student’s</w:t>
      </w:r>
      <w:r>
        <w:rPr>
          <w:spacing w:val="-4"/>
          <w:w w:val="105"/>
          <w:sz w:val="17"/>
        </w:rPr>
        <w:t xml:space="preserve"> </w:t>
      </w:r>
      <w:r>
        <w:rPr>
          <w:w w:val="105"/>
          <w:sz w:val="17"/>
        </w:rPr>
        <w:t>own</w:t>
      </w:r>
      <w:r>
        <w:rPr>
          <w:spacing w:val="-5"/>
          <w:w w:val="105"/>
          <w:sz w:val="17"/>
        </w:rPr>
        <w:t xml:space="preserve"> </w:t>
      </w:r>
      <w:r>
        <w:rPr>
          <w:w w:val="105"/>
          <w:sz w:val="17"/>
        </w:rPr>
        <w:t>expense.</w:t>
      </w:r>
    </w:p>
    <w:p w:rsidR="00504CCB" w:rsidP="004F742B" w:rsidRDefault="00103C2C" w14:paraId="1FED3395" w14:textId="77777777">
      <w:pPr>
        <w:pStyle w:val="ListParagraph"/>
        <w:numPr>
          <w:ilvl w:val="1"/>
          <w:numId w:val="9"/>
        </w:numPr>
        <w:tabs>
          <w:tab w:val="left" w:pos="973"/>
          <w:tab w:val="left" w:pos="975"/>
        </w:tabs>
        <w:spacing w:before="0" w:line="249" w:lineRule="auto"/>
        <w:ind w:right="720"/>
        <w:rPr>
          <w:sz w:val="17"/>
        </w:rPr>
      </w:pPr>
      <w:r>
        <w:rPr>
          <w:w w:val="105"/>
          <w:sz w:val="17"/>
        </w:rPr>
        <w:t>An</w:t>
      </w:r>
      <w:r>
        <w:rPr>
          <w:spacing w:val="-4"/>
          <w:w w:val="105"/>
          <w:sz w:val="17"/>
        </w:rPr>
        <w:t xml:space="preserve"> </w:t>
      </w:r>
      <w:r>
        <w:rPr>
          <w:b/>
          <w:w w:val="105"/>
          <w:sz w:val="17"/>
        </w:rPr>
        <w:t>incident</w:t>
      </w:r>
      <w:r>
        <w:rPr>
          <w:b/>
          <w:spacing w:val="-3"/>
          <w:w w:val="105"/>
          <w:sz w:val="17"/>
        </w:rPr>
        <w:t xml:space="preserve"> </w:t>
      </w:r>
      <w:r>
        <w:rPr>
          <w:b/>
          <w:w w:val="105"/>
          <w:sz w:val="17"/>
        </w:rPr>
        <w:t>report</w:t>
      </w:r>
      <w:r>
        <w:rPr>
          <w:b/>
          <w:spacing w:val="-3"/>
          <w:w w:val="105"/>
          <w:sz w:val="17"/>
        </w:rPr>
        <w:t xml:space="preserve"> </w:t>
      </w:r>
      <w:r>
        <w:rPr>
          <w:w w:val="105"/>
          <w:sz w:val="17"/>
        </w:rPr>
        <w:t>must</w:t>
      </w:r>
      <w:r>
        <w:rPr>
          <w:spacing w:val="-5"/>
          <w:w w:val="105"/>
          <w:sz w:val="17"/>
        </w:rPr>
        <w:t xml:space="preserve"> </w:t>
      </w:r>
      <w:r>
        <w:rPr>
          <w:w w:val="105"/>
          <w:sz w:val="17"/>
        </w:rPr>
        <w:t>be</w:t>
      </w:r>
      <w:r>
        <w:rPr>
          <w:spacing w:val="-5"/>
          <w:w w:val="105"/>
          <w:sz w:val="17"/>
        </w:rPr>
        <w:t xml:space="preserve"> </w:t>
      </w:r>
      <w:r>
        <w:rPr>
          <w:w w:val="105"/>
          <w:sz w:val="17"/>
        </w:rPr>
        <w:t>completed</w:t>
      </w:r>
      <w:r>
        <w:rPr>
          <w:spacing w:val="-3"/>
          <w:w w:val="105"/>
          <w:sz w:val="17"/>
        </w:rPr>
        <w:t xml:space="preserve"> </w:t>
      </w:r>
      <w:r>
        <w:rPr>
          <w:b/>
          <w:w w:val="105"/>
          <w:sz w:val="17"/>
        </w:rPr>
        <w:t>within</w:t>
      </w:r>
      <w:r>
        <w:rPr>
          <w:b/>
          <w:spacing w:val="-4"/>
          <w:w w:val="105"/>
          <w:sz w:val="17"/>
        </w:rPr>
        <w:t xml:space="preserve"> </w:t>
      </w:r>
      <w:r>
        <w:rPr>
          <w:b/>
          <w:w w:val="105"/>
          <w:sz w:val="17"/>
        </w:rPr>
        <w:t>4</w:t>
      </w:r>
      <w:r>
        <w:rPr>
          <w:b/>
          <w:spacing w:val="-5"/>
          <w:w w:val="105"/>
          <w:sz w:val="17"/>
        </w:rPr>
        <w:t xml:space="preserve"> </w:t>
      </w:r>
      <w:r>
        <w:rPr>
          <w:b/>
          <w:w w:val="105"/>
          <w:sz w:val="17"/>
        </w:rPr>
        <w:t>hours</w:t>
      </w:r>
      <w:r>
        <w:rPr>
          <w:b/>
          <w:spacing w:val="-3"/>
          <w:w w:val="105"/>
          <w:sz w:val="17"/>
        </w:rPr>
        <w:t xml:space="preserve"> </w:t>
      </w:r>
      <w:r>
        <w:rPr>
          <w:w w:val="105"/>
          <w:sz w:val="17"/>
        </w:rPr>
        <w:t>of</w:t>
      </w:r>
      <w:r>
        <w:rPr>
          <w:spacing w:val="-5"/>
          <w:w w:val="105"/>
          <w:sz w:val="17"/>
        </w:rPr>
        <w:t xml:space="preserve"> </w:t>
      </w:r>
      <w:r>
        <w:rPr>
          <w:w w:val="105"/>
          <w:sz w:val="17"/>
        </w:rPr>
        <w:t>the</w:t>
      </w:r>
      <w:r>
        <w:rPr>
          <w:spacing w:val="-5"/>
          <w:w w:val="105"/>
          <w:sz w:val="17"/>
        </w:rPr>
        <w:t xml:space="preserve"> </w:t>
      </w:r>
      <w:r>
        <w:rPr>
          <w:w w:val="105"/>
          <w:sz w:val="17"/>
        </w:rPr>
        <w:t>injury</w:t>
      </w:r>
      <w:r>
        <w:rPr>
          <w:spacing w:val="-8"/>
          <w:w w:val="105"/>
          <w:sz w:val="17"/>
        </w:rPr>
        <w:t xml:space="preserve"> </w:t>
      </w:r>
      <w:r>
        <w:rPr>
          <w:w w:val="105"/>
          <w:sz w:val="17"/>
        </w:rPr>
        <w:t>to</w:t>
      </w:r>
      <w:r>
        <w:rPr>
          <w:spacing w:val="-5"/>
          <w:w w:val="105"/>
          <w:sz w:val="17"/>
        </w:rPr>
        <w:t xml:space="preserve"> </w:t>
      </w:r>
      <w:r>
        <w:rPr>
          <w:w w:val="105"/>
          <w:sz w:val="17"/>
        </w:rPr>
        <w:t>ensure</w:t>
      </w:r>
      <w:r>
        <w:rPr>
          <w:spacing w:val="-5"/>
          <w:w w:val="105"/>
          <w:sz w:val="17"/>
        </w:rPr>
        <w:t xml:space="preserve"> </w:t>
      </w:r>
      <w:r>
        <w:rPr>
          <w:w w:val="105"/>
          <w:sz w:val="17"/>
        </w:rPr>
        <w:t xml:space="preserve">accurate </w:t>
      </w:r>
      <w:r>
        <w:rPr>
          <w:spacing w:val="-2"/>
          <w:w w:val="105"/>
          <w:sz w:val="17"/>
        </w:rPr>
        <w:t>documentation.</w:t>
      </w:r>
    </w:p>
    <w:p w:rsidR="00504CCB" w:rsidP="004F742B" w:rsidRDefault="00103C2C" w14:paraId="69E093EC" w14:textId="77777777">
      <w:pPr>
        <w:pStyle w:val="ListParagraph"/>
        <w:numPr>
          <w:ilvl w:val="1"/>
          <w:numId w:val="9"/>
        </w:numPr>
        <w:tabs>
          <w:tab w:val="left" w:pos="974"/>
        </w:tabs>
        <w:spacing w:before="1"/>
        <w:ind w:left="974" w:right="720" w:hanging="266"/>
        <w:rPr>
          <w:sz w:val="17"/>
        </w:rPr>
      </w:pPr>
      <w:r>
        <w:rPr>
          <w:w w:val="105"/>
          <w:sz w:val="17"/>
        </w:rPr>
        <w:t>Students</w:t>
      </w:r>
      <w:r>
        <w:rPr>
          <w:spacing w:val="-6"/>
          <w:w w:val="105"/>
          <w:sz w:val="17"/>
        </w:rPr>
        <w:t xml:space="preserve"> </w:t>
      </w:r>
      <w:r>
        <w:rPr>
          <w:w w:val="105"/>
          <w:sz w:val="17"/>
        </w:rPr>
        <w:t>must</w:t>
      </w:r>
      <w:r>
        <w:rPr>
          <w:spacing w:val="-5"/>
          <w:w w:val="105"/>
          <w:sz w:val="17"/>
        </w:rPr>
        <w:t xml:space="preserve"> </w:t>
      </w:r>
      <w:r>
        <w:rPr>
          <w:spacing w:val="-2"/>
          <w:w w:val="105"/>
          <w:sz w:val="17"/>
        </w:rPr>
        <w:t>submit:</w:t>
      </w:r>
    </w:p>
    <w:p w:rsidR="00504CCB" w:rsidP="004F742B" w:rsidRDefault="00103C2C" w14:paraId="6797B8CC" w14:textId="77777777">
      <w:pPr>
        <w:pStyle w:val="ListParagraph"/>
        <w:numPr>
          <w:ilvl w:val="2"/>
          <w:numId w:val="9"/>
        </w:numPr>
        <w:tabs>
          <w:tab w:val="left" w:pos="1508"/>
        </w:tabs>
        <w:spacing w:line="207" w:lineRule="exact"/>
        <w:ind w:left="1508" w:right="720" w:hanging="266"/>
        <w:rPr>
          <w:b/>
          <w:sz w:val="17"/>
        </w:rPr>
      </w:pPr>
      <w:r>
        <w:rPr>
          <w:w w:val="105"/>
          <w:sz w:val="17"/>
        </w:rPr>
        <w:t>A</w:t>
      </w:r>
      <w:r>
        <w:rPr>
          <w:spacing w:val="-6"/>
          <w:w w:val="105"/>
          <w:sz w:val="17"/>
        </w:rPr>
        <w:t xml:space="preserve"> </w:t>
      </w:r>
      <w:r>
        <w:rPr>
          <w:w w:val="105"/>
          <w:sz w:val="17"/>
        </w:rPr>
        <w:t>copy</w:t>
      </w:r>
      <w:r>
        <w:rPr>
          <w:spacing w:val="-7"/>
          <w:w w:val="105"/>
          <w:sz w:val="17"/>
        </w:rPr>
        <w:t xml:space="preserve"> </w:t>
      </w:r>
      <w:r>
        <w:rPr>
          <w:w w:val="105"/>
          <w:sz w:val="17"/>
        </w:rPr>
        <w:t>of</w:t>
      </w:r>
      <w:r>
        <w:rPr>
          <w:spacing w:val="-4"/>
          <w:w w:val="105"/>
          <w:sz w:val="17"/>
        </w:rPr>
        <w:t xml:space="preserve"> </w:t>
      </w:r>
      <w:r>
        <w:rPr>
          <w:w w:val="105"/>
          <w:sz w:val="17"/>
        </w:rPr>
        <w:t>the</w:t>
      </w:r>
      <w:r>
        <w:rPr>
          <w:spacing w:val="-5"/>
          <w:w w:val="105"/>
          <w:sz w:val="17"/>
        </w:rPr>
        <w:t xml:space="preserve"> </w:t>
      </w:r>
      <w:r>
        <w:rPr>
          <w:w w:val="105"/>
          <w:sz w:val="17"/>
        </w:rPr>
        <w:t>completed</w:t>
      </w:r>
      <w:r>
        <w:rPr>
          <w:spacing w:val="-1"/>
          <w:w w:val="105"/>
          <w:sz w:val="17"/>
        </w:rPr>
        <w:t xml:space="preserve"> </w:t>
      </w:r>
      <w:r>
        <w:rPr>
          <w:b/>
          <w:w w:val="105"/>
          <w:sz w:val="17"/>
        </w:rPr>
        <w:t>Incident</w:t>
      </w:r>
      <w:r>
        <w:rPr>
          <w:b/>
          <w:spacing w:val="-2"/>
          <w:w w:val="105"/>
          <w:sz w:val="17"/>
        </w:rPr>
        <w:t xml:space="preserve"> Report</w:t>
      </w:r>
    </w:p>
    <w:p w:rsidR="00504CCB" w:rsidP="004F742B" w:rsidRDefault="00103C2C" w14:paraId="429951CF" w14:textId="77777777">
      <w:pPr>
        <w:pStyle w:val="ListParagraph"/>
        <w:numPr>
          <w:ilvl w:val="2"/>
          <w:numId w:val="9"/>
        </w:numPr>
        <w:tabs>
          <w:tab w:val="left" w:pos="1508"/>
        </w:tabs>
        <w:spacing w:before="0" w:line="205" w:lineRule="exact"/>
        <w:ind w:left="1508" w:right="720" w:hanging="266"/>
        <w:rPr>
          <w:sz w:val="17"/>
        </w:rPr>
      </w:pPr>
      <w:r>
        <w:rPr>
          <w:w w:val="105"/>
          <w:sz w:val="17"/>
        </w:rPr>
        <w:t>A</w:t>
      </w:r>
      <w:r>
        <w:rPr>
          <w:spacing w:val="-5"/>
          <w:w w:val="105"/>
          <w:sz w:val="17"/>
        </w:rPr>
        <w:t xml:space="preserve"> </w:t>
      </w:r>
      <w:r>
        <w:rPr>
          <w:w w:val="105"/>
          <w:sz w:val="17"/>
        </w:rPr>
        <w:t>copy</w:t>
      </w:r>
      <w:r>
        <w:rPr>
          <w:spacing w:val="-8"/>
          <w:w w:val="105"/>
          <w:sz w:val="17"/>
        </w:rPr>
        <w:t xml:space="preserve"> </w:t>
      </w:r>
      <w:r>
        <w:rPr>
          <w:w w:val="105"/>
          <w:sz w:val="17"/>
        </w:rPr>
        <w:t>of</w:t>
      </w:r>
      <w:r>
        <w:rPr>
          <w:spacing w:val="-4"/>
          <w:w w:val="105"/>
          <w:sz w:val="17"/>
        </w:rPr>
        <w:t xml:space="preserve"> </w:t>
      </w:r>
      <w:r>
        <w:rPr>
          <w:w w:val="105"/>
          <w:sz w:val="17"/>
        </w:rPr>
        <w:t>the</w:t>
      </w:r>
      <w:r>
        <w:rPr>
          <w:spacing w:val="-2"/>
          <w:w w:val="105"/>
          <w:sz w:val="17"/>
        </w:rPr>
        <w:t xml:space="preserve"> </w:t>
      </w:r>
      <w:r>
        <w:rPr>
          <w:b/>
          <w:w w:val="105"/>
          <w:sz w:val="17"/>
        </w:rPr>
        <w:t>medical</w:t>
      </w:r>
      <w:r>
        <w:rPr>
          <w:b/>
          <w:spacing w:val="-3"/>
          <w:w w:val="105"/>
          <w:sz w:val="17"/>
        </w:rPr>
        <w:t xml:space="preserve"> </w:t>
      </w:r>
      <w:r>
        <w:rPr>
          <w:b/>
          <w:w w:val="105"/>
          <w:sz w:val="17"/>
        </w:rPr>
        <w:t>bill</w:t>
      </w:r>
      <w:r>
        <w:rPr>
          <w:b/>
          <w:spacing w:val="-2"/>
          <w:w w:val="105"/>
          <w:sz w:val="17"/>
        </w:rPr>
        <w:t xml:space="preserve"> </w:t>
      </w:r>
      <w:r>
        <w:rPr>
          <w:w w:val="105"/>
          <w:sz w:val="17"/>
        </w:rPr>
        <w:t>(after</w:t>
      </w:r>
      <w:r>
        <w:rPr>
          <w:spacing w:val="-5"/>
          <w:w w:val="105"/>
          <w:sz w:val="17"/>
        </w:rPr>
        <w:t xml:space="preserve"> </w:t>
      </w:r>
      <w:r>
        <w:rPr>
          <w:w w:val="105"/>
          <w:sz w:val="17"/>
        </w:rPr>
        <w:t>insurance</w:t>
      </w:r>
      <w:r>
        <w:rPr>
          <w:spacing w:val="-4"/>
          <w:w w:val="105"/>
          <w:sz w:val="17"/>
        </w:rPr>
        <w:t xml:space="preserve"> </w:t>
      </w:r>
      <w:r>
        <w:rPr>
          <w:w w:val="105"/>
          <w:sz w:val="17"/>
        </w:rPr>
        <w:t>has</w:t>
      </w:r>
      <w:r>
        <w:rPr>
          <w:spacing w:val="-4"/>
          <w:w w:val="105"/>
          <w:sz w:val="17"/>
        </w:rPr>
        <w:t xml:space="preserve"> paid)</w:t>
      </w:r>
    </w:p>
    <w:p w:rsidR="00504CCB" w:rsidP="004F742B" w:rsidRDefault="00103C2C" w14:paraId="0EE45B07" w14:textId="77777777">
      <w:pPr>
        <w:pStyle w:val="ListParagraph"/>
        <w:numPr>
          <w:ilvl w:val="2"/>
          <w:numId w:val="9"/>
        </w:numPr>
        <w:tabs>
          <w:tab w:val="left" w:pos="1509"/>
        </w:tabs>
        <w:spacing w:before="1" w:line="235" w:lineRule="auto"/>
        <w:ind w:right="720"/>
        <w:rPr>
          <w:sz w:val="17"/>
        </w:rPr>
      </w:pPr>
      <w:r>
        <w:rPr>
          <w:w w:val="105"/>
          <w:sz w:val="17"/>
        </w:rPr>
        <w:t>These</w:t>
      </w:r>
      <w:r>
        <w:rPr>
          <w:spacing w:val="-6"/>
          <w:w w:val="105"/>
          <w:sz w:val="17"/>
        </w:rPr>
        <w:t xml:space="preserve"> </w:t>
      </w:r>
      <w:r>
        <w:rPr>
          <w:w w:val="105"/>
          <w:sz w:val="17"/>
        </w:rPr>
        <w:t>documents</w:t>
      </w:r>
      <w:r>
        <w:rPr>
          <w:spacing w:val="-5"/>
          <w:w w:val="105"/>
          <w:sz w:val="17"/>
        </w:rPr>
        <w:t xml:space="preserve"> </w:t>
      </w:r>
      <w:r>
        <w:rPr>
          <w:w w:val="105"/>
          <w:sz w:val="17"/>
        </w:rPr>
        <w:t>should</w:t>
      </w:r>
      <w:r>
        <w:rPr>
          <w:spacing w:val="-4"/>
          <w:w w:val="105"/>
          <w:sz w:val="17"/>
        </w:rPr>
        <w:t xml:space="preserve"> </w:t>
      </w:r>
      <w:r>
        <w:rPr>
          <w:w w:val="105"/>
          <w:sz w:val="17"/>
        </w:rPr>
        <w:t>be</w:t>
      </w:r>
      <w:r>
        <w:rPr>
          <w:spacing w:val="-6"/>
          <w:w w:val="105"/>
          <w:sz w:val="17"/>
        </w:rPr>
        <w:t xml:space="preserve"> </w:t>
      </w:r>
      <w:r>
        <w:rPr>
          <w:w w:val="105"/>
          <w:sz w:val="17"/>
        </w:rPr>
        <w:t>submitted</w:t>
      </w:r>
      <w:r>
        <w:rPr>
          <w:spacing w:val="-6"/>
          <w:w w:val="105"/>
          <w:sz w:val="17"/>
        </w:rPr>
        <w:t xml:space="preserve"> </w:t>
      </w:r>
      <w:r>
        <w:rPr>
          <w:w w:val="105"/>
          <w:sz w:val="17"/>
        </w:rPr>
        <w:t>to</w:t>
      </w:r>
      <w:r>
        <w:rPr>
          <w:spacing w:val="-6"/>
          <w:w w:val="105"/>
          <w:sz w:val="17"/>
        </w:rPr>
        <w:t xml:space="preserve"> </w:t>
      </w:r>
      <w:r>
        <w:rPr>
          <w:w w:val="105"/>
          <w:sz w:val="17"/>
        </w:rPr>
        <w:t xml:space="preserve">the </w:t>
      </w:r>
      <w:r>
        <w:rPr>
          <w:b/>
          <w:w w:val="105"/>
          <w:sz w:val="17"/>
        </w:rPr>
        <w:t>Program</w:t>
      </w:r>
      <w:r>
        <w:rPr>
          <w:b/>
          <w:spacing w:val="-8"/>
          <w:w w:val="105"/>
          <w:sz w:val="17"/>
        </w:rPr>
        <w:t xml:space="preserve"> </w:t>
      </w:r>
      <w:r>
        <w:rPr>
          <w:b/>
          <w:w w:val="105"/>
          <w:sz w:val="17"/>
        </w:rPr>
        <w:t>Head</w:t>
      </w:r>
      <w:r>
        <w:rPr>
          <w:b/>
          <w:spacing w:val="-4"/>
          <w:w w:val="105"/>
          <w:sz w:val="17"/>
        </w:rPr>
        <w:t xml:space="preserve"> </w:t>
      </w:r>
      <w:r>
        <w:rPr>
          <w:w w:val="105"/>
          <w:sz w:val="17"/>
        </w:rPr>
        <w:t>and</w:t>
      </w:r>
      <w:r>
        <w:rPr>
          <w:spacing w:val="-6"/>
          <w:w w:val="105"/>
          <w:sz w:val="17"/>
        </w:rPr>
        <w:t xml:space="preserve"> </w:t>
      </w:r>
      <w:r>
        <w:rPr>
          <w:w w:val="105"/>
          <w:sz w:val="17"/>
        </w:rPr>
        <w:t>the</w:t>
      </w:r>
      <w:r>
        <w:rPr>
          <w:spacing w:val="-3"/>
          <w:w w:val="105"/>
          <w:sz w:val="17"/>
        </w:rPr>
        <w:t xml:space="preserve"> </w:t>
      </w:r>
      <w:r>
        <w:rPr>
          <w:b/>
          <w:w w:val="105"/>
          <w:sz w:val="17"/>
        </w:rPr>
        <w:t>Business</w:t>
      </w:r>
      <w:r>
        <w:rPr>
          <w:b/>
          <w:spacing w:val="-3"/>
          <w:w w:val="105"/>
          <w:sz w:val="17"/>
        </w:rPr>
        <w:t xml:space="preserve"> </w:t>
      </w:r>
      <w:r>
        <w:rPr>
          <w:b/>
          <w:w w:val="105"/>
          <w:sz w:val="17"/>
        </w:rPr>
        <w:t>Office</w:t>
      </w:r>
      <w:r>
        <w:rPr>
          <w:b/>
          <w:spacing w:val="-6"/>
          <w:w w:val="105"/>
          <w:sz w:val="17"/>
        </w:rPr>
        <w:t xml:space="preserve"> </w:t>
      </w:r>
      <w:r>
        <w:rPr>
          <w:w w:val="105"/>
          <w:sz w:val="17"/>
        </w:rPr>
        <w:t>for reimbursement consideration.</w:t>
      </w:r>
    </w:p>
    <w:p w:rsidR="00504CCB" w:rsidP="004F742B" w:rsidRDefault="00103C2C" w14:paraId="6984D370" w14:textId="77777777">
      <w:pPr>
        <w:pStyle w:val="BodyText"/>
        <w:spacing w:before="187"/>
        <w:ind w:left="441" w:right="720"/>
      </w:pPr>
      <w:r>
        <w:rPr>
          <w:w w:val="105"/>
        </w:rPr>
        <w:t>An</w:t>
      </w:r>
      <w:r>
        <w:rPr>
          <w:spacing w:val="-5"/>
          <w:w w:val="105"/>
        </w:rPr>
        <w:t xml:space="preserve"> </w:t>
      </w:r>
      <w:r>
        <w:rPr>
          <w:w w:val="105"/>
        </w:rPr>
        <w:t>incident</w:t>
      </w:r>
      <w:r>
        <w:rPr>
          <w:spacing w:val="-4"/>
          <w:w w:val="105"/>
        </w:rPr>
        <w:t xml:space="preserve"> </w:t>
      </w:r>
      <w:r>
        <w:rPr>
          <w:w w:val="105"/>
        </w:rPr>
        <w:t>form</w:t>
      </w:r>
      <w:r>
        <w:rPr>
          <w:spacing w:val="-4"/>
          <w:w w:val="105"/>
        </w:rPr>
        <w:t xml:space="preserve"> </w:t>
      </w:r>
      <w:r>
        <w:rPr>
          <w:w w:val="105"/>
        </w:rPr>
        <w:t>is</w:t>
      </w:r>
      <w:r>
        <w:rPr>
          <w:spacing w:val="-4"/>
          <w:w w:val="105"/>
        </w:rPr>
        <w:t xml:space="preserve"> </w:t>
      </w:r>
      <w:r>
        <w:rPr>
          <w:w w:val="105"/>
        </w:rPr>
        <w:t>included</w:t>
      </w:r>
      <w:r>
        <w:rPr>
          <w:spacing w:val="-4"/>
          <w:w w:val="105"/>
        </w:rPr>
        <w:t xml:space="preserve"> </w:t>
      </w:r>
      <w:r>
        <w:rPr>
          <w:w w:val="105"/>
        </w:rPr>
        <w:t>in</w:t>
      </w:r>
      <w:r>
        <w:rPr>
          <w:spacing w:val="-5"/>
          <w:w w:val="105"/>
        </w:rPr>
        <w:t xml:space="preserve"> </w:t>
      </w:r>
      <w:r>
        <w:rPr>
          <w:w w:val="105"/>
        </w:rPr>
        <w:t>the</w:t>
      </w:r>
      <w:r>
        <w:rPr>
          <w:spacing w:val="-5"/>
          <w:w w:val="105"/>
        </w:rPr>
        <w:t xml:space="preserve"> </w:t>
      </w:r>
      <w:r>
        <w:rPr>
          <w:w w:val="105"/>
        </w:rPr>
        <w:t>back</w:t>
      </w:r>
      <w:r>
        <w:rPr>
          <w:spacing w:val="-5"/>
          <w:w w:val="105"/>
        </w:rPr>
        <w:t xml:space="preserve"> </w:t>
      </w:r>
      <w:r>
        <w:rPr>
          <w:w w:val="105"/>
        </w:rPr>
        <w:t>of</w:t>
      </w:r>
      <w:r>
        <w:rPr>
          <w:spacing w:val="-4"/>
          <w:w w:val="105"/>
        </w:rPr>
        <w:t xml:space="preserve"> </w:t>
      </w:r>
      <w:r>
        <w:rPr>
          <w:w w:val="105"/>
        </w:rPr>
        <w:t>the</w:t>
      </w:r>
      <w:r>
        <w:rPr>
          <w:spacing w:val="-5"/>
          <w:w w:val="105"/>
        </w:rPr>
        <w:t xml:space="preserve"> </w:t>
      </w:r>
      <w:r>
        <w:rPr>
          <w:w w:val="105"/>
        </w:rPr>
        <w:t>Histotechnology</w:t>
      </w:r>
      <w:r>
        <w:rPr>
          <w:spacing w:val="-8"/>
          <w:w w:val="105"/>
        </w:rPr>
        <w:t xml:space="preserve"> </w:t>
      </w:r>
      <w:r>
        <w:rPr>
          <w:w w:val="105"/>
        </w:rPr>
        <w:t>Student</w:t>
      </w:r>
      <w:r>
        <w:rPr>
          <w:spacing w:val="-3"/>
          <w:w w:val="105"/>
        </w:rPr>
        <w:t xml:space="preserve"> </w:t>
      </w:r>
      <w:r>
        <w:rPr>
          <w:spacing w:val="-2"/>
          <w:w w:val="105"/>
        </w:rPr>
        <w:t>Handbook.</w:t>
      </w:r>
    </w:p>
    <w:p w:rsidR="00504CCB" w:rsidP="004F742B" w:rsidRDefault="00103C2C" w14:paraId="27B05CDC" w14:textId="77777777">
      <w:pPr>
        <w:pStyle w:val="Heading2"/>
        <w:spacing w:before="178"/>
        <w:ind w:right="720"/>
      </w:pPr>
      <w:bookmarkStart w:name="_bookmark67" w:id="65"/>
      <w:bookmarkEnd w:id="65"/>
      <w:r>
        <w:rPr>
          <w:spacing w:val="-2"/>
        </w:rPr>
        <w:t>Conduct</w:t>
      </w:r>
      <w:r>
        <w:rPr>
          <w:spacing w:val="-1"/>
        </w:rPr>
        <w:t xml:space="preserve"> </w:t>
      </w:r>
      <w:r>
        <w:rPr>
          <w:spacing w:val="-2"/>
        </w:rPr>
        <w:t>and</w:t>
      </w:r>
      <w:r>
        <w:t xml:space="preserve"> </w:t>
      </w:r>
      <w:r>
        <w:rPr>
          <w:spacing w:val="-2"/>
        </w:rPr>
        <w:t>Performance</w:t>
      </w:r>
      <w:r>
        <w:rPr>
          <w:spacing w:val="3"/>
        </w:rPr>
        <w:t xml:space="preserve"> </w:t>
      </w:r>
      <w:r>
        <w:rPr>
          <w:spacing w:val="-2"/>
        </w:rPr>
        <w:t>Standards</w:t>
      </w:r>
    </w:p>
    <w:p w:rsidR="00504CCB" w:rsidP="004F742B" w:rsidRDefault="00103C2C" w14:paraId="33E7305A" w14:textId="77777777">
      <w:pPr>
        <w:pStyle w:val="BodyText"/>
        <w:spacing w:before="184" w:line="252" w:lineRule="auto"/>
        <w:ind w:left="441" w:right="720"/>
      </w:pPr>
      <w:r>
        <w:rPr>
          <w:w w:val="105"/>
        </w:rPr>
        <w:t>Enrollment at Vance-Granville Community College signifies a student’s agreement to uphold the College’s</w:t>
      </w:r>
      <w:r>
        <w:rPr>
          <w:spacing w:val="-5"/>
          <w:w w:val="105"/>
        </w:rPr>
        <w:t xml:space="preserve"> </w:t>
      </w:r>
      <w:r>
        <w:rPr>
          <w:w w:val="105"/>
        </w:rPr>
        <w:t>published</w:t>
      </w:r>
      <w:r>
        <w:rPr>
          <w:spacing w:val="-6"/>
          <w:w w:val="105"/>
        </w:rPr>
        <w:t xml:space="preserve"> </w:t>
      </w:r>
      <w:r>
        <w:rPr>
          <w:w w:val="105"/>
        </w:rPr>
        <w:t>rules</w:t>
      </w:r>
      <w:r>
        <w:rPr>
          <w:spacing w:val="-4"/>
          <w:w w:val="105"/>
        </w:rPr>
        <w:t xml:space="preserve"> </w:t>
      </w:r>
      <w:r>
        <w:rPr>
          <w:w w:val="105"/>
        </w:rPr>
        <w:t>and</w:t>
      </w:r>
      <w:r>
        <w:rPr>
          <w:spacing w:val="-6"/>
          <w:w w:val="105"/>
        </w:rPr>
        <w:t xml:space="preserve"> </w:t>
      </w:r>
      <w:r>
        <w:rPr>
          <w:w w:val="105"/>
        </w:rPr>
        <w:t>policies.</w:t>
      </w:r>
      <w:r>
        <w:rPr>
          <w:spacing w:val="-5"/>
          <w:w w:val="105"/>
        </w:rPr>
        <w:t xml:space="preserve"> </w:t>
      </w:r>
      <w:r>
        <w:rPr>
          <w:w w:val="105"/>
        </w:rPr>
        <w:t>Students</w:t>
      </w:r>
      <w:r>
        <w:rPr>
          <w:spacing w:val="-5"/>
          <w:w w:val="105"/>
        </w:rPr>
        <w:t xml:space="preserve"> </w:t>
      </w:r>
      <w:r>
        <w:rPr>
          <w:w w:val="105"/>
        </w:rPr>
        <w:t>are</w:t>
      </w:r>
      <w:r>
        <w:rPr>
          <w:spacing w:val="-6"/>
          <w:w w:val="105"/>
        </w:rPr>
        <w:t xml:space="preserve"> </w:t>
      </w:r>
      <w:r>
        <w:rPr>
          <w:w w:val="105"/>
        </w:rPr>
        <w:t>expected</w:t>
      </w:r>
      <w:r>
        <w:rPr>
          <w:spacing w:val="-6"/>
          <w:w w:val="105"/>
        </w:rPr>
        <w:t xml:space="preserve"> </w:t>
      </w:r>
      <w:r>
        <w:rPr>
          <w:w w:val="105"/>
        </w:rPr>
        <w:t>to</w:t>
      </w:r>
      <w:r>
        <w:rPr>
          <w:spacing w:val="-6"/>
          <w:w w:val="105"/>
        </w:rPr>
        <w:t xml:space="preserve"> </w:t>
      </w:r>
      <w:r>
        <w:rPr>
          <w:w w:val="105"/>
        </w:rPr>
        <w:t>conduct</w:t>
      </w:r>
      <w:r>
        <w:rPr>
          <w:spacing w:val="-5"/>
          <w:w w:val="105"/>
        </w:rPr>
        <w:t xml:space="preserve"> </w:t>
      </w:r>
      <w:r>
        <w:rPr>
          <w:w w:val="105"/>
        </w:rPr>
        <w:t>themselves</w:t>
      </w:r>
      <w:r>
        <w:rPr>
          <w:spacing w:val="-5"/>
          <w:w w:val="105"/>
        </w:rPr>
        <w:t xml:space="preserve"> </w:t>
      </w:r>
      <w:r>
        <w:rPr>
          <w:w w:val="105"/>
        </w:rPr>
        <w:t>in</w:t>
      </w:r>
      <w:r>
        <w:rPr>
          <w:spacing w:val="-6"/>
          <w:w w:val="105"/>
        </w:rPr>
        <w:t xml:space="preserve"> </w:t>
      </w:r>
      <w:r>
        <w:rPr>
          <w:w w:val="105"/>
        </w:rPr>
        <w:t>a</w:t>
      </w:r>
      <w:r>
        <w:rPr>
          <w:spacing w:val="-6"/>
          <w:w w:val="105"/>
        </w:rPr>
        <w:t xml:space="preserve"> </w:t>
      </w:r>
      <w:r>
        <w:rPr>
          <w:w w:val="105"/>
        </w:rPr>
        <w:t>manner</w:t>
      </w:r>
      <w:r>
        <w:rPr>
          <w:spacing w:val="-6"/>
          <w:w w:val="105"/>
        </w:rPr>
        <w:t xml:space="preserve"> </w:t>
      </w:r>
      <w:r>
        <w:rPr>
          <w:w w:val="105"/>
        </w:rPr>
        <w:t>that reflects the values and professionalism of both the College and the healthcare community.</w:t>
      </w:r>
    </w:p>
    <w:p w:rsidR="00504CCB" w:rsidP="004F742B" w:rsidRDefault="00103C2C" w14:paraId="4736AAA9" w14:textId="77777777">
      <w:pPr>
        <w:pStyle w:val="Heading4"/>
        <w:spacing w:before="177"/>
        <w:ind w:right="720"/>
      </w:pPr>
      <w:r>
        <w:rPr>
          <w:spacing w:val="-2"/>
          <w:w w:val="105"/>
        </w:rPr>
        <w:t>Expectations:</w:t>
      </w:r>
    </w:p>
    <w:p w:rsidR="00504CCB" w:rsidP="004F742B" w:rsidRDefault="00103C2C" w14:paraId="173DF78E" w14:textId="77777777">
      <w:pPr>
        <w:pStyle w:val="ListParagraph"/>
        <w:numPr>
          <w:ilvl w:val="1"/>
          <w:numId w:val="9"/>
        </w:numPr>
        <w:tabs>
          <w:tab w:val="left" w:pos="974"/>
        </w:tabs>
        <w:ind w:left="974" w:right="720" w:hanging="266"/>
        <w:rPr>
          <w:sz w:val="17"/>
        </w:rPr>
      </w:pPr>
      <w:r>
        <w:rPr>
          <w:w w:val="105"/>
          <w:sz w:val="17"/>
        </w:rPr>
        <w:t>Students</w:t>
      </w:r>
      <w:r>
        <w:rPr>
          <w:spacing w:val="-7"/>
          <w:w w:val="105"/>
          <w:sz w:val="17"/>
        </w:rPr>
        <w:t xml:space="preserve"> </w:t>
      </w:r>
      <w:r>
        <w:rPr>
          <w:w w:val="105"/>
          <w:sz w:val="17"/>
        </w:rPr>
        <w:t>must</w:t>
      </w:r>
      <w:r>
        <w:rPr>
          <w:spacing w:val="-6"/>
          <w:w w:val="105"/>
          <w:sz w:val="17"/>
        </w:rPr>
        <w:t xml:space="preserve"> </w:t>
      </w:r>
      <w:r>
        <w:rPr>
          <w:w w:val="105"/>
          <w:sz w:val="17"/>
        </w:rPr>
        <w:t>maintain</w:t>
      </w:r>
      <w:r>
        <w:rPr>
          <w:spacing w:val="-7"/>
          <w:w w:val="105"/>
          <w:sz w:val="17"/>
        </w:rPr>
        <w:t xml:space="preserve"> </w:t>
      </w:r>
      <w:r>
        <w:rPr>
          <w:w w:val="105"/>
          <w:sz w:val="17"/>
        </w:rPr>
        <w:t>behavior</w:t>
      </w:r>
      <w:r>
        <w:rPr>
          <w:spacing w:val="-7"/>
          <w:w w:val="105"/>
          <w:sz w:val="17"/>
        </w:rPr>
        <w:t xml:space="preserve"> </w:t>
      </w:r>
      <w:r>
        <w:rPr>
          <w:w w:val="105"/>
          <w:sz w:val="17"/>
        </w:rPr>
        <w:t>appropriate</w:t>
      </w:r>
      <w:r>
        <w:rPr>
          <w:spacing w:val="-7"/>
          <w:w w:val="105"/>
          <w:sz w:val="17"/>
        </w:rPr>
        <w:t xml:space="preserve"> </w:t>
      </w:r>
      <w:r>
        <w:rPr>
          <w:w w:val="105"/>
          <w:sz w:val="17"/>
        </w:rPr>
        <w:t>to</w:t>
      </w:r>
      <w:r>
        <w:rPr>
          <w:spacing w:val="-7"/>
          <w:w w:val="105"/>
          <w:sz w:val="17"/>
        </w:rPr>
        <w:t xml:space="preserve"> </w:t>
      </w:r>
      <w:r>
        <w:rPr>
          <w:w w:val="105"/>
          <w:sz w:val="17"/>
        </w:rPr>
        <w:t>a</w:t>
      </w:r>
      <w:r>
        <w:rPr>
          <w:spacing w:val="-6"/>
          <w:w w:val="105"/>
          <w:sz w:val="17"/>
        </w:rPr>
        <w:t xml:space="preserve"> </w:t>
      </w:r>
      <w:r>
        <w:rPr>
          <w:w w:val="105"/>
          <w:sz w:val="17"/>
        </w:rPr>
        <w:t>collegiate</w:t>
      </w:r>
      <w:r>
        <w:rPr>
          <w:spacing w:val="-6"/>
          <w:w w:val="105"/>
          <w:sz w:val="17"/>
        </w:rPr>
        <w:t xml:space="preserve"> </w:t>
      </w:r>
      <w:r>
        <w:rPr>
          <w:w w:val="105"/>
          <w:sz w:val="17"/>
        </w:rPr>
        <w:t>and</w:t>
      </w:r>
      <w:r>
        <w:rPr>
          <w:spacing w:val="-7"/>
          <w:w w:val="105"/>
          <w:sz w:val="17"/>
        </w:rPr>
        <w:t xml:space="preserve"> </w:t>
      </w:r>
      <w:r>
        <w:rPr>
          <w:w w:val="105"/>
          <w:sz w:val="17"/>
        </w:rPr>
        <w:t>clinical</w:t>
      </w:r>
      <w:r>
        <w:rPr>
          <w:spacing w:val="-7"/>
          <w:w w:val="105"/>
          <w:sz w:val="17"/>
        </w:rPr>
        <w:t xml:space="preserve"> </w:t>
      </w:r>
      <w:r>
        <w:rPr>
          <w:spacing w:val="-2"/>
          <w:w w:val="105"/>
          <w:sz w:val="17"/>
        </w:rPr>
        <w:t>environment.</w:t>
      </w:r>
    </w:p>
    <w:p w:rsidR="00504CCB" w:rsidP="004F742B" w:rsidRDefault="00103C2C" w14:paraId="3F4EB41D" w14:textId="77777777">
      <w:pPr>
        <w:pStyle w:val="ListParagraph"/>
        <w:numPr>
          <w:ilvl w:val="1"/>
          <w:numId w:val="9"/>
        </w:numPr>
        <w:tabs>
          <w:tab w:val="left" w:pos="973"/>
          <w:tab w:val="left" w:pos="975"/>
        </w:tabs>
        <w:spacing w:line="249" w:lineRule="auto"/>
        <w:ind w:right="720"/>
        <w:rPr>
          <w:sz w:val="17"/>
        </w:rPr>
      </w:pPr>
      <w:r>
        <w:rPr>
          <w:w w:val="105"/>
          <w:sz w:val="17"/>
        </w:rPr>
        <w:t>Conduct</w:t>
      </w:r>
      <w:r>
        <w:rPr>
          <w:spacing w:val="-5"/>
          <w:w w:val="105"/>
          <w:sz w:val="17"/>
        </w:rPr>
        <w:t xml:space="preserve"> </w:t>
      </w:r>
      <w:r>
        <w:rPr>
          <w:w w:val="105"/>
          <w:sz w:val="17"/>
        </w:rPr>
        <w:t>that</w:t>
      </w:r>
      <w:r>
        <w:rPr>
          <w:spacing w:val="-5"/>
          <w:w w:val="105"/>
          <w:sz w:val="17"/>
        </w:rPr>
        <w:t xml:space="preserve"> </w:t>
      </w:r>
      <w:r>
        <w:rPr>
          <w:w w:val="105"/>
          <w:sz w:val="17"/>
        </w:rPr>
        <w:t>violates</w:t>
      </w:r>
      <w:r>
        <w:rPr>
          <w:spacing w:val="-5"/>
          <w:w w:val="105"/>
          <w:sz w:val="17"/>
        </w:rPr>
        <w:t xml:space="preserve"> </w:t>
      </w:r>
      <w:r>
        <w:rPr>
          <w:w w:val="105"/>
          <w:sz w:val="17"/>
        </w:rPr>
        <w:t>the</w:t>
      </w:r>
      <w:r>
        <w:rPr>
          <w:spacing w:val="-4"/>
          <w:w w:val="105"/>
          <w:sz w:val="17"/>
        </w:rPr>
        <w:t xml:space="preserve"> </w:t>
      </w:r>
      <w:r>
        <w:rPr>
          <w:b/>
          <w:w w:val="105"/>
          <w:sz w:val="17"/>
        </w:rPr>
        <w:t>Student</w:t>
      </w:r>
      <w:r>
        <w:rPr>
          <w:b/>
          <w:spacing w:val="-3"/>
          <w:w w:val="105"/>
          <w:sz w:val="17"/>
        </w:rPr>
        <w:t xml:space="preserve"> </w:t>
      </w:r>
      <w:r>
        <w:rPr>
          <w:b/>
          <w:w w:val="105"/>
          <w:sz w:val="17"/>
        </w:rPr>
        <w:t>Code</w:t>
      </w:r>
      <w:r>
        <w:rPr>
          <w:b/>
          <w:spacing w:val="-5"/>
          <w:w w:val="105"/>
          <w:sz w:val="17"/>
        </w:rPr>
        <w:t xml:space="preserve"> </w:t>
      </w:r>
      <w:r>
        <w:rPr>
          <w:b/>
          <w:w w:val="105"/>
          <w:sz w:val="17"/>
        </w:rPr>
        <w:t>of</w:t>
      </w:r>
      <w:r>
        <w:rPr>
          <w:b/>
          <w:spacing w:val="-5"/>
          <w:w w:val="105"/>
          <w:sz w:val="17"/>
        </w:rPr>
        <w:t xml:space="preserve"> </w:t>
      </w:r>
      <w:r>
        <w:rPr>
          <w:b/>
          <w:w w:val="105"/>
          <w:sz w:val="17"/>
        </w:rPr>
        <w:t>Conduct</w:t>
      </w:r>
      <w:r>
        <w:rPr>
          <w:w w:val="105"/>
          <w:sz w:val="17"/>
        </w:rPr>
        <w:t>—whether</w:t>
      </w:r>
      <w:r>
        <w:rPr>
          <w:spacing w:val="-6"/>
          <w:w w:val="105"/>
          <w:sz w:val="17"/>
        </w:rPr>
        <w:t xml:space="preserve"> </w:t>
      </w:r>
      <w:r>
        <w:rPr>
          <w:w w:val="105"/>
          <w:sz w:val="17"/>
        </w:rPr>
        <w:t>on</w:t>
      </w:r>
      <w:r>
        <w:rPr>
          <w:spacing w:val="-6"/>
          <w:w w:val="105"/>
          <w:sz w:val="17"/>
        </w:rPr>
        <w:t xml:space="preserve"> </w:t>
      </w:r>
      <w:r>
        <w:rPr>
          <w:w w:val="105"/>
          <w:sz w:val="17"/>
        </w:rPr>
        <w:t>campus</w:t>
      </w:r>
      <w:r>
        <w:rPr>
          <w:spacing w:val="-5"/>
          <w:w w:val="105"/>
          <w:sz w:val="17"/>
        </w:rPr>
        <w:t xml:space="preserve"> </w:t>
      </w:r>
      <w:r>
        <w:rPr>
          <w:w w:val="105"/>
          <w:sz w:val="17"/>
        </w:rPr>
        <w:t>or</w:t>
      </w:r>
      <w:r>
        <w:rPr>
          <w:spacing w:val="-6"/>
          <w:w w:val="105"/>
          <w:sz w:val="17"/>
        </w:rPr>
        <w:t xml:space="preserve"> </w:t>
      </w:r>
      <w:r>
        <w:rPr>
          <w:w w:val="105"/>
          <w:sz w:val="17"/>
        </w:rPr>
        <w:t>during</w:t>
      </w:r>
      <w:r>
        <w:rPr>
          <w:spacing w:val="-7"/>
          <w:w w:val="105"/>
          <w:sz w:val="17"/>
        </w:rPr>
        <w:t xml:space="preserve"> </w:t>
      </w:r>
      <w:r>
        <w:rPr>
          <w:w w:val="105"/>
          <w:sz w:val="17"/>
        </w:rPr>
        <w:t xml:space="preserve">school-sponsored activities—may result in </w:t>
      </w:r>
      <w:r>
        <w:rPr>
          <w:b/>
          <w:w w:val="105"/>
          <w:sz w:val="17"/>
        </w:rPr>
        <w:t>suspension or dismissal</w:t>
      </w:r>
      <w:r>
        <w:rPr>
          <w:w w:val="105"/>
          <w:sz w:val="17"/>
        </w:rPr>
        <w:t>.</w:t>
      </w:r>
    </w:p>
    <w:p w:rsidR="00504CCB" w:rsidP="004F742B" w:rsidRDefault="00103C2C" w14:paraId="496098D9" w14:textId="77777777">
      <w:pPr>
        <w:pStyle w:val="ListParagraph"/>
        <w:numPr>
          <w:ilvl w:val="1"/>
          <w:numId w:val="9"/>
        </w:numPr>
        <w:tabs>
          <w:tab w:val="left" w:pos="973"/>
          <w:tab w:val="left" w:pos="975"/>
        </w:tabs>
        <w:spacing w:before="2" w:line="249" w:lineRule="auto"/>
        <w:ind w:right="720"/>
        <w:rPr>
          <w:sz w:val="17"/>
        </w:rPr>
      </w:pPr>
      <w:r>
        <w:rPr>
          <w:w w:val="105"/>
          <w:sz w:val="17"/>
        </w:rPr>
        <w:t>Unprofessional</w:t>
      </w:r>
      <w:r>
        <w:rPr>
          <w:spacing w:val="-6"/>
          <w:w w:val="105"/>
          <w:sz w:val="17"/>
        </w:rPr>
        <w:t xml:space="preserve"> </w:t>
      </w:r>
      <w:r>
        <w:rPr>
          <w:w w:val="105"/>
          <w:sz w:val="17"/>
        </w:rPr>
        <w:t>behavior</w:t>
      </w:r>
      <w:r>
        <w:rPr>
          <w:spacing w:val="-6"/>
          <w:w w:val="105"/>
          <w:sz w:val="17"/>
        </w:rPr>
        <w:t xml:space="preserve"> </w:t>
      </w:r>
      <w:r>
        <w:rPr>
          <w:w w:val="105"/>
          <w:sz w:val="17"/>
        </w:rPr>
        <w:t>that</w:t>
      </w:r>
      <w:r>
        <w:rPr>
          <w:spacing w:val="-6"/>
          <w:w w:val="105"/>
          <w:sz w:val="17"/>
        </w:rPr>
        <w:t xml:space="preserve"> </w:t>
      </w:r>
      <w:r>
        <w:rPr>
          <w:w w:val="105"/>
          <w:sz w:val="17"/>
        </w:rPr>
        <w:t>is</w:t>
      </w:r>
      <w:r>
        <w:rPr>
          <w:spacing w:val="-6"/>
          <w:w w:val="105"/>
          <w:sz w:val="17"/>
        </w:rPr>
        <w:t xml:space="preserve"> </w:t>
      </w:r>
      <w:r>
        <w:rPr>
          <w:w w:val="105"/>
          <w:sz w:val="17"/>
        </w:rPr>
        <w:t>inconsistent</w:t>
      </w:r>
      <w:r>
        <w:rPr>
          <w:spacing w:val="-6"/>
          <w:w w:val="105"/>
          <w:sz w:val="17"/>
        </w:rPr>
        <w:t xml:space="preserve"> </w:t>
      </w:r>
      <w:r>
        <w:rPr>
          <w:w w:val="105"/>
          <w:sz w:val="17"/>
        </w:rPr>
        <w:t>with</w:t>
      </w:r>
      <w:r>
        <w:rPr>
          <w:spacing w:val="-7"/>
          <w:w w:val="105"/>
          <w:sz w:val="17"/>
        </w:rPr>
        <w:t xml:space="preserve"> </w:t>
      </w:r>
      <w:r>
        <w:rPr>
          <w:w w:val="105"/>
          <w:sz w:val="17"/>
        </w:rPr>
        <w:t>the</w:t>
      </w:r>
      <w:r>
        <w:rPr>
          <w:spacing w:val="-7"/>
          <w:w w:val="105"/>
          <w:sz w:val="17"/>
        </w:rPr>
        <w:t xml:space="preserve"> </w:t>
      </w:r>
      <w:r>
        <w:rPr>
          <w:w w:val="105"/>
          <w:sz w:val="17"/>
        </w:rPr>
        <w:t>standards</w:t>
      </w:r>
      <w:r>
        <w:rPr>
          <w:spacing w:val="-6"/>
          <w:w w:val="105"/>
          <w:sz w:val="17"/>
        </w:rPr>
        <w:t xml:space="preserve"> </w:t>
      </w:r>
      <w:r>
        <w:rPr>
          <w:w w:val="105"/>
          <w:sz w:val="17"/>
        </w:rPr>
        <w:t>of</w:t>
      </w:r>
      <w:r>
        <w:rPr>
          <w:spacing w:val="-7"/>
          <w:w w:val="105"/>
          <w:sz w:val="17"/>
        </w:rPr>
        <w:t xml:space="preserve"> </w:t>
      </w:r>
      <w:r>
        <w:rPr>
          <w:w w:val="105"/>
          <w:sz w:val="17"/>
        </w:rPr>
        <w:t>the</w:t>
      </w:r>
      <w:r>
        <w:rPr>
          <w:spacing w:val="-7"/>
          <w:w w:val="105"/>
          <w:sz w:val="17"/>
        </w:rPr>
        <w:t xml:space="preserve"> </w:t>
      </w:r>
      <w:r>
        <w:rPr>
          <w:w w:val="105"/>
          <w:sz w:val="17"/>
        </w:rPr>
        <w:t>Histotechnology</w:t>
      </w:r>
      <w:r>
        <w:rPr>
          <w:spacing w:val="-9"/>
          <w:w w:val="105"/>
          <w:sz w:val="17"/>
        </w:rPr>
        <w:t xml:space="preserve"> </w:t>
      </w:r>
      <w:r>
        <w:rPr>
          <w:w w:val="105"/>
          <w:sz w:val="17"/>
        </w:rPr>
        <w:t>profession will not be tolerated.</w:t>
      </w:r>
    </w:p>
    <w:p w:rsidR="00504CCB" w:rsidP="004F742B" w:rsidRDefault="00504CCB" w14:paraId="19D48E48" w14:textId="77777777">
      <w:pPr>
        <w:pStyle w:val="BodyText"/>
        <w:spacing w:before="11"/>
        <w:ind w:right="720"/>
      </w:pPr>
    </w:p>
    <w:p w:rsidR="00504CCB" w:rsidP="004F742B" w:rsidRDefault="00103C2C" w14:paraId="0A6324A5" w14:textId="77777777">
      <w:pPr>
        <w:pStyle w:val="Heading4"/>
        <w:ind w:right="720"/>
      </w:pPr>
      <w:r>
        <w:rPr>
          <w:spacing w:val="-2"/>
          <w:w w:val="105"/>
        </w:rPr>
        <w:t>Professional</w:t>
      </w:r>
      <w:r>
        <w:rPr>
          <w:spacing w:val="10"/>
          <w:w w:val="105"/>
        </w:rPr>
        <w:t xml:space="preserve"> </w:t>
      </w:r>
      <w:r>
        <w:rPr>
          <w:spacing w:val="-2"/>
          <w:w w:val="105"/>
        </w:rPr>
        <w:t>Responsibility:</w:t>
      </w:r>
    </w:p>
    <w:p w:rsidR="00504CCB" w:rsidP="004F742B" w:rsidRDefault="00103C2C" w14:paraId="1A9C916B" w14:textId="77777777">
      <w:pPr>
        <w:pStyle w:val="BodyText"/>
        <w:spacing w:line="252" w:lineRule="auto"/>
        <w:ind w:left="441" w:right="720"/>
      </w:pPr>
      <w:r>
        <w:rPr>
          <w:w w:val="105"/>
        </w:rPr>
        <w:t>Histotechnology</w:t>
      </w:r>
      <w:r>
        <w:rPr>
          <w:spacing w:val="-9"/>
          <w:w w:val="105"/>
        </w:rPr>
        <w:t xml:space="preserve"> </w:t>
      </w:r>
      <w:r>
        <w:rPr>
          <w:w w:val="105"/>
        </w:rPr>
        <w:t>students</w:t>
      </w:r>
      <w:r>
        <w:rPr>
          <w:spacing w:val="-4"/>
          <w:w w:val="105"/>
        </w:rPr>
        <w:t xml:space="preserve"> </w:t>
      </w:r>
      <w:r>
        <w:rPr>
          <w:w w:val="105"/>
        </w:rPr>
        <w:t>carry</w:t>
      </w:r>
      <w:r>
        <w:rPr>
          <w:spacing w:val="-8"/>
          <w:w w:val="105"/>
        </w:rPr>
        <w:t xml:space="preserve"> </w:t>
      </w:r>
      <w:r>
        <w:rPr>
          <w:w w:val="105"/>
        </w:rPr>
        <w:t>a</w:t>
      </w:r>
      <w:r>
        <w:rPr>
          <w:spacing w:val="-6"/>
          <w:w w:val="105"/>
        </w:rPr>
        <w:t xml:space="preserve"> </w:t>
      </w:r>
      <w:r>
        <w:rPr>
          <w:w w:val="105"/>
        </w:rPr>
        <w:t>heightened</w:t>
      </w:r>
      <w:r>
        <w:rPr>
          <w:spacing w:val="-6"/>
          <w:w w:val="105"/>
        </w:rPr>
        <w:t xml:space="preserve"> </w:t>
      </w:r>
      <w:r>
        <w:rPr>
          <w:w w:val="105"/>
        </w:rPr>
        <w:t>responsibility</w:t>
      </w:r>
      <w:r>
        <w:rPr>
          <w:spacing w:val="-11"/>
          <w:w w:val="105"/>
        </w:rPr>
        <w:t xml:space="preserve"> </w:t>
      </w:r>
      <w:r>
        <w:rPr>
          <w:w w:val="105"/>
        </w:rPr>
        <w:t>for</w:t>
      </w:r>
      <w:r>
        <w:rPr>
          <w:spacing w:val="-5"/>
          <w:w w:val="105"/>
        </w:rPr>
        <w:t xml:space="preserve"> </w:t>
      </w:r>
      <w:r>
        <w:rPr>
          <w:w w:val="105"/>
        </w:rPr>
        <w:t>ethical</w:t>
      </w:r>
      <w:r>
        <w:rPr>
          <w:spacing w:val="-5"/>
          <w:w w:val="105"/>
        </w:rPr>
        <w:t xml:space="preserve"> </w:t>
      </w:r>
      <w:r>
        <w:rPr>
          <w:w w:val="105"/>
        </w:rPr>
        <w:t>and</w:t>
      </w:r>
      <w:r>
        <w:rPr>
          <w:spacing w:val="-6"/>
          <w:w w:val="105"/>
        </w:rPr>
        <w:t xml:space="preserve"> </w:t>
      </w:r>
      <w:r>
        <w:rPr>
          <w:w w:val="105"/>
        </w:rPr>
        <w:t>professional</w:t>
      </w:r>
      <w:r>
        <w:rPr>
          <w:spacing w:val="-5"/>
          <w:w w:val="105"/>
        </w:rPr>
        <w:t xml:space="preserve"> </w:t>
      </w:r>
      <w:r>
        <w:rPr>
          <w:w w:val="105"/>
        </w:rPr>
        <w:t>conduct.</w:t>
      </w:r>
      <w:r>
        <w:rPr>
          <w:spacing w:val="-6"/>
          <w:w w:val="105"/>
        </w:rPr>
        <w:t xml:space="preserve"> </w:t>
      </w:r>
      <w:r>
        <w:rPr>
          <w:w w:val="105"/>
        </w:rPr>
        <w:t xml:space="preserve">They </w:t>
      </w:r>
      <w:r>
        <w:rPr>
          <w:spacing w:val="-2"/>
          <w:w w:val="105"/>
        </w:rPr>
        <w:t>represent:</w:t>
      </w:r>
    </w:p>
    <w:p w:rsidR="00504CCB" w:rsidP="004F742B" w:rsidRDefault="00103C2C" w14:paraId="03836AB3" w14:textId="77777777">
      <w:pPr>
        <w:pStyle w:val="ListParagraph"/>
        <w:numPr>
          <w:ilvl w:val="1"/>
          <w:numId w:val="9"/>
        </w:numPr>
        <w:tabs>
          <w:tab w:val="left" w:pos="974"/>
        </w:tabs>
        <w:spacing w:before="177"/>
        <w:ind w:left="974" w:right="720" w:hanging="266"/>
        <w:rPr>
          <w:b/>
          <w:sz w:val="17"/>
        </w:rPr>
      </w:pPr>
      <w:r>
        <w:rPr>
          <w:w w:val="105"/>
          <w:sz w:val="17"/>
        </w:rPr>
        <w:t>The</w:t>
      </w:r>
      <w:r>
        <w:rPr>
          <w:spacing w:val="-5"/>
          <w:w w:val="105"/>
          <w:sz w:val="17"/>
        </w:rPr>
        <w:t xml:space="preserve"> </w:t>
      </w:r>
      <w:r>
        <w:rPr>
          <w:b/>
          <w:w w:val="105"/>
          <w:sz w:val="17"/>
        </w:rPr>
        <w:t>medical</w:t>
      </w:r>
      <w:r>
        <w:rPr>
          <w:b/>
          <w:spacing w:val="-5"/>
          <w:w w:val="105"/>
          <w:sz w:val="17"/>
        </w:rPr>
        <w:t xml:space="preserve"> </w:t>
      </w:r>
      <w:r>
        <w:rPr>
          <w:b/>
          <w:spacing w:val="-2"/>
          <w:w w:val="105"/>
          <w:sz w:val="17"/>
        </w:rPr>
        <w:t>profession</w:t>
      </w:r>
    </w:p>
    <w:p w:rsidR="00504CCB" w:rsidP="004F742B" w:rsidRDefault="00103C2C" w14:paraId="63A10AAD" w14:textId="77777777">
      <w:pPr>
        <w:pStyle w:val="ListParagraph"/>
        <w:numPr>
          <w:ilvl w:val="1"/>
          <w:numId w:val="9"/>
        </w:numPr>
        <w:tabs>
          <w:tab w:val="left" w:pos="974"/>
        </w:tabs>
        <w:ind w:left="974" w:right="720" w:hanging="266"/>
        <w:rPr>
          <w:b/>
          <w:sz w:val="17"/>
        </w:rPr>
      </w:pPr>
      <w:r>
        <w:rPr>
          <w:b/>
          <w:spacing w:val="-2"/>
          <w:w w:val="105"/>
          <w:sz w:val="17"/>
        </w:rPr>
        <w:t>Vance-Granville</w:t>
      </w:r>
      <w:r>
        <w:rPr>
          <w:b/>
          <w:spacing w:val="10"/>
          <w:w w:val="105"/>
          <w:sz w:val="17"/>
        </w:rPr>
        <w:t xml:space="preserve"> </w:t>
      </w:r>
      <w:r>
        <w:rPr>
          <w:b/>
          <w:spacing w:val="-2"/>
          <w:w w:val="105"/>
          <w:sz w:val="17"/>
        </w:rPr>
        <w:t>Community</w:t>
      </w:r>
      <w:r>
        <w:rPr>
          <w:b/>
          <w:spacing w:val="12"/>
          <w:w w:val="105"/>
          <w:sz w:val="17"/>
        </w:rPr>
        <w:t xml:space="preserve"> </w:t>
      </w:r>
      <w:r>
        <w:rPr>
          <w:b/>
          <w:spacing w:val="-2"/>
          <w:w w:val="105"/>
          <w:sz w:val="17"/>
        </w:rPr>
        <w:t>College</w:t>
      </w:r>
    </w:p>
    <w:p w:rsidR="00504CCB" w:rsidP="004F742B" w:rsidRDefault="00103C2C" w14:paraId="34236AC9" w14:textId="77777777">
      <w:pPr>
        <w:pStyle w:val="ListParagraph"/>
        <w:numPr>
          <w:ilvl w:val="1"/>
          <w:numId w:val="9"/>
        </w:numPr>
        <w:tabs>
          <w:tab w:val="left" w:pos="974"/>
        </w:tabs>
        <w:ind w:left="974" w:right="720" w:hanging="266"/>
        <w:rPr>
          <w:b/>
          <w:sz w:val="17"/>
        </w:rPr>
      </w:pPr>
      <w:r>
        <w:rPr>
          <w:w w:val="105"/>
          <w:sz w:val="17"/>
        </w:rPr>
        <w:t>Their</w:t>
      </w:r>
      <w:r>
        <w:rPr>
          <w:spacing w:val="-5"/>
          <w:w w:val="105"/>
          <w:sz w:val="17"/>
        </w:rPr>
        <w:t xml:space="preserve"> </w:t>
      </w:r>
      <w:r>
        <w:rPr>
          <w:b/>
          <w:w w:val="105"/>
          <w:sz w:val="17"/>
        </w:rPr>
        <w:t>clinical</w:t>
      </w:r>
      <w:r>
        <w:rPr>
          <w:b/>
          <w:spacing w:val="-4"/>
          <w:w w:val="105"/>
          <w:sz w:val="17"/>
        </w:rPr>
        <w:t xml:space="preserve"> </w:t>
      </w:r>
      <w:r>
        <w:rPr>
          <w:b/>
          <w:w w:val="105"/>
          <w:sz w:val="17"/>
        </w:rPr>
        <w:t>site</w:t>
      </w:r>
      <w:r>
        <w:rPr>
          <w:b/>
          <w:spacing w:val="-5"/>
          <w:w w:val="105"/>
          <w:sz w:val="17"/>
        </w:rPr>
        <w:t xml:space="preserve"> </w:t>
      </w:r>
      <w:r>
        <w:rPr>
          <w:b/>
          <w:spacing w:val="-2"/>
          <w:w w:val="105"/>
          <w:sz w:val="17"/>
        </w:rPr>
        <w:t>affiliates</w:t>
      </w:r>
    </w:p>
    <w:p w:rsidR="00504CCB" w:rsidP="004F742B" w:rsidRDefault="00103C2C" w14:paraId="4DC475FD" w14:textId="0F36B60E">
      <w:pPr>
        <w:pStyle w:val="BodyText"/>
        <w:spacing w:before="187" w:line="252" w:lineRule="auto"/>
        <w:ind w:left="441" w:right="720"/>
      </w:pPr>
      <w:r w:rsidR="00103C2C">
        <w:rPr>
          <w:w w:val="105"/>
        </w:rPr>
        <w:t>Whether</w:t>
      </w:r>
      <w:r w:rsidR="00103C2C">
        <w:rPr>
          <w:spacing w:val="-6"/>
          <w:w w:val="105"/>
        </w:rPr>
        <w:t xml:space="preserve"> </w:t>
      </w:r>
      <w:r w:rsidR="00103C2C">
        <w:rPr>
          <w:w w:val="105"/>
        </w:rPr>
        <w:t>in</w:t>
      </w:r>
      <w:r w:rsidR="00103C2C">
        <w:rPr>
          <w:spacing w:val="-6"/>
          <w:w w:val="105"/>
        </w:rPr>
        <w:t xml:space="preserve"> </w:t>
      </w:r>
      <w:r w:rsidR="00103C2C">
        <w:rPr>
          <w:w w:val="105"/>
        </w:rPr>
        <w:t>the</w:t>
      </w:r>
      <w:r w:rsidR="00103C2C">
        <w:rPr>
          <w:spacing w:val="-6"/>
          <w:w w:val="105"/>
        </w:rPr>
        <w:t xml:space="preserve"> </w:t>
      </w:r>
      <w:r w:rsidR="00103C2C">
        <w:rPr>
          <w:w w:val="105"/>
        </w:rPr>
        <w:t>classroom,</w:t>
      </w:r>
      <w:r w:rsidR="00103C2C">
        <w:rPr>
          <w:spacing w:val="-6"/>
          <w:w w:val="105"/>
        </w:rPr>
        <w:t xml:space="preserve"> </w:t>
      </w:r>
      <w:r w:rsidR="00103C2C">
        <w:rPr>
          <w:w w:val="105"/>
        </w:rPr>
        <w:t>clinical</w:t>
      </w:r>
      <w:r w:rsidR="00103C2C">
        <w:rPr>
          <w:spacing w:val="-5"/>
          <w:w w:val="105"/>
        </w:rPr>
        <w:t xml:space="preserve"> </w:t>
      </w:r>
      <w:r w:rsidR="00103C2C">
        <w:rPr>
          <w:w w:val="105"/>
        </w:rPr>
        <w:t>setting,</w:t>
      </w:r>
      <w:r w:rsidR="00103C2C">
        <w:rPr>
          <w:spacing w:val="-6"/>
          <w:w w:val="105"/>
        </w:rPr>
        <w:t xml:space="preserve"> </w:t>
      </w:r>
      <w:r w:rsidR="00103C2C">
        <w:rPr>
          <w:w w:val="105"/>
        </w:rPr>
        <w:t>professional</w:t>
      </w:r>
      <w:r w:rsidR="00103C2C">
        <w:rPr>
          <w:spacing w:val="-1"/>
          <w:w w:val="105"/>
        </w:rPr>
        <w:t xml:space="preserve"> </w:t>
      </w:r>
      <w:r w:rsidR="00103C2C">
        <w:rPr>
          <w:w w:val="105"/>
        </w:rPr>
        <w:t>meetings,</w:t>
      </w:r>
      <w:r w:rsidR="00103C2C">
        <w:rPr>
          <w:spacing w:val="-5"/>
          <w:w w:val="105"/>
        </w:rPr>
        <w:t xml:space="preserve"> </w:t>
      </w:r>
      <w:r w:rsidR="00103C2C">
        <w:rPr>
          <w:w w:val="105"/>
        </w:rPr>
        <w:t>or</w:t>
      </w:r>
      <w:r w:rsidR="00103C2C">
        <w:rPr>
          <w:spacing w:val="-6"/>
          <w:w w:val="105"/>
        </w:rPr>
        <w:t xml:space="preserve"> </w:t>
      </w:r>
      <w:r w:rsidR="00103C2C">
        <w:rPr>
          <w:w w:val="105"/>
        </w:rPr>
        <w:t>the</w:t>
      </w:r>
      <w:r w:rsidR="00103C2C">
        <w:rPr>
          <w:spacing w:val="-5"/>
          <w:w w:val="105"/>
        </w:rPr>
        <w:t xml:space="preserve"> </w:t>
      </w:r>
      <w:r w:rsidR="00103C2C">
        <w:rPr>
          <w:w w:val="105"/>
        </w:rPr>
        <w:t>community,</w:t>
      </w:r>
      <w:r w:rsidR="00103C2C">
        <w:rPr>
          <w:spacing w:val="-6"/>
          <w:w w:val="105"/>
        </w:rPr>
        <w:t xml:space="preserve"> </w:t>
      </w:r>
      <w:r w:rsidR="00103C2C">
        <w:rPr>
          <w:w w:val="105"/>
        </w:rPr>
        <w:t>students</w:t>
      </w:r>
      <w:r w:rsidR="00103C2C">
        <w:rPr>
          <w:spacing w:val="-5"/>
          <w:w w:val="105"/>
        </w:rPr>
        <w:t xml:space="preserve"> </w:t>
      </w:r>
      <w:r w:rsidR="00103C2C">
        <w:rPr>
          <w:w w:val="105"/>
        </w:rPr>
        <w:t xml:space="preserve">must consistently </w:t>
      </w:r>
      <w:r w:rsidR="00103C2C">
        <w:rPr/>
        <w:t>demonstrate</w:t>
      </w:r>
      <w:r w:rsidR="00103C2C">
        <w:rPr/>
        <w:t xml:space="preserve"> professionalism. Individual and group behavior </w:t>
      </w:r>
      <w:r w:rsidR="71407540">
        <w:rPr/>
        <w:t>reflect</w:t>
      </w:r>
      <w:r w:rsidR="00103C2C">
        <w:rPr/>
        <w:t xml:space="preserve"> personal ethical standards and the integrity of the program.</w:t>
      </w:r>
    </w:p>
    <w:p w:rsidR="00C90CCC" w:rsidP="004F742B" w:rsidRDefault="00C90CCC" w14:paraId="0A2235B7" w14:textId="77777777">
      <w:pPr>
        <w:pStyle w:val="Heading2"/>
        <w:spacing w:before="1"/>
        <w:ind w:right="720"/>
        <w:rPr>
          <w:spacing w:val="-2"/>
        </w:rPr>
      </w:pPr>
      <w:bookmarkStart w:name="_bookmark68" w:id="66"/>
      <w:bookmarkEnd w:id="66"/>
    </w:p>
    <w:p w:rsidR="00504CCB" w:rsidP="004F742B" w:rsidRDefault="00103C2C" w14:paraId="6A108CB6" w14:textId="512B6DDA">
      <w:pPr>
        <w:pStyle w:val="Heading2"/>
        <w:spacing w:before="1"/>
        <w:ind w:right="720"/>
      </w:pPr>
      <w:r>
        <w:rPr>
          <w:spacing w:val="-2"/>
        </w:rPr>
        <w:t>Histotechnology</w:t>
      </w:r>
      <w:r>
        <w:rPr>
          <w:spacing w:val="6"/>
        </w:rPr>
        <w:t xml:space="preserve"> </w:t>
      </w:r>
      <w:r>
        <w:rPr>
          <w:spacing w:val="-2"/>
        </w:rPr>
        <w:t>Professional</w:t>
      </w:r>
      <w:r>
        <w:rPr>
          <w:spacing w:val="5"/>
        </w:rPr>
        <w:t xml:space="preserve"> </w:t>
      </w:r>
      <w:r>
        <w:rPr>
          <w:spacing w:val="-2"/>
        </w:rPr>
        <w:t>Guidelines</w:t>
      </w:r>
    </w:p>
    <w:p w:rsidR="00504CCB" w:rsidP="004F742B" w:rsidRDefault="00103C2C" w14:paraId="17F324B8" w14:textId="77777777">
      <w:pPr>
        <w:pStyle w:val="BodyText"/>
        <w:spacing w:before="186" w:line="252" w:lineRule="auto"/>
        <w:ind w:left="441" w:right="720"/>
      </w:pPr>
      <w:r>
        <w:rPr>
          <w:w w:val="105"/>
        </w:rPr>
        <w:t>Students</w:t>
      </w:r>
      <w:r>
        <w:rPr>
          <w:spacing w:val="-5"/>
          <w:w w:val="105"/>
        </w:rPr>
        <w:t xml:space="preserve"> </w:t>
      </w:r>
      <w:r>
        <w:rPr>
          <w:w w:val="105"/>
        </w:rPr>
        <w:t>enrolled</w:t>
      </w:r>
      <w:r>
        <w:rPr>
          <w:spacing w:val="-6"/>
          <w:w w:val="105"/>
        </w:rPr>
        <w:t xml:space="preserve"> </w:t>
      </w:r>
      <w:r>
        <w:rPr>
          <w:w w:val="105"/>
        </w:rPr>
        <w:t>in</w:t>
      </w:r>
      <w:r>
        <w:rPr>
          <w:spacing w:val="-6"/>
          <w:w w:val="105"/>
        </w:rPr>
        <w:t xml:space="preserve"> </w:t>
      </w:r>
      <w:r>
        <w:rPr>
          <w:w w:val="105"/>
        </w:rPr>
        <w:t>the</w:t>
      </w:r>
      <w:r>
        <w:rPr>
          <w:spacing w:val="-6"/>
          <w:w w:val="105"/>
        </w:rPr>
        <w:t xml:space="preserve"> </w:t>
      </w:r>
      <w:r>
        <w:rPr>
          <w:w w:val="105"/>
        </w:rPr>
        <w:t>Histotechnology</w:t>
      </w:r>
      <w:r>
        <w:rPr>
          <w:spacing w:val="-9"/>
          <w:w w:val="105"/>
        </w:rPr>
        <w:t xml:space="preserve"> </w:t>
      </w:r>
      <w:r>
        <w:rPr>
          <w:w w:val="105"/>
        </w:rPr>
        <w:t>Program</w:t>
      </w:r>
      <w:r>
        <w:rPr>
          <w:spacing w:val="-5"/>
          <w:w w:val="105"/>
        </w:rPr>
        <w:t xml:space="preserve"> </w:t>
      </w:r>
      <w:r>
        <w:rPr>
          <w:w w:val="105"/>
        </w:rPr>
        <w:t>at</w:t>
      </w:r>
      <w:r>
        <w:rPr>
          <w:spacing w:val="-6"/>
          <w:w w:val="105"/>
        </w:rPr>
        <w:t xml:space="preserve"> </w:t>
      </w:r>
      <w:r>
        <w:rPr>
          <w:w w:val="105"/>
        </w:rPr>
        <w:t>Vance-Granville</w:t>
      </w:r>
      <w:r>
        <w:rPr>
          <w:spacing w:val="-6"/>
          <w:w w:val="105"/>
        </w:rPr>
        <w:t xml:space="preserve"> </w:t>
      </w:r>
      <w:r>
        <w:rPr>
          <w:w w:val="105"/>
        </w:rPr>
        <w:t>Community</w:t>
      </w:r>
      <w:r>
        <w:rPr>
          <w:spacing w:val="-10"/>
          <w:w w:val="105"/>
        </w:rPr>
        <w:t xml:space="preserve"> </w:t>
      </w:r>
      <w:r>
        <w:rPr>
          <w:w w:val="105"/>
        </w:rPr>
        <w:t>College</w:t>
      </w:r>
      <w:r>
        <w:rPr>
          <w:spacing w:val="-5"/>
          <w:w w:val="105"/>
        </w:rPr>
        <w:t xml:space="preserve"> </w:t>
      </w:r>
      <w:r>
        <w:rPr>
          <w:w w:val="105"/>
        </w:rPr>
        <w:t>are</w:t>
      </w:r>
      <w:r>
        <w:rPr>
          <w:spacing w:val="-5"/>
          <w:w w:val="105"/>
        </w:rPr>
        <w:t xml:space="preserve"> </w:t>
      </w:r>
      <w:r>
        <w:rPr>
          <w:w w:val="105"/>
        </w:rPr>
        <w:t>expected to uphold the highest standards of professionalism and ethical conduct. These guidelines reflect the responsibilities students carry as future healthcare professionals:</w:t>
      </w:r>
    </w:p>
    <w:p w:rsidR="00504CCB" w:rsidP="004F742B" w:rsidRDefault="00103C2C" w14:paraId="65D47152" w14:textId="77777777">
      <w:pPr>
        <w:pStyle w:val="Heading4"/>
        <w:spacing w:before="176"/>
        <w:ind w:right="720"/>
      </w:pPr>
      <w:r>
        <w:rPr>
          <w:w w:val="105"/>
        </w:rPr>
        <w:t>Respect</w:t>
      </w:r>
      <w:r>
        <w:rPr>
          <w:spacing w:val="-4"/>
          <w:w w:val="105"/>
        </w:rPr>
        <w:t xml:space="preserve"> </w:t>
      </w:r>
      <w:r>
        <w:rPr>
          <w:w w:val="105"/>
        </w:rPr>
        <w:t>and</w:t>
      </w:r>
      <w:r>
        <w:rPr>
          <w:spacing w:val="-4"/>
          <w:w w:val="105"/>
        </w:rPr>
        <w:t xml:space="preserve"> </w:t>
      </w:r>
      <w:r>
        <w:rPr>
          <w:spacing w:val="-2"/>
          <w:w w:val="105"/>
        </w:rPr>
        <w:t>Professionalism</w:t>
      </w:r>
    </w:p>
    <w:p w:rsidR="00504CCB" w:rsidP="38D7EEDA" w:rsidRDefault="00103C2C" w14:paraId="220C45C3" w14:textId="77777777">
      <w:pPr>
        <w:pStyle w:val="ListParagraph"/>
        <w:numPr>
          <w:ilvl w:val="0"/>
          <w:numId w:val="8"/>
        </w:numPr>
        <w:tabs>
          <w:tab w:val="left" w:pos="975"/>
          <w:tab w:val="left" w:pos="1018"/>
        </w:tabs>
        <w:spacing w:before="187" w:line="252" w:lineRule="auto"/>
        <w:ind w:right="720" w:hanging="268"/>
        <w:rPr>
          <w:sz w:val="17"/>
          <w:szCs w:val="17"/>
        </w:rPr>
      </w:pPr>
      <w:r w:rsidRPr="38D7EEDA" w:rsidR="00103C2C">
        <w:rPr>
          <w:w w:val="105"/>
          <w:sz w:val="17"/>
          <w:szCs w:val="17"/>
        </w:rPr>
        <w:t>Demonstrated</w:t>
      </w:r>
      <w:r w:rsidRPr="38D7EEDA" w:rsidR="00103C2C">
        <w:rPr>
          <w:spacing w:val="31"/>
          <w:w w:val="105"/>
          <w:sz w:val="17"/>
          <w:szCs w:val="17"/>
        </w:rPr>
        <w:t xml:space="preserve"> </w:t>
      </w:r>
      <w:r w:rsidRPr="38D7EEDA" w:rsidR="00103C2C">
        <w:rPr>
          <w:w w:val="105"/>
          <w:sz w:val="17"/>
          <w:szCs w:val="17"/>
        </w:rPr>
        <w:t>disrespect</w:t>
      </w:r>
      <w:r w:rsidRPr="38D7EEDA" w:rsidR="00103C2C">
        <w:rPr>
          <w:spacing w:val="-4"/>
          <w:w w:val="105"/>
          <w:sz w:val="17"/>
          <w:szCs w:val="17"/>
        </w:rPr>
        <w:t xml:space="preserve"> </w:t>
      </w:r>
      <w:r w:rsidRPr="38D7EEDA" w:rsidR="00103C2C">
        <w:rPr>
          <w:w w:val="105"/>
          <w:sz w:val="17"/>
          <w:szCs w:val="17"/>
        </w:rPr>
        <w:t>toward</w:t>
      </w:r>
      <w:r w:rsidRPr="38D7EEDA" w:rsidR="00103C2C">
        <w:rPr>
          <w:spacing w:val="-6"/>
          <w:w w:val="105"/>
          <w:sz w:val="17"/>
          <w:szCs w:val="17"/>
        </w:rPr>
        <w:t xml:space="preserve"> </w:t>
      </w:r>
      <w:r w:rsidRPr="38D7EEDA" w:rsidR="00103C2C">
        <w:rPr>
          <w:w w:val="105"/>
          <w:sz w:val="17"/>
          <w:szCs w:val="17"/>
        </w:rPr>
        <w:t>a</w:t>
      </w:r>
      <w:r w:rsidRPr="38D7EEDA" w:rsidR="00103C2C">
        <w:rPr>
          <w:spacing w:val="-6"/>
          <w:w w:val="105"/>
          <w:sz w:val="17"/>
          <w:szCs w:val="17"/>
        </w:rPr>
        <w:t xml:space="preserve"> </w:t>
      </w:r>
      <w:r w:rsidRPr="38D7EEDA" w:rsidR="00103C2C">
        <w:rPr>
          <w:w w:val="105"/>
          <w:sz w:val="17"/>
          <w:szCs w:val="17"/>
        </w:rPr>
        <w:t>patient,</w:t>
      </w:r>
      <w:r w:rsidRPr="38D7EEDA" w:rsidR="00103C2C">
        <w:rPr>
          <w:spacing w:val="-5"/>
          <w:w w:val="105"/>
          <w:sz w:val="17"/>
          <w:szCs w:val="17"/>
        </w:rPr>
        <w:t xml:space="preserve"> </w:t>
      </w:r>
      <w:r w:rsidRPr="38D7EEDA" w:rsidR="00103C2C">
        <w:rPr>
          <w:w w:val="105"/>
          <w:sz w:val="17"/>
          <w:szCs w:val="17"/>
        </w:rPr>
        <w:t>clinical</w:t>
      </w:r>
      <w:r w:rsidRPr="38D7EEDA" w:rsidR="00103C2C">
        <w:rPr>
          <w:spacing w:val="-4"/>
          <w:w w:val="105"/>
          <w:sz w:val="17"/>
          <w:szCs w:val="17"/>
        </w:rPr>
        <w:t xml:space="preserve"> </w:t>
      </w:r>
      <w:r w:rsidRPr="38D7EEDA" w:rsidR="00103C2C">
        <w:rPr>
          <w:w w:val="105"/>
          <w:sz w:val="17"/>
          <w:szCs w:val="17"/>
        </w:rPr>
        <w:t>representative,</w:t>
      </w:r>
      <w:r w:rsidRPr="38D7EEDA" w:rsidR="00103C2C">
        <w:rPr>
          <w:spacing w:val="-6"/>
          <w:w w:val="105"/>
          <w:sz w:val="17"/>
          <w:szCs w:val="17"/>
        </w:rPr>
        <w:t xml:space="preserve"> </w:t>
      </w:r>
      <w:r w:rsidRPr="38D7EEDA" w:rsidR="00103C2C">
        <w:rPr>
          <w:w w:val="105"/>
          <w:sz w:val="17"/>
          <w:szCs w:val="17"/>
        </w:rPr>
        <w:t>or</w:t>
      </w:r>
      <w:r w:rsidRPr="38D7EEDA" w:rsidR="00103C2C">
        <w:rPr>
          <w:spacing w:val="-6"/>
          <w:w w:val="105"/>
          <w:sz w:val="17"/>
          <w:szCs w:val="17"/>
        </w:rPr>
        <w:t xml:space="preserve"> </w:t>
      </w:r>
      <w:r w:rsidRPr="38D7EEDA" w:rsidR="00103C2C">
        <w:rPr>
          <w:w w:val="105"/>
          <w:sz w:val="17"/>
          <w:szCs w:val="17"/>
        </w:rPr>
        <w:t>faculty</w:t>
      </w:r>
      <w:r w:rsidRPr="38D7EEDA" w:rsidR="00103C2C">
        <w:rPr>
          <w:spacing w:val="-7"/>
          <w:w w:val="105"/>
          <w:sz w:val="17"/>
          <w:szCs w:val="17"/>
        </w:rPr>
        <w:t xml:space="preserve"> </w:t>
      </w:r>
      <w:r w:rsidRPr="38D7EEDA" w:rsidR="00103C2C">
        <w:rPr>
          <w:w w:val="105"/>
          <w:sz w:val="17"/>
          <w:szCs w:val="17"/>
        </w:rPr>
        <w:t>member</w:t>
      </w:r>
      <w:r w:rsidRPr="38D7EEDA" w:rsidR="00103C2C">
        <w:rPr>
          <w:spacing w:val="-6"/>
          <w:w w:val="105"/>
          <w:sz w:val="17"/>
          <w:szCs w:val="17"/>
        </w:rPr>
        <w:t xml:space="preserve"> </w:t>
      </w:r>
      <w:r w:rsidRPr="38D7EEDA" w:rsidR="00103C2C">
        <w:rPr>
          <w:w w:val="105"/>
          <w:sz w:val="17"/>
          <w:szCs w:val="17"/>
        </w:rPr>
        <w:t>is</w:t>
      </w:r>
      <w:r w:rsidRPr="38D7EEDA" w:rsidR="00103C2C">
        <w:rPr>
          <w:spacing w:val="-5"/>
          <w:w w:val="105"/>
          <w:sz w:val="17"/>
          <w:szCs w:val="17"/>
        </w:rPr>
        <w:t xml:space="preserve"> </w:t>
      </w:r>
      <w:r w:rsidRPr="38D7EEDA" w:rsidR="00103C2C">
        <w:rPr>
          <w:w w:val="105"/>
          <w:sz w:val="17"/>
          <w:szCs w:val="17"/>
        </w:rPr>
        <w:t xml:space="preserve">grounds for </w:t>
      </w:r>
      <w:r w:rsidRPr="38D7EEDA" w:rsidR="00103C2C">
        <w:rPr>
          <w:b w:val="1"/>
          <w:bCs w:val="1"/>
          <w:w w:val="105"/>
          <w:sz w:val="17"/>
          <w:szCs w:val="17"/>
        </w:rPr>
        <w:t>immediate dismissal</w:t>
      </w:r>
      <w:r w:rsidRPr="38D7EEDA" w:rsidR="00103C2C">
        <w:rPr>
          <w:w w:val="105"/>
          <w:sz w:val="17"/>
          <w:szCs w:val="17"/>
        </w:rPr>
        <w:t xml:space="preserve">. Refer to the </w:t>
      </w:r>
      <w:bookmarkStart w:name="_Int_xJiW7Zzx" w:id="1537762546"/>
      <w:r w:rsidRPr="38D7EEDA" w:rsidR="00103C2C">
        <w:rPr>
          <w:sz w:val="17"/>
          <w:szCs w:val="17"/>
        </w:rPr>
        <w:t>handbook’s</w:t>
      </w:r>
      <w:bookmarkEnd w:id="1537762546"/>
      <w:r w:rsidRPr="38D7EEDA" w:rsidR="00103C2C">
        <w:rPr>
          <w:sz w:val="17"/>
          <w:szCs w:val="17"/>
        </w:rPr>
        <w:t xml:space="preserve"> dismissal section for further details.</w:t>
      </w:r>
    </w:p>
    <w:p w:rsidR="00504CCB" w:rsidP="38D7EEDA" w:rsidRDefault="00103C2C" w14:paraId="4BDCFDB1" w14:textId="013B47C4">
      <w:pPr>
        <w:pStyle w:val="ListParagraph"/>
        <w:numPr>
          <w:ilvl w:val="0"/>
          <w:numId w:val="8"/>
        </w:numPr>
        <w:tabs>
          <w:tab w:val="left" w:pos="973"/>
          <w:tab w:val="left" w:pos="975"/>
        </w:tabs>
        <w:spacing w:before="177" w:line="252" w:lineRule="auto"/>
        <w:ind w:right="720" w:hanging="268"/>
        <w:rPr>
          <w:b w:val="1"/>
          <w:bCs w:val="1"/>
          <w:sz w:val="17"/>
          <w:szCs w:val="17"/>
        </w:rPr>
      </w:pPr>
      <w:r w:rsidRPr="38D7EEDA" w:rsidR="00103C2C">
        <w:rPr>
          <w:b w:val="1"/>
          <w:bCs w:val="1"/>
          <w:w w:val="105"/>
          <w:sz w:val="17"/>
          <w:szCs w:val="17"/>
        </w:rPr>
        <w:t>Probation</w:t>
      </w:r>
      <w:r w:rsidRPr="38D7EEDA" w:rsidR="00103C2C">
        <w:rPr>
          <w:b w:val="1"/>
          <w:bCs w:val="1"/>
          <w:spacing w:val="-4"/>
          <w:w w:val="105"/>
          <w:sz w:val="17"/>
          <w:szCs w:val="17"/>
        </w:rPr>
        <w:t xml:space="preserve"> </w:t>
      </w:r>
      <w:r w:rsidRPr="38D7EEDA" w:rsidR="00103C2C">
        <w:rPr>
          <w:b w:val="1"/>
          <w:bCs w:val="1"/>
          <w:w w:val="105"/>
          <w:sz w:val="17"/>
          <w:szCs w:val="17"/>
        </w:rPr>
        <w:t>Status:</w:t>
      </w:r>
      <w:r w:rsidRPr="38D7EEDA" w:rsidR="00103C2C">
        <w:rPr>
          <w:b w:val="1"/>
          <w:bCs w:val="1"/>
          <w:spacing w:val="37"/>
          <w:w w:val="105"/>
          <w:sz w:val="17"/>
          <w:szCs w:val="17"/>
        </w:rPr>
        <w:t xml:space="preserve"> </w:t>
      </w:r>
      <w:r w:rsidRPr="38D7EEDA" w:rsidR="00103C2C">
        <w:rPr>
          <w:w w:val="105"/>
          <w:sz w:val="17"/>
          <w:szCs w:val="17"/>
        </w:rPr>
        <w:t>Outside</w:t>
      </w:r>
      <w:r w:rsidRPr="38D7EEDA" w:rsidR="00103C2C">
        <w:rPr>
          <w:spacing w:val="-5"/>
          <w:w w:val="105"/>
          <w:sz w:val="17"/>
          <w:szCs w:val="17"/>
        </w:rPr>
        <w:t xml:space="preserve"> </w:t>
      </w:r>
      <w:r w:rsidRPr="38D7EEDA" w:rsidR="00103C2C">
        <w:rPr>
          <w:w w:val="105"/>
          <w:sz w:val="17"/>
          <w:szCs w:val="17"/>
        </w:rPr>
        <w:t>of</w:t>
      </w:r>
      <w:r w:rsidRPr="38D7EEDA" w:rsidR="00103C2C">
        <w:rPr>
          <w:spacing w:val="-5"/>
          <w:w w:val="105"/>
          <w:sz w:val="17"/>
          <w:szCs w:val="17"/>
        </w:rPr>
        <w:t xml:space="preserve"> </w:t>
      </w:r>
      <w:r w:rsidRPr="38D7EEDA" w:rsidR="00103C2C">
        <w:rPr>
          <w:w w:val="105"/>
          <w:sz w:val="17"/>
          <w:szCs w:val="17"/>
        </w:rPr>
        <w:t>academic</w:t>
      </w:r>
      <w:r w:rsidRPr="38D7EEDA" w:rsidR="00103C2C">
        <w:rPr>
          <w:spacing w:val="-5"/>
          <w:w w:val="105"/>
          <w:sz w:val="17"/>
          <w:szCs w:val="17"/>
        </w:rPr>
        <w:t xml:space="preserve"> </w:t>
      </w:r>
      <w:r w:rsidRPr="38D7EEDA" w:rsidR="00103C2C">
        <w:rPr>
          <w:w w:val="105"/>
          <w:sz w:val="17"/>
          <w:szCs w:val="17"/>
        </w:rPr>
        <w:t>standing,</w:t>
      </w:r>
      <w:r w:rsidRPr="38D7EEDA" w:rsidR="00103C2C">
        <w:rPr>
          <w:spacing w:val="-3"/>
          <w:w w:val="105"/>
          <w:sz w:val="17"/>
          <w:szCs w:val="17"/>
        </w:rPr>
        <w:t xml:space="preserve"> </w:t>
      </w:r>
      <w:r w:rsidRPr="38D7EEDA" w:rsidR="00103C2C">
        <w:rPr>
          <w:w w:val="105"/>
          <w:sz w:val="17"/>
          <w:szCs w:val="17"/>
        </w:rPr>
        <w:t>probation</w:t>
      </w:r>
      <w:r w:rsidRPr="38D7EEDA" w:rsidR="00103C2C">
        <w:rPr>
          <w:spacing w:val="-5"/>
          <w:w w:val="105"/>
          <w:sz w:val="17"/>
          <w:szCs w:val="17"/>
        </w:rPr>
        <w:t xml:space="preserve"> </w:t>
      </w:r>
      <w:r w:rsidRPr="38D7EEDA" w:rsidR="00103C2C">
        <w:rPr>
          <w:w w:val="105"/>
          <w:sz w:val="17"/>
          <w:szCs w:val="17"/>
        </w:rPr>
        <w:t>may</w:t>
      </w:r>
      <w:r w:rsidRPr="38D7EEDA" w:rsidR="00103C2C">
        <w:rPr>
          <w:spacing w:val="-3"/>
          <w:w w:val="105"/>
          <w:sz w:val="17"/>
          <w:szCs w:val="17"/>
        </w:rPr>
        <w:t xml:space="preserve"> </w:t>
      </w:r>
      <w:r w:rsidRPr="38D7EEDA" w:rsidR="00103C2C">
        <w:rPr>
          <w:w w:val="105"/>
          <w:sz w:val="17"/>
          <w:szCs w:val="17"/>
        </w:rPr>
        <w:t>be</w:t>
      </w:r>
      <w:r w:rsidRPr="38D7EEDA" w:rsidR="00103C2C">
        <w:rPr>
          <w:spacing w:val="-5"/>
          <w:w w:val="105"/>
          <w:sz w:val="17"/>
          <w:szCs w:val="17"/>
        </w:rPr>
        <w:t xml:space="preserve"> </w:t>
      </w:r>
      <w:r w:rsidRPr="38D7EEDA" w:rsidR="00103C2C">
        <w:rPr>
          <w:w w:val="105"/>
          <w:sz w:val="17"/>
          <w:szCs w:val="17"/>
        </w:rPr>
        <w:t>assigned</w:t>
      </w:r>
      <w:r w:rsidRPr="38D7EEDA" w:rsidR="00103C2C">
        <w:rPr>
          <w:spacing w:val="-5"/>
          <w:w w:val="105"/>
          <w:sz w:val="17"/>
          <w:szCs w:val="17"/>
        </w:rPr>
        <w:t xml:space="preserve"> </w:t>
      </w:r>
      <w:r w:rsidRPr="38D7EEDA" w:rsidR="00103C2C">
        <w:rPr>
          <w:w w:val="105"/>
          <w:sz w:val="17"/>
          <w:szCs w:val="17"/>
        </w:rPr>
        <w:t>at</w:t>
      </w:r>
      <w:r w:rsidRPr="38D7EEDA" w:rsidR="00103C2C">
        <w:rPr>
          <w:spacing w:val="-5"/>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discretion</w:t>
      </w:r>
      <w:r w:rsidRPr="38D7EEDA" w:rsidR="00103C2C">
        <w:rPr>
          <w:spacing w:val="-5"/>
          <w:w w:val="105"/>
          <w:sz w:val="17"/>
          <w:szCs w:val="17"/>
        </w:rPr>
        <w:t xml:space="preserve"> </w:t>
      </w:r>
      <w:r w:rsidRPr="38D7EEDA" w:rsidR="00103C2C">
        <w:rPr>
          <w:w w:val="105"/>
          <w:sz w:val="17"/>
          <w:szCs w:val="17"/>
        </w:rPr>
        <w:t>of program</w:t>
      </w:r>
      <w:r w:rsidRPr="38D7EEDA" w:rsidR="320108B2">
        <w:rPr>
          <w:sz w:val="17"/>
          <w:szCs w:val="17"/>
        </w:rPr>
        <w:t xml:space="preserve"> </w:t>
      </w:r>
      <w:r w:rsidRPr="38D7EEDA" w:rsidR="00103C2C">
        <w:rPr>
          <w:sz w:val="17"/>
          <w:szCs w:val="17"/>
        </w:rPr>
        <w:t>faculty for infractions including, but not limited to:</w:t>
      </w:r>
    </w:p>
    <w:p w:rsidR="00504CCB" w:rsidP="004F742B" w:rsidRDefault="00103C2C" w14:paraId="77FD3D73" w14:textId="77777777">
      <w:pPr>
        <w:pStyle w:val="ListParagraph"/>
        <w:numPr>
          <w:ilvl w:val="1"/>
          <w:numId w:val="8"/>
        </w:numPr>
        <w:tabs>
          <w:tab w:val="left" w:pos="1507"/>
        </w:tabs>
        <w:spacing w:before="177"/>
        <w:ind w:left="1507" w:right="720" w:hanging="265"/>
        <w:rPr>
          <w:sz w:val="17"/>
        </w:rPr>
      </w:pPr>
      <w:r>
        <w:rPr>
          <w:spacing w:val="-2"/>
          <w:w w:val="105"/>
          <w:sz w:val="17"/>
        </w:rPr>
        <w:t>Insubordination</w:t>
      </w:r>
    </w:p>
    <w:p w:rsidR="00504CCB" w:rsidP="004F742B" w:rsidRDefault="00103C2C" w14:paraId="492B4FED" w14:textId="77777777">
      <w:pPr>
        <w:pStyle w:val="ListParagraph"/>
        <w:numPr>
          <w:ilvl w:val="1"/>
          <w:numId w:val="8"/>
        </w:numPr>
        <w:tabs>
          <w:tab w:val="left" w:pos="1508"/>
        </w:tabs>
        <w:ind w:left="1508" w:right="720" w:hanging="266"/>
        <w:rPr>
          <w:sz w:val="17"/>
        </w:rPr>
      </w:pPr>
      <w:r>
        <w:rPr>
          <w:w w:val="105"/>
          <w:sz w:val="17"/>
        </w:rPr>
        <w:t>Failure</w:t>
      </w:r>
      <w:r>
        <w:rPr>
          <w:spacing w:val="-7"/>
          <w:w w:val="105"/>
          <w:sz w:val="17"/>
        </w:rPr>
        <w:t xml:space="preserve"> </w:t>
      </w:r>
      <w:r>
        <w:rPr>
          <w:w w:val="105"/>
          <w:sz w:val="17"/>
        </w:rPr>
        <w:t>to</w:t>
      </w:r>
      <w:r>
        <w:rPr>
          <w:spacing w:val="-7"/>
          <w:w w:val="105"/>
          <w:sz w:val="17"/>
        </w:rPr>
        <w:t xml:space="preserve"> </w:t>
      </w:r>
      <w:r>
        <w:rPr>
          <w:w w:val="105"/>
          <w:sz w:val="17"/>
        </w:rPr>
        <w:t>meet</w:t>
      </w:r>
      <w:r>
        <w:rPr>
          <w:spacing w:val="-5"/>
          <w:w w:val="105"/>
          <w:sz w:val="17"/>
        </w:rPr>
        <w:t xml:space="preserve"> </w:t>
      </w:r>
      <w:r>
        <w:rPr>
          <w:w w:val="105"/>
          <w:sz w:val="17"/>
        </w:rPr>
        <w:t>clinical</w:t>
      </w:r>
      <w:r>
        <w:rPr>
          <w:spacing w:val="-6"/>
          <w:w w:val="105"/>
          <w:sz w:val="17"/>
        </w:rPr>
        <w:t xml:space="preserve"> </w:t>
      </w:r>
      <w:r>
        <w:rPr>
          <w:w w:val="105"/>
          <w:sz w:val="17"/>
        </w:rPr>
        <w:t>assignments</w:t>
      </w:r>
      <w:r>
        <w:rPr>
          <w:spacing w:val="-6"/>
          <w:w w:val="105"/>
          <w:sz w:val="17"/>
        </w:rPr>
        <w:t xml:space="preserve"> </w:t>
      </w:r>
      <w:r>
        <w:rPr>
          <w:w w:val="105"/>
          <w:sz w:val="17"/>
        </w:rPr>
        <w:t>and</w:t>
      </w:r>
      <w:r>
        <w:rPr>
          <w:spacing w:val="-6"/>
          <w:w w:val="105"/>
          <w:sz w:val="17"/>
        </w:rPr>
        <w:t xml:space="preserve"> </w:t>
      </w:r>
      <w:r>
        <w:rPr>
          <w:spacing w:val="-2"/>
          <w:w w:val="105"/>
          <w:sz w:val="17"/>
        </w:rPr>
        <w:t>objectives</w:t>
      </w:r>
    </w:p>
    <w:p w:rsidR="00504CCB" w:rsidP="004F742B" w:rsidRDefault="00103C2C" w14:paraId="1DA60759" w14:textId="77777777">
      <w:pPr>
        <w:pStyle w:val="ListParagraph"/>
        <w:numPr>
          <w:ilvl w:val="1"/>
          <w:numId w:val="8"/>
        </w:numPr>
        <w:tabs>
          <w:tab w:val="left" w:pos="1507"/>
        </w:tabs>
        <w:spacing w:before="8"/>
        <w:ind w:left="1507" w:right="720" w:hanging="265"/>
        <w:rPr>
          <w:sz w:val="17"/>
        </w:rPr>
      </w:pPr>
      <w:r>
        <w:rPr>
          <w:w w:val="105"/>
          <w:sz w:val="17"/>
        </w:rPr>
        <w:t>Unprofessional</w:t>
      </w:r>
      <w:r>
        <w:rPr>
          <w:spacing w:val="-7"/>
          <w:w w:val="105"/>
          <w:sz w:val="17"/>
        </w:rPr>
        <w:t xml:space="preserve"> </w:t>
      </w:r>
      <w:r>
        <w:rPr>
          <w:w w:val="105"/>
          <w:sz w:val="17"/>
        </w:rPr>
        <w:t>conduct,</w:t>
      </w:r>
      <w:r>
        <w:rPr>
          <w:spacing w:val="-7"/>
          <w:w w:val="105"/>
          <w:sz w:val="17"/>
        </w:rPr>
        <w:t xml:space="preserve"> </w:t>
      </w:r>
      <w:r>
        <w:rPr>
          <w:w w:val="105"/>
          <w:sz w:val="17"/>
        </w:rPr>
        <w:t>including</w:t>
      </w:r>
      <w:r>
        <w:rPr>
          <w:spacing w:val="-8"/>
          <w:w w:val="105"/>
          <w:sz w:val="17"/>
        </w:rPr>
        <w:t xml:space="preserve"> </w:t>
      </w:r>
      <w:r>
        <w:rPr>
          <w:w w:val="105"/>
          <w:sz w:val="17"/>
        </w:rPr>
        <w:t>misuse</w:t>
      </w:r>
      <w:r>
        <w:rPr>
          <w:spacing w:val="-8"/>
          <w:w w:val="105"/>
          <w:sz w:val="17"/>
        </w:rPr>
        <w:t xml:space="preserve"> </w:t>
      </w:r>
      <w:r>
        <w:rPr>
          <w:w w:val="105"/>
          <w:sz w:val="17"/>
        </w:rPr>
        <w:t>of</w:t>
      </w:r>
      <w:r>
        <w:rPr>
          <w:spacing w:val="-8"/>
          <w:w w:val="105"/>
          <w:sz w:val="17"/>
        </w:rPr>
        <w:t xml:space="preserve"> </w:t>
      </w:r>
      <w:r>
        <w:rPr>
          <w:w w:val="105"/>
          <w:sz w:val="17"/>
        </w:rPr>
        <w:t>electronic</w:t>
      </w:r>
      <w:r>
        <w:rPr>
          <w:spacing w:val="-8"/>
          <w:w w:val="105"/>
          <w:sz w:val="17"/>
        </w:rPr>
        <w:t xml:space="preserve"> </w:t>
      </w:r>
      <w:r>
        <w:rPr>
          <w:spacing w:val="-2"/>
          <w:w w:val="105"/>
          <w:sz w:val="17"/>
        </w:rPr>
        <w:t>devices</w:t>
      </w:r>
    </w:p>
    <w:p w:rsidR="00504CCB" w:rsidP="004F742B" w:rsidRDefault="00103C2C" w14:paraId="0574A96B" w14:textId="77777777">
      <w:pPr>
        <w:pStyle w:val="ListParagraph"/>
        <w:numPr>
          <w:ilvl w:val="0"/>
          <w:numId w:val="8"/>
        </w:numPr>
        <w:tabs>
          <w:tab w:val="left" w:pos="973"/>
          <w:tab w:val="left" w:pos="975"/>
        </w:tabs>
        <w:spacing w:before="187" w:line="252" w:lineRule="auto"/>
        <w:ind w:right="720" w:hanging="268"/>
        <w:rPr>
          <w:b/>
          <w:sz w:val="17"/>
        </w:rPr>
      </w:pPr>
      <w:r>
        <w:rPr>
          <w:b/>
          <w:w w:val="105"/>
          <w:sz w:val="17"/>
        </w:rPr>
        <w:t>Professional</w:t>
      </w:r>
      <w:r>
        <w:rPr>
          <w:b/>
          <w:spacing w:val="-3"/>
          <w:w w:val="105"/>
          <w:sz w:val="17"/>
        </w:rPr>
        <w:t xml:space="preserve"> </w:t>
      </w:r>
      <w:r>
        <w:rPr>
          <w:b/>
          <w:w w:val="105"/>
          <w:sz w:val="17"/>
        </w:rPr>
        <w:t>Maturity:</w:t>
      </w:r>
      <w:r>
        <w:rPr>
          <w:b/>
          <w:spacing w:val="33"/>
          <w:w w:val="105"/>
          <w:sz w:val="17"/>
        </w:rPr>
        <w:t xml:space="preserve"> </w:t>
      </w:r>
      <w:r>
        <w:rPr>
          <w:w w:val="105"/>
          <w:sz w:val="17"/>
        </w:rPr>
        <w:t>Professional</w:t>
      </w:r>
      <w:r>
        <w:rPr>
          <w:spacing w:val="-5"/>
          <w:w w:val="105"/>
          <w:sz w:val="17"/>
        </w:rPr>
        <w:t xml:space="preserve"> </w:t>
      </w:r>
      <w:r>
        <w:rPr>
          <w:w w:val="105"/>
          <w:sz w:val="17"/>
        </w:rPr>
        <w:t>maturity</w:t>
      </w:r>
      <w:r>
        <w:rPr>
          <w:spacing w:val="-9"/>
          <w:w w:val="105"/>
          <w:sz w:val="17"/>
        </w:rPr>
        <w:t xml:space="preserve"> </w:t>
      </w:r>
      <w:r>
        <w:rPr>
          <w:w w:val="105"/>
          <w:sz w:val="17"/>
        </w:rPr>
        <w:t>is</w:t>
      </w:r>
      <w:r>
        <w:rPr>
          <w:spacing w:val="-5"/>
          <w:w w:val="105"/>
          <w:sz w:val="17"/>
        </w:rPr>
        <w:t xml:space="preserve"> </w:t>
      </w:r>
      <w:r>
        <w:rPr>
          <w:w w:val="105"/>
          <w:sz w:val="17"/>
        </w:rPr>
        <w:t>essential.</w:t>
      </w:r>
      <w:r>
        <w:rPr>
          <w:spacing w:val="-5"/>
          <w:w w:val="105"/>
          <w:sz w:val="17"/>
        </w:rPr>
        <w:t xml:space="preserve"> </w:t>
      </w:r>
      <w:r>
        <w:rPr>
          <w:w w:val="105"/>
          <w:sz w:val="17"/>
        </w:rPr>
        <w:t>Immaturity</w:t>
      </w:r>
      <w:r>
        <w:rPr>
          <w:spacing w:val="-9"/>
          <w:w w:val="105"/>
          <w:sz w:val="17"/>
        </w:rPr>
        <w:t xml:space="preserve"> </w:t>
      </w:r>
      <w:r>
        <w:rPr>
          <w:w w:val="105"/>
          <w:sz w:val="17"/>
        </w:rPr>
        <w:t>is</w:t>
      </w:r>
      <w:r>
        <w:rPr>
          <w:spacing w:val="-5"/>
          <w:w w:val="105"/>
          <w:sz w:val="17"/>
        </w:rPr>
        <w:t xml:space="preserve"> </w:t>
      </w:r>
      <w:r>
        <w:rPr>
          <w:w w:val="105"/>
          <w:sz w:val="17"/>
        </w:rPr>
        <w:t>not</w:t>
      </w:r>
      <w:r>
        <w:rPr>
          <w:spacing w:val="-5"/>
          <w:w w:val="105"/>
          <w:sz w:val="17"/>
        </w:rPr>
        <w:t xml:space="preserve"> </w:t>
      </w:r>
      <w:r>
        <w:rPr>
          <w:w w:val="105"/>
          <w:sz w:val="17"/>
        </w:rPr>
        <w:t>acceptable</w:t>
      </w:r>
      <w:r>
        <w:rPr>
          <w:spacing w:val="-6"/>
          <w:w w:val="105"/>
          <w:sz w:val="17"/>
        </w:rPr>
        <w:t xml:space="preserve"> </w:t>
      </w:r>
      <w:r>
        <w:rPr>
          <w:w w:val="105"/>
          <w:sz w:val="17"/>
        </w:rPr>
        <w:t>in clinical or academic settings.</w:t>
      </w:r>
    </w:p>
    <w:p w:rsidR="00504CCB" w:rsidP="38D7EEDA" w:rsidRDefault="00103C2C" w14:paraId="374EF656" w14:textId="0B4BE69B">
      <w:pPr>
        <w:pStyle w:val="ListParagraph"/>
        <w:numPr>
          <w:ilvl w:val="0"/>
          <w:numId w:val="8"/>
        </w:numPr>
        <w:tabs>
          <w:tab w:val="left" w:pos="974"/>
        </w:tabs>
        <w:spacing w:before="177"/>
        <w:ind w:left="974" w:right="720" w:hanging="266"/>
        <w:rPr>
          <w:sz w:val="17"/>
          <w:szCs w:val="17"/>
        </w:rPr>
      </w:pPr>
      <w:r w:rsidRPr="38D7EEDA" w:rsidR="00103C2C">
        <w:rPr>
          <w:b w:val="1"/>
          <w:bCs w:val="1"/>
          <w:w w:val="105"/>
          <w:sz w:val="17"/>
          <w:szCs w:val="17"/>
        </w:rPr>
        <w:t>Patient</w:t>
      </w:r>
      <w:r w:rsidRPr="38D7EEDA" w:rsidR="00103C2C">
        <w:rPr>
          <w:b w:val="1"/>
          <w:bCs w:val="1"/>
          <w:spacing w:val="-5"/>
          <w:w w:val="105"/>
          <w:sz w:val="17"/>
          <w:szCs w:val="17"/>
        </w:rPr>
        <w:t xml:space="preserve"> </w:t>
      </w:r>
      <w:r w:rsidRPr="38D7EEDA" w:rsidR="00103C2C">
        <w:rPr>
          <w:b w:val="1"/>
          <w:bCs w:val="1"/>
          <w:w w:val="105"/>
          <w:sz w:val="17"/>
          <w:szCs w:val="17"/>
        </w:rPr>
        <w:t>Confidentiality:</w:t>
      </w:r>
      <w:r w:rsidRPr="38D7EEDA" w:rsidR="00103C2C">
        <w:rPr>
          <w:b w:val="1"/>
          <w:bCs w:val="1"/>
          <w:spacing w:val="31"/>
          <w:w w:val="105"/>
          <w:sz w:val="17"/>
          <w:szCs w:val="17"/>
        </w:rPr>
        <w:t xml:space="preserve"> </w:t>
      </w:r>
      <w:r w:rsidRPr="38D7EEDA" w:rsidR="00103C2C">
        <w:rPr>
          <w:w w:val="105"/>
          <w:sz w:val="17"/>
          <w:szCs w:val="17"/>
        </w:rPr>
        <w:t>Patient</w:t>
      </w:r>
      <w:r w:rsidRPr="38D7EEDA" w:rsidR="00103C2C">
        <w:rPr>
          <w:spacing w:val="-6"/>
          <w:w w:val="105"/>
          <w:sz w:val="17"/>
          <w:szCs w:val="17"/>
        </w:rPr>
        <w:t xml:space="preserve"> </w:t>
      </w:r>
      <w:r w:rsidRPr="38D7EEDA" w:rsidR="00103C2C">
        <w:rPr>
          <w:w w:val="105"/>
          <w:sz w:val="17"/>
          <w:szCs w:val="17"/>
        </w:rPr>
        <w:t>information</w:t>
      </w:r>
      <w:r w:rsidRPr="38D7EEDA" w:rsidR="00103C2C">
        <w:rPr>
          <w:spacing w:val="-8"/>
          <w:w w:val="105"/>
          <w:sz w:val="17"/>
          <w:szCs w:val="17"/>
        </w:rPr>
        <w:t xml:space="preserve"> </w:t>
      </w:r>
      <w:r w:rsidRPr="38D7EEDA" w:rsidR="00103C2C">
        <w:rPr>
          <w:w w:val="105"/>
          <w:sz w:val="17"/>
          <w:szCs w:val="17"/>
        </w:rPr>
        <w:t>must</w:t>
      </w:r>
      <w:r w:rsidRPr="38D7EEDA" w:rsidR="00103C2C">
        <w:rPr>
          <w:spacing w:val="-7"/>
          <w:w w:val="105"/>
          <w:sz w:val="17"/>
          <w:szCs w:val="17"/>
        </w:rPr>
        <w:t xml:space="preserve"> </w:t>
      </w:r>
      <w:r w:rsidRPr="38D7EEDA" w:rsidR="00103C2C">
        <w:rPr>
          <w:w w:val="105"/>
          <w:sz w:val="17"/>
          <w:szCs w:val="17"/>
        </w:rPr>
        <w:t>be</w:t>
      </w:r>
      <w:r w:rsidRPr="38D7EEDA" w:rsidR="00103C2C">
        <w:rPr>
          <w:spacing w:val="-7"/>
          <w:w w:val="105"/>
          <w:sz w:val="17"/>
          <w:szCs w:val="17"/>
        </w:rPr>
        <w:t xml:space="preserve"> </w:t>
      </w:r>
      <w:r w:rsidRPr="38D7EEDA" w:rsidR="00103C2C">
        <w:rPr>
          <w:w w:val="105"/>
          <w:sz w:val="17"/>
          <w:szCs w:val="17"/>
        </w:rPr>
        <w:t>kept</w:t>
      </w:r>
      <w:r w:rsidRPr="38D7EEDA" w:rsidR="00103C2C">
        <w:rPr>
          <w:spacing w:val="-7"/>
          <w:w w:val="105"/>
          <w:sz w:val="17"/>
          <w:szCs w:val="17"/>
        </w:rPr>
        <w:t xml:space="preserve"> </w:t>
      </w:r>
      <w:r w:rsidRPr="38D7EEDA" w:rsidR="00103C2C">
        <w:rPr>
          <w:w w:val="105"/>
          <w:sz w:val="17"/>
          <w:szCs w:val="17"/>
        </w:rPr>
        <w:t>strictly</w:t>
      </w:r>
      <w:r w:rsidRPr="38D7EEDA" w:rsidR="00103C2C">
        <w:rPr>
          <w:spacing w:val="-9"/>
          <w:w w:val="105"/>
          <w:sz w:val="17"/>
          <w:szCs w:val="17"/>
        </w:rPr>
        <w:t xml:space="preserve"> </w:t>
      </w:r>
      <w:r w:rsidRPr="38D7EEDA" w:rsidR="00103C2C">
        <w:rPr>
          <w:w w:val="105"/>
          <w:sz w:val="17"/>
          <w:szCs w:val="17"/>
        </w:rPr>
        <w:t>confidential.</w:t>
      </w:r>
      <w:r w:rsidRPr="38D7EEDA" w:rsidR="00103C2C">
        <w:rPr>
          <w:spacing w:val="-7"/>
          <w:w w:val="105"/>
          <w:sz w:val="17"/>
          <w:szCs w:val="17"/>
        </w:rPr>
        <w:t xml:space="preserve"> </w:t>
      </w:r>
      <w:r w:rsidRPr="38D7EEDA" w:rsidR="00103C2C">
        <w:rPr>
          <w:w w:val="105"/>
          <w:sz w:val="17"/>
          <w:szCs w:val="17"/>
        </w:rPr>
        <w:t>Students</w:t>
      </w:r>
      <w:r w:rsidRPr="38D7EEDA" w:rsidR="00103C2C">
        <w:rPr>
          <w:spacing w:val="-7"/>
          <w:w w:val="105"/>
          <w:sz w:val="17"/>
          <w:szCs w:val="17"/>
        </w:rPr>
        <w:t xml:space="preserve"> </w:t>
      </w:r>
      <w:r w:rsidRPr="38D7EEDA" w:rsidR="00103C2C">
        <w:rPr>
          <w:spacing w:val="-4"/>
          <w:w w:val="105"/>
          <w:sz w:val="17"/>
          <w:szCs w:val="17"/>
        </w:rPr>
        <w:t>must</w:t>
      </w:r>
      <w:r w:rsidRPr="38D7EEDA" w:rsidR="32E89638">
        <w:rPr>
          <w:sz w:val="17"/>
          <w:szCs w:val="17"/>
        </w:rPr>
        <w:t xml:space="preserve"> </w:t>
      </w:r>
      <w:r w:rsidRPr="38D7EEDA" w:rsidR="00103C2C">
        <w:rPr>
          <w:b w:val="1"/>
          <w:bCs w:val="1"/>
          <w:sz w:val="17"/>
          <w:szCs w:val="17"/>
        </w:rPr>
        <w:t>never</w:t>
      </w:r>
      <w:r w:rsidRPr="38D7EEDA" w:rsidR="00103C2C">
        <w:rPr>
          <w:b w:val="1"/>
          <w:bCs w:val="1"/>
          <w:sz w:val="17"/>
          <w:szCs w:val="17"/>
        </w:rPr>
        <w:t xml:space="preserve"> </w:t>
      </w:r>
      <w:r w:rsidRPr="38D7EEDA" w:rsidR="00103C2C">
        <w:rPr>
          <w:b w:val="1"/>
          <w:bCs w:val="1"/>
          <w:sz w:val="17"/>
          <w:szCs w:val="17"/>
        </w:rPr>
        <w:t>discuss</w:t>
      </w:r>
      <w:r w:rsidRPr="38D7EEDA" w:rsidR="00103C2C">
        <w:rPr>
          <w:b w:val="1"/>
          <w:bCs w:val="1"/>
          <w:sz w:val="17"/>
          <w:szCs w:val="17"/>
        </w:rPr>
        <w:t xml:space="preserve"> </w:t>
      </w:r>
      <w:r w:rsidRPr="38D7EEDA" w:rsidR="00103C2C">
        <w:rPr>
          <w:b w:val="1"/>
          <w:bCs w:val="1"/>
          <w:sz w:val="17"/>
          <w:szCs w:val="17"/>
        </w:rPr>
        <w:t>a</w:t>
      </w:r>
      <w:r w:rsidRPr="38D7EEDA" w:rsidR="00103C2C">
        <w:rPr>
          <w:b w:val="1"/>
          <w:bCs w:val="1"/>
          <w:sz w:val="17"/>
          <w:szCs w:val="17"/>
        </w:rPr>
        <w:t xml:space="preserve"> </w:t>
      </w:r>
      <w:r w:rsidRPr="38D7EEDA" w:rsidR="00103C2C">
        <w:rPr>
          <w:b w:val="1"/>
          <w:bCs w:val="1"/>
          <w:sz w:val="17"/>
          <w:szCs w:val="17"/>
        </w:rPr>
        <w:t>patient’s</w:t>
      </w:r>
      <w:r w:rsidRPr="38D7EEDA" w:rsidR="00103C2C">
        <w:rPr>
          <w:b w:val="1"/>
          <w:bCs w:val="1"/>
          <w:sz w:val="17"/>
          <w:szCs w:val="17"/>
        </w:rPr>
        <w:t xml:space="preserve"> </w:t>
      </w:r>
      <w:r w:rsidRPr="38D7EEDA" w:rsidR="00103C2C">
        <w:rPr>
          <w:b w:val="1"/>
          <w:bCs w:val="1"/>
          <w:sz w:val="17"/>
          <w:szCs w:val="17"/>
        </w:rPr>
        <w:t>history</w:t>
      </w:r>
      <w:r w:rsidRPr="38D7EEDA" w:rsidR="00103C2C">
        <w:rPr>
          <w:sz w:val="17"/>
          <w:szCs w:val="17"/>
        </w:rPr>
        <w:t>,</w:t>
      </w:r>
      <w:r w:rsidRPr="38D7EEDA" w:rsidR="00103C2C">
        <w:rPr>
          <w:sz w:val="17"/>
          <w:szCs w:val="17"/>
        </w:rPr>
        <w:t xml:space="preserve"> </w:t>
      </w:r>
      <w:r w:rsidRPr="38D7EEDA" w:rsidR="00103C2C">
        <w:rPr>
          <w:sz w:val="17"/>
          <w:szCs w:val="17"/>
        </w:rPr>
        <w:t>especially</w:t>
      </w:r>
      <w:r w:rsidRPr="38D7EEDA" w:rsidR="00103C2C">
        <w:rPr>
          <w:sz w:val="17"/>
          <w:szCs w:val="17"/>
        </w:rPr>
        <w:t xml:space="preserve"> </w:t>
      </w:r>
      <w:r w:rsidRPr="38D7EEDA" w:rsidR="00103C2C">
        <w:rPr>
          <w:sz w:val="17"/>
          <w:szCs w:val="17"/>
        </w:rPr>
        <w:t>with</w:t>
      </w:r>
      <w:r w:rsidRPr="38D7EEDA" w:rsidR="00103C2C">
        <w:rPr>
          <w:sz w:val="17"/>
          <w:szCs w:val="17"/>
        </w:rPr>
        <w:t xml:space="preserve"> </w:t>
      </w:r>
      <w:r w:rsidRPr="38D7EEDA" w:rsidR="00103C2C">
        <w:rPr>
          <w:sz w:val="17"/>
          <w:szCs w:val="17"/>
        </w:rPr>
        <w:t>the</w:t>
      </w:r>
      <w:r w:rsidRPr="38D7EEDA" w:rsidR="00103C2C">
        <w:rPr>
          <w:sz w:val="17"/>
          <w:szCs w:val="17"/>
        </w:rPr>
        <w:t xml:space="preserve"> </w:t>
      </w:r>
      <w:r w:rsidRPr="38D7EEDA" w:rsidR="00103C2C">
        <w:rPr>
          <w:sz w:val="17"/>
          <w:szCs w:val="17"/>
        </w:rPr>
        <w:t>patient</w:t>
      </w:r>
      <w:r w:rsidRPr="38D7EEDA" w:rsidR="00103C2C">
        <w:rPr>
          <w:sz w:val="17"/>
          <w:szCs w:val="17"/>
        </w:rPr>
        <w:t xml:space="preserve"> </w:t>
      </w:r>
      <w:r w:rsidRPr="38D7EEDA" w:rsidR="00103C2C">
        <w:rPr>
          <w:sz w:val="17"/>
          <w:szCs w:val="17"/>
        </w:rPr>
        <w:t>themselves.</w:t>
      </w:r>
    </w:p>
    <w:p w:rsidR="00504CCB" w:rsidP="004F742B" w:rsidRDefault="00103C2C" w14:paraId="6B4D0367" w14:textId="77777777">
      <w:pPr>
        <w:pStyle w:val="ListParagraph"/>
        <w:numPr>
          <w:ilvl w:val="0"/>
          <w:numId w:val="8"/>
        </w:numPr>
        <w:tabs>
          <w:tab w:val="left" w:pos="973"/>
          <w:tab w:val="left" w:pos="975"/>
        </w:tabs>
        <w:spacing w:before="188" w:line="252" w:lineRule="auto"/>
        <w:ind w:right="720" w:hanging="268"/>
        <w:rPr>
          <w:b/>
          <w:sz w:val="17"/>
        </w:rPr>
      </w:pPr>
      <w:r>
        <w:rPr>
          <w:b/>
          <w:w w:val="105"/>
          <w:sz w:val="17"/>
        </w:rPr>
        <w:t>Use</w:t>
      </w:r>
      <w:r>
        <w:rPr>
          <w:b/>
          <w:spacing w:val="-4"/>
          <w:w w:val="105"/>
          <w:sz w:val="17"/>
        </w:rPr>
        <w:t xml:space="preserve"> </w:t>
      </w:r>
      <w:r>
        <w:rPr>
          <w:b/>
          <w:w w:val="105"/>
          <w:sz w:val="17"/>
        </w:rPr>
        <w:t>of</w:t>
      </w:r>
      <w:r>
        <w:rPr>
          <w:b/>
          <w:spacing w:val="-4"/>
          <w:w w:val="105"/>
          <w:sz w:val="17"/>
        </w:rPr>
        <w:t xml:space="preserve"> </w:t>
      </w:r>
      <w:r>
        <w:rPr>
          <w:b/>
          <w:w w:val="105"/>
          <w:sz w:val="17"/>
        </w:rPr>
        <w:t>Professional</w:t>
      </w:r>
      <w:r>
        <w:rPr>
          <w:b/>
          <w:spacing w:val="-4"/>
          <w:w w:val="105"/>
          <w:sz w:val="17"/>
        </w:rPr>
        <w:t xml:space="preserve"> </w:t>
      </w:r>
      <w:r>
        <w:rPr>
          <w:b/>
          <w:w w:val="105"/>
          <w:sz w:val="17"/>
        </w:rPr>
        <w:t>Titles:</w:t>
      </w:r>
      <w:r>
        <w:rPr>
          <w:b/>
          <w:spacing w:val="38"/>
          <w:w w:val="105"/>
          <w:sz w:val="17"/>
        </w:rPr>
        <w:t xml:space="preserve"> </w:t>
      </w:r>
      <w:r>
        <w:rPr>
          <w:w w:val="105"/>
          <w:sz w:val="17"/>
        </w:rPr>
        <w:t>Appropriate</w:t>
      </w:r>
      <w:r>
        <w:rPr>
          <w:spacing w:val="-5"/>
          <w:w w:val="105"/>
          <w:sz w:val="17"/>
        </w:rPr>
        <w:t xml:space="preserve"> </w:t>
      </w:r>
      <w:r>
        <w:rPr>
          <w:w w:val="105"/>
          <w:sz w:val="17"/>
        </w:rPr>
        <w:t>titles</w:t>
      </w:r>
      <w:r>
        <w:rPr>
          <w:spacing w:val="-4"/>
          <w:w w:val="105"/>
          <w:sz w:val="17"/>
        </w:rPr>
        <w:t xml:space="preserve"> </w:t>
      </w:r>
      <w:r>
        <w:rPr>
          <w:w w:val="105"/>
          <w:sz w:val="17"/>
        </w:rPr>
        <w:t>such</w:t>
      </w:r>
      <w:r>
        <w:rPr>
          <w:spacing w:val="-5"/>
          <w:w w:val="105"/>
          <w:sz w:val="17"/>
        </w:rPr>
        <w:t xml:space="preserve"> </w:t>
      </w:r>
      <w:r>
        <w:rPr>
          <w:w w:val="105"/>
          <w:sz w:val="17"/>
        </w:rPr>
        <w:t>as</w:t>
      </w:r>
      <w:r>
        <w:rPr>
          <w:spacing w:val="-2"/>
          <w:w w:val="105"/>
          <w:sz w:val="17"/>
        </w:rPr>
        <w:t xml:space="preserve"> </w:t>
      </w:r>
      <w:r>
        <w:rPr>
          <w:b/>
          <w:w w:val="105"/>
          <w:sz w:val="17"/>
        </w:rPr>
        <w:t>Dr.,</w:t>
      </w:r>
      <w:r>
        <w:rPr>
          <w:b/>
          <w:spacing w:val="-4"/>
          <w:w w:val="105"/>
          <w:sz w:val="17"/>
        </w:rPr>
        <w:t xml:space="preserve"> </w:t>
      </w:r>
      <w:r>
        <w:rPr>
          <w:b/>
          <w:w w:val="105"/>
          <w:sz w:val="17"/>
        </w:rPr>
        <w:t>Mr.,</w:t>
      </w:r>
      <w:r>
        <w:rPr>
          <w:b/>
          <w:spacing w:val="-4"/>
          <w:w w:val="105"/>
          <w:sz w:val="17"/>
        </w:rPr>
        <w:t xml:space="preserve"> </w:t>
      </w:r>
      <w:r>
        <w:rPr>
          <w:b/>
          <w:w w:val="105"/>
          <w:sz w:val="17"/>
        </w:rPr>
        <w:t>Mrs.,</w:t>
      </w:r>
      <w:r>
        <w:rPr>
          <w:b/>
          <w:spacing w:val="-4"/>
          <w:w w:val="105"/>
          <w:sz w:val="17"/>
        </w:rPr>
        <w:t xml:space="preserve"> </w:t>
      </w:r>
      <w:r>
        <w:rPr>
          <w:b/>
          <w:w w:val="105"/>
          <w:sz w:val="17"/>
        </w:rPr>
        <w:t>Miss,</w:t>
      </w:r>
      <w:r>
        <w:rPr>
          <w:b/>
          <w:spacing w:val="-4"/>
          <w:w w:val="105"/>
          <w:sz w:val="17"/>
        </w:rPr>
        <w:t xml:space="preserve"> </w:t>
      </w:r>
      <w:r>
        <w:rPr>
          <w:b/>
          <w:w w:val="105"/>
          <w:sz w:val="17"/>
        </w:rPr>
        <w:t>etc.</w:t>
      </w:r>
      <w:r>
        <w:rPr>
          <w:b/>
          <w:spacing w:val="-1"/>
          <w:w w:val="105"/>
          <w:sz w:val="17"/>
        </w:rPr>
        <w:t xml:space="preserve"> </w:t>
      </w:r>
      <w:r>
        <w:rPr>
          <w:w w:val="105"/>
          <w:sz w:val="17"/>
        </w:rPr>
        <w:t>must</w:t>
      </w:r>
      <w:r>
        <w:rPr>
          <w:spacing w:val="-4"/>
          <w:w w:val="105"/>
          <w:sz w:val="17"/>
        </w:rPr>
        <w:t xml:space="preserve"> </w:t>
      </w:r>
      <w:r>
        <w:rPr>
          <w:w w:val="105"/>
          <w:sz w:val="17"/>
        </w:rPr>
        <w:t>be</w:t>
      </w:r>
      <w:r>
        <w:rPr>
          <w:spacing w:val="-5"/>
          <w:w w:val="105"/>
          <w:sz w:val="17"/>
        </w:rPr>
        <w:t xml:space="preserve"> </w:t>
      </w:r>
      <w:r>
        <w:rPr>
          <w:w w:val="105"/>
          <w:sz w:val="17"/>
        </w:rPr>
        <w:t>used when addressing professionals and patients.</w:t>
      </w:r>
    </w:p>
    <w:p w:rsidR="00504CCB" w:rsidP="004F742B" w:rsidRDefault="00504CCB" w14:paraId="04886F2C" w14:textId="77777777">
      <w:pPr>
        <w:pStyle w:val="BodyText"/>
        <w:spacing w:before="177"/>
        <w:ind w:right="720"/>
      </w:pPr>
    </w:p>
    <w:p w:rsidR="00504CCB" w:rsidP="004F742B" w:rsidRDefault="00103C2C" w14:paraId="011D9C11" w14:textId="77777777">
      <w:pPr>
        <w:pStyle w:val="Heading2"/>
        <w:ind w:right="720"/>
      </w:pPr>
      <w:bookmarkStart w:name="_bookmark69" w:id="67"/>
      <w:bookmarkEnd w:id="67"/>
      <w:r>
        <w:rPr>
          <w:spacing w:val="-2"/>
        </w:rPr>
        <w:t>Disciplinary</w:t>
      </w:r>
      <w:r>
        <w:rPr>
          <w:spacing w:val="6"/>
        </w:rPr>
        <w:t xml:space="preserve"> </w:t>
      </w:r>
      <w:r>
        <w:rPr>
          <w:spacing w:val="-2"/>
        </w:rPr>
        <w:t>Actions</w:t>
      </w:r>
    </w:p>
    <w:p w:rsidR="00504CCB" w:rsidP="004F742B" w:rsidRDefault="00103C2C" w14:paraId="67F8EAAD" w14:textId="77777777">
      <w:pPr>
        <w:pStyle w:val="BodyText"/>
        <w:spacing w:before="186" w:line="252" w:lineRule="auto"/>
        <w:ind w:left="441" w:right="720"/>
        <w:jc w:val="both"/>
      </w:pPr>
      <w:r>
        <w:rPr>
          <w:w w:val="105"/>
        </w:rPr>
        <w:t>The</w:t>
      </w:r>
      <w:r>
        <w:rPr>
          <w:spacing w:val="-4"/>
          <w:w w:val="105"/>
        </w:rPr>
        <w:t xml:space="preserve"> </w:t>
      </w:r>
      <w:r>
        <w:rPr>
          <w:w w:val="105"/>
        </w:rPr>
        <w:t>Histotechnology</w:t>
      </w:r>
      <w:r>
        <w:rPr>
          <w:spacing w:val="-6"/>
          <w:w w:val="105"/>
        </w:rPr>
        <w:t xml:space="preserve"> </w:t>
      </w:r>
      <w:r>
        <w:rPr>
          <w:w w:val="105"/>
        </w:rPr>
        <w:t>Program</w:t>
      </w:r>
      <w:r>
        <w:rPr>
          <w:spacing w:val="-3"/>
          <w:w w:val="105"/>
        </w:rPr>
        <w:t xml:space="preserve"> </w:t>
      </w:r>
      <w:r>
        <w:rPr>
          <w:w w:val="105"/>
        </w:rPr>
        <w:t>is</w:t>
      </w:r>
      <w:r>
        <w:rPr>
          <w:spacing w:val="-3"/>
          <w:w w:val="105"/>
        </w:rPr>
        <w:t xml:space="preserve"> </w:t>
      </w:r>
      <w:r>
        <w:rPr>
          <w:w w:val="105"/>
        </w:rPr>
        <w:t>dedicated</w:t>
      </w:r>
      <w:r>
        <w:rPr>
          <w:spacing w:val="-4"/>
          <w:w w:val="105"/>
        </w:rPr>
        <w:t xml:space="preserve"> </w:t>
      </w:r>
      <w:r>
        <w:rPr>
          <w:w w:val="105"/>
        </w:rPr>
        <w:t>to</w:t>
      </w:r>
      <w:r>
        <w:rPr>
          <w:spacing w:val="-4"/>
          <w:w w:val="105"/>
        </w:rPr>
        <w:t xml:space="preserve"> </w:t>
      </w:r>
      <w:r>
        <w:rPr>
          <w:w w:val="105"/>
        </w:rPr>
        <w:t>preparing</w:t>
      </w:r>
      <w:r>
        <w:rPr>
          <w:spacing w:val="-5"/>
          <w:w w:val="105"/>
        </w:rPr>
        <w:t xml:space="preserve"> </w:t>
      </w:r>
      <w:r>
        <w:rPr>
          <w:w w:val="105"/>
        </w:rPr>
        <w:t>students</w:t>
      </w:r>
      <w:r>
        <w:rPr>
          <w:spacing w:val="-3"/>
          <w:w w:val="105"/>
        </w:rPr>
        <w:t xml:space="preserve"> </w:t>
      </w:r>
      <w:r>
        <w:rPr>
          <w:w w:val="105"/>
        </w:rPr>
        <w:t>for</w:t>
      </w:r>
      <w:r>
        <w:rPr>
          <w:spacing w:val="-4"/>
          <w:w w:val="105"/>
        </w:rPr>
        <w:t xml:space="preserve"> </w:t>
      </w:r>
      <w:r>
        <w:rPr>
          <w:w w:val="105"/>
        </w:rPr>
        <w:t>professional</w:t>
      </w:r>
      <w:r>
        <w:rPr>
          <w:spacing w:val="-3"/>
          <w:w w:val="105"/>
        </w:rPr>
        <w:t xml:space="preserve"> </w:t>
      </w:r>
      <w:r>
        <w:rPr>
          <w:w w:val="105"/>
        </w:rPr>
        <w:t>success.</w:t>
      </w:r>
      <w:r>
        <w:rPr>
          <w:spacing w:val="-4"/>
          <w:w w:val="105"/>
        </w:rPr>
        <w:t xml:space="preserve"> </w:t>
      </w:r>
      <w:r>
        <w:rPr>
          <w:w w:val="105"/>
        </w:rPr>
        <w:t>When</w:t>
      </w:r>
      <w:r>
        <w:rPr>
          <w:spacing w:val="-4"/>
          <w:w w:val="105"/>
        </w:rPr>
        <w:t xml:space="preserve"> </w:t>
      </w:r>
      <w:r>
        <w:rPr>
          <w:w w:val="105"/>
        </w:rPr>
        <w:t>a student</w:t>
      </w:r>
      <w:r>
        <w:rPr>
          <w:spacing w:val="-5"/>
          <w:w w:val="105"/>
        </w:rPr>
        <w:t xml:space="preserve"> </w:t>
      </w:r>
      <w:r>
        <w:rPr>
          <w:w w:val="105"/>
        </w:rPr>
        <w:t>violates</w:t>
      </w:r>
      <w:r>
        <w:rPr>
          <w:spacing w:val="-5"/>
          <w:w w:val="105"/>
        </w:rPr>
        <w:t xml:space="preserve"> </w:t>
      </w:r>
      <w:r>
        <w:rPr>
          <w:w w:val="105"/>
        </w:rPr>
        <w:t>program</w:t>
      </w:r>
      <w:r>
        <w:rPr>
          <w:spacing w:val="-4"/>
          <w:w w:val="105"/>
        </w:rPr>
        <w:t xml:space="preserve"> </w:t>
      </w:r>
      <w:r>
        <w:rPr>
          <w:w w:val="105"/>
        </w:rPr>
        <w:t>policies</w:t>
      </w:r>
      <w:r>
        <w:rPr>
          <w:spacing w:val="-5"/>
          <w:w w:val="105"/>
        </w:rPr>
        <w:t xml:space="preserve"> </w:t>
      </w:r>
      <w:r>
        <w:rPr>
          <w:w w:val="105"/>
        </w:rPr>
        <w:t>or</w:t>
      </w:r>
      <w:r>
        <w:rPr>
          <w:spacing w:val="-6"/>
          <w:w w:val="105"/>
        </w:rPr>
        <w:t xml:space="preserve"> </w:t>
      </w:r>
      <w:r>
        <w:rPr>
          <w:w w:val="105"/>
        </w:rPr>
        <w:t>procedures,</w:t>
      </w:r>
      <w:r>
        <w:rPr>
          <w:spacing w:val="-5"/>
          <w:w w:val="105"/>
        </w:rPr>
        <w:t xml:space="preserve"> </w:t>
      </w:r>
      <w:r>
        <w:rPr>
          <w:w w:val="105"/>
        </w:rPr>
        <w:t>the</w:t>
      </w:r>
      <w:r>
        <w:rPr>
          <w:spacing w:val="-6"/>
          <w:w w:val="105"/>
        </w:rPr>
        <w:t xml:space="preserve"> </w:t>
      </w:r>
      <w:r>
        <w:rPr>
          <w:w w:val="105"/>
        </w:rPr>
        <w:t>goal</w:t>
      </w:r>
      <w:r>
        <w:rPr>
          <w:spacing w:val="-5"/>
          <w:w w:val="105"/>
        </w:rPr>
        <w:t xml:space="preserve"> </w:t>
      </w:r>
      <w:r>
        <w:rPr>
          <w:w w:val="105"/>
        </w:rPr>
        <w:t>is</w:t>
      </w:r>
      <w:r>
        <w:rPr>
          <w:spacing w:val="-5"/>
          <w:w w:val="105"/>
        </w:rPr>
        <w:t xml:space="preserve"> </w:t>
      </w:r>
      <w:r>
        <w:rPr>
          <w:w w:val="105"/>
        </w:rPr>
        <w:t>to</w:t>
      </w:r>
      <w:r>
        <w:rPr>
          <w:spacing w:val="-6"/>
          <w:w w:val="105"/>
        </w:rPr>
        <w:t xml:space="preserve"> </w:t>
      </w:r>
      <w:r>
        <w:rPr>
          <w:w w:val="105"/>
        </w:rPr>
        <w:t>guide</w:t>
      </w:r>
      <w:r>
        <w:rPr>
          <w:spacing w:val="-6"/>
          <w:w w:val="105"/>
        </w:rPr>
        <w:t xml:space="preserve"> </w:t>
      </w:r>
      <w:r>
        <w:rPr>
          <w:w w:val="105"/>
        </w:rPr>
        <w:t>them</w:t>
      </w:r>
      <w:r>
        <w:rPr>
          <w:spacing w:val="-5"/>
          <w:w w:val="105"/>
        </w:rPr>
        <w:t xml:space="preserve"> </w:t>
      </w:r>
      <w:r>
        <w:rPr>
          <w:w w:val="105"/>
        </w:rPr>
        <w:t>back</w:t>
      </w:r>
      <w:r>
        <w:rPr>
          <w:spacing w:val="-6"/>
          <w:w w:val="105"/>
        </w:rPr>
        <w:t xml:space="preserve"> </w:t>
      </w:r>
      <w:r>
        <w:rPr>
          <w:w w:val="105"/>
        </w:rPr>
        <w:t>toward</w:t>
      </w:r>
      <w:r>
        <w:rPr>
          <w:spacing w:val="-4"/>
          <w:w w:val="105"/>
        </w:rPr>
        <w:t xml:space="preserve"> </w:t>
      </w:r>
      <w:r>
        <w:rPr>
          <w:w w:val="105"/>
        </w:rPr>
        <w:t>appropriate conduct through a structured disciplinary process.</w:t>
      </w:r>
    </w:p>
    <w:p w:rsidR="00504CCB" w:rsidP="004F742B" w:rsidRDefault="00103C2C" w14:paraId="534FD905" w14:textId="77777777">
      <w:pPr>
        <w:pStyle w:val="Heading4"/>
        <w:spacing w:before="176"/>
        <w:ind w:right="720"/>
      </w:pPr>
      <w:r>
        <w:rPr>
          <w:w w:val="105"/>
        </w:rPr>
        <w:t>Process</w:t>
      </w:r>
      <w:r>
        <w:rPr>
          <w:spacing w:val="-8"/>
          <w:w w:val="105"/>
        </w:rPr>
        <w:t xml:space="preserve"> </w:t>
      </w:r>
      <w:r>
        <w:rPr>
          <w:spacing w:val="-2"/>
          <w:w w:val="105"/>
        </w:rPr>
        <w:t>Overview:</w:t>
      </w:r>
    </w:p>
    <w:p w:rsidR="00504CCB" w:rsidP="004F742B" w:rsidRDefault="00103C2C" w14:paraId="394588E2" w14:textId="77777777">
      <w:pPr>
        <w:pStyle w:val="ListParagraph"/>
        <w:numPr>
          <w:ilvl w:val="0"/>
          <w:numId w:val="7"/>
        </w:numPr>
        <w:tabs>
          <w:tab w:val="left" w:pos="974"/>
        </w:tabs>
        <w:spacing w:before="10"/>
        <w:ind w:left="974" w:right="720" w:hanging="266"/>
        <w:rPr>
          <w:sz w:val="17"/>
        </w:rPr>
      </w:pPr>
      <w:r>
        <w:rPr>
          <w:w w:val="105"/>
          <w:sz w:val="17"/>
        </w:rPr>
        <w:t>Violations</w:t>
      </w:r>
      <w:r>
        <w:rPr>
          <w:spacing w:val="-7"/>
          <w:w w:val="105"/>
          <w:sz w:val="17"/>
        </w:rPr>
        <w:t xml:space="preserve"> </w:t>
      </w:r>
      <w:r>
        <w:rPr>
          <w:w w:val="105"/>
          <w:sz w:val="17"/>
        </w:rPr>
        <w:t>are</w:t>
      </w:r>
      <w:r>
        <w:rPr>
          <w:spacing w:val="-8"/>
          <w:w w:val="105"/>
          <w:sz w:val="17"/>
        </w:rPr>
        <w:t xml:space="preserve"> </w:t>
      </w:r>
      <w:r>
        <w:rPr>
          <w:w w:val="105"/>
          <w:sz w:val="17"/>
        </w:rPr>
        <w:t>reviewed</w:t>
      </w:r>
      <w:r>
        <w:rPr>
          <w:spacing w:val="-5"/>
          <w:w w:val="105"/>
          <w:sz w:val="17"/>
        </w:rPr>
        <w:t xml:space="preserve"> </w:t>
      </w:r>
      <w:r>
        <w:rPr>
          <w:w w:val="105"/>
          <w:sz w:val="17"/>
        </w:rPr>
        <w:t>by</w:t>
      </w:r>
      <w:r>
        <w:rPr>
          <w:spacing w:val="-10"/>
          <w:w w:val="105"/>
          <w:sz w:val="17"/>
        </w:rPr>
        <w:t xml:space="preserve"> </w:t>
      </w:r>
      <w:r>
        <w:rPr>
          <w:w w:val="105"/>
          <w:sz w:val="17"/>
        </w:rPr>
        <w:t>Histotechnology</w:t>
      </w:r>
      <w:r>
        <w:rPr>
          <w:spacing w:val="-10"/>
          <w:w w:val="105"/>
          <w:sz w:val="17"/>
        </w:rPr>
        <w:t xml:space="preserve"> </w:t>
      </w:r>
      <w:r>
        <w:rPr>
          <w:spacing w:val="-2"/>
          <w:w w:val="105"/>
          <w:sz w:val="17"/>
        </w:rPr>
        <w:t>faculty.</w:t>
      </w:r>
    </w:p>
    <w:p w:rsidR="00504CCB" w:rsidP="004F742B" w:rsidRDefault="00103C2C" w14:paraId="277D4953" w14:textId="77777777">
      <w:pPr>
        <w:pStyle w:val="ListParagraph"/>
        <w:numPr>
          <w:ilvl w:val="0"/>
          <w:numId w:val="7"/>
        </w:numPr>
        <w:tabs>
          <w:tab w:val="left" w:pos="973"/>
          <w:tab w:val="left" w:pos="975"/>
        </w:tabs>
        <w:spacing w:before="0" w:line="249" w:lineRule="auto"/>
        <w:ind w:right="720"/>
        <w:rPr>
          <w:sz w:val="17"/>
        </w:rPr>
      </w:pPr>
      <w:r>
        <w:rPr>
          <w:w w:val="105"/>
          <w:sz w:val="17"/>
        </w:rPr>
        <w:t>A</w:t>
      </w:r>
      <w:r>
        <w:rPr>
          <w:spacing w:val="-4"/>
          <w:w w:val="105"/>
          <w:sz w:val="17"/>
        </w:rPr>
        <w:t xml:space="preserve"> </w:t>
      </w:r>
      <w:r>
        <w:rPr>
          <w:w w:val="105"/>
          <w:sz w:val="17"/>
        </w:rPr>
        <w:t>meeting</w:t>
      </w:r>
      <w:r>
        <w:rPr>
          <w:spacing w:val="-5"/>
          <w:w w:val="105"/>
          <w:sz w:val="17"/>
        </w:rPr>
        <w:t xml:space="preserve"> </w:t>
      </w:r>
      <w:r>
        <w:rPr>
          <w:w w:val="105"/>
          <w:sz w:val="17"/>
        </w:rPr>
        <w:t>is</w:t>
      </w:r>
      <w:r>
        <w:rPr>
          <w:spacing w:val="-3"/>
          <w:w w:val="105"/>
          <w:sz w:val="17"/>
        </w:rPr>
        <w:t xml:space="preserve"> </w:t>
      </w:r>
      <w:r>
        <w:rPr>
          <w:w w:val="105"/>
          <w:sz w:val="17"/>
        </w:rPr>
        <w:t>held</w:t>
      </w:r>
      <w:r>
        <w:rPr>
          <w:spacing w:val="-4"/>
          <w:w w:val="105"/>
          <w:sz w:val="17"/>
        </w:rPr>
        <w:t xml:space="preserve"> </w:t>
      </w:r>
      <w:r>
        <w:rPr>
          <w:w w:val="105"/>
          <w:sz w:val="17"/>
        </w:rPr>
        <w:t>with</w:t>
      </w:r>
      <w:r>
        <w:rPr>
          <w:spacing w:val="-4"/>
          <w:w w:val="105"/>
          <w:sz w:val="17"/>
        </w:rPr>
        <w:t xml:space="preserve"> </w:t>
      </w:r>
      <w:r>
        <w:rPr>
          <w:w w:val="105"/>
          <w:sz w:val="17"/>
        </w:rPr>
        <w:t>the</w:t>
      </w:r>
      <w:r>
        <w:rPr>
          <w:spacing w:val="-4"/>
          <w:w w:val="105"/>
          <w:sz w:val="17"/>
        </w:rPr>
        <w:t xml:space="preserve"> </w:t>
      </w:r>
      <w:r>
        <w:rPr>
          <w:w w:val="105"/>
          <w:sz w:val="17"/>
        </w:rPr>
        <w:t>student</w:t>
      </w:r>
      <w:r>
        <w:rPr>
          <w:spacing w:val="-3"/>
          <w:w w:val="105"/>
          <w:sz w:val="17"/>
        </w:rPr>
        <w:t xml:space="preserve"> </w:t>
      </w:r>
      <w:r>
        <w:rPr>
          <w:w w:val="105"/>
          <w:sz w:val="17"/>
        </w:rPr>
        <w:t>to</w:t>
      </w:r>
      <w:r>
        <w:rPr>
          <w:spacing w:val="-4"/>
          <w:w w:val="105"/>
          <w:sz w:val="17"/>
        </w:rPr>
        <w:t xml:space="preserve"> </w:t>
      </w:r>
      <w:r>
        <w:rPr>
          <w:w w:val="105"/>
          <w:sz w:val="17"/>
        </w:rPr>
        <w:t>discuss</w:t>
      </w:r>
      <w:r>
        <w:rPr>
          <w:spacing w:val="-3"/>
          <w:w w:val="105"/>
          <w:sz w:val="17"/>
        </w:rPr>
        <w:t xml:space="preserve"> </w:t>
      </w:r>
      <w:r>
        <w:rPr>
          <w:w w:val="105"/>
          <w:sz w:val="17"/>
        </w:rPr>
        <w:t>the</w:t>
      </w:r>
      <w:r>
        <w:rPr>
          <w:spacing w:val="-4"/>
          <w:w w:val="105"/>
          <w:sz w:val="17"/>
        </w:rPr>
        <w:t xml:space="preserve"> </w:t>
      </w:r>
      <w:r>
        <w:rPr>
          <w:w w:val="105"/>
          <w:sz w:val="17"/>
        </w:rPr>
        <w:t>issue</w:t>
      </w:r>
      <w:r>
        <w:rPr>
          <w:spacing w:val="-4"/>
          <w:w w:val="105"/>
          <w:sz w:val="17"/>
        </w:rPr>
        <w:t xml:space="preserve"> </w:t>
      </w:r>
      <w:r>
        <w:rPr>
          <w:w w:val="105"/>
          <w:sz w:val="17"/>
        </w:rPr>
        <w:t>and</w:t>
      </w:r>
      <w:r>
        <w:rPr>
          <w:spacing w:val="-4"/>
          <w:w w:val="105"/>
          <w:sz w:val="17"/>
        </w:rPr>
        <w:t xml:space="preserve"> </w:t>
      </w:r>
      <w:r>
        <w:rPr>
          <w:w w:val="105"/>
          <w:sz w:val="17"/>
        </w:rPr>
        <w:t>allow</w:t>
      </w:r>
      <w:r>
        <w:rPr>
          <w:spacing w:val="-4"/>
          <w:w w:val="105"/>
          <w:sz w:val="17"/>
        </w:rPr>
        <w:t xml:space="preserve"> </w:t>
      </w:r>
      <w:r>
        <w:rPr>
          <w:w w:val="105"/>
          <w:sz w:val="17"/>
        </w:rPr>
        <w:t>the</w:t>
      </w:r>
      <w:r>
        <w:rPr>
          <w:spacing w:val="-4"/>
          <w:w w:val="105"/>
          <w:sz w:val="17"/>
        </w:rPr>
        <w:t xml:space="preserve"> </w:t>
      </w:r>
      <w:r>
        <w:rPr>
          <w:w w:val="105"/>
          <w:sz w:val="17"/>
        </w:rPr>
        <w:t>student</w:t>
      </w:r>
      <w:r>
        <w:rPr>
          <w:spacing w:val="-1"/>
          <w:w w:val="105"/>
          <w:sz w:val="17"/>
        </w:rPr>
        <w:t xml:space="preserve"> </w:t>
      </w:r>
      <w:r>
        <w:rPr>
          <w:w w:val="105"/>
          <w:sz w:val="17"/>
        </w:rPr>
        <w:t>to</w:t>
      </w:r>
      <w:r>
        <w:rPr>
          <w:spacing w:val="-4"/>
          <w:w w:val="105"/>
          <w:sz w:val="17"/>
        </w:rPr>
        <w:t xml:space="preserve"> </w:t>
      </w:r>
      <w:r>
        <w:rPr>
          <w:w w:val="105"/>
          <w:sz w:val="17"/>
        </w:rPr>
        <w:t>present</w:t>
      </w:r>
      <w:r>
        <w:rPr>
          <w:spacing w:val="-3"/>
          <w:w w:val="105"/>
          <w:sz w:val="17"/>
        </w:rPr>
        <w:t xml:space="preserve"> </w:t>
      </w:r>
      <w:r>
        <w:rPr>
          <w:w w:val="105"/>
          <w:sz w:val="17"/>
        </w:rPr>
        <w:t xml:space="preserve">their </w:t>
      </w:r>
      <w:r>
        <w:rPr>
          <w:spacing w:val="-2"/>
          <w:w w:val="105"/>
          <w:sz w:val="17"/>
        </w:rPr>
        <w:t>perspective.</w:t>
      </w:r>
    </w:p>
    <w:p w:rsidR="00504CCB" w:rsidP="004F742B" w:rsidRDefault="00103C2C" w14:paraId="0C72AB1B" w14:textId="77777777">
      <w:pPr>
        <w:pStyle w:val="ListParagraph"/>
        <w:numPr>
          <w:ilvl w:val="0"/>
          <w:numId w:val="7"/>
        </w:numPr>
        <w:tabs>
          <w:tab w:val="left" w:pos="973"/>
          <w:tab w:val="left" w:pos="975"/>
        </w:tabs>
        <w:spacing w:before="2" w:line="249" w:lineRule="auto"/>
        <w:ind w:right="720"/>
        <w:rPr>
          <w:sz w:val="17"/>
        </w:rPr>
      </w:pPr>
      <w:r w:rsidRPr="38D7EEDA" w:rsidR="00103C2C">
        <w:rPr>
          <w:w w:val="105"/>
          <w:sz w:val="17"/>
          <w:szCs w:val="17"/>
        </w:rPr>
        <w:t>Faculty</w:t>
      </w:r>
      <w:r w:rsidRPr="38D7EEDA" w:rsidR="00103C2C">
        <w:rPr>
          <w:spacing w:val="-8"/>
          <w:w w:val="105"/>
          <w:sz w:val="17"/>
          <w:szCs w:val="17"/>
        </w:rPr>
        <w:t xml:space="preserve"> </w:t>
      </w:r>
      <w:r w:rsidRPr="38D7EEDA" w:rsidR="00103C2C">
        <w:rPr>
          <w:w w:val="105"/>
          <w:sz w:val="17"/>
          <w:szCs w:val="17"/>
        </w:rPr>
        <w:t>determine</w:t>
      </w:r>
      <w:r w:rsidRPr="38D7EEDA" w:rsidR="00103C2C">
        <w:rPr>
          <w:spacing w:val="-5"/>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appropriate</w:t>
      </w:r>
      <w:r w:rsidRPr="38D7EEDA" w:rsidR="00103C2C">
        <w:rPr>
          <w:spacing w:val="-5"/>
          <w:w w:val="105"/>
          <w:sz w:val="17"/>
          <w:szCs w:val="17"/>
        </w:rPr>
        <w:t xml:space="preserve"> </w:t>
      </w:r>
      <w:r w:rsidRPr="38D7EEDA" w:rsidR="00103C2C">
        <w:rPr>
          <w:w w:val="105"/>
          <w:sz w:val="17"/>
          <w:szCs w:val="17"/>
        </w:rPr>
        <w:t>disciplinary</w:t>
      </w:r>
      <w:r w:rsidRPr="38D7EEDA" w:rsidR="00103C2C">
        <w:rPr>
          <w:spacing w:val="-7"/>
          <w:w w:val="105"/>
          <w:sz w:val="17"/>
          <w:szCs w:val="17"/>
        </w:rPr>
        <w:t xml:space="preserve"> </w:t>
      </w:r>
      <w:r w:rsidRPr="38D7EEDA" w:rsidR="00103C2C">
        <w:rPr>
          <w:w w:val="105"/>
          <w:sz w:val="17"/>
          <w:szCs w:val="17"/>
        </w:rPr>
        <w:t>action</w:t>
      </w:r>
      <w:r w:rsidRPr="38D7EEDA" w:rsidR="00103C2C">
        <w:rPr>
          <w:spacing w:val="-5"/>
          <w:w w:val="105"/>
          <w:sz w:val="17"/>
          <w:szCs w:val="17"/>
        </w:rPr>
        <w:t xml:space="preserve"> </w:t>
      </w:r>
      <w:r w:rsidRPr="38D7EEDA" w:rsidR="00103C2C">
        <w:rPr>
          <w:w w:val="105"/>
          <w:sz w:val="17"/>
          <w:szCs w:val="17"/>
        </w:rPr>
        <w:t>based</w:t>
      </w:r>
      <w:r w:rsidRPr="38D7EEDA" w:rsidR="00103C2C">
        <w:rPr>
          <w:spacing w:val="-5"/>
          <w:w w:val="105"/>
          <w:sz w:val="17"/>
          <w:szCs w:val="17"/>
        </w:rPr>
        <w:t xml:space="preserve"> </w:t>
      </w:r>
      <w:r w:rsidRPr="38D7EEDA" w:rsidR="00103C2C">
        <w:rPr>
          <w:w w:val="105"/>
          <w:sz w:val="17"/>
          <w:szCs w:val="17"/>
        </w:rPr>
        <w:t>on</w:t>
      </w:r>
      <w:r w:rsidRPr="38D7EEDA" w:rsidR="00103C2C">
        <w:rPr>
          <w:spacing w:val="-5"/>
          <w:w w:val="105"/>
          <w:sz w:val="17"/>
          <w:szCs w:val="17"/>
        </w:rPr>
        <w:t xml:space="preserve"> </w:t>
      </w:r>
      <w:r w:rsidRPr="38D7EEDA" w:rsidR="00103C2C">
        <w:rPr>
          <w:w w:val="105"/>
          <w:sz w:val="17"/>
          <w:szCs w:val="17"/>
        </w:rPr>
        <w:t>the</w:t>
      </w:r>
      <w:r w:rsidRPr="38D7EEDA" w:rsidR="00103C2C">
        <w:rPr>
          <w:spacing w:val="-5"/>
          <w:w w:val="105"/>
          <w:sz w:val="17"/>
          <w:szCs w:val="17"/>
        </w:rPr>
        <w:t xml:space="preserve"> </w:t>
      </w:r>
      <w:r w:rsidRPr="38D7EEDA" w:rsidR="00103C2C">
        <w:rPr>
          <w:w w:val="105"/>
          <w:sz w:val="17"/>
          <w:szCs w:val="17"/>
        </w:rPr>
        <w:t>nature</w:t>
      </w:r>
      <w:r w:rsidRPr="38D7EEDA" w:rsidR="00103C2C">
        <w:rPr>
          <w:spacing w:val="-5"/>
          <w:w w:val="105"/>
          <w:sz w:val="17"/>
          <w:szCs w:val="17"/>
        </w:rPr>
        <w:t xml:space="preserve"> </w:t>
      </w:r>
      <w:r w:rsidRPr="38D7EEDA" w:rsidR="00103C2C">
        <w:rPr>
          <w:w w:val="105"/>
          <w:sz w:val="17"/>
          <w:szCs w:val="17"/>
        </w:rPr>
        <w:t>and</w:t>
      </w:r>
      <w:r w:rsidRPr="38D7EEDA" w:rsidR="00103C2C">
        <w:rPr>
          <w:spacing w:val="-5"/>
          <w:w w:val="105"/>
          <w:sz w:val="17"/>
          <w:szCs w:val="17"/>
        </w:rPr>
        <w:t xml:space="preserve"> </w:t>
      </w:r>
      <w:r w:rsidRPr="38D7EEDA" w:rsidR="00103C2C">
        <w:rPr>
          <w:w w:val="105"/>
          <w:sz w:val="17"/>
          <w:szCs w:val="17"/>
        </w:rPr>
        <w:t>severity</w:t>
      </w:r>
      <w:r w:rsidRPr="38D7EEDA" w:rsidR="00103C2C">
        <w:rPr>
          <w:spacing w:val="-8"/>
          <w:w w:val="105"/>
          <w:sz w:val="17"/>
          <w:szCs w:val="17"/>
        </w:rPr>
        <w:t xml:space="preserve"> </w:t>
      </w:r>
      <w:r w:rsidRPr="38D7EEDA" w:rsidR="00103C2C">
        <w:rPr>
          <w:w w:val="105"/>
          <w:sz w:val="17"/>
          <w:szCs w:val="17"/>
        </w:rPr>
        <w:t>of</w:t>
      </w:r>
      <w:r w:rsidRPr="38D7EEDA" w:rsidR="00103C2C">
        <w:rPr>
          <w:spacing w:val="-5"/>
          <w:w w:val="105"/>
          <w:sz w:val="17"/>
          <w:szCs w:val="17"/>
        </w:rPr>
        <w:t xml:space="preserve"> </w:t>
      </w:r>
      <w:r w:rsidRPr="38D7EEDA" w:rsidR="00103C2C">
        <w:rPr>
          <w:w w:val="105"/>
          <w:sz w:val="17"/>
          <w:szCs w:val="17"/>
        </w:rPr>
        <w:t xml:space="preserve">the </w:t>
      </w:r>
      <w:r w:rsidRPr="38D7EEDA" w:rsidR="00103C2C">
        <w:rPr>
          <w:spacing w:val="-2"/>
          <w:w w:val="105"/>
          <w:sz w:val="17"/>
          <w:szCs w:val="17"/>
        </w:rPr>
        <w:t>infraction.</w:t>
      </w:r>
    </w:p>
    <w:p w:rsidR="38D7EEDA" w:rsidP="38D7EEDA" w:rsidRDefault="38D7EEDA" w14:paraId="19D89DA9" w14:textId="0E2D21F2">
      <w:pPr>
        <w:pStyle w:val="ListParagraph"/>
        <w:tabs>
          <w:tab w:val="left" w:leader="none" w:pos="973"/>
          <w:tab w:val="left" w:leader="none" w:pos="975"/>
        </w:tabs>
        <w:spacing w:before="2" w:line="249" w:lineRule="auto"/>
        <w:ind w:left="975" w:right="720"/>
        <w:rPr>
          <w:sz w:val="17"/>
          <w:szCs w:val="17"/>
        </w:rPr>
      </w:pPr>
    </w:p>
    <w:p w:rsidR="00504CCB" w:rsidP="004F742B" w:rsidRDefault="00103C2C" w14:paraId="261AD5E5" w14:textId="77777777">
      <w:pPr>
        <w:pStyle w:val="Heading4"/>
        <w:spacing w:before="2"/>
        <w:ind w:right="720"/>
      </w:pPr>
      <w:r>
        <w:rPr>
          <w:w w:val="105"/>
        </w:rPr>
        <w:t>Possible</w:t>
      </w:r>
      <w:r>
        <w:rPr>
          <w:spacing w:val="-10"/>
          <w:w w:val="105"/>
        </w:rPr>
        <w:t xml:space="preserve"> </w:t>
      </w:r>
      <w:r>
        <w:rPr>
          <w:w w:val="105"/>
        </w:rPr>
        <w:t>Disciplinary</w:t>
      </w:r>
      <w:r>
        <w:rPr>
          <w:spacing w:val="-6"/>
          <w:w w:val="105"/>
        </w:rPr>
        <w:t xml:space="preserve"> </w:t>
      </w:r>
      <w:r>
        <w:rPr>
          <w:spacing w:val="-2"/>
          <w:w w:val="105"/>
        </w:rPr>
        <w:t>Actions:</w:t>
      </w:r>
    </w:p>
    <w:p w:rsidR="00504CCB" w:rsidP="004F742B" w:rsidRDefault="00103C2C" w14:paraId="6E8C76AC" w14:textId="77777777">
      <w:pPr>
        <w:pStyle w:val="ListParagraph"/>
        <w:numPr>
          <w:ilvl w:val="0"/>
          <w:numId w:val="7"/>
        </w:numPr>
        <w:tabs>
          <w:tab w:val="left" w:pos="973"/>
          <w:tab w:val="left" w:pos="975"/>
        </w:tabs>
        <w:spacing w:before="188" w:line="249" w:lineRule="auto"/>
        <w:ind w:right="720"/>
        <w:rPr>
          <w:sz w:val="17"/>
        </w:rPr>
      </w:pPr>
      <w:r>
        <w:rPr>
          <w:b/>
          <w:w w:val="105"/>
          <w:sz w:val="17"/>
        </w:rPr>
        <w:t>Reprimand:</w:t>
      </w:r>
      <w:r>
        <w:rPr>
          <w:b/>
          <w:spacing w:val="-2"/>
          <w:w w:val="105"/>
          <w:sz w:val="17"/>
        </w:rPr>
        <w:t xml:space="preserve"> </w:t>
      </w:r>
      <w:r>
        <w:rPr>
          <w:w w:val="105"/>
          <w:sz w:val="17"/>
        </w:rPr>
        <w:t>A</w:t>
      </w:r>
      <w:r>
        <w:rPr>
          <w:spacing w:val="-5"/>
          <w:w w:val="105"/>
          <w:sz w:val="17"/>
        </w:rPr>
        <w:t xml:space="preserve"> </w:t>
      </w:r>
      <w:r>
        <w:rPr>
          <w:w w:val="105"/>
          <w:sz w:val="17"/>
        </w:rPr>
        <w:t>written</w:t>
      </w:r>
      <w:r>
        <w:rPr>
          <w:spacing w:val="-5"/>
          <w:w w:val="105"/>
          <w:sz w:val="17"/>
        </w:rPr>
        <w:t xml:space="preserve"> </w:t>
      </w:r>
      <w:r>
        <w:rPr>
          <w:w w:val="105"/>
          <w:sz w:val="17"/>
        </w:rPr>
        <w:t>notice</w:t>
      </w:r>
      <w:r>
        <w:rPr>
          <w:spacing w:val="-5"/>
          <w:w w:val="105"/>
          <w:sz w:val="17"/>
        </w:rPr>
        <w:t xml:space="preserve"> </w:t>
      </w:r>
      <w:r>
        <w:rPr>
          <w:w w:val="105"/>
          <w:sz w:val="17"/>
        </w:rPr>
        <w:t>informing</w:t>
      </w:r>
      <w:r>
        <w:rPr>
          <w:spacing w:val="-6"/>
          <w:w w:val="105"/>
          <w:sz w:val="17"/>
        </w:rPr>
        <w:t xml:space="preserve"> </w:t>
      </w:r>
      <w:r>
        <w:rPr>
          <w:w w:val="105"/>
          <w:sz w:val="17"/>
        </w:rPr>
        <w:t>the</w:t>
      </w:r>
      <w:r>
        <w:rPr>
          <w:spacing w:val="-5"/>
          <w:w w:val="105"/>
          <w:sz w:val="17"/>
        </w:rPr>
        <w:t xml:space="preserve"> </w:t>
      </w:r>
      <w:r>
        <w:rPr>
          <w:w w:val="105"/>
          <w:sz w:val="17"/>
        </w:rPr>
        <w:t>student</w:t>
      </w:r>
      <w:r>
        <w:rPr>
          <w:spacing w:val="-4"/>
          <w:w w:val="105"/>
          <w:sz w:val="17"/>
        </w:rPr>
        <w:t xml:space="preserve"> </w:t>
      </w:r>
      <w:r>
        <w:rPr>
          <w:w w:val="105"/>
          <w:sz w:val="17"/>
        </w:rPr>
        <w:t>of</w:t>
      </w:r>
      <w:r>
        <w:rPr>
          <w:spacing w:val="-5"/>
          <w:w w:val="105"/>
          <w:sz w:val="17"/>
        </w:rPr>
        <w:t xml:space="preserve"> </w:t>
      </w:r>
      <w:r>
        <w:rPr>
          <w:w w:val="105"/>
          <w:sz w:val="17"/>
        </w:rPr>
        <w:t>a</w:t>
      </w:r>
      <w:r>
        <w:rPr>
          <w:spacing w:val="-5"/>
          <w:w w:val="105"/>
          <w:sz w:val="17"/>
        </w:rPr>
        <w:t xml:space="preserve"> </w:t>
      </w:r>
      <w:r>
        <w:rPr>
          <w:w w:val="105"/>
          <w:sz w:val="17"/>
        </w:rPr>
        <w:t>policy</w:t>
      </w:r>
      <w:r>
        <w:rPr>
          <w:spacing w:val="-8"/>
          <w:w w:val="105"/>
          <w:sz w:val="17"/>
        </w:rPr>
        <w:t xml:space="preserve"> </w:t>
      </w:r>
      <w:r>
        <w:rPr>
          <w:w w:val="105"/>
          <w:sz w:val="17"/>
        </w:rPr>
        <w:t>violation</w:t>
      </w:r>
      <w:r>
        <w:rPr>
          <w:spacing w:val="-5"/>
          <w:w w:val="105"/>
          <w:sz w:val="17"/>
        </w:rPr>
        <w:t xml:space="preserve"> </w:t>
      </w:r>
      <w:r>
        <w:rPr>
          <w:w w:val="105"/>
          <w:sz w:val="17"/>
        </w:rPr>
        <w:t>and</w:t>
      </w:r>
      <w:r>
        <w:rPr>
          <w:spacing w:val="-5"/>
          <w:w w:val="105"/>
          <w:sz w:val="17"/>
        </w:rPr>
        <w:t xml:space="preserve"> </w:t>
      </w:r>
      <w:r>
        <w:rPr>
          <w:w w:val="105"/>
          <w:sz w:val="17"/>
        </w:rPr>
        <w:t>warning</w:t>
      </w:r>
      <w:r>
        <w:rPr>
          <w:spacing w:val="-6"/>
          <w:w w:val="105"/>
          <w:sz w:val="17"/>
        </w:rPr>
        <w:t xml:space="preserve"> </w:t>
      </w:r>
      <w:r>
        <w:rPr>
          <w:w w:val="105"/>
          <w:sz w:val="17"/>
        </w:rPr>
        <w:t>that</w:t>
      </w:r>
      <w:r>
        <w:rPr>
          <w:spacing w:val="-4"/>
          <w:w w:val="105"/>
          <w:sz w:val="17"/>
        </w:rPr>
        <w:t xml:space="preserve"> </w:t>
      </w:r>
      <w:r>
        <w:rPr>
          <w:w w:val="105"/>
          <w:sz w:val="17"/>
        </w:rPr>
        <w:t>future infractions may result in more serious consequences.</w:t>
      </w:r>
    </w:p>
    <w:p w:rsidR="00504CCB" w:rsidP="004F742B" w:rsidRDefault="00103C2C" w14:paraId="1DB1A570" w14:textId="77777777">
      <w:pPr>
        <w:pStyle w:val="ListParagraph"/>
        <w:numPr>
          <w:ilvl w:val="0"/>
          <w:numId w:val="7"/>
        </w:numPr>
        <w:tabs>
          <w:tab w:val="left" w:pos="973"/>
          <w:tab w:val="left" w:pos="975"/>
        </w:tabs>
        <w:spacing w:before="180" w:line="252" w:lineRule="auto"/>
        <w:ind w:right="720"/>
        <w:rPr>
          <w:sz w:val="17"/>
        </w:rPr>
      </w:pPr>
      <w:r>
        <w:rPr>
          <w:b/>
          <w:w w:val="105"/>
          <w:sz w:val="17"/>
        </w:rPr>
        <w:t>Reprimand</w:t>
      </w:r>
      <w:r>
        <w:rPr>
          <w:b/>
          <w:spacing w:val="-6"/>
          <w:w w:val="105"/>
          <w:sz w:val="17"/>
        </w:rPr>
        <w:t xml:space="preserve"> </w:t>
      </w:r>
      <w:r>
        <w:rPr>
          <w:b/>
          <w:w w:val="105"/>
          <w:sz w:val="17"/>
        </w:rPr>
        <w:t>with</w:t>
      </w:r>
      <w:r>
        <w:rPr>
          <w:b/>
          <w:spacing w:val="-5"/>
          <w:w w:val="105"/>
          <w:sz w:val="17"/>
        </w:rPr>
        <w:t xml:space="preserve"> </w:t>
      </w:r>
      <w:r>
        <w:rPr>
          <w:b/>
          <w:w w:val="105"/>
          <w:sz w:val="17"/>
        </w:rPr>
        <w:t>Assignment:</w:t>
      </w:r>
      <w:r>
        <w:rPr>
          <w:b/>
          <w:spacing w:val="37"/>
          <w:w w:val="105"/>
          <w:sz w:val="17"/>
        </w:rPr>
        <w:t xml:space="preserve"> </w:t>
      </w:r>
      <w:r>
        <w:rPr>
          <w:w w:val="105"/>
          <w:sz w:val="17"/>
        </w:rPr>
        <w:t>A</w:t>
      </w:r>
      <w:r>
        <w:rPr>
          <w:spacing w:val="-6"/>
          <w:w w:val="105"/>
          <w:sz w:val="17"/>
        </w:rPr>
        <w:t xml:space="preserve"> </w:t>
      </w:r>
      <w:r>
        <w:rPr>
          <w:w w:val="105"/>
          <w:sz w:val="17"/>
        </w:rPr>
        <w:t>written</w:t>
      </w:r>
      <w:r>
        <w:rPr>
          <w:spacing w:val="-6"/>
          <w:w w:val="105"/>
          <w:sz w:val="17"/>
        </w:rPr>
        <w:t xml:space="preserve"> </w:t>
      </w:r>
      <w:r>
        <w:rPr>
          <w:w w:val="105"/>
          <w:sz w:val="17"/>
        </w:rPr>
        <w:t>reprimand</w:t>
      </w:r>
      <w:r>
        <w:rPr>
          <w:spacing w:val="-6"/>
          <w:w w:val="105"/>
          <w:sz w:val="17"/>
        </w:rPr>
        <w:t xml:space="preserve"> </w:t>
      </w:r>
      <w:r>
        <w:rPr>
          <w:w w:val="105"/>
          <w:sz w:val="17"/>
        </w:rPr>
        <w:t>accompanied</w:t>
      </w:r>
      <w:r>
        <w:rPr>
          <w:spacing w:val="-6"/>
          <w:w w:val="105"/>
          <w:sz w:val="17"/>
        </w:rPr>
        <w:t xml:space="preserve"> </w:t>
      </w:r>
      <w:r>
        <w:rPr>
          <w:w w:val="105"/>
          <w:sz w:val="17"/>
        </w:rPr>
        <w:t>by</w:t>
      </w:r>
      <w:r>
        <w:rPr>
          <w:spacing w:val="-9"/>
          <w:w w:val="105"/>
          <w:sz w:val="17"/>
        </w:rPr>
        <w:t xml:space="preserve"> </w:t>
      </w:r>
      <w:r>
        <w:rPr>
          <w:w w:val="105"/>
          <w:sz w:val="17"/>
        </w:rPr>
        <w:t>an</w:t>
      </w:r>
      <w:r>
        <w:rPr>
          <w:spacing w:val="-6"/>
          <w:w w:val="105"/>
          <w:sz w:val="17"/>
        </w:rPr>
        <w:t xml:space="preserve"> </w:t>
      </w:r>
      <w:r>
        <w:rPr>
          <w:w w:val="105"/>
          <w:sz w:val="17"/>
        </w:rPr>
        <w:t>assignment</w:t>
      </w:r>
      <w:r>
        <w:rPr>
          <w:spacing w:val="-5"/>
          <w:w w:val="105"/>
          <w:sz w:val="17"/>
        </w:rPr>
        <w:t xml:space="preserve"> </w:t>
      </w:r>
      <w:r>
        <w:rPr>
          <w:w w:val="105"/>
          <w:sz w:val="17"/>
        </w:rPr>
        <w:t>or presentation designed to reinforce understanding of the violated policy.</w:t>
      </w:r>
    </w:p>
    <w:p w:rsidR="00504CCB" w:rsidP="004F742B" w:rsidRDefault="00103C2C" w14:paraId="43248464" w14:textId="77777777">
      <w:pPr>
        <w:pStyle w:val="ListParagraph"/>
        <w:numPr>
          <w:ilvl w:val="0"/>
          <w:numId w:val="7"/>
        </w:numPr>
        <w:tabs>
          <w:tab w:val="left" w:pos="973"/>
          <w:tab w:val="left" w:pos="975"/>
        </w:tabs>
        <w:spacing w:before="178" w:line="249" w:lineRule="auto"/>
        <w:ind w:right="720"/>
        <w:rPr>
          <w:sz w:val="17"/>
        </w:rPr>
      </w:pPr>
      <w:r>
        <w:rPr>
          <w:b/>
          <w:w w:val="105"/>
          <w:sz w:val="17"/>
        </w:rPr>
        <w:t>Counseling:</w:t>
      </w:r>
      <w:r>
        <w:rPr>
          <w:b/>
          <w:spacing w:val="39"/>
          <w:w w:val="105"/>
          <w:sz w:val="17"/>
        </w:rPr>
        <w:t xml:space="preserve"> </w:t>
      </w:r>
      <w:r>
        <w:rPr>
          <w:w w:val="105"/>
          <w:sz w:val="17"/>
        </w:rPr>
        <w:t>Students</w:t>
      </w:r>
      <w:r>
        <w:rPr>
          <w:spacing w:val="-4"/>
          <w:w w:val="105"/>
          <w:sz w:val="17"/>
        </w:rPr>
        <w:t xml:space="preserve"> </w:t>
      </w:r>
      <w:r>
        <w:rPr>
          <w:w w:val="105"/>
          <w:sz w:val="17"/>
        </w:rPr>
        <w:t>who</w:t>
      </w:r>
      <w:r>
        <w:rPr>
          <w:spacing w:val="-5"/>
          <w:w w:val="105"/>
          <w:sz w:val="17"/>
        </w:rPr>
        <w:t xml:space="preserve"> </w:t>
      </w:r>
      <w:r>
        <w:rPr>
          <w:w w:val="105"/>
          <w:sz w:val="17"/>
        </w:rPr>
        <w:t>demonstrate</w:t>
      </w:r>
      <w:r>
        <w:rPr>
          <w:spacing w:val="-5"/>
          <w:w w:val="105"/>
          <w:sz w:val="17"/>
        </w:rPr>
        <w:t xml:space="preserve"> </w:t>
      </w:r>
      <w:r>
        <w:rPr>
          <w:w w:val="105"/>
          <w:sz w:val="17"/>
        </w:rPr>
        <w:t>a</w:t>
      </w:r>
      <w:r>
        <w:rPr>
          <w:spacing w:val="-5"/>
          <w:w w:val="105"/>
          <w:sz w:val="17"/>
        </w:rPr>
        <w:t xml:space="preserve"> </w:t>
      </w:r>
      <w:r>
        <w:rPr>
          <w:w w:val="105"/>
          <w:sz w:val="17"/>
        </w:rPr>
        <w:t>lack</w:t>
      </w:r>
      <w:r>
        <w:rPr>
          <w:spacing w:val="-5"/>
          <w:w w:val="105"/>
          <w:sz w:val="17"/>
        </w:rPr>
        <w:t xml:space="preserve"> </w:t>
      </w:r>
      <w:r>
        <w:rPr>
          <w:w w:val="105"/>
          <w:sz w:val="17"/>
        </w:rPr>
        <w:t>of</w:t>
      </w:r>
      <w:r>
        <w:rPr>
          <w:spacing w:val="-3"/>
          <w:w w:val="105"/>
          <w:sz w:val="17"/>
        </w:rPr>
        <w:t xml:space="preserve"> </w:t>
      </w:r>
      <w:r>
        <w:rPr>
          <w:w w:val="105"/>
          <w:sz w:val="17"/>
        </w:rPr>
        <w:t>understanding</w:t>
      </w:r>
      <w:r>
        <w:rPr>
          <w:spacing w:val="-6"/>
          <w:w w:val="105"/>
          <w:sz w:val="17"/>
        </w:rPr>
        <w:t xml:space="preserve"> </w:t>
      </w:r>
      <w:r>
        <w:rPr>
          <w:w w:val="105"/>
          <w:sz w:val="17"/>
        </w:rPr>
        <w:t>of</w:t>
      </w:r>
      <w:r>
        <w:rPr>
          <w:spacing w:val="-5"/>
          <w:w w:val="105"/>
          <w:sz w:val="17"/>
        </w:rPr>
        <w:t xml:space="preserve"> </w:t>
      </w:r>
      <w:r>
        <w:rPr>
          <w:w w:val="105"/>
          <w:sz w:val="17"/>
        </w:rPr>
        <w:t>policies</w:t>
      </w:r>
      <w:r>
        <w:rPr>
          <w:spacing w:val="-3"/>
          <w:w w:val="105"/>
          <w:sz w:val="17"/>
        </w:rPr>
        <w:t xml:space="preserve"> </w:t>
      </w:r>
      <w:r>
        <w:rPr>
          <w:w w:val="105"/>
          <w:sz w:val="17"/>
        </w:rPr>
        <w:t>may</w:t>
      </w:r>
      <w:r>
        <w:rPr>
          <w:spacing w:val="-8"/>
          <w:w w:val="105"/>
          <w:sz w:val="17"/>
        </w:rPr>
        <w:t xml:space="preserve"> </w:t>
      </w:r>
      <w:r>
        <w:rPr>
          <w:w w:val="105"/>
          <w:sz w:val="17"/>
        </w:rPr>
        <w:t>be</w:t>
      </w:r>
      <w:r>
        <w:rPr>
          <w:spacing w:val="-5"/>
          <w:w w:val="105"/>
          <w:sz w:val="17"/>
        </w:rPr>
        <w:t xml:space="preserve"> </w:t>
      </w:r>
      <w:r>
        <w:rPr>
          <w:w w:val="105"/>
          <w:sz w:val="17"/>
        </w:rPr>
        <w:t>referred</w:t>
      </w:r>
      <w:r>
        <w:rPr>
          <w:spacing w:val="-5"/>
          <w:w w:val="105"/>
          <w:sz w:val="17"/>
        </w:rPr>
        <w:t xml:space="preserve"> </w:t>
      </w:r>
      <w:r>
        <w:rPr>
          <w:w w:val="105"/>
          <w:sz w:val="17"/>
        </w:rPr>
        <w:t>for counseling to clarify expectations and responsibilities.</w:t>
      </w:r>
    </w:p>
    <w:p w:rsidR="00504CCB" w:rsidP="004F742B" w:rsidRDefault="00103C2C" w14:paraId="6AF7CDD6" w14:textId="77777777">
      <w:pPr>
        <w:pStyle w:val="ListParagraph"/>
        <w:numPr>
          <w:ilvl w:val="0"/>
          <w:numId w:val="7"/>
        </w:numPr>
        <w:tabs>
          <w:tab w:val="left" w:pos="973"/>
          <w:tab w:val="left" w:pos="975"/>
        </w:tabs>
        <w:spacing w:before="180" w:line="249" w:lineRule="auto"/>
        <w:ind w:right="720"/>
        <w:rPr>
          <w:sz w:val="17"/>
        </w:rPr>
      </w:pPr>
      <w:r>
        <w:rPr>
          <w:b/>
          <w:w w:val="105"/>
          <w:sz w:val="17"/>
        </w:rPr>
        <w:t>Point</w:t>
      </w:r>
      <w:r>
        <w:rPr>
          <w:b/>
          <w:spacing w:val="-2"/>
          <w:w w:val="105"/>
          <w:sz w:val="17"/>
        </w:rPr>
        <w:t xml:space="preserve"> </w:t>
      </w:r>
      <w:r>
        <w:rPr>
          <w:b/>
          <w:w w:val="105"/>
          <w:sz w:val="17"/>
        </w:rPr>
        <w:t>Deductions:</w:t>
      </w:r>
      <w:r>
        <w:rPr>
          <w:b/>
          <w:spacing w:val="39"/>
          <w:w w:val="105"/>
          <w:sz w:val="17"/>
        </w:rPr>
        <w:t xml:space="preserve"> </w:t>
      </w:r>
      <w:r>
        <w:rPr>
          <w:w w:val="105"/>
          <w:sz w:val="17"/>
        </w:rPr>
        <w:t>If</w:t>
      </w:r>
      <w:r>
        <w:rPr>
          <w:spacing w:val="-5"/>
          <w:w w:val="105"/>
          <w:sz w:val="17"/>
        </w:rPr>
        <w:t xml:space="preserve"> </w:t>
      </w:r>
      <w:r>
        <w:rPr>
          <w:w w:val="105"/>
          <w:sz w:val="17"/>
        </w:rPr>
        <w:t>corrective</w:t>
      </w:r>
      <w:r>
        <w:rPr>
          <w:spacing w:val="-4"/>
          <w:w w:val="105"/>
          <w:sz w:val="17"/>
        </w:rPr>
        <w:t xml:space="preserve"> </w:t>
      </w:r>
      <w:r>
        <w:rPr>
          <w:w w:val="105"/>
          <w:sz w:val="17"/>
        </w:rPr>
        <w:t>actions</w:t>
      </w:r>
      <w:r>
        <w:rPr>
          <w:spacing w:val="-4"/>
          <w:w w:val="105"/>
          <w:sz w:val="17"/>
        </w:rPr>
        <w:t xml:space="preserve"> </w:t>
      </w:r>
      <w:r>
        <w:rPr>
          <w:w w:val="105"/>
          <w:sz w:val="17"/>
        </w:rPr>
        <w:t>are</w:t>
      </w:r>
      <w:r>
        <w:rPr>
          <w:spacing w:val="-5"/>
          <w:w w:val="105"/>
          <w:sz w:val="17"/>
        </w:rPr>
        <w:t xml:space="preserve"> </w:t>
      </w:r>
      <w:r>
        <w:rPr>
          <w:w w:val="105"/>
          <w:sz w:val="17"/>
        </w:rPr>
        <w:t>not</w:t>
      </w:r>
      <w:r>
        <w:rPr>
          <w:spacing w:val="-4"/>
          <w:w w:val="105"/>
          <w:sz w:val="17"/>
        </w:rPr>
        <w:t xml:space="preserve"> </w:t>
      </w:r>
      <w:r>
        <w:rPr>
          <w:w w:val="105"/>
          <w:sz w:val="17"/>
        </w:rPr>
        <w:t>taken,</w:t>
      </w:r>
      <w:r>
        <w:rPr>
          <w:spacing w:val="-5"/>
          <w:w w:val="105"/>
          <w:sz w:val="17"/>
        </w:rPr>
        <w:t xml:space="preserve"> </w:t>
      </w:r>
      <w:r>
        <w:rPr>
          <w:w w:val="105"/>
          <w:sz w:val="17"/>
        </w:rPr>
        <w:t>point</w:t>
      </w:r>
      <w:r>
        <w:rPr>
          <w:spacing w:val="-4"/>
          <w:w w:val="105"/>
          <w:sz w:val="17"/>
        </w:rPr>
        <w:t xml:space="preserve"> </w:t>
      </w:r>
      <w:r>
        <w:rPr>
          <w:w w:val="105"/>
          <w:sz w:val="17"/>
        </w:rPr>
        <w:t>deductions</w:t>
      </w:r>
      <w:r>
        <w:rPr>
          <w:spacing w:val="-4"/>
          <w:w w:val="105"/>
          <w:sz w:val="17"/>
        </w:rPr>
        <w:t xml:space="preserve"> </w:t>
      </w:r>
      <w:r>
        <w:rPr>
          <w:w w:val="105"/>
          <w:sz w:val="17"/>
        </w:rPr>
        <w:t>may</w:t>
      </w:r>
      <w:r>
        <w:rPr>
          <w:spacing w:val="-7"/>
          <w:w w:val="105"/>
          <w:sz w:val="17"/>
        </w:rPr>
        <w:t xml:space="preserve"> </w:t>
      </w:r>
      <w:r>
        <w:rPr>
          <w:w w:val="105"/>
          <w:sz w:val="17"/>
        </w:rPr>
        <w:t>be</w:t>
      </w:r>
      <w:r>
        <w:rPr>
          <w:spacing w:val="-4"/>
          <w:w w:val="105"/>
          <w:sz w:val="17"/>
        </w:rPr>
        <w:t xml:space="preserve"> </w:t>
      </w:r>
      <w:r>
        <w:rPr>
          <w:w w:val="105"/>
          <w:sz w:val="17"/>
        </w:rPr>
        <w:t>applied</w:t>
      </w:r>
      <w:r>
        <w:rPr>
          <w:spacing w:val="-5"/>
          <w:w w:val="105"/>
          <w:sz w:val="17"/>
        </w:rPr>
        <w:t xml:space="preserve"> </w:t>
      </w:r>
      <w:r>
        <w:rPr>
          <w:w w:val="105"/>
          <w:sz w:val="17"/>
        </w:rPr>
        <w:t>to</w:t>
      </w:r>
      <w:r>
        <w:rPr>
          <w:spacing w:val="-5"/>
          <w:w w:val="105"/>
          <w:sz w:val="17"/>
        </w:rPr>
        <w:t xml:space="preserve"> </w:t>
      </w:r>
      <w:r>
        <w:rPr>
          <w:w w:val="105"/>
          <w:sz w:val="17"/>
        </w:rPr>
        <w:t>the student’s final grade in the relevant course.</w:t>
      </w:r>
    </w:p>
    <w:p w:rsidR="00504CCB" w:rsidP="004F742B" w:rsidRDefault="00103C2C" w14:paraId="3FA07EF5" w14:textId="77777777">
      <w:pPr>
        <w:pStyle w:val="ListParagraph"/>
        <w:numPr>
          <w:ilvl w:val="0"/>
          <w:numId w:val="7"/>
        </w:numPr>
        <w:tabs>
          <w:tab w:val="left" w:pos="973"/>
          <w:tab w:val="left" w:pos="975"/>
        </w:tabs>
        <w:spacing w:before="179" w:line="249" w:lineRule="auto"/>
        <w:ind w:right="720"/>
        <w:rPr>
          <w:sz w:val="17"/>
        </w:rPr>
      </w:pPr>
      <w:r>
        <w:rPr>
          <w:b/>
          <w:w w:val="105"/>
          <w:sz w:val="17"/>
        </w:rPr>
        <w:t>Dismissal:</w:t>
      </w:r>
      <w:r>
        <w:rPr>
          <w:b/>
          <w:spacing w:val="38"/>
          <w:w w:val="105"/>
          <w:sz w:val="17"/>
        </w:rPr>
        <w:t xml:space="preserve"> </w:t>
      </w:r>
      <w:r>
        <w:rPr>
          <w:w w:val="105"/>
          <w:sz w:val="17"/>
        </w:rPr>
        <w:t>Dismissal</w:t>
      </w:r>
      <w:r>
        <w:rPr>
          <w:spacing w:val="-5"/>
          <w:w w:val="105"/>
          <w:sz w:val="17"/>
        </w:rPr>
        <w:t xml:space="preserve"> </w:t>
      </w:r>
      <w:r>
        <w:rPr>
          <w:w w:val="105"/>
          <w:sz w:val="17"/>
        </w:rPr>
        <w:t>from</w:t>
      </w:r>
      <w:r>
        <w:rPr>
          <w:spacing w:val="-5"/>
          <w:w w:val="105"/>
          <w:sz w:val="17"/>
        </w:rPr>
        <w:t xml:space="preserve"> </w:t>
      </w:r>
      <w:r>
        <w:rPr>
          <w:w w:val="105"/>
          <w:sz w:val="17"/>
        </w:rPr>
        <w:t>the</w:t>
      </w:r>
      <w:r>
        <w:rPr>
          <w:spacing w:val="-6"/>
          <w:w w:val="105"/>
          <w:sz w:val="17"/>
        </w:rPr>
        <w:t xml:space="preserve"> </w:t>
      </w:r>
      <w:r>
        <w:rPr>
          <w:w w:val="105"/>
          <w:sz w:val="17"/>
        </w:rPr>
        <w:t>program</w:t>
      </w:r>
      <w:r>
        <w:rPr>
          <w:spacing w:val="-5"/>
          <w:w w:val="105"/>
          <w:sz w:val="17"/>
        </w:rPr>
        <w:t xml:space="preserve"> </w:t>
      </w:r>
      <w:r>
        <w:rPr>
          <w:w w:val="105"/>
          <w:sz w:val="17"/>
        </w:rPr>
        <w:t>may</w:t>
      </w:r>
      <w:r>
        <w:rPr>
          <w:spacing w:val="-8"/>
          <w:w w:val="105"/>
          <w:sz w:val="17"/>
        </w:rPr>
        <w:t xml:space="preserve"> </w:t>
      </w:r>
      <w:r>
        <w:rPr>
          <w:w w:val="105"/>
          <w:sz w:val="17"/>
        </w:rPr>
        <w:t>occur</w:t>
      </w:r>
      <w:r>
        <w:rPr>
          <w:spacing w:val="-6"/>
          <w:w w:val="105"/>
          <w:sz w:val="17"/>
        </w:rPr>
        <w:t xml:space="preserve"> </w:t>
      </w:r>
      <w:r>
        <w:rPr>
          <w:w w:val="105"/>
          <w:sz w:val="17"/>
        </w:rPr>
        <w:t>for</w:t>
      </w:r>
      <w:r>
        <w:rPr>
          <w:spacing w:val="-6"/>
          <w:w w:val="105"/>
          <w:sz w:val="17"/>
        </w:rPr>
        <w:t xml:space="preserve"> </w:t>
      </w:r>
      <w:r>
        <w:rPr>
          <w:w w:val="105"/>
          <w:sz w:val="17"/>
        </w:rPr>
        <w:t>serious</w:t>
      </w:r>
      <w:r>
        <w:rPr>
          <w:spacing w:val="-5"/>
          <w:w w:val="105"/>
          <w:sz w:val="17"/>
        </w:rPr>
        <w:t xml:space="preserve"> </w:t>
      </w:r>
      <w:r>
        <w:rPr>
          <w:w w:val="105"/>
          <w:sz w:val="17"/>
        </w:rPr>
        <w:t>or</w:t>
      </w:r>
      <w:r>
        <w:rPr>
          <w:spacing w:val="-6"/>
          <w:w w:val="105"/>
          <w:sz w:val="17"/>
        </w:rPr>
        <w:t xml:space="preserve"> </w:t>
      </w:r>
      <w:r>
        <w:rPr>
          <w:w w:val="105"/>
          <w:sz w:val="17"/>
        </w:rPr>
        <w:t>repeated</w:t>
      </w:r>
      <w:r>
        <w:rPr>
          <w:spacing w:val="-4"/>
          <w:w w:val="105"/>
          <w:sz w:val="17"/>
        </w:rPr>
        <w:t xml:space="preserve"> </w:t>
      </w:r>
      <w:r>
        <w:rPr>
          <w:w w:val="105"/>
          <w:sz w:val="17"/>
        </w:rPr>
        <w:t>violations.</w:t>
      </w:r>
      <w:r>
        <w:rPr>
          <w:spacing w:val="-5"/>
          <w:w w:val="105"/>
          <w:sz w:val="17"/>
        </w:rPr>
        <w:t xml:space="preserve"> </w:t>
      </w:r>
      <w:r>
        <w:rPr>
          <w:w w:val="105"/>
          <w:sz w:val="17"/>
        </w:rPr>
        <w:t>Students retain the right to appeal, following the process outlined in the Student College Catalog.</w:t>
      </w:r>
    </w:p>
    <w:p w:rsidR="00504CCB" w:rsidP="004F742B" w:rsidRDefault="00103C2C" w14:paraId="0B334C5B" w14:textId="77777777">
      <w:pPr>
        <w:pStyle w:val="Heading4"/>
        <w:spacing w:before="180"/>
        <w:ind w:right="720"/>
      </w:pPr>
      <w:r>
        <w:rPr>
          <w:w w:val="105"/>
        </w:rPr>
        <w:t>Continued</w:t>
      </w:r>
      <w:r>
        <w:rPr>
          <w:spacing w:val="-11"/>
          <w:w w:val="105"/>
        </w:rPr>
        <w:t xml:space="preserve"> </w:t>
      </w:r>
      <w:r>
        <w:rPr>
          <w:spacing w:val="-2"/>
          <w:w w:val="105"/>
        </w:rPr>
        <w:t>Expectations:</w:t>
      </w:r>
    </w:p>
    <w:p w:rsidR="00504CCB" w:rsidP="004F742B" w:rsidRDefault="00103C2C" w14:paraId="4A05003F" w14:textId="77777777">
      <w:pPr>
        <w:pStyle w:val="BodyText"/>
        <w:spacing w:before="188" w:line="252" w:lineRule="auto"/>
        <w:ind w:left="441" w:right="720"/>
      </w:pPr>
      <w:r>
        <w:rPr>
          <w:w w:val="105"/>
        </w:rPr>
        <w:t>If</w:t>
      </w:r>
      <w:r>
        <w:rPr>
          <w:spacing w:val="-4"/>
          <w:w w:val="105"/>
        </w:rPr>
        <w:t xml:space="preserve"> </w:t>
      </w:r>
      <w:r>
        <w:rPr>
          <w:w w:val="105"/>
        </w:rPr>
        <w:t>a</w:t>
      </w:r>
      <w:r>
        <w:rPr>
          <w:spacing w:val="-6"/>
          <w:w w:val="105"/>
        </w:rPr>
        <w:t xml:space="preserve"> </w:t>
      </w:r>
      <w:r>
        <w:rPr>
          <w:w w:val="105"/>
        </w:rPr>
        <w:t>student</w:t>
      </w:r>
      <w:r>
        <w:rPr>
          <w:spacing w:val="-5"/>
          <w:w w:val="105"/>
        </w:rPr>
        <w:t xml:space="preserve"> </w:t>
      </w:r>
      <w:r>
        <w:rPr>
          <w:w w:val="105"/>
        </w:rPr>
        <w:t>demonstrates</w:t>
      </w:r>
      <w:r>
        <w:rPr>
          <w:spacing w:val="-4"/>
          <w:w w:val="105"/>
        </w:rPr>
        <w:t xml:space="preserve"> </w:t>
      </w:r>
      <w:r>
        <w:rPr>
          <w:w w:val="105"/>
        </w:rPr>
        <w:t>appropriate</w:t>
      </w:r>
      <w:r>
        <w:rPr>
          <w:spacing w:val="-6"/>
          <w:w w:val="105"/>
        </w:rPr>
        <w:t xml:space="preserve"> </w:t>
      </w:r>
      <w:r>
        <w:rPr>
          <w:w w:val="105"/>
        </w:rPr>
        <w:t>behavior</w:t>
      </w:r>
      <w:r>
        <w:rPr>
          <w:spacing w:val="-5"/>
          <w:w w:val="105"/>
        </w:rPr>
        <w:t xml:space="preserve"> </w:t>
      </w:r>
      <w:r>
        <w:rPr>
          <w:w w:val="105"/>
        </w:rPr>
        <w:t>for</w:t>
      </w:r>
      <w:r>
        <w:rPr>
          <w:spacing w:val="-5"/>
          <w:w w:val="105"/>
        </w:rPr>
        <w:t xml:space="preserve"> </w:t>
      </w:r>
      <w:r>
        <w:rPr>
          <w:w w:val="105"/>
        </w:rPr>
        <w:t>the</w:t>
      </w:r>
      <w:r>
        <w:rPr>
          <w:spacing w:val="-6"/>
          <w:w w:val="105"/>
        </w:rPr>
        <w:t xml:space="preserve"> </w:t>
      </w:r>
      <w:r>
        <w:rPr>
          <w:w w:val="105"/>
        </w:rPr>
        <w:t>remainder</w:t>
      </w:r>
      <w:r>
        <w:rPr>
          <w:spacing w:val="-6"/>
          <w:w w:val="105"/>
        </w:rPr>
        <w:t xml:space="preserve"> </w:t>
      </w:r>
      <w:r>
        <w:rPr>
          <w:w w:val="105"/>
        </w:rPr>
        <w:t>of</w:t>
      </w:r>
      <w:r>
        <w:rPr>
          <w:spacing w:val="-6"/>
          <w:w w:val="105"/>
        </w:rPr>
        <w:t xml:space="preserve"> </w:t>
      </w:r>
      <w:r>
        <w:rPr>
          <w:w w:val="105"/>
        </w:rPr>
        <w:t>the</w:t>
      </w:r>
      <w:r>
        <w:rPr>
          <w:spacing w:val="-6"/>
          <w:w w:val="105"/>
        </w:rPr>
        <w:t xml:space="preserve"> </w:t>
      </w:r>
      <w:r>
        <w:rPr>
          <w:w w:val="105"/>
        </w:rPr>
        <w:t>program,</w:t>
      </w:r>
      <w:r>
        <w:rPr>
          <w:spacing w:val="-6"/>
          <w:w w:val="105"/>
        </w:rPr>
        <w:t xml:space="preserve"> </w:t>
      </w:r>
      <w:r>
        <w:rPr>
          <w:w w:val="105"/>
        </w:rPr>
        <w:t>no</w:t>
      </w:r>
      <w:r>
        <w:rPr>
          <w:spacing w:val="-5"/>
          <w:w w:val="105"/>
        </w:rPr>
        <w:t xml:space="preserve"> </w:t>
      </w:r>
      <w:r>
        <w:rPr>
          <w:w w:val="105"/>
        </w:rPr>
        <w:t>further</w:t>
      </w:r>
      <w:r>
        <w:rPr>
          <w:spacing w:val="-6"/>
          <w:w w:val="105"/>
        </w:rPr>
        <w:t xml:space="preserve"> </w:t>
      </w:r>
      <w:r>
        <w:rPr>
          <w:w w:val="105"/>
        </w:rPr>
        <w:t>penalties will be applied. However, any future violations may take previous infractions into account when determining disciplinary action.</w:t>
      </w:r>
    </w:p>
    <w:p w:rsidR="00504CCB" w:rsidP="004F742B" w:rsidRDefault="00504CCB" w14:paraId="3CE74BC6" w14:textId="77777777">
      <w:pPr>
        <w:pStyle w:val="BodyText"/>
        <w:spacing w:before="176"/>
        <w:ind w:right="720"/>
      </w:pPr>
    </w:p>
    <w:p w:rsidR="00504CCB" w:rsidP="004F742B" w:rsidRDefault="00103C2C" w14:paraId="1052D16F" w14:textId="77777777">
      <w:pPr>
        <w:pStyle w:val="Heading1"/>
        <w:ind w:right="720"/>
      </w:pPr>
      <w:bookmarkStart w:name="_bookmark70" w:id="68"/>
      <w:bookmarkEnd w:id="68"/>
      <w:r>
        <w:t>DRESS</w:t>
      </w:r>
      <w:r>
        <w:rPr>
          <w:spacing w:val="-10"/>
        </w:rPr>
        <w:t xml:space="preserve"> </w:t>
      </w:r>
      <w:r>
        <w:rPr>
          <w:spacing w:val="-4"/>
        </w:rPr>
        <w:t>CODE</w:t>
      </w:r>
    </w:p>
    <w:p w:rsidR="00504CCB" w:rsidP="38D7EEDA" w:rsidRDefault="00103C2C" w14:paraId="54395562" w14:textId="32E10C0A">
      <w:pPr>
        <w:pStyle w:val="Normal"/>
        <w:suppressLineNumbers w:val="0"/>
        <w:bidi w:val="0"/>
        <w:spacing w:before="211" w:beforeAutospacing="off" w:after="0" w:afterAutospacing="off" w:line="252" w:lineRule="auto"/>
        <w:ind w:left="441" w:right="720" w:firstLine="534"/>
        <w:jc w:val="both"/>
        <w:rPr>
          <w:sz w:val="17"/>
          <w:szCs w:val="17"/>
        </w:rPr>
      </w:pPr>
      <w:r w:rsidRPr="38D7EEDA" w:rsidR="00103C2C">
        <w:rPr>
          <w:b w:val="1"/>
          <w:bCs w:val="1"/>
          <w:w w:val="105"/>
          <w:sz w:val="17"/>
          <w:szCs w:val="17"/>
        </w:rPr>
        <w:t>Proper dress code attire is a requirement for the Histotechnology Program.</w:t>
      </w:r>
      <w:r w:rsidRPr="38D7EEDA" w:rsidR="00103C2C">
        <w:rPr>
          <w:b w:val="1"/>
          <w:bCs w:val="1"/>
          <w:spacing w:val="40"/>
          <w:w w:val="105"/>
          <w:sz w:val="17"/>
          <w:szCs w:val="17"/>
        </w:rPr>
        <w:t xml:space="preserve"> </w:t>
      </w:r>
      <w:r w:rsidRPr="38D7EEDA" w:rsidR="00103C2C">
        <w:rPr>
          <w:b w:val="1"/>
          <w:bCs w:val="1"/>
          <w:w w:val="105"/>
          <w:sz w:val="17"/>
          <w:szCs w:val="17"/>
        </w:rPr>
        <w:t>Students are required</w:t>
      </w:r>
      <w:r w:rsidRPr="38D7EEDA" w:rsidR="00103C2C">
        <w:rPr>
          <w:b w:val="1"/>
          <w:bCs w:val="1"/>
          <w:spacing w:val="-12"/>
          <w:w w:val="105"/>
          <w:sz w:val="17"/>
          <w:szCs w:val="17"/>
        </w:rPr>
        <w:t xml:space="preserve"> </w:t>
      </w:r>
      <w:r w:rsidRPr="38D7EEDA" w:rsidR="00103C2C">
        <w:rPr>
          <w:b w:val="1"/>
          <w:bCs w:val="1"/>
          <w:w w:val="105"/>
          <w:sz w:val="17"/>
          <w:szCs w:val="17"/>
        </w:rPr>
        <w:t>to</w:t>
      </w:r>
      <w:r w:rsidRPr="38D7EEDA" w:rsidR="00103C2C">
        <w:rPr>
          <w:b w:val="1"/>
          <w:bCs w:val="1"/>
          <w:spacing w:val="-11"/>
          <w:w w:val="105"/>
          <w:sz w:val="17"/>
          <w:szCs w:val="17"/>
        </w:rPr>
        <w:t xml:space="preserve"> </w:t>
      </w:r>
      <w:r w:rsidRPr="38D7EEDA" w:rsidR="00103C2C">
        <w:rPr>
          <w:b w:val="1"/>
          <w:bCs w:val="1"/>
          <w:w w:val="105"/>
          <w:sz w:val="17"/>
          <w:szCs w:val="17"/>
        </w:rPr>
        <w:t>wear</w:t>
      </w:r>
      <w:r w:rsidRPr="38D7EEDA" w:rsidR="00103C2C">
        <w:rPr>
          <w:b w:val="1"/>
          <w:bCs w:val="1"/>
          <w:spacing w:val="-10"/>
          <w:w w:val="105"/>
          <w:sz w:val="17"/>
          <w:szCs w:val="17"/>
        </w:rPr>
        <w:t xml:space="preserve"> </w:t>
      </w:r>
      <w:r w:rsidRPr="38D7EEDA" w:rsidR="00103C2C">
        <w:rPr>
          <w:b w:val="1"/>
          <w:bCs w:val="1"/>
          <w:w w:val="105"/>
          <w:sz w:val="17"/>
          <w:szCs w:val="17"/>
        </w:rPr>
        <w:t>approved</w:t>
      </w:r>
      <w:r w:rsidRPr="38D7EEDA" w:rsidR="00103C2C">
        <w:rPr>
          <w:b w:val="1"/>
          <w:bCs w:val="1"/>
          <w:spacing w:val="-11"/>
          <w:w w:val="105"/>
          <w:sz w:val="17"/>
          <w:szCs w:val="17"/>
        </w:rPr>
        <w:t xml:space="preserve"> </w:t>
      </w:r>
      <w:r w:rsidRPr="38D7EEDA" w:rsidR="00103C2C">
        <w:rPr>
          <w:b w:val="1"/>
          <w:bCs w:val="1"/>
          <w:w w:val="105"/>
          <w:sz w:val="17"/>
          <w:szCs w:val="17"/>
        </w:rPr>
        <w:t>scrubs</w:t>
      </w:r>
      <w:r w:rsidRPr="38D7EEDA" w:rsidR="00103C2C">
        <w:rPr>
          <w:b w:val="1"/>
          <w:bCs w:val="1"/>
          <w:spacing w:val="-10"/>
          <w:w w:val="105"/>
          <w:sz w:val="17"/>
          <w:szCs w:val="17"/>
        </w:rPr>
        <w:t xml:space="preserve"> </w:t>
      </w:r>
      <w:r w:rsidRPr="38D7EEDA" w:rsidR="00103C2C">
        <w:rPr>
          <w:b w:val="1"/>
          <w:bCs w:val="1"/>
          <w:w w:val="105"/>
          <w:sz w:val="17"/>
          <w:szCs w:val="17"/>
        </w:rPr>
        <w:t>and</w:t>
      </w:r>
      <w:r w:rsidRPr="38D7EEDA" w:rsidR="00103C2C">
        <w:rPr>
          <w:b w:val="1"/>
          <w:bCs w:val="1"/>
          <w:spacing w:val="-11"/>
          <w:w w:val="105"/>
          <w:sz w:val="17"/>
          <w:szCs w:val="17"/>
        </w:rPr>
        <w:t xml:space="preserve"> </w:t>
      </w:r>
      <w:r w:rsidRPr="38D7EEDA" w:rsidR="44BF3712">
        <w:rPr>
          <w:b w:val="1"/>
          <w:bCs w:val="1"/>
          <w:sz w:val="17"/>
          <w:szCs w:val="17"/>
        </w:rPr>
        <w:t xml:space="preserve">a </w:t>
      </w:r>
      <w:r w:rsidRPr="38D7EEDA" w:rsidR="00103C2C">
        <w:rPr>
          <w:b w:val="1"/>
          <w:bCs w:val="1"/>
          <w:sz w:val="17"/>
          <w:szCs w:val="17"/>
        </w:rPr>
        <w:t>name</w:t>
      </w:r>
      <w:r w:rsidRPr="38D7EEDA" w:rsidR="00103C2C">
        <w:rPr>
          <w:b w:val="1"/>
          <w:bCs w:val="1"/>
          <w:sz w:val="17"/>
          <w:szCs w:val="17"/>
        </w:rPr>
        <w:t xml:space="preserve"> </w:t>
      </w:r>
      <w:r w:rsidRPr="38D7EEDA" w:rsidR="00103C2C">
        <w:rPr>
          <w:b w:val="1"/>
          <w:bCs w:val="1"/>
          <w:sz w:val="17"/>
          <w:szCs w:val="17"/>
        </w:rPr>
        <w:t>badge</w:t>
      </w:r>
      <w:r w:rsidRPr="38D7EEDA" w:rsidR="00103C2C">
        <w:rPr>
          <w:b w:val="1"/>
          <w:bCs w:val="1"/>
          <w:sz w:val="17"/>
          <w:szCs w:val="17"/>
        </w:rPr>
        <w:t xml:space="preserve"> </w:t>
      </w:r>
      <w:r w:rsidRPr="38D7EEDA" w:rsidR="00103C2C">
        <w:rPr>
          <w:b w:val="1"/>
          <w:bCs w:val="1"/>
          <w:sz w:val="17"/>
          <w:szCs w:val="17"/>
        </w:rPr>
        <w:t>to</w:t>
      </w:r>
      <w:r w:rsidRPr="38D7EEDA" w:rsidR="00103C2C">
        <w:rPr>
          <w:b w:val="1"/>
          <w:bCs w:val="1"/>
          <w:sz w:val="17"/>
          <w:szCs w:val="17"/>
        </w:rPr>
        <w:t xml:space="preserve"> </w:t>
      </w:r>
      <w:r w:rsidRPr="38D7EEDA" w:rsidR="00103C2C">
        <w:rPr>
          <w:b w:val="1"/>
          <w:bCs w:val="1"/>
          <w:sz w:val="17"/>
          <w:szCs w:val="17"/>
        </w:rPr>
        <w:t>clinical</w:t>
      </w:r>
      <w:r w:rsidRPr="38D7EEDA" w:rsidR="00103C2C">
        <w:rPr>
          <w:b w:val="1"/>
          <w:bCs w:val="1"/>
          <w:sz w:val="17"/>
          <w:szCs w:val="17"/>
        </w:rPr>
        <w:t xml:space="preserve"> </w:t>
      </w:r>
      <w:r w:rsidRPr="38D7EEDA" w:rsidR="00103C2C">
        <w:rPr>
          <w:b w:val="1"/>
          <w:bCs w:val="1"/>
          <w:sz w:val="17"/>
          <w:szCs w:val="17"/>
        </w:rPr>
        <w:t>sites.</w:t>
      </w:r>
      <w:r w:rsidRPr="38D7EEDA" w:rsidR="00103C2C">
        <w:rPr>
          <w:b w:val="1"/>
          <w:bCs w:val="1"/>
          <w:sz w:val="17"/>
          <w:szCs w:val="17"/>
        </w:rPr>
        <w:t xml:space="preserve"> </w:t>
      </w:r>
      <w:r w:rsidRPr="38D7EEDA" w:rsidR="00103C2C">
        <w:rPr>
          <w:b w:val="1"/>
          <w:bCs w:val="1"/>
          <w:sz w:val="17"/>
          <w:szCs w:val="17"/>
        </w:rPr>
        <w:t>Students</w:t>
      </w:r>
      <w:r w:rsidRPr="38D7EEDA" w:rsidR="00103C2C">
        <w:rPr>
          <w:b w:val="1"/>
          <w:bCs w:val="1"/>
          <w:sz w:val="17"/>
          <w:szCs w:val="17"/>
        </w:rPr>
        <w:t xml:space="preserve"> </w:t>
      </w:r>
      <w:r w:rsidRPr="38D7EEDA" w:rsidR="00103C2C">
        <w:rPr>
          <w:b w:val="1"/>
          <w:bCs w:val="1"/>
          <w:sz w:val="17"/>
          <w:szCs w:val="17"/>
        </w:rPr>
        <w:t>should</w:t>
      </w:r>
      <w:r w:rsidRPr="38D7EEDA" w:rsidR="00103C2C">
        <w:rPr>
          <w:b w:val="1"/>
          <w:bCs w:val="1"/>
          <w:sz w:val="17"/>
          <w:szCs w:val="17"/>
        </w:rPr>
        <w:t xml:space="preserve"> </w:t>
      </w:r>
      <w:r w:rsidRPr="38D7EEDA" w:rsidR="00103C2C">
        <w:rPr>
          <w:b w:val="1"/>
          <w:bCs w:val="1"/>
          <w:sz w:val="17"/>
          <w:szCs w:val="17"/>
        </w:rPr>
        <w:t>wear</w:t>
      </w:r>
      <w:r w:rsidRPr="38D7EEDA" w:rsidR="00103C2C">
        <w:rPr>
          <w:b w:val="1"/>
          <w:bCs w:val="1"/>
          <w:sz w:val="17"/>
          <w:szCs w:val="17"/>
        </w:rPr>
        <w:t xml:space="preserve"> </w:t>
      </w:r>
      <w:r w:rsidRPr="38D7EEDA" w:rsidR="147CC1CE">
        <w:rPr>
          <w:b w:val="1"/>
          <w:bCs w:val="1"/>
          <w:sz w:val="17"/>
          <w:szCs w:val="17"/>
        </w:rPr>
        <w:t>closed-toe</w:t>
      </w:r>
      <w:r w:rsidRPr="38D7EEDA" w:rsidR="00103C2C">
        <w:rPr>
          <w:b w:val="1"/>
          <w:bCs w:val="1"/>
          <w:sz w:val="17"/>
          <w:szCs w:val="17"/>
        </w:rPr>
        <w:t>, black</w:t>
      </w:r>
      <w:r w:rsidRPr="38D7EEDA" w:rsidR="00103C2C">
        <w:rPr>
          <w:b w:val="1"/>
          <w:bCs w:val="1"/>
          <w:sz w:val="17"/>
          <w:szCs w:val="17"/>
        </w:rPr>
        <w:t xml:space="preserve"> </w:t>
      </w:r>
      <w:r w:rsidRPr="38D7EEDA" w:rsidR="00103C2C">
        <w:rPr>
          <w:b w:val="1"/>
          <w:bCs w:val="1"/>
          <w:sz w:val="17"/>
          <w:szCs w:val="17"/>
        </w:rPr>
        <w:t>shoes.</w:t>
      </w:r>
      <w:r w:rsidRPr="38D7EEDA" w:rsidR="00103C2C">
        <w:rPr>
          <w:b w:val="1"/>
          <w:bCs w:val="1"/>
          <w:sz w:val="17"/>
          <w:szCs w:val="17"/>
        </w:rPr>
        <w:t xml:space="preserve"> </w:t>
      </w:r>
      <w:r w:rsidRPr="38D7EEDA" w:rsidR="00103C2C">
        <w:rPr>
          <w:b w:val="1"/>
          <w:bCs w:val="1"/>
          <w:sz w:val="17"/>
          <w:szCs w:val="17"/>
        </w:rPr>
        <w:t>Solid</w:t>
      </w:r>
      <w:r w:rsidRPr="38D7EEDA" w:rsidR="00103C2C">
        <w:rPr>
          <w:b w:val="1"/>
          <w:bCs w:val="1"/>
          <w:sz w:val="17"/>
          <w:szCs w:val="17"/>
        </w:rPr>
        <w:t xml:space="preserve"> </w:t>
      </w:r>
      <w:r w:rsidRPr="38D7EEDA" w:rsidR="00103C2C">
        <w:rPr>
          <w:b w:val="1"/>
          <w:bCs w:val="1"/>
          <w:sz w:val="17"/>
          <w:szCs w:val="17"/>
        </w:rPr>
        <w:t>black</w:t>
      </w:r>
      <w:r w:rsidRPr="38D7EEDA" w:rsidR="00103C2C">
        <w:rPr>
          <w:b w:val="1"/>
          <w:bCs w:val="1"/>
          <w:sz w:val="17"/>
          <w:szCs w:val="17"/>
        </w:rPr>
        <w:t xml:space="preserve"> </w:t>
      </w:r>
      <w:r w:rsidRPr="38D7EEDA" w:rsidR="00103C2C">
        <w:rPr>
          <w:b w:val="1"/>
          <w:bCs w:val="1"/>
          <w:sz w:val="17"/>
          <w:szCs w:val="17"/>
        </w:rPr>
        <w:t>athletic</w:t>
      </w:r>
      <w:r w:rsidRPr="38D7EEDA" w:rsidR="00103C2C">
        <w:rPr>
          <w:b w:val="1"/>
          <w:bCs w:val="1"/>
          <w:sz w:val="17"/>
          <w:szCs w:val="17"/>
        </w:rPr>
        <w:t xml:space="preserve"> </w:t>
      </w:r>
      <w:r w:rsidRPr="38D7EEDA" w:rsidR="00103C2C">
        <w:rPr>
          <w:b w:val="1"/>
          <w:bCs w:val="1"/>
          <w:sz w:val="17"/>
          <w:szCs w:val="17"/>
        </w:rPr>
        <w:t>shoes</w:t>
      </w:r>
      <w:r w:rsidRPr="38D7EEDA" w:rsidR="00103C2C">
        <w:rPr>
          <w:b w:val="1"/>
          <w:bCs w:val="1"/>
          <w:sz w:val="17"/>
          <w:szCs w:val="17"/>
        </w:rPr>
        <w:t xml:space="preserve"> </w:t>
      </w:r>
      <w:r w:rsidRPr="38D7EEDA" w:rsidR="00103C2C">
        <w:rPr>
          <w:b w:val="1"/>
          <w:bCs w:val="1"/>
          <w:sz w:val="17"/>
          <w:szCs w:val="17"/>
        </w:rPr>
        <w:t>are</w:t>
      </w:r>
      <w:r w:rsidRPr="38D7EEDA" w:rsidR="00103C2C">
        <w:rPr>
          <w:b w:val="1"/>
          <w:bCs w:val="1"/>
          <w:sz w:val="17"/>
          <w:szCs w:val="17"/>
        </w:rPr>
        <w:t xml:space="preserve"> </w:t>
      </w:r>
      <w:r w:rsidRPr="38D7EEDA" w:rsidR="00103C2C">
        <w:rPr>
          <w:b w:val="1"/>
          <w:bCs w:val="1"/>
          <w:sz w:val="17"/>
          <w:szCs w:val="17"/>
        </w:rPr>
        <w:t>acceptable.</w:t>
      </w:r>
      <w:r w:rsidRPr="38D7EEDA" w:rsidR="00103C2C">
        <w:rPr>
          <w:b w:val="1"/>
          <w:bCs w:val="1"/>
          <w:sz w:val="17"/>
          <w:szCs w:val="17"/>
        </w:rPr>
        <w:t xml:space="preserve"> </w:t>
      </w:r>
      <w:r w:rsidRPr="38D7EEDA" w:rsidR="2750A769">
        <w:rPr>
          <w:b w:val="1"/>
          <w:bCs w:val="1"/>
          <w:sz w:val="17"/>
          <w:szCs w:val="17"/>
        </w:rPr>
        <w:t>No</w:t>
      </w:r>
      <w:r w:rsidRPr="38D7EEDA" w:rsidR="00103C2C">
        <w:rPr>
          <w:b w:val="1"/>
          <w:bCs w:val="1"/>
          <w:sz w:val="17"/>
          <w:szCs w:val="17"/>
        </w:rPr>
        <w:t xml:space="preserve"> </w:t>
      </w:r>
      <w:r w:rsidRPr="38D7EEDA" w:rsidR="00103C2C">
        <w:rPr>
          <w:b w:val="1"/>
          <w:bCs w:val="1"/>
          <w:sz w:val="17"/>
          <w:szCs w:val="17"/>
        </w:rPr>
        <w:t>jewelry</w:t>
      </w:r>
      <w:r w:rsidRPr="38D7EEDA" w:rsidR="00103C2C">
        <w:rPr>
          <w:b w:val="1"/>
          <w:bCs w:val="1"/>
          <w:sz w:val="17"/>
          <w:szCs w:val="17"/>
        </w:rPr>
        <w:t xml:space="preserve"> </w:t>
      </w:r>
      <w:r w:rsidRPr="38D7EEDA" w:rsidR="00103C2C">
        <w:rPr>
          <w:b w:val="1"/>
          <w:bCs w:val="1"/>
          <w:sz w:val="17"/>
          <w:szCs w:val="17"/>
        </w:rPr>
        <w:t>is</w:t>
      </w:r>
      <w:r w:rsidRPr="38D7EEDA" w:rsidR="00103C2C">
        <w:rPr>
          <w:b w:val="1"/>
          <w:bCs w:val="1"/>
          <w:sz w:val="17"/>
          <w:szCs w:val="17"/>
        </w:rPr>
        <w:t xml:space="preserve"> </w:t>
      </w:r>
      <w:r w:rsidRPr="38D7EEDA" w:rsidR="00103C2C">
        <w:rPr>
          <w:b w:val="1"/>
          <w:bCs w:val="1"/>
          <w:sz w:val="17"/>
          <w:szCs w:val="17"/>
        </w:rPr>
        <w:t>allowed</w:t>
      </w:r>
      <w:r w:rsidRPr="38D7EEDA" w:rsidR="00103C2C">
        <w:rPr>
          <w:b w:val="1"/>
          <w:bCs w:val="1"/>
          <w:sz w:val="17"/>
          <w:szCs w:val="17"/>
        </w:rPr>
        <w:t xml:space="preserve"> </w:t>
      </w:r>
      <w:r w:rsidRPr="38D7EEDA" w:rsidR="00103C2C">
        <w:rPr>
          <w:b w:val="1"/>
          <w:bCs w:val="1"/>
          <w:sz w:val="17"/>
          <w:szCs w:val="17"/>
        </w:rPr>
        <w:t>to</w:t>
      </w:r>
      <w:r w:rsidRPr="38D7EEDA" w:rsidR="00103C2C">
        <w:rPr>
          <w:b w:val="1"/>
          <w:bCs w:val="1"/>
          <w:sz w:val="17"/>
          <w:szCs w:val="17"/>
        </w:rPr>
        <w:t xml:space="preserve"> </w:t>
      </w:r>
      <w:r w:rsidRPr="38D7EEDA" w:rsidR="00103C2C">
        <w:rPr>
          <w:b w:val="1"/>
          <w:bCs w:val="1"/>
          <w:sz w:val="17"/>
          <w:szCs w:val="17"/>
        </w:rPr>
        <w:t>be</w:t>
      </w:r>
      <w:r w:rsidRPr="38D7EEDA" w:rsidR="00103C2C">
        <w:rPr>
          <w:b w:val="1"/>
          <w:bCs w:val="1"/>
          <w:sz w:val="17"/>
          <w:szCs w:val="17"/>
        </w:rPr>
        <w:t xml:space="preserve"> </w:t>
      </w:r>
      <w:r w:rsidRPr="38D7EEDA" w:rsidR="00103C2C">
        <w:rPr>
          <w:b w:val="1"/>
          <w:bCs w:val="1"/>
          <w:sz w:val="17"/>
          <w:szCs w:val="17"/>
        </w:rPr>
        <w:t>worn.</w:t>
      </w:r>
      <w:r w:rsidRPr="38D7EEDA" w:rsidR="00103C2C">
        <w:rPr>
          <w:b w:val="1"/>
          <w:bCs w:val="1"/>
          <w:sz w:val="17"/>
          <w:szCs w:val="17"/>
        </w:rPr>
        <w:t xml:space="preserve"> </w:t>
      </w:r>
      <w:r w:rsidRPr="38D7EEDA" w:rsidR="00103C2C">
        <w:rPr>
          <w:sz w:val="17"/>
          <w:szCs w:val="17"/>
        </w:rPr>
        <w:t>Classroom attire will be discussed at orientation.</w:t>
      </w:r>
      <w:r w:rsidRPr="38D7EEDA" w:rsidR="00103C2C">
        <w:rPr>
          <w:sz w:val="17"/>
          <w:szCs w:val="17"/>
        </w:rPr>
        <w:t xml:space="preserve"> </w:t>
      </w:r>
      <w:r w:rsidRPr="38D7EEDA" w:rsidR="00103C2C">
        <w:rPr>
          <w:sz w:val="17"/>
          <w:szCs w:val="17"/>
        </w:rPr>
        <w:t xml:space="preserve">All Histotechnology students </w:t>
      </w:r>
      <w:r w:rsidRPr="38D7EEDA" w:rsidR="00103C2C">
        <w:rPr>
          <w:sz w:val="17"/>
          <w:szCs w:val="17"/>
        </w:rPr>
        <w:t>are required to</w:t>
      </w:r>
      <w:r w:rsidRPr="38D7EEDA" w:rsidR="00103C2C">
        <w:rPr>
          <w:sz w:val="17"/>
          <w:szCs w:val="17"/>
        </w:rPr>
        <w:t xml:space="preserve"> adhere to the proper dress code</w:t>
      </w:r>
      <w:r w:rsidRPr="38D7EEDA" w:rsidR="00103C2C">
        <w:rPr>
          <w:sz w:val="17"/>
          <w:szCs w:val="17"/>
        </w:rPr>
        <w:t xml:space="preserve"> </w:t>
      </w:r>
      <w:r w:rsidRPr="38D7EEDA" w:rsidR="00103C2C">
        <w:rPr>
          <w:sz w:val="17"/>
          <w:szCs w:val="17"/>
        </w:rPr>
        <w:t>whenever attending any</w:t>
      </w:r>
      <w:r w:rsidRPr="38D7EEDA" w:rsidR="00103C2C">
        <w:rPr>
          <w:sz w:val="17"/>
          <w:szCs w:val="17"/>
        </w:rPr>
        <w:t xml:space="preserve"> </w:t>
      </w:r>
      <w:r w:rsidRPr="38D7EEDA" w:rsidR="00103C2C">
        <w:rPr>
          <w:sz w:val="17"/>
          <w:szCs w:val="17"/>
        </w:rPr>
        <w:t>portion</w:t>
      </w:r>
      <w:r w:rsidRPr="38D7EEDA" w:rsidR="00103C2C">
        <w:rPr>
          <w:sz w:val="17"/>
          <w:szCs w:val="17"/>
        </w:rPr>
        <w:t xml:space="preserve"> of</w:t>
      </w:r>
      <w:r w:rsidRPr="38D7EEDA" w:rsidR="00103C2C">
        <w:rPr>
          <w:sz w:val="17"/>
          <w:szCs w:val="17"/>
        </w:rPr>
        <w:t xml:space="preserve"> </w:t>
      </w:r>
      <w:r w:rsidRPr="38D7EEDA" w:rsidR="00103C2C">
        <w:rPr>
          <w:sz w:val="17"/>
          <w:szCs w:val="17"/>
        </w:rPr>
        <w:t>their training, which</w:t>
      </w:r>
      <w:r w:rsidRPr="38D7EEDA" w:rsidR="00103C2C">
        <w:rPr>
          <w:sz w:val="17"/>
          <w:szCs w:val="17"/>
        </w:rPr>
        <w:t xml:space="preserve"> </w:t>
      </w:r>
      <w:r w:rsidRPr="38D7EEDA" w:rsidR="00103C2C">
        <w:rPr>
          <w:sz w:val="17"/>
          <w:szCs w:val="17"/>
        </w:rPr>
        <w:t>includes</w:t>
      </w:r>
      <w:r w:rsidRPr="38D7EEDA" w:rsidR="00103C2C">
        <w:rPr>
          <w:sz w:val="17"/>
          <w:szCs w:val="17"/>
        </w:rPr>
        <w:t xml:space="preserve"> </w:t>
      </w:r>
      <w:r w:rsidRPr="38D7EEDA" w:rsidR="00103C2C">
        <w:rPr>
          <w:sz w:val="17"/>
          <w:szCs w:val="17"/>
        </w:rPr>
        <w:t xml:space="preserve">classroom, </w:t>
      </w:r>
      <w:r w:rsidRPr="38D7EEDA" w:rsidR="00103C2C">
        <w:rPr>
          <w:sz w:val="17"/>
          <w:szCs w:val="17"/>
        </w:rPr>
        <w:t>lectures</w:t>
      </w:r>
      <w:r w:rsidRPr="38D7EEDA" w:rsidR="00103C2C">
        <w:rPr>
          <w:sz w:val="17"/>
          <w:szCs w:val="17"/>
        </w:rPr>
        <w:t xml:space="preserve"> labs</w:t>
      </w:r>
      <w:r w:rsidRPr="38D7EEDA" w:rsidR="00103C2C">
        <w:rPr>
          <w:sz w:val="17"/>
          <w:szCs w:val="17"/>
        </w:rPr>
        <w:t xml:space="preserve"> </w:t>
      </w:r>
      <w:r w:rsidRPr="38D7EEDA" w:rsidR="00103C2C">
        <w:rPr>
          <w:sz w:val="17"/>
          <w:szCs w:val="17"/>
        </w:rPr>
        <w:t xml:space="preserve">and </w:t>
      </w:r>
      <w:r w:rsidRPr="38D7EEDA" w:rsidR="00103C2C">
        <w:rPr>
          <w:sz w:val="17"/>
          <w:szCs w:val="17"/>
        </w:rPr>
        <w:t>clinical.</w:t>
      </w:r>
    </w:p>
    <w:p w:rsidR="00504CCB" w:rsidP="004F742B" w:rsidRDefault="00103C2C" w14:paraId="368D6413" w14:textId="77777777">
      <w:pPr>
        <w:pStyle w:val="Heading2"/>
        <w:spacing w:before="193"/>
        <w:ind w:right="720"/>
      </w:pPr>
      <w:bookmarkStart w:name="_bookmark71" w:id="69"/>
      <w:bookmarkEnd w:id="69"/>
      <w:r>
        <w:t>Holidays</w:t>
      </w:r>
      <w:r>
        <w:rPr>
          <w:spacing w:val="-12"/>
        </w:rPr>
        <w:t xml:space="preserve"> </w:t>
      </w:r>
      <w:r>
        <w:t>and</w:t>
      </w:r>
      <w:r>
        <w:rPr>
          <w:spacing w:val="-12"/>
        </w:rPr>
        <w:t xml:space="preserve"> </w:t>
      </w:r>
      <w:r>
        <w:t>Vacation</w:t>
      </w:r>
      <w:r>
        <w:rPr>
          <w:spacing w:val="-12"/>
        </w:rPr>
        <w:t xml:space="preserve"> </w:t>
      </w:r>
      <w:r>
        <w:rPr>
          <w:spacing w:val="-2"/>
        </w:rPr>
        <w:t>Policy</w:t>
      </w:r>
    </w:p>
    <w:p w:rsidR="00504CCB" w:rsidP="004F742B" w:rsidRDefault="00103C2C" w14:paraId="6944EDB7" w14:textId="77777777">
      <w:pPr>
        <w:pStyle w:val="BodyText"/>
        <w:spacing w:before="184" w:line="252" w:lineRule="auto"/>
        <w:ind w:left="441" w:right="720"/>
        <w:jc w:val="both"/>
      </w:pPr>
      <w:r>
        <w:rPr>
          <w:w w:val="105"/>
        </w:rPr>
        <w:t xml:space="preserve">Histotechnology students are expected to fully commit to their academic and clinical schedules during each semester. Students are eligible for holidays and vacation time </w:t>
      </w:r>
      <w:r>
        <w:rPr>
          <w:b/>
          <w:w w:val="105"/>
        </w:rPr>
        <w:t xml:space="preserve">only during official breaks </w:t>
      </w:r>
      <w:r>
        <w:rPr>
          <w:w w:val="105"/>
        </w:rPr>
        <w:t>as recognized by Vance-Granville Community College.</w:t>
      </w:r>
    </w:p>
    <w:p w:rsidR="00504CCB" w:rsidP="004F742B" w:rsidRDefault="00103C2C" w14:paraId="146063E5" w14:textId="77777777">
      <w:pPr>
        <w:pStyle w:val="Heading4"/>
        <w:spacing w:before="176"/>
        <w:ind w:right="720"/>
      </w:pPr>
      <w:r>
        <w:rPr>
          <w:w w:val="105"/>
        </w:rPr>
        <w:t>Key</w:t>
      </w:r>
      <w:r>
        <w:rPr>
          <w:spacing w:val="-4"/>
          <w:w w:val="105"/>
        </w:rPr>
        <w:t xml:space="preserve"> </w:t>
      </w:r>
      <w:r>
        <w:rPr>
          <w:spacing w:val="-2"/>
          <w:w w:val="105"/>
        </w:rPr>
        <w:t>Guidelines:</w:t>
      </w:r>
    </w:p>
    <w:p w:rsidR="00504CCB" w:rsidP="004F742B" w:rsidRDefault="00103C2C" w14:paraId="50E4F692" w14:textId="77777777">
      <w:pPr>
        <w:pStyle w:val="ListParagraph"/>
        <w:numPr>
          <w:ilvl w:val="0"/>
          <w:numId w:val="7"/>
        </w:numPr>
        <w:tabs>
          <w:tab w:val="left" w:pos="973"/>
          <w:tab w:val="left" w:pos="975"/>
        </w:tabs>
        <w:spacing w:before="10" w:line="249" w:lineRule="auto"/>
        <w:ind w:right="720"/>
        <w:rPr>
          <w:sz w:val="17"/>
        </w:rPr>
      </w:pPr>
      <w:r>
        <w:rPr>
          <w:w w:val="105"/>
          <w:sz w:val="17"/>
        </w:rPr>
        <w:t xml:space="preserve">Students should refer to the </w:t>
      </w:r>
      <w:r>
        <w:rPr>
          <w:b/>
          <w:w w:val="105"/>
          <w:sz w:val="17"/>
        </w:rPr>
        <w:t xml:space="preserve">Academic Calendar </w:t>
      </w:r>
      <w:r>
        <w:rPr>
          <w:w w:val="105"/>
          <w:sz w:val="17"/>
        </w:rPr>
        <w:t>in the College Catalog for official holiday and semester break dates.</w:t>
      </w:r>
    </w:p>
    <w:p w:rsidR="00504CCB" w:rsidP="004F742B" w:rsidRDefault="00103C2C" w14:paraId="7AD42995" w14:textId="77777777">
      <w:pPr>
        <w:pStyle w:val="Heading4"/>
        <w:numPr>
          <w:ilvl w:val="0"/>
          <w:numId w:val="7"/>
        </w:numPr>
        <w:tabs>
          <w:tab w:val="left" w:pos="974"/>
        </w:tabs>
        <w:spacing w:before="2"/>
        <w:ind w:left="974" w:right="720" w:hanging="266"/>
      </w:pPr>
      <w:r>
        <w:rPr>
          <w:w w:val="105"/>
        </w:rPr>
        <w:t>Vacation</w:t>
      </w:r>
      <w:r>
        <w:rPr>
          <w:spacing w:val="-7"/>
          <w:w w:val="105"/>
        </w:rPr>
        <w:t xml:space="preserve"> </w:t>
      </w:r>
      <w:r>
        <w:rPr>
          <w:w w:val="105"/>
        </w:rPr>
        <w:t>time</w:t>
      </w:r>
      <w:r>
        <w:rPr>
          <w:spacing w:val="-6"/>
          <w:w w:val="105"/>
        </w:rPr>
        <w:t xml:space="preserve"> </w:t>
      </w:r>
      <w:r>
        <w:rPr>
          <w:w w:val="105"/>
        </w:rPr>
        <w:t>should</w:t>
      </w:r>
      <w:r>
        <w:rPr>
          <w:spacing w:val="-6"/>
          <w:w w:val="105"/>
        </w:rPr>
        <w:t xml:space="preserve"> </w:t>
      </w:r>
      <w:r>
        <w:rPr>
          <w:w w:val="105"/>
        </w:rPr>
        <w:t>not</w:t>
      </w:r>
      <w:r>
        <w:rPr>
          <w:spacing w:val="-6"/>
          <w:w w:val="105"/>
        </w:rPr>
        <w:t xml:space="preserve"> </w:t>
      </w:r>
      <w:r>
        <w:rPr>
          <w:w w:val="105"/>
        </w:rPr>
        <w:t>be</w:t>
      </w:r>
      <w:r>
        <w:rPr>
          <w:spacing w:val="-6"/>
          <w:w w:val="105"/>
        </w:rPr>
        <w:t xml:space="preserve"> </w:t>
      </w:r>
      <w:r>
        <w:rPr>
          <w:w w:val="105"/>
        </w:rPr>
        <w:t>scheduled</w:t>
      </w:r>
      <w:r>
        <w:rPr>
          <w:spacing w:val="-6"/>
          <w:w w:val="105"/>
        </w:rPr>
        <w:t xml:space="preserve"> </w:t>
      </w:r>
      <w:r>
        <w:rPr>
          <w:w w:val="105"/>
        </w:rPr>
        <w:t>during</w:t>
      </w:r>
      <w:r>
        <w:rPr>
          <w:spacing w:val="-1"/>
          <w:w w:val="105"/>
        </w:rPr>
        <w:t xml:space="preserve"> </w:t>
      </w:r>
      <w:r>
        <w:rPr>
          <w:w w:val="105"/>
        </w:rPr>
        <w:t>active</w:t>
      </w:r>
      <w:r>
        <w:rPr>
          <w:spacing w:val="-6"/>
          <w:w w:val="105"/>
        </w:rPr>
        <w:t xml:space="preserve"> </w:t>
      </w:r>
      <w:r>
        <w:rPr>
          <w:w w:val="105"/>
        </w:rPr>
        <w:t>academic</w:t>
      </w:r>
      <w:r>
        <w:rPr>
          <w:spacing w:val="-6"/>
          <w:w w:val="105"/>
        </w:rPr>
        <w:t xml:space="preserve"> </w:t>
      </w:r>
      <w:r>
        <w:rPr>
          <w:spacing w:val="-2"/>
          <w:w w:val="105"/>
        </w:rPr>
        <w:t>semesters.</w:t>
      </w:r>
    </w:p>
    <w:p w:rsidR="00504CCB" w:rsidP="004F742B" w:rsidRDefault="00103C2C" w14:paraId="3BA90EF2" w14:textId="77777777">
      <w:pPr>
        <w:pStyle w:val="ListParagraph"/>
        <w:numPr>
          <w:ilvl w:val="0"/>
          <w:numId w:val="7"/>
        </w:numPr>
        <w:tabs>
          <w:tab w:val="left" w:pos="973"/>
          <w:tab w:val="left" w:pos="975"/>
        </w:tabs>
        <w:spacing w:before="0" w:line="249" w:lineRule="auto"/>
        <w:ind w:right="720"/>
        <w:rPr>
          <w:sz w:val="17"/>
        </w:rPr>
      </w:pPr>
      <w:r>
        <w:rPr>
          <w:w w:val="105"/>
          <w:sz w:val="17"/>
        </w:rPr>
        <w:t>Missed</w:t>
      </w:r>
      <w:r>
        <w:rPr>
          <w:spacing w:val="29"/>
          <w:w w:val="105"/>
          <w:sz w:val="17"/>
        </w:rPr>
        <w:t xml:space="preserve"> </w:t>
      </w:r>
      <w:r>
        <w:rPr>
          <w:w w:val="105"/>
          <w:sz w:val="17"/>
        </w:rPr>
        <w:t>class</w:t>
      </w:r>
      <w:r>
        <w:rPr>
          <w:spacing w:val="30"/>
          <w:w w:val="105"/>
          <w:sz w:val="17"/>
        </w:rPr>
        <w:t xml:space="preserve"> </w:t>
      </w:r>
      <w:r>
        <w:rPr>
          <w:w w:val="105"/>
          <w:sz w:val="17"/>
        </w:rPr>
        <w:t>time,</w:t>
      </w:r>
      <w:r>
        <w:rPr>
          <w:spacing w:val="29"/>
          <w:w w:val="105"/>
          <w:sz w:val="17"/>
        </w:rPr>
        <w:t xml:space="preserve"> </w:t>
      </w:r>
      <w:r>
        <w:rPr>
          <w:w w:val="105"/>
          <w:sz w:val="17"/>
        </w:rPr>
        <w:t>labs,</w:t>
      </w:r>
      <w:r>
        <w:rPr>
          <w:spacing w:val="29"/>
          <w:w w:val="105"/>
          <w:sz w:val="17"/>
        </w:rPr>
        <w:t xml:space="preserve"> </w:t>
      </w:r>
      <w:r>
        <w:rPr>
          <w:w w:val="105"/>
          <w:sz w:val="17"/>
        </w:rPr>
        <w:t>clinical</w:t>
      </w:r>
      <w:r>
        <w:rPr>
          <w:spacing w:val="29"/>
          <w:w w:val="105"/>
          <w:sz w:val="17"/>
        </w:rPr>
        <w:t xml:space="preserve"> </w:t>
      </w:r>
      <w:r>
        <w:rPr>
          <w:w w:val="105"/>
          <w:sz w:val="17"/>
        </w:rPr>
        <w:t>days,</w:t>
      </w:r>
      <w:r>
        <w:rPr>
          <w:spacing w:val="29"/>
          <w:w w:val="105"/>
          <w:sz w:val="17"/>
        </w:rPr>
        <w:t xml:space="preserve"> </w:t>
      </w:r>
      <w:r>
        <w:rPr>
          <w:w w:val="105"/>
          <w:sz w:val="17"/>
        </w:rPr>
        <w:t>tests,</w:t>
      </w:r>
      <w:r>
        <w:rPr>
          <w:spacing w:val="29"/>
          <w:w w:val="105"/>
          <w:sz w:val="17"/>
        </w:rPr>
        <w:t xml:space="preserve"> </w:t>
      </w:r>
      <w:r>
        <w:rPr>
          <w:w w:val="105"/>
          <w:sz w:val="17"/>
        </w:rPr>
        <w:t>quizzes,</w:t>
      </w:r>
      <w:r>
        <w:rPr>
          <w:spacing w:val="29"/>
          <w:w w:val="105"/>
          <w:sz w:val="17"/>
        </w:rPr>
        <w:t xml:space="preserve"> </w:t>
      </w:r>
      <w:r>
        <w:rPr>
          <w:w w:val="105"/>
          <w:sz w:val="17"/>
        </w:rPr>
        <w:t>or</w:t>
      </w:r>
      <w:r>
        <w:rPr>
          <w:spacing w:val="28"/>
          <w:w w:val="105"/>
          <w:sz w:val="17"/>
        </w:rPr>
        <w:t xml:space="preserve"> </w:t>
      </w:r>
      <w:r>
        <w:rPr>
          <w:w w:val="105"/>
          <w:sz w:val="17"/>
        </w:rPr>
        <w:t>assignments</w:t>
      </w:r>
      <w:r>
        <w:rPr>
          <w:spacing w:val="29"/>
          <w:w w:val="105"/>
          <w:sz w:val="17"/>
        </w:rPr>
        <w:t xml:space="preserve"> </w:t>
      </w:r>
      <w:r>
        <w:rPr>
          <w:w w:val="105"/>
          <w:sz w:val="17"/>
        </w:rPr>
        <w:t>due</w:t>
      </w:r>
      <w:r>
        <w:rPr>
          <w:spacing w:val="28"/>
          <w:w w:val="105"/>
          <w:sz w:val="17"/>
        </w:rPr>
        <w:t xml:space="preserve"> </w:t>
      </w:r>
      <w:r>
        <w:rPr>
          <w:w w:val="105"/>
          <w:sz w:val="17"/>
        </w:rPr>
        <w:t>to</w:t>
      </w:r>
      <w:r>
        <w:rPr>
          <w:spacing w:val="29"/>
          <w:w w:val="105"/>
          <w:sz w:val="17"/>
        </w:rPr>
        <w:t xml:space="preserve"> </w:t>
      </w:r>
      <w:r>
        <w:rPr>
          <w:w w:val="105"/>
          <w:sz w:val="17"/>
        </w:rPr>
        <w:t>vacation</w:t>
      </w:r>
      <w:r>
        <w:rPr>
          <w:spacing w:val="29"/>
          <w:w w:val="105"/>
          <w:sz w:val="17"/>
        </w:rPr>
        <w:t xml:space="preserve"> </w:t>
      </w:r>
      <w:r>
        <w:rPr>
          <w:w w:val="105"/>
          <w:sz w:val="17"/>
        </w:rPr>
        <w:t>will</w:t>
      </w:r>
      <w:r>
        <w:rPr>
          <w:spacing w:val="29"/>
          <w:w w:val="105"/>
          <w:sz w:val="17"/>
        </w:rPr>
        <w:t xml:space="preserve"> </w:t>
      </w:r>
      <w:r>
        <w:rPr>
          <w:w w:val="105"/>
          <w:sz w:val="17"/>
        </w:rPr>
        <w:t xml:space="preserve">be considered </w:t>
      </w:r>
      <w:r>
        <w:rPr>
          <w:b/>
          <w:w w:val="105"/>
          <w:sz w:val="17"/>
        </w:rPr>
        <w:t>unexcused</w:t>
      </w:r>
      <w:r>
        <w:rPr>
          <w:w w:val="105"/>
          <w:sz w:val="17"/>
        </w:rPr>
        <w:t>.</w:t>
      </w:r>
    </w:p>
    <w:p w:rsidR="00504CCB" w:rsidP="004F742B" w:rsidRDefault="00103C2C" w14:paraId="5FAF273D" w14:textId="77777777">
      <w:pPr>
        <w:pStyle w:val="ListParagraph"/>
        <w:numPr>
          <w:ilvl w:val="0"/>
          <w:numId w:val="7"/>
        </w:numPr>
        <w:tabs>
          <w:tab w:val="left" w:pos="973"/>
          <w:tab w:val="left" w:pos="975"/>
        </w:tabs>
        <w:spacing w:before="2" w:line="249" w:lineRule="auto"/>
        <w:ind w:right="720"/>
        <w:rPr>
          <w:sz w:val="17"/>
        </w:rPr>
      </w:pPr>
      <w:r>
        <w:rPr>
          <w:b/>
          <w:w w:val="105"/>
          <w:sz w:val="17"/>
        </w:rPr>
        <w:t xml:space="preserve">Make-up opportunities will not be provided </w:t>
      </w:r>
      <w:r>
        <w:rPr>
          <w:w w:val="105"/>
          <w:sz w:val="17"/>
        </w:rPr>
        <w:t xml:space="preserve">for missed work resulting from vacation-related </w:t>
      </w:r>
      <w:r>
        <w:rPr>
          <w:spacing w:val="-2"/>
          <w:w w:val="105"/>
          <w:sz w:val="17"/>
        </w:rPr>
        <w:t>absences.</w:t>
      </w:r>
    </w:p>
    <w:p w:rsidR="00504CCB" w:rsidP="004F742B" w:rsidRDefault="00103C2C" w14:paraId="5D813A62" w14:textId="77777777">
      <w:pPr>
        <w:pStyle w:val="BodyText"/>
        <w:spacing w:before="180" w:line="252" w:lineRule="auto"/>
        <w:ind w:left="441" w:right="720"/>
        <w:jc w:val="both"/>
      </w:pPr>
      <w:r>
        <w:rPr>
          <w:w w:val="105"/>
        </w:rPr>
        <w:t>Maintaining</w:t>
      </w:r>
      <w:r>
        <w:rPr>
          <w:spacing w:val="-2"/>
          <w:w w:val="105"/>
        </w:rPr>
        <w:t xml:space="preserve"> </w:t>
      </w:r>
      <w:r>
        <w:rPr>
          <w:w w:val="105"/>
        </w:rPr>
        <w:t>consistent</w:t>
      </w:r>
      <w:r>
        <w:rPr>
          <w:spacing w:val="-2"/>
          <w:w w:val="105"/>
        </w:rPr>
        <w:t xml:space="preserve"> </w:t>
      </w:r>
      <w:r>
        <w:rPr>
          <w:w w:val="105"/>
        </w:rPr>
        <w:t>attendance</w:t>
      </w:r>
      <w:r>
        <w:rPr>
          <w:spacing w:val="-1"/>
          <w:w w:val="105"/>
        </w:rPr>
        <w:t xml:space="preserve"> </w:t>
      </w:r>
      <w:r>
        <w:rPr>
          <w:w w:val="105"/>
        </w:rPr>
        <w:t>is</w:t>
      </w:r>
      <w:r>
        <w:rPr>
          <w:spacing w:val="-2"/>
          <w:w w:val="105"/>
        </w:rPr>
        <w:t xml:space="preserve"> </w:t>
      </w:r>
      <w:r>
        <w:rPr>
          <w:w w:val="105"/>
        </w:rPr>
        <w:t>essential</w:t>
      </w:r>
      <w:r>
        <w:rPr>
          <w:spacing w:val="-2"/>
          <w:w w:val="105"/>
        </w:rPr>
        <w:t xml:space="preserve"> </w:t>
      </w:r>
      <w:r>
        <w:rPr>
          <w:w w:val="105"/>
        </w:rPr>
        <w:t>for academic</w:t>
      </w:r>
      <w:r>
        <w:rPr>
          <w:spacing w:val="-3"/>
          <w:w w:val="105"/>
        </w:rPr>
        <w:t xml:space="preserve"> </w:t>
      </w:r>
      <w:r>
        <w:rPr>
          <w:w w:val="105"/>
        </w:rPr>
        <w:t>success and</w:t>
      </w:r>
      <w:r>
        <w:rPr>
          <w:spacing w:val="-2"/>
          <w:w w:val="105"/>
        </w:rPr>
        <w:t xml:space="preserve"> </w:t>
      </w:r>
      <w:r>
        <w:rPr>
          <w:w w:val="105"/>
        </w:rPr>
        <w:t>professional</w:t>
      </w:r>
      <w:r>
        <w:rPr>
          <w:spacing w:val="-2"/>
          <w:w w:val="105"/>
        </w:rPr>
        <w:t xml:space="preserve"> </w:t>
      </w:r>
      <w:r>
        <w:rPr>
          <w:w w:val="105"/>
        </w:rPr>
        <w:t>development</w:t>
      </w:r>
      <w:r>
        <w:rPr>
          <w:spacing w:val="-2"/>
          <w:w w:val="105"/>
        </w:rPr>
        <w:t xml:space="preserve"> </w:t>
      </w:r>
      <w:r>
        <w:rPr>
          <w:w w:val="105"/>
        </w:rPr>
        <w:t>in</w:t>
      </w:r>
      <w:r>
        <w:rPr>
          <w:spacing w:val="-2"/>
          <w:w w:val="105"/>
        </w:rPr>
        <w:t xml:space="preserve"> </w:t>
      </w:r>
      <w:r>
        <w:rPr>
          <w:w w:val="105"/>
        </w:rPr>
        <w:t>the Histotechnology</w:t>
      </w:r>
      <w:r>
        <w:rPr>
          <w:spacing w:val="-4"/>
          <w:w w:val="105"/>
        </w:rPr>
        <w:t xml:space="preserve"> </w:t>
      </w:r>
      <w:r>
        <w:rPr>
          <w:w w:val="105"/>
        </w:rPr>
        <w:t>Program.</w:t>
      </w:r>
    </w:p>
    <w:p w:rsidR="00504CCB" w:rsidP="004F742B" w:rsidRDefault="00504CCB" w14:paraId="41A998AB" w14:textId="77777777">
      <w:pPr>
        <w:pStyle w:val="BodyText"/>
        <w:spacing w:before="177"/>
        <w:ind w:right="720"/>
      </w:pPr>
    </w:p>
    <w:p w:rsidR="00504CCB" w:rsidP="004F742B" w:rsidRDefault="00103C2C" w14:paraId="2252B483" w14:textId="77777777">
      <w:pPr>
        <w:pStyle w:val="Heading2"/>
        <w:ind w:right="720"/>
      </w:pPr>
      <w:bookmarkStart w:name="_bookmark72" w:id="70"/>
      <w:bookmarkEnd w:id="70"/>
      <w:r>
        <w:t>School</w:t>
      </w:r>
      <w:r>
        <w:rPr>
          <w:spacing w:val="-12"/>
        </w:rPr>
        <w:t xml:space="preserve"> </w:t>
      </w:r>
      <w:r>
        <w:t>Closing</w:t>
      </w:r>
      <w:r>
        <w:rPr>
          <w:spacing w:val="-11"/>
        </w:rPr>
        <w:t xml:space="preserve"> </w:t>
      </w:r>
      <w:r>
        <w:rPr>
          <w:spacing w:val="-2"/>
        </w:rPr>
        <w:t>Policy</w:t>
      </w:r>
    </w:p>
    <w:p w:rsidR="00504CCB" w:rsidP="004F742B" w:rsidRDefault="00103C2C" w14:paraId="59E3B7A4" w14:textId="77777777">
      <w:pPr>
        <w:spacing w:before="184" w:line="252" w:lineRule="auto"/>
        <w:ind w:left="441" w:right="720"/>
        <w:jc w:val="both"/>
        <w:rPr>
          <w:sz w:val="17"/>
        </w:rPr>
      </w:pPr>
      <w:r>
        <w:rPr>
          <w:w w:val="105"/>
          <w:sz w:val="17"/>
        </w:rPr>
        <w:t>Please</w:t>
      </w:r>
      <w:r>
        <w:rPr>
          <w:spacing w:val="-11"/>
          <w:w w:val="105"/>
          <w:sz w:val="17"/>
        </w:rPr>
        <w:t xml:space="preserve"> </w:t>
      </w:r>
      <w:r>
        <w:rPr>
          <w:w w:val="105"/>
          <w:sz w:val="17"/>
        </w:rPr>
        <w:t>note</w:t>
      </w:r>
      <w:r>
        <w:rPr>
          <w:spacing w:val="-11"/>
          <w:w w:val="105"/>
          <w:sz w:val="17"/>
        </w:rPr>
        <w:t xml:space="preserve"> </w:t>
      </w:r>
      <w:r>
        <w:rPr>
          <w:w w:val="105"/>
          <w:sz w:val="17"/>
        </w:rPr>
        <w:t>that</w:t>
      </w:r>
      <w:r>
        <w:rPr>
          <w:spacing w:val="-10"/>
          <w:w w:val="105"/>
          <w:sz w:val="17"/>
        </w:rPr>
        <w:t xml:space="preserve"> </w:t>
      </w:r>
      <w:r>
        <w:rPr>
          <w:w w:val="105"/>
          <w:sz w:val="17"/>
        </w:rPr>
        <w:t>the</w:t>
      </w:r>
      <w:r>
        <w:rPr>
          <w:spacing w:val="-11"/>
          <w:w w:val="105"/>
          <w:sz w:val="17"/>
        </w:rPr>
        <w:t xml:space="preserve"> </w:t>
      </w:r>
      <w:r>
        <w:rPr>
          <w:w w:val="105"/>
          <w:sz w:val="17"/>
        </w:rPr>
        <w:t>closing</w:t>
      </w:r>
      <w:r>
        <w:rPr>
          <w:spacing w:val="-12"/>
          <w:w w:val="105"/>
          <w:sz w:val="17"/>
        </w:rPr>
        <w:t xml:space="preserve"> </w:t>
      </w:r>
      <w:r>
        <w:rPr>
          <w:w w:val="105"/>
          <w:sz w:val="17"/>
        </w:rPr>
        <w:t>of</w:t>
      </w:r>
      <w:r>
        <w:rPr>
          <w:spacing w:val="-7"/>
          <w:w w:val="105"/>
          <w:sz w:val="17"/>
        </w:rPr>
        <w:t xml:space="preserve"> </w:t>
      </w:r>
      <w:r>
        <w:rPr>
          <w:b/>
          <w:w w:val="105"/>
          <w:sz w:val="17"/>
        </w:rPr>
        <w:t>Vance</w:t>
      </w:r>
      <w:r>
        <w:rPr>
          <w:b/>
          <w:spacing w:val="-8"/>
          <w:w w:val="105"/>
          <w:sz w:val="17"/>
        </w:rPr>
        <w:t xml:space="preserve"> </w:t>
      </w:r>
      <w:r>
        <w:rPr>
          <w:b/>
          <w:w w:val="105"/>
          <w:sz w:val="17"/>
        </w:rPr>
        <w:t>County</w:t>
      </w:r>
      <w:r>
        <w:rPr>
          <w:b/>
          <w:spacing w:val="-8"/>
          <w:w w:val="105"/>
          <w:sz w:val="17"/>
        </w:rPr>
        <w:t xml:space="preserve"> </w:t>
      </w:r>
      <w:r>
        <w:rPr>
          <w:w w:val="105"/>
          <w:sz w:val="17"/>
        </w:rPr>
        <w:t>or</w:t>
      </w:r>
      <w:r>
        <w:rPr>
          <w:spacing w:val="-11"/>
          <w:w w:val="105"/>
          <w:sz w:val="17"/>
        </w:rPr>
        <w:t xml:space="preserve"> </w:t>
      </w:r>
      <w:r>
        <w:rPr>
          <w:b/>
          <w:w w:val="105"/>
          <w:sz w:val="17"/>
        </w:rPr>
        <w:t>Granville</w:t>
      </w:r>
      <w:r>
        <w:rPr>
          <w:b/>
          <w:spacing w:val="-10"/>
          <w:w w:val="105"/>
          <w:sz w:val="17"/>
        </w:rPr>
        <w:t xml:space="preserve"> </w:t>
      </w:r>
      <w:r>
        <w:rPr>
          <w:b/>
          <w:w w:val="105"/>
          <w:sz w:val="17"/>
        </w:rPr>
        <w:t>County</w:t>
      </w:r>
      <w:r>
        <w:rPr>
          <w:b/>
          <w:spacing w:val="-7"/>
          <w:w w:val="105"/>
          <w:sz w:val="17"/>
        </w:rPr>
        <w:t xml:space="preserve"> </w:t>
      </w:r>
      <w:r>
        <w:rPr>
          <w:b/>
          <w:w w:val="105"/>
          <w:sz w:val="17"/>
        </w:rPr>
        <w:t>Schools</w:t>
      </w:r>
      <w:r>
        <w:rPr>
          <w:b/>
          <w:spacing w:val="-7"/>
          <w:w w:val="105"/>
          <w:sz w:val="17"/>
        </w:rPr>
        <w:t xml:space="preserve"> </w:t>
      </w:r>
      <w:r>
        <w:rPr>
          <w:w w:val="105"/>
          <w:sz w:val="17"/>
        </w:rPr>
        <w:t>does</w:t>
      </w:r>
      <w:r>
        <w:rPr>
          <w:spacing w:val="-10"/>
          <w:w w:val="105"/>
          <w:sz w:val="17"/>
        </w:rPr>
        <w:t xml:space="preserve"> </w:t>
      </w:r>
      <w:r>
        <w:rPr>
          <w:b/>
          <w:w w:val="105"/>
          <w:sz w:val="17"/>
        </w:rPr>
        <w:t>not</w:t>
      </w:r>
      <w:r>
        <w:rPr>
          <w:b/>
          <w:spacing w:val="-9"/>
          <w:w w:val="105"/>
          <w:sz w:val="17"/>
        </w:rPr>
        <w:t xml:space="preserve"> </w:t>
      </w:r>
      <w:r>
        <w:rPr>
          <w:w w:val="105"/>
          <w:sz w:val="17"/>
        </w:rPr>
        <w:t>automatically</w:t>
      </w:r>
      <w:r>
        <w:rPr>
          <w:spacing w:val="-12"/>
          <w:w w:val="105"/>
          <w:sz w:val="17"/>
        </w:rPr>
        <w:t xml:space="preserve"> </w:t>
      </w:r>
      <w:r>
        <w:rPr>
          <w:w w:val="105"/>
          <w:sz w:val="17"/>
        </w:rPr>
        <w:t xml:space="preserve">mean that </w:t>
      </w:r>
      <w:r>
        <w:rPr>
          <w:b/>
          <w:w w:val="105"/>
          <w:sz w:val="17"/>
        </w:rPr>
        <w:t xml:space="preserve">Vance-Granville Community College </w:t>
      </w:r>
      <w:r>
        <w:rPr>
          <w:w w:val="105"/>
          <w:sz w:val="17"/>
        </w:rPr>
        <w:t>will be closed.</w:t>
      </w:r>
    </w:p>
    <w:p w:rsidR="00504CCB" w:rsidP="004F742B" w:rsidRDefault="00103C2C" w14:paraId="1008F54F" w14:textId="77777777">
      <w:pPr>
        <w:pStyle w:val="BodyText"/>
        <w:spacing w:before="177" w:line="252" w:lineRule="auto"/>
        <w:ind w:left="441" w:right="720"/>
        <w:jc w:val="both"/>
      </w:pPr>
      <w:r>
        <w:rPr>
          <w:w w:val="105"/>
        </w:rPr>
        <w:t xml:space="preserve">Students are encouraged to check for official college announcements regarding closures. If no announcement is made by </w:t>
      </w:r>
      <w:r>
        <w:rPr>
          <w:b/>
          <w:w w:val="105"/>
        </w:rPr>
        <w:t>7:00 a.m.</w:t>
      </w:r>
      <w:r>
        <w:rPr>
          <w:w w:val="105"/>
        </w:rPr>
        <w:t xml:space="preserve">, the College will operate on its </w:t>
      </w:r>
      <w:r>
        <w:rPr>
          <w:b/>
          <w:w w:val="105"/>
        </w:rPr>
        <w:t>normal schedule</w:t>
      </w:r>
      <w:r>
        <w:rPr>
          <w:w w:val="105"/>
        </w:rPr>
        <w:t>.</w:t>
      </w:r>
    </w:p>
    <w:p w:rsidR="00504CCB" w:rsidP="004F742B" w:rsidRDefault="00103C2C" w14:paraId="42B78C4D" w14:textId="77777777">
      <w:pPr>
        <w:pStyle w:val="BodyText"/>
        <w:spacing w:before="177" w:line="252" w:lineRule="auto"/>
        <w:ind w:left="441" w:right="720"/>
        <w:jc w:val="both"/>
      </w:pPr>
      <w:r>
        <w:rPr>
          <w:w w:val="105"/>
        </w:rPr>
        <w:t>In</w:t>
      </w:r>
      <w:r>
        <w:rPr>
          <w:spacing w:val="-3"/>
          <w:w w:val="105"/>
        </w:rPr>
        <w:t xml:space="preserve"> </w:t>
      </w:r>
      <w:r>
        <w:rPr>
          <w:w w:val="105"/>
        </w:rPr>
        <w:t>the</w:t>
      </w:r>
      <w:r>
        <w:rPr>
          <w:spacing w:val="-2"/>
          <w:w w:val="105"/>
        </w:rPr>
        <w:t xml:space="preserve"> </w:t>
      </w:r>
      <w:r>
        <w:rPr>
          <w:w w:val="105"/>
        </w:rPr>
        <w:t>absence</w:t>
      </w:r>
      <w:r>
        <w:rPr>
          <w:spacing w:val="-4"/>
          <w:w w:val="105"/>
        </w:rPr>
        <w:t xml:space="preserve"> </w:t>
      </w:r>
      <w:r>
        <w:rPr>
          <w:w w:val="105"/>
        </w:rPr>
        <w:t>of</w:t>
      </w:r>
      <w:r>
        <w:rPr>
          <w:spacing w:val="-4"/>
          <w:w w:val="105"/>
        </w:rPr>
        <w:t xml:space="preserve"> </w:t>
      </w:r>
      <w:r>
        <w:rPr>
          <w:w w:val="105"/>
        </w:rPr>
        <w:t>a</w:t>
      </w:r>
      <w:r>
        <w:rPr>
          <w:spacing w:val="-2"/>
          <w:w w:val="105"/>
        </w:rPr>
        <w:t xml:space="preserve"> </w:t>
      </w:r>
      <w:r>
        <w:rPr>
          <w:w w:val="105"/>
        </w:rPr>
        <w:t>confirmed</w:t>
      </w:r>
      <w:r>
        <w:rPr>
          <w:spacing w:val="-3"/>
          <w:w w:val="105"/>
        </w:rPr>
        <w:t xml:space="preserve"> </w:t>
      </w:r>
      <w:r>
        <w:rPr>
          <w:w w:val="105"/>
        </w:rPr>
        <w:t>closing,</w:t>
      </w:r>
      <w:r>
        <w:rPr>
          <w:spacing w:val="-3"/>
          <w:w w:val="105"/>
        </w:rPr>
        <w:t xml:space="preserve"> </w:t>
      </w:r>
      <w:r>
        <w:rPr>
          <w:w w:val="105"/>
        </w:rPr>
        <w:t>students</w:t>
      </w:r>
      <w:r>
        <w:rPr>
          <w:spacing w:val="-3"/>
          <w:w w:val="105"/>
        </w:rPr>
        <w:t xml:space="preserve"> </w:t>
      </w:r>
      <w:r>
        <w:rPr>
          <w:w w:val="105"/>
        </w:rPr>
        <w:t>should</w:t>
      </w:r>
      <w:r>
        <w:rPr>
          <w:spacing w:val="-3"/>
          <w:w w:val="105"/>
        </w:rPr>
        <w:t xml:space="preserve"> </w:t>
      </w:r>
      <w:r>
        <w:rPr>
          <w:w w:val="105"/>
        </w:rPr>
        <w:t>use</w:t>
      </w:r>
      <w:r>
        <w:rPr>
          <w:spacing w:val="-3"/>
          <w:w w:val="105"/>
        </w:rPr>
        <w:t xml:space="preserve"> </w:t>
      </w:r>
      <w:r>
        <w:rPr>
          <w:w w:val="105"/>
        </w:rPr>
        <w:t>their</w:t>
      </w:r>
      <w:r>
        <w:rPr>
          <w:spacing w:val="-4"/>
          <w:w w:val="105"/>
        </w:rPr>
        <w:t xml:space="preserve"> </w:t>
      </w:r>
      <w:r>
        <w:rPr>
          <w:w w:val="105"/>
        </w:rPr>
        <w:t>best</w:t>
      </w:r>
      <w:r>
        <w:rPr>
          <w:spacing w:val="-2"/>
          <w:w w:val="105"/>
        </w:rPr>
        <w:t xml:space="preserve"> </w:t>
      </w:r>
      <w:r>
        <w:rPr>
          <w:w w:val="105"/>
        </w:rPr>
        <w:t>judgment</w:t>
      </w:r>
      <w:r>
        <w:rPr>
          <w:spacing w:val="-3"/>
          <w:w w:val="105"/>
        </w:rPr>
        <w:t xml:space="preserve"> </w:t>
      </w:r>
      <w:r>
        <w:rPr>
          <w:w w:val="105"/>
        </w:rPr>
        <w:t>when</w:t>
      </w:r>
      <w:r>
        <w:rPr>
          <w:spacing w:val="-3"/>
          <w:w w:val="105"/>
        </w:rPr>
        <w:t xml:space="preserve"> </w:t>
      </w:r>
      <w:r>
        <w:rPr>
          <w:w w:val="105"/>
        </w:rPr>
        <w:t>deciding</w:t>
      </w:r>
      <w:r>
        <w:rPr>
          <w:spacing w:val="-5"/>
          <w:w w:val="105"/>
        </w:rPr>
        <w:t xml:space="preserve"> </w:t>
      </w:r>
      <w:r>
        <w:rPr>
          <w:w w:val="105"/>
        </w:rPr>
        <w:t>whether</w:t>
      </w:r>
      <w:r>
        <w:rPr>
          <w:spacing w:val="-4"/>
          <w:w w:val="105"/>
        </w:rPr>
        <w:t xml:space="preserve"> </w:t>
      </w:r>
      <w:r>
        <w:rPr>
          <w:w w:val="105"/>
        </w:rPr>
        <w:t>to travel in inclement weather or hazardous conditions. Safety is a priority, and communication with instructors is encouraged if travel is deemed unsafe.</w:t>
      </w:r>
    </w:p>
    <w:p w:rsidR="00504CCB" w:rsidP="004F742B" w:rsidRDefault="00504CCB" w14:paraId="168E2D15" w14:textId="77777777">
      <w:pPr>
        <w:pStyle w:val="BodyText"/>
        <w:spacing w:before="177"/>
        <w:ind w:right="720"/>
      </w:pPr>
    </w:p>
    <w:p w:rsidR="00504CCB" w:rsidP="004F742B" w:rsidRDefault="00103C2C" w14:paraId="67644090" w14:textId="77777777">
      <w:pPr>
        <w:pStyle w:val="Heading2"/>
        <w:ind w:right="720"/>
      </w:pPr>
      <w:bookmarkStart w:name="_bookmark73" w:id="71"/>
      <w:bookmarkEnd w:id="71"/>
      <w:r>
        <w:rPr>
          <w:spacing w:val="-2"/>
        </w:rPr>
        <w:t>Inclement</w:t>
      </w:r>
      <w:r>
        <w:t xml:space="preserve"> </w:t>
      </w:r>
      <w:r>
        <w:rPr>
          <w:spacing w:val="-2"/>
        </w:rPr>
        <w:t>Weather</w:t>
      </w:r>
      <w:r>
        <w:t xml:space="preserve"> </w:t>
      </w:r>
      <w:r>
        <w:rPr>
          <w:spacing w:val="-2"/>
        </w:rPr>
        <w:t>Policy</w:t>
      </w:r>
    </w:p>
    <w:p w:rsidR="00504CCB" w:rsidP="004F742B" w:rsidRDefault="00103C2C" w14:paraId="0C0DCE86" w14:textId="77777777">
      <w:pPr>
        <w:spacing w:before="216" w:line="252" w:lineRule="auto"/>
        <w:ind w:left="441" w:right="720"/>
        <w:rPr>
          <w:sz w:val="17"/>
        </w:rPr>
      </w:pPr>
      <w:r>
        <w:rPr>
          <w:w w:val="105"/>
          <w:sz w:val="17"/>
        </w:rPr>
        <w:t>In</w:t>
      </w:r>
      <w:r>
        <w:rPr>
          <w:spacing w:val="-5"/>
          <w:w w:val="105"/>
          <w:sz w:val="17"/>
        </w:rPr>
        <w:t xml:space="preserve"> </w:t>
      </w:r>
      <w:r>
        <w:rPr>
          <w:w w:val="105"/>
          <w:sz w:val="17"/>
        </w:rPr>
        <w:t>the</w:t>
      </w:r>
      <w:r>
        <w:rPr>
          <w:spacing w:val="-5"/>
          <w:w w:val="105"/>
          <w:sz w:val="17"/>
        </w:rPr>
        <w:t xml:space="preserve"> </w:t>
      </w:r>
      <w:r>
        <w:rPr>
          <w:w w:val="105"/>
          <w:sz w:val="17"/>
        </w:rPr>
        <w:t>event</w:t>
      </w:r>
      <w:r>
        <w:rPr>
          <w:spacing w:val="-5"/>
          <w:w w:val="105"/>
          <w:sz w:val="17"/>
        </w:rPr>
        <w:t xml:space="preserve"> </w:t>
      </w:r>
      <w:r>
        <w:rPr>
          <w:w w:val="105"/>
          <w:sz w:val="17"/>
        </w:rPr>
        <w:t>of</w:t>
      </w:r>
      <w:r>
        <w:rPr>
          <w:spacing w:val="-4"/>
          <w:w w:val="105"/>
          <w:sz w:val="17"/>
        </w:rPr>
        <w:t xml:space="preserve"> </w:t>
      </w:r>
      <w:r>
        <w:rPr>
          <w:w w:val="105"/>
          <w:sz w:val="17"/>
        </w:rPr>
        <w:t>adverse</w:t>
      </w:r>
      <w:r>
        <w:rPr>
          <w:spacing w:val="-5"/>
          <w:w w:val="105"/>
          <w:sz w:val="17"/>
        </w:rPr>
        <w:t xml:space="preserve"> </w:t>
      </w:r>
      <w:r>
        <w:rPr>
          <w:w w:val="105"/>
          <w:sz w:val="17"/>
        </w:rPr>
        <w:t>weather</w:t>
      </w:r>
      <w:r>
        <w:rPr>
          <w:spacing w:val="-5"/>
          <w:w w:val="105"/>
          <w:sz w:val="17"/>
        </w:rPr>
        <w:t xml:space="preserve"> </w:t>
      </w:r>
      <w:r>
        <w:rPr>
          <w:w w:val="105"/>
          <w:sz w:val="17"/>
        </w:rPr>
        <w:t>or</w:t>
      </w:r>
      <w:r>
        <w:rPr>
          <w:spacing w:val="-5"/>
          <w:w w:val="105"/>
          <w:sz w:val="17"/>
        </w:rPr>
        <w:t xml:space="preserve"> </w:t>
      </w:r>
      <w:r>
        <w:rPr>
          <w:w w:val="105"/>
          <w:sz w:val="17"/>
        </w:rPr>
        <w:t>other</w:t>
      </w:r>
      <w:r>
        <w:rPr>
          <w:spacing w:val="-5"/>
          <w:w w:val="105"/>
          <w:sz w:val="17"/>
        </w:rPr>
        <w:t xml:space="preserve"> </w:t>
      </w:r>
      <w:r>
        <w:rPr>
          <w:w w:val="105"/>
          <w:sz w:val="17"/>
        </w:rPr>
        <w:t>emergency</w:t>
      </w:r>
      <w:r>
        <w:rPr>
          <w:spacing w:val="-7"/>
          <w:w w:val="105"/>
          <w:sz w:val="17"/>
        </w:rPr>
        <w:t xml:space="preserve"> </w:t>
      </w:r>
      <w:r>
        <w:rPr>
          <w:w w:val="105"/>
          <w:sz w:val="17"/>
        </w:rPr>
        <w:t>conditions,</w:t>
      </w:r>
      <w:r>
        <w:rPr>
          <w:spacing w:val="-5"/>
          <w:w w:val="105"/>
          <w:sz w:val="17"/>
        </w:rPr>
        <w:t xml:space="preserve"> </w:t>
      </w:r>
      <w:r>
        <w:rPr>
          <w:w w:val="105"/>
          <w:sz w:val="17"/>
        </w:rPr>
        <w:t>the</w:t>
      </w:r>
      <w:r>
        <w:rPr>
          <w:spacing w:val="-5"/>
          <w:w w:val="105"/>
          <w:sz w:val="17"/>
        </w:rPr>
        <w:t xml:space="preserve"> </w:t>
      </w:r>
      <w:r>
        <w:rPr>
          <w:w w:val="105"/>
          <w:sz w:val="17"/>
        </w:rPr>
        <w:t>decision</w:t>
      </w:r>
      <w:r>
        <w:rPr>
          <w:spacing w:val="-5"/>
          <w:w w:val="105"/>
          <w:sz w:val="17"/>
        </w:rPr>
        <w:t xml:space="preserve"> </w:t>
      </w:r>
      <w:r>
        <w:rPr>
          <w:w w:val="105"/>
          <w:sz w:val="17"/>
        </w:rPr>
        <w:t>to</w:t>
      </w:r>
      <w:r>
        <w:rPr>
          <w:spacing w:val="-5"/>
          <w:w w:val="105"/>
          <w:sz w:val="17"/>
        </w:rPr>
        <w:t xml:space="preserve"> </w:t>
      </w:r>
      <w:r>
        <w:rPr>
          <w:w w:val="105"/>
          <w:sz w:val="17"/>
        </w:rPr>
        <w:t xml:space="preserve">close </w:t>
      </w:r>
      <w:r>
        <w:rPr>
          <w:b/>
          <w:w w:val="105"/>
          <w:sz w:val="17"/>
        </w:rPr>
        <w:t xml:space="preserve">Vance-Granville Community College </w:t>
      </w:r>
      <w:r>
        <w:rPr>
          <w:w w:val="105"/>
          <w:sz w:val="17"/>
        </w:rPr>
        <w:t xml:space="preserve">will be made by the </w:t>
      </w:r>
      <w:r>
        <w:rPr>
          <w:b/>
          <w:w w:val="105"/>
          <w:sz w:val="17"/>
        </w:rPr>
        <w:t xml:space="preserve">President </w:t>
      </w:r>
      <w:r>
        <w:rPr>
          <w:w w:val="105"/>
          <w:sz w:val="17"/>
        </w:rPr>
        <w:t>or the President’s designated representative.</w:t>
      </w:r>
    </w:p>
    <w:p w:rsidR="00504CCB" w:rsidP="004F742B" w:rsidRDefault="00103C2C" w14:paraId="08B8A7FA" w14:textId="77777777">
      <w:pPr>
        <w:pStyle w:val="Heading4"/>
        <w:spacing w:before="177"/>
        <w:ind w:right="720"/>
      </w:pPr>
      <w:r>
        <w:rPr>
          <w:w w:val="105"/>
        </w:rPr>
        <w:t>Important</w:t>
      </w:r>
      <w:r>
        <w:rPr>
          <w:spacing w:val="-9"/>
          <w:w w:val="105"/>
        </w:rPr>
        <w:t xml:space="preserve"> </w:t>
      </w:r>
      <w:r>
        <w:rPr>
          <w:spacing w:val="-2"/>
          <w:w w:val="105"/>
        </w:rPr>
        <w:t>Information:</w:t>
      </w:r>
    </w:p>
    <w:p w:rsidR="00504CCB" w:rsidP="004F742B" w:rsidRDefault="00103C2C" w14:paraId="2F10C543" w14:textId="77777777">
      <w:pPr>
        <w:pStyle w:val="ListParagraph"/>
        <w:numPr>
          <w:ilvl w:val="0"/>
          <w:numId w:val="7"/>
        </w:numPr>
        <w:tabs>
          <w:tab w:val="left" w:pos="973"/>
          <w:tab w:val="left" w:pos="975"/>
        </w:tabs>
        <w:spacing w:before="10" w:line="249" w:lineRule="auto"/>
        <w:ind w:right="720"/>
        <w:rPr>
          <w:sz w:val="17"/>
        </w:rPr>
      </w:pPr>
      <w:r>
        <w:rPr>
          <w:w w:val="105"/>
          <w:sz w:val="17"/>
        </w:rPr>
        <w:t>If</w:t>
      </w:r>
      <w:r>
        <w:rPr>
          <w:spacing w:val="-3"/>
          <w:w w:val="105"/>
          <w:sz w:val="17"/>
        </w:rPr>
        <w:t xml:space="preserve"> </w:t>
      </w:r>
      <w:r>
        <w:rPr>
          <w:w w:val="105"/>
          <w:sz w:val="17"/>
        </w:rPr>
        <w:t>the</w:t>
      </w:r>
      <w:r>
        <w:rPr>
          <w:spacing w:val="-5"/>
          <w:w w:val="105"/>
          <w:sz w:val="17"/>
        </w:rPr>
        <w:t xml:space="preserve"> </w:t>
      </w:r>
      <w:r>
        <w:rPr>
          <w:w w:val="105"/>
          <w:sz w:val="17"/>
        </w:rPr>
        <w:t>College</w:t>
      </w:r>
      <w:r>
        <w:rPr>
          <w:spacing w:val="-5"/>
          <w:w w:val="105"/>
          <w:sz w:val="17"/>
        </w:rPr>
        <w:t xml:space="preserve"> </w:t>
      </w:r>
      <w:r>
        <w:rPr>
          <w:w w:val="105"/>
          <w:sz w:val="17"/>
        </w:rPr>
        <w:t>is</w:t>
      </w:r>
      <w:r>
        <w:rPr>
          <w:spacing w:val="-4"/>
          <w:w w:val="105"/>
          <w:sz w:val="17"/>
        </w:rPr>
        <w:t xml:space="preserve"> </w:t>
      </w:r>
      <w:r>
        <w:rPr>
          <w:w w:val="105"/>
          <w:sz w:val="17"/>
        </w:rPr>
        <w:t>closed</w:t>
      </w:r>
      <w:r>
        <w:rPr>
          <w:spacing w:val="-5"/>
          <w:w w:val="105"/>
          <w:sz w:val="17"/>
        </w:rPr>
        <w:t xml:space="preserve"> </w:t>
      </w:r>
      <w:r>
        <w:rPr>
          <w:w w:val="105"/>
          <w:sz w:val="17"/>
        </w:rPr>
        <w:t>due</w:t>
      </w:r>
      <w:r>
        <w:rPr>
          <w:spacing w:val="-5"/>
          <w:w w:val="105"/>
          <w:sz w:val="17"/>
        </w:rPr>
        <w:t xml:space="preserve"> </w:t>
      </w:r>
      <w:r>
        <w:rPr>
          <w:w w:val="105"/>
          <w:sz w:val="17"/>
        </w:rPr>
        <w:t>to</w:t>
      </w:r>
      <w:r>
        <w:rPr>
          <w:spacing w:val="-5"/>
          <w:w w:val="105"/>
          <w:sz w:val="17"/>
        </w:rPr>
        <w:t xml:space="preserve"> </w:t>
      </w:r>
      <w:r>
        <w:rPr>
          <w:w w:val="105"/>
          <w:sz w:val="17"/>
        </w:rPr>
        <w:t>inclement</w:t>
      </w:r>
      <w:r>
        <w:rPr>
          <w:spacing w:val="-4"/>
          <w:w w:val="105"/>
          <w:sz w:val="17"/>
        </w:rPr>
        <w:t xml:space="preserve"> </w:t>
      </w:r>
      <w:r>
        <w:rPr>
          <w:w w:val="105"/>
          <w:sz w:val="17"/>
        </w:rPr>
        <w:t xml:space="preserve">weather, </w:t>
      </w:r>
      <w:r>
        <w:rPr>
          <w:b/>
          <w:w w:val="105"/>
          <w:sz w:val="17"/>
        </w:rPr>
        <w:t>missed</w:t>
      </w:r>
      <w:r>
        <w:rPr>
          <w:b/>
          <w:spacing w:val="-4"/>
          <w:w w:val="105"/>
          <w:sz w:val="17"/>
        </w:rPr>
        <w:t xml:space="preserve"> </w:t>
      </w:r>
      <w:r>
        <w:rPr>
          <w:b/>
          <w:w w:val="105"/>
          <w:sz w:val="17"/>
        </w:rPr>
        <w:t>classes</w:t>
      </w:r>
      <w:r>
        <w:rPr>
          <w:b/>
          <w:spacing w:val="-4"/>
          <w:w w:val="105"/>
          <w:sz w:val="17"/>
        </w:rPr>
        <w:t xml:space="preserve"> </w:t>
      </w:r>
      <w:r>
        <w:rPr>
          <w:b/>
          <w:w w:val="105"/>
          <w:sz w:val="17"/>
        </w:rPr>
        <w:t>will</w:t>
      </w:r>
      <w:r>
        <w:rPr>
          <w:b/>
          <w:spacing w:val="-5"/>
          <w:w w:val="105"/>
          <w:sz w:val="17"/>
        </w:rPr>
        <w:t xml:space="preserve"> </w:t>
      </w:r>
      <w:r>
        <w:rPr>
          <w:b/>
          <w:w w:val="105"/>
          <w:sz w:val="17"/>
        </w:rPr>
        <w:t>be</w:t>
      </w:r>
      <w:r>
        <w:rPr>
          <w:b/>
          <w:spacing w:val="-4"/>
          <w:w w:val="105"/>
          <w:sz w:val="17"/>
        </w:rPr>
        <w:t xml:space="preserve"> </w:t>
      </w:r>
      <w:r>
        <w:rPr>
          <w:b/>
          <w:w w:val="105"/>
          <w:sz w:val="17"/>
        </w:rPr>
        <w:t>rescheduled</w:t>
      </w:r>
      <w:r>
        <w:rPr>
          <w:b/>
          <w:spacing w:val="-2"/>
          <w:w w:val="105"/>
          <w:sz w:val="17"/>
        </w:rPr>
        <w:t xml:space="preserve"> </w:t>
      </w:r>
      <w:r>
        <w:rPr>
          <w:w w:val="105"/>
          <w:sz w:val="17"/>
        </w:rPr>
        <w:t>using</w:t>
      </w:r>
      <w:r>
        <w:rPr>
          <w:spacing w:val="-6"/>
          <w:w w:val="105"/>
          <w:sz w:val="17"/>
        </w:rPr>
        <w:t xml:space="preserve"> </w:t>
      </w:r>
      <w:r>
        <w:rPr>
          <w:w w:val="105"/>
          <w:sz w:val="17"/>
        </w:rPr>
        <w:t>a method determined by the President.</w:t>
      </w:r>
    </w:p>
    <w:p w:rsidR="00504CCB" w:rsidP="004F742B" w:rsidRDefault="00103C2C" w14:paraId="316C71F5" w14:textId="77777777">
      <w:pPr>
        <w:pStyle w:val="ListParagraph"/>
        <w:numPr>
          <w:ilvl w:val="0"/>
          <w:numId w:val="7"/>
        </w:numPr>
        <w:tabs>
          <w:tab w:val="left" w:pos="974"/>
        </w:tabs>
        <w:spacing w:before="2"/>
        <w:ind w:left="974" w:right="720" w:hanging="266"/>
        <w:rPr>
          <w:sz w:val="17"/>
        </w:rPr>
      </w:pPr>
      <w:r>
        <w:rPr>
          <w:w w:val="105"/>
          <w:sz w:val="17"/>
        </w:rPr>
        <w:t>Official</w:t>
      </w:r>
      <w:r>
        <w:rPr>
          <w:spacing w:val="-7"/>
          <w:w w:val="105"/>
          <w:sz w:val="17"/>
        </w:rPr>
        <w:t xml:space="preserve"> </w:t>
      </w:r>
      <w:r>
        <w:rPr>
          <w:w w:val="105"/>
          <w:sz w:val="17"/>
        </w:rPr>
        <w:t>announcements</w:t>
      </w:r>
      <w:r>
        <w:rPr>
          <w:spacing w:val="-6"/>
          <w:w w:val="105"/>
          <w:sz w:val="17"/>
        </w:rPr>
        <w:t xml:space="preserve"> </w:t>
      </w:r>
      <w:r>
        <w:rPr>
          <w:w w:val="105"/>
          <w:sz w:val="17"/>
        </w:rPr>
        <w:t>regarding</w:t>
      </w:r>
      <w:r>
        <w:rPr>
          <w:spacing w:val="-9"/>
          <w:w w:val="105"/>
          <w:sz w:val="17"/>
        </w:rPr>
        <w:t xml:space="preserve"> </w:t>
      </w:r>
      <w:r>
        <w:rPr>
          <w:w w:val="105"/>
          <w:sz w:val="17"/>
        </w:rPr>
        <w:t>closures</w:t>
      </w:r>
      <w:r>
        <w:rPr>
          <w:spacing w:val="-6"/>
          <w:w w:val="105"/>
          <w:sz w:val="17"/>
        </w:rPr>
        <w:t xml:space="preserve"> </w:t>
      </w:r>
      <w:r>
        <w:rPr>
          <w:w w:val="105"/>
          <w:sz w:val="17"/>
        </w:rPr>
        <w:t>will</w:t>
      </w:r>
      <w:r>
        <w:rPr>
          <w:spacing w:val="-6"/>
          <w:w w:val="105"/>
          <w:sz w:val="17"/>
        </w:rPr>
        <w:t xml:space="preserve"> </w:t>
      </w:r>
      <w:r>
        <w:rPr>
          <w:w w:val="105"/>
          <w:sz w:val="17"/>
        </w:rPr>
        <w:t>be</w:t>
      </w:r>
      <w:r>
        <w:rPr>
          <w:spacing w:val="-6"/>
          <w:w w:val="105"/>
          <w:sz w:val="17"/>
        </w:rPr>
        <w:t xml:space="preserve"> </w:t>
      </w:r>
      <w:r>
        <w:rPr>
          <w:w w:val="105"/>
          <w:sz w:val="17"/>
        </w:rPr>
        <w:t>made</w:t>
      </w:r>
      <w:r>
        <w:rPr>
          <w:spacing w:val="-7"/>
          <w:w w:val="105"/>
          <w:sz w:val="17"/>
        </w:rPr>
        <w:t xml:space="preserve"> </w:t>
      </w:r>
      <w:r>
        <w:rPr>
          <w:spacing w:val="-4"/>
          <w:w w:val="105"/>
          <w:sz w:val="17"/>
        </w:rPr>
        <w:t>via:</w:t>
      </w:r>
    </w:p>
    <w:p w:rsidR="00504CCB" w:rsidP="004F742B" w:rsidRDefault="00103C2C" w14:paraId="285C9CF2" w14:textId="77777777">
      <w:pPr>
        <w:pStyle w:val="ListParagraph"/>
        <w:numPr>
          <w:ilvl w:val="1"/>
          <w:numId w:val="7"/>
        </w:numPr>
        <w:tabs>
          <w:tab w:val="left" w:pos="1508"/>
        </w:tabs>
        <w:spacing w:before="8" w:line="207" w:lineRule="exact"/>
        <w:ind w:left="1508" w:right="720" w:hanging="266"/>
        <w:rPr>
          <w:sz w:val="17"/>
        </w:rPr>
      </w:pPr>
      <w:r>
        <w:rPr>
          <w:w w:val="105"/>
          <w:sz w:val="17"/>
        </w:rPr>
        <w:t>Local</w:t>
      </w:r>
      <w:r>
        <w:rPr>
          <w:spacing w:val="-6"/>
          <w:w w:val="105"/>
          <w:sz w:val="17"/>
        </w:rPr>
        <w:t xml:space="preserve"> </w:t>
      </w:r>
      <w:r>
        <w:rPr>
          <w:w w:val="105"/>
          <w:sz w:val="17"/>
        </w:rPr>
        <w:t>television</w:t>
      </w:r>
      <w:r>
        <w:rPr>
          <w:spacing w:val="-6"/>
          <w:w w:val="105"/>
          <w:sz w:val="17"/>
        </w:rPr>
        <w:t xml:space="preserve"> </w:t>
      </w:r>
      <w:r>
        <w:rPr>
          <w:w w:val="105"/>
          <w:sz w:val="17"/>
        </w:rPr>
        <w:t>and</w:t>
      </w:r>
      <w:r>
        <w:rPr>
          <w:spacing w:val="-6"/>
          <w:w w:val="105"/>
          <w:sz w:val="17"/>
        </w:rPr>
        <w:t xml:space="preserve"> </w:t>
      </w:r>
      <w:r>
        <w:rPr>
          <w:w w:val="105"/>
          <w:sz w:val="17"/>
        </w:rPr>
        <w:t>radio</w:t>
      </w:r>
      <w:r>
        <w:rPr>
          <w:spacing w:val="-6"/>
          <w:w w:val="105"/>
          <w:sz w:val="17"/>
        </w:rPr>
        <w:t xml:space="preserve"> </w:t>
      </w:r>
      <w:r>
        <w:rPr>
          <w:spacing w:val="-2"/>
          <w:w w:val="105"/>
          <w:sz w:val="17"/>
        </w:rPr>
        <w:t>stations</w:t>
      </w:r>
    </w:p>
    <w:p w:rsidR="00504CCB" w:rsidP="004F742B" w:rsidRDefault="00103C2C" w14:paraId="03FDBAB2" w14:textId="77777777">
      <w:pPr>
        <w:pStyle w:val="ListParagraph"/>
        <w:numPr>
          <w:ilvl w:val="1"/>
          <w:numId w:val="7"/>
        </w:numPr>
        <w:tabs>
          <w:tab w:val="left" w:pos="1508"/>
        </w:tabs>
        <w:spacing w:before="0" w:line="205" w:lineRule="exact"/>
        <w:ind w:left="1508" w:right="720" w:hanging="266"/>
        <w:rPr>
          <w:b/>
          <w:sz w:val="17"/>
        </w:rPr>
      </w:pPr>
      <w:r>
        <w:rPr>
          <w:w w:val="105"/>
          <w:sz w:val="17"/>
        </w:rPr>
        <w:t>A</w:t>
      </w:r>
      <w:r>
        <w:rPr>
          <w:spacing w:val="-6"/>
          <w:w w:val="105"/>
          <w:sz w:val="17"/>
        </w:rPr>
        <w:t xml:space="preserve"> </w:t>
      </w:r>
      <w:r>
        <w:rPr>
          <w:w w:val="105"/>
          <w:sz w:val="17"/>
        </w:rPr>
        <w:t>recorded</w:t>
      </w:r>
      <w:r>
        <w:rPr>
          <w:spacing w:val="-5"/>
          <w:w w:val="105"/>
          <w:sz w:val="17"/>
        </w:rPr>
        <w:t xml:space="preserve"> </w:t>
      </w:r>
      <w:r>
        <w:rPr>
          <w:w w:val="105"/>
          <w:sz w:val="17"/>
        </w:rPr>
        <w:t>message</w:t>
      </w:r>
      <w:r>
        <w:rPr>
          <w:spacing w:val="-6"/>
          <w:w w:val="105"/>
          <w:sz w:val="17"/>
        </w:rPr>
        <w:t xml:space="preserve"> </w:t>
      </w:r>
      <w:r>
        <w:rPr>
          <w:w w:val="105"/>
          <w:sz w:val="17"/>
        </w:rPr>
        <w:t>at</w:t>
      </w:r>
      <w:r>
        <w:rPr>
          <w:spacing w:val="-4"/>
          <w:w w:val="105"/>
          <w:sz w:val="17"/>
        </w:rPr>
        <w:t xml:space="preserve"> </w:t>
      </w:r>
      <w:r>
        <w:rPr>
          <w:b/>
          <w:w w:val="105"/>
          <w:sz w:val="17"/>
        </w:rPr>
        <w:t>(252)</w:t>
      </w:r>
      <w:r>
        <w:rPr>
          <w:b/>
          <w:spacing w:val="-4"/>
          <w:w w:val="105"/>
          <w:sz w:val="17"/>
        </w:rPr>
        <w:t xml:space="preserve"> </w:t>
      </w:r>
      <w:r>
        <w:rPr>
          <w:b/>
          <w:w w:val="105"/>
          <w:sz w:val="17"/>
        </w:rPr>
        <w:t>492-</w:t>
      </w:r>
      <w:r>
        <w:rPr>
          <w:b/>
          <w:spacing w:val="-4"/>
          <w:w w:val="105"/>
          <w:sz w:val="17"/>
        </w:rPr>
        <w:t>2061</w:t>
      </w:r>
    </w:p>
    <w:p w:rsidR="00504CCB" w:rsidP="004F742B" w:rsidRDefault="00103C2C" w14:paraId="37EFFCC8" w14:textId="77777777">
      <w:pPr>
        <w:pStyle w:val="ListParagraph"/>
        <w:numPr>
          <w:ilvl w:val="1"/>
          <w:numId w:val="7"/>
        </w:numPr>
        <w:tabs>
          <w:tab w:val="left" w:pos="1508"/>
        </w:tabs>
        <w:spacing w:before="0" w:line="207" w:lineRule="exact"/>
        <w:ind w:left="1508" w:right="720" w:hanging="266"/>
        <w:rPr>
          <w:sz w:val="17"/>
        </w:rPr>
      </w:pPr>
      <w:r>
        <w:rPr>
          <w:w w:val="105"/>
          <w:sz w:val="17"/>
        </w:rPr>
        <w:t>The</w:t>
      </w:r>
      <w:r>
        <w:rPr>
          <w:spacing w:val="-6"/>
          <w:w w:val="105"/>
          <w:sz w:val="17"/>
        </w:rPr>
        <w:t xml:space="preserve"> </w:t>
      </w:r>
      <w:r>
        <w:rPr>
          <w:w w:val="105"/>
          <w:sz w:val="17"/>
        </w:rPr>
        <w:t>VGCC</w:t>
      </w:r>
      <w:r>
        <w:rPr>
          <w:spacing w:val="-4"/>
          <w:w w:val="105"/>
          <w:sz w:val="17"/>
        </w:rPr>
        <w:t xml:space="preserve"> </w:t>
      </w:r>
      <w:r>
        <w:rPr>
          <w:w w:val="105"/>
          <w:sz w:val="17"/>
        </w:rPr>
        <w:t>website:</w:t>
      </w:r>
      <w:r>
        <w:rPr>
          <w:spacing w:val="-4"/>
          <w:w w:val="105"/>
          <w:sz w:val="17"/>
        </w:rPr>
        <w:t xml:space="preserve"> </w:t>
      </w:r>
      <w:hyperlink r:id="rId19">
        <w:r>
          <w:rPr>
            <w:color w:val="0000FF"/>
            <w:spacing w:val="-2"/>
            <w:w w:val="105"/>
            <w:sz w:val="17"/>
            <w:u w:val="single" w:color="0000FF"/>
          </w:rPr>
          <w:t>www.vgcc.edu</w:t>
        </w:r>
      </w:hyperlink>
    </w:p>
    <w:p w:rsidR="00504CCB" w:rsidP="004F742B" w:rsidRDefault="00103C2C" w14:paraId="0CC14E64" w14:textId="77777777">
      <w:pPr>
        <w:pStyle w:val="BodyText"/>
        <w:spacing w:before="174" w:line="252" w:lineRule="auto"/>
        <w:ind w:left="441" w:right="720"/>
      </w:pPr>
      <w:r>
        <w:rPr>
          <w:w w:val="105"/>
        </w:rPr>
        <w:t>Students</w:t>
      </w:r>
      <w:r>
        <w:rPr>
          <w:spacing w:val="-5"/>
          <w:w w:val="105"/>
        </w:rPr>
        <w:t xml:space="preserve"> </w:t>
      </w:r>
      <w:r>
        <w:rPr>
          <w:w w:val="105"/>
        </w:rPr>
        <w:t>are</w:t>
      </w:r>
      <w:r>
        <w:rPr>
          <w:spacing w:val="-6"/>
          <w:w w:val="105"/>
        </w:rPr>
        <w:t xml:space="preserve"> </w:t>
      </w:r>
      <w:r>
        <w:rPr>
          <w:w w:val="105"/>
        </w:rPr>
        <w:t>encouraged</w:t>
      </w:r>
      <w:r>
        <w:rPr>
          <w:spacing w:val="-4"/>
          <w:w w:val="105"/>
        </w:rPr>
        <w:t xml:space="preserve"> </w:t>
      </w:r>
      <w:r>
        <w:rPr>
          <w:w w:val="105"/>
        </w:rPr>
        <w:t>to</w:t>
      </w:r>
      <w:r>
        <w:rPr>
          <w:spacing w:val="-6"/>
          <w:w w:val="105"/>
        </w:rPr>
        <w:t xml:space="preserve"> </w:t>
      </w:r>
      <w:r>
        <w:rPr>
          <w:w w:val="105"/>
        </w:rPr>
        <w:t>monitor</w:t>
      </w:r>
      <w:r>
        <w:rPr>
          <w:spacing w:val="-6"/>
          <w:w w:val="105"/>
        </w:rPr>
        <w:t xml:space="preserve"> </w:t>
      </w:r>
      <w:r>
        <w:rPr>
          <w:w w:val="105"/>
        </w:rPr>
        <w:t>these</w:t>
      </w:r>
      <w:r>
        <w:rPr>
          <w:spacing w:val="-6"/>
          <w:w w:val="105"/>
        </w:rPr>
        <w:t xml:space="preserve"> </w:t>
      </w:r>
      <w:r>
        <w:rPr>
          <w:w w:val="105"/>
        </w:rPr>
        <w:t>sources</w:t>
      </w:r>
      <w:r>
        <w:rPr>
          <w:spacing w:val="-4"/>
          <w:w w:val="105"/>
        </w:rPr>
        <w:t xml:space="preserve"> </w:t>
      </w:r>
      <w:r>
        <w:rPr>
          <w:w w:val="105"/>
        </w:rPr>
        <w:t>for</w:t>
      </w:r>
      <w:r>
        <w:rPr>
          <w:spacing w:val="-6"/>
          <w:w w:val="105"/>
        </w:rPr>
        <w:t xml:space="preserve"> </w:t>
      </w:r>
      <w:r>
        <w:rPr>
          <w:w w:val="105"/>
        </w:rPr>
        <w:t>timely</w:t>
      </w:r>
      <w:r>
        <w:rPr>
          <w:spacing w:val="-8"/>
          <w:w w:val="105"/>
        </w:rPr>
        <w:t xml:space="preserve"> </w:t>
      </w:r>
      <w:r>
        <w:rPr>
          <w:w w:val="105"/>
        </w:rPr>
        <w:t>updates</w:t>
      </w:r>
      <w:r>
        <w:rPr>
          <w:spacing w:val="-5"/>
          <w:w w:val="105"/>
        </w:rPr>
        <w:t xml:space="preserve"> </w:t>
      </w:r>
      <w:r>
        <w:rPr>
          <w:w w:val="105"/>
        </w:rPr>
        <w:t>and</w:t>
      </w:r>
      <w:r>
        <w:rPr>
          <w:spacing w:val="-6"/>
          <w:w w:val="105"/>
        </w:rPr>
        <w:t xml:space="preserve"> </w:t>
      </w:r>
      <w:r>
        <w:rPr>
          <w:w w:val="105"/>
        </w:rPr>
        <w:t>to</w:t>
      </w:r>
      <w:r>
        <w:rPr>
          <w:spacing w:val="-4"/>
          <w:w w:val="105"/>
        </w:rPr>
        <w:t xml:space="preserve"> </w:t>
      </w:r>
      <w:r>
        <w:rPr>
          <w:w w:val="105"/>
        </w:rPr>
        <w:t>prioritize</w:t>
      </w:r>
      <w:r>
        <w:rPr>
          <w:spacing w:val="-6"/>
          <w:w w:val="105"/>
        </w:rPr>
        <w:t xml:space="preserve"> </w:t>
      </w:r>
      <w:r>
        <w:rPr>
          <w:w w:val="105"/>
        </w:rPr>
        <w:t>safety</w:t>
      </w:r>
      <w:r>
        <w:rPr>
          <w:spacing w:val="-7"/>
          <w:w w:val="105"/>
        </w:rPr>
        <w:t xml:space="preserve"> </w:t>
      </w:r>
      <w:r>
        <w:rPr>
          <w:w w:val="105"/>
        </w:rPr>
        <w:t>when traveling during adverse conditions.</w:t>
      </w:r>
    </w:p>
    <w:p w:rsidR="00504CCB" w:rsidP="004F742B" w:rsidRDefault="00103C2C" w14:paraId="6EE8FB9C" w14:textId="77777777">
      <w:pPr>
        <w:pStyle w:val="Heading2"/>
        <w:spacing w:before="167"/>
        <w:ind w:right="720"/>
      </w:pPr>
      <w:bookmarkStart w:name="_bookmark74" w:id="72"/>
      <w:bookmarkEnd w:id="72"/>
      <w:r>
        <w:t>How</w:t>
      </w:r>
      <w:r>
        <w:rPr>
          <w:spacing w:val="-8"/>
        </w:rPr>
        <w:t xml:space="preserve"> </w:t>
      </w:r>
      <w:proofErr w:type="spellStart"/>
      <w:r>
        <w:t>VGAlert</w:t>
      </w:r>
      <w:proofErr w:type="spellEnd"/>
      <w:r>
        <w:rPr>
          <w:spacing w:val="-11"/>
        </w:rPr>
        <w:t xml:space="preserve"> </w:t>
      </w:r>
      <w:r>
        <w:rPr>
          <w:spacing w:val="-4"/>
        </w:rPr>
        <w:t>Works</w:t>
      </w:r>
    </w:p>
    <w:p w:rsidR="00504CCB" w:rsidP="004F742B" w:rsidRDefault="00103C2C" w14:paraId="7B099318" w14:textId="77777777">
      <w:pPr>
        <w:pStyle w:val="BodyText"/>
        <w:spacing w:before="185" w:line="252" w:lineRule="auto"/>
        <w:ind w:left="441" w:right="720"/>
      </w:pPr>
      <w:r>
        <w:rPr>
          <w:w w:val="105"/>
        </w:rPr>
        <w:t>All</w:t>
      </w:r>
      <w:r>
        <w:rPr>
          <w:spacing w:val="-5"/>
          <w:w w:val="105"/>
        </w:rPr>
        <w:t xml:space="preserve"> </w:t>
      </w:r>
      <w:r>
        <w:rPr>
          <w:w w:val="105"/>
        </w:rPr>
        <w:t>students</w:t>
      </w:r>
      <w:r>
        <w:rPr>
          <w:spacing w:val="-5"/>
          <w:w w:val="105"/>
        </w:rPr>
        <w:t xml:space="preserve"> </w:t>
      </w:r>
      <w:r>
        <w:rPr>
          <w:w w:val="105"/>
        </w:rPr>
        <w:t>and</w:t>
      </w:r>
      <w:r>
        <w:rPr>
          <w:spacing w:val="-6"/>
          <w:w w:val="105"/>
        </w:rPr>
        <w:t xml:space="preserve"> </w:t>
      </w:r>
      <w:r>
        <w:rPr>
          <w:w w:val="105"/>
        </w:rPr>
        <w:t>employees</w:t>
      </w:r>
      <w:r>
        <w:rPr>
          <w:spacing w:val="-5"/>
          <w:w w:val="105"/>
        </w:rPr>
        <w:t xml:space="preserve"> </w:t>
      </w:r>
      <w:r>
        <w:rPr>
          <w:w w:val="105"/>
        </w:rPr>
        <w:t>are</w:t>
      </w:r>
      <w:r>
        <w:rPr>
          <w:spacing w:val="-6"/>
          <w:w w:val="105"/>
        </w:rPr>
        <w:t xml:space="preserve"> </w:t>
      </w:r>
      <w:r>
        <w:rPr>
          <w:b/>
          <w:w w:val="105"/>
        </w:rPr>
        <w:t>automatically</w:t>
      </w:r>
      <w:r>
        <w:rPr>
          <w:b/>
          <w:spacing w:val="-4"/>
          <w:w w:val="105"/>
        </w:rPr>
        <w:t xml:space="preserve"> </w:t>
      </w:r>
      <w:r>
        <w:rPr>
          <w:b/>
          <w:w w:val="105"/>
        </w:rPr>
        <w:t>enrolled</w:t>
      </w:r>
      <w:r>
        <w:rPr>
          <w:b/>
          <w:spacing w:val="-4"/>
          <w:w w:val="105"/>
        </w:rPr>
        <w:t xml:space="preserve"> </w:t>
      </w:r>
      <w:r>
        <w:rPr>
          <w:w w:val="105"/>
        </w:rPr>
        <w:t>in</w:t>
      </w:r>
      <w:r>
        <w:rPr>
          <w:spacing w:val="-6"/>
          <w:w w:val="105"/>
        </w:rPr>
        <w:t xml:space="preserve"> </w:t>
      </w:r>
      <w:proofErr w:type="spellStart"/>
      <w:r>
        <w:rPr>
          <w:w w:val="105"/>
        </w:rPr>
        <w:t>VGAlert</w:t>
      </w:r>
      <w:proofErr w:type="spellEnd"/>
      <w:r>
        <w:rPr>
          <w:spacing w:val="-5"/>
          <w:w w:val="105"/>
        </w:rPr>
        <w:t xml:space="preserve"> </w:t>
      </w:r>
      <w:r>
        <w:rPr>
          <w:w w:val="105"/>
        </w:rPr>
        <w:t>using</w:t>
      </w:r>
      <w:r>
        <w:rPr>
          <w:spacing w:val="-7"/>
          <w:w w:val="105"/>
        </w:rPr>
        <w:t xml:space="preserve"> </w:t>
      </w:r>
      <w:r>
        <w:rPr>
          <w:w w:val="105"/>
        </w:rPr>
        <w:t>the</w:t>
      </w:r>
      <w:r>
        <w:rPr>
          <w:spacing w:val="-6"/>
          <w:w w:val="105"/>
        </w:rPr>
        <w:t xml:space="preserve"> </w:t>
      </w:r>
      <w:r>
        <w:rPr>
          <w:w w:val="105"/>
        </w:rPr>
        <w:t>contact</w:t>
      </w:r>
      <w:r>
        <w:rPr>
          <w:spacing w:val="-5"/>
          <w:w w:val="105"/>
        </w:rPr>
        <w:t xml:space="preserve"> </w:t>
      </w:r>
      <w:r>
        <w:rPr>
          <w:w w:val="105"/>
        </w:rPr>
        <w:t>information provided during initial enrollment or employment.</w:t>
      </w:r>
    </w:p>
    <w:p w:rsidR="00504CCB" w:rsidP="004F742B" w:rsidRDefault="00103C2C" w14:paraId="395CF0A3" w14:textId="77777777">
      <w:pPr>
        <w:spacing w:before="176"/>
        <w:ind w:left="441" w:right="720"/>
        <w:rPr>
          <w:b/>
          <w:sz w:val="17"/>
        </w:rPr>
      </w:pPr>
      <w:r>
        <w:rPr>
          <w:b/>
          <w:w w:val="105"/>
          <w:sz w:val="17"/>
        </w:rPr>
        <w:t>Notifications</w:t>
      </w:r>
      <w:r>
        <w:rPr>
          <w:b/>
          <w:spacing w:val="-10"/>
          <w:w w:val="105"/>
          <w:sz w:val="17"/>
        </w:rPr>
        <w:t xml:space="preserve"> </w:t>
      </w:r>
      <w:r>
        <w:rPr>
          <w:b/>
          <w:w w:val="105"/>
          <w:sz w:val="17"/>
        </w:rPr>
        <w:t>are</w:t>
      </w:r>
      <w:r>
        <w:rPr>
          <w:b/>
          <w:spacing w:val="-9"/>
          <w:w w:val="105"/>
          <w:sz w:val="17"/>
        </w:rPr>
        <w:t xml:space="preserve"> </w:t>
      </w:r>
      <w:r>
        <w:rPr>
          <w:b/>
          <w:w w:val="105"/>
          <w:sz w:val="17"/>
        </w:rPr>
        <w:t>delivered</w:t>
      </w:r>
      <w:r>
        <w:rPr>
          <w:b/>
          <w:spacing w:val="-8"/>
          <w:w w:val="105"/>
          <w:sz w:val="17"/>
        </w:rPr>
        <w:t xml:space="preserve"> </w:t>
      </w:r>
      <w:r>
        <w:rPr>
          <w:b/>
          <w:spacing w:val="-4"/>
          <w:w w:val="105"/>
          <w:sz w:val="17"/>
        </w:rPr>
        <w:t>via:</w:t>
      </w:r>
    </w:p>
    <w:p w:rsidR="00504CCB" w:rsidP="004F742B" w:rsidRDefault="00103C2C" w14:paraId="3D886CDD" w14:textId="77777777">
      <w:pPr>
        <w:pStyle w:val="ListParagraph"/>
        <w:numPr>
          <w:ilvl w:val="0"/>
          <w:numId w:val="7"/>
        </w:numPr>
        <w:tabs>
          <w:tab w:val="left" w:pos="974"/>
        </w:tabs>
        <w:spacing w:before="188"/>
        <w:ind w:left="974" w:right="720" w:hanging="266"/>
        <w:rPr>
          <w:b/>
          <w:sz w:val="17"/>
        </w:rPr>
      </w:pPr>
      <w:r>
        <w:rPr>
          <w:b/>
          <w:w w:val="105"/>
          <w:sz w:val="17"/>
        </w:rPr>
        <w:t>Text</w:t>
      </w:r>
      <w:r>
        <w:rPr>
          <w:b/>
          <w:spacing w:val="-4"/>
          <w:w w:val="105"/>
          <w:sz w:val="17"/>
        </w:rPr>
        <w:t xml:space="preserve"> </w:t>
      </w:r>
      <w:r>
        <w:rPr>
          <w:b/>
          <w:spacing w:val="-2"/>
          <w:w w:val="105"/>
          <w:sz w:val="17"/>
        </w:rPr>
        <w:t>(SMS)</w:t>
      </w:r>
    </w:p>
    <w:p w:rsidR="00504CCB" w:rsidP="004F742B" w:rsidRDefault="00103C2C" w14:paraId="35C53759" w14:textId="77777777">
      <w:pPr>
        <w:pStyle w:val="ListParagraph"/>
        <w:numPr>
          <w:ilvl w:val="0"/>
          <w:numId w:val="7"/>
        </w:numPr>
        <w:tabs>
          <w:tab w:val="left" w:pos="974"/>
        </w:tabs>
        <w:ind w:left="974" w:right="720" w:hanging="266"/>
        <w:rPr>
          <w:b/>
          <w:sz w:val="17"/>
        </w:rPr>
      </w:pPr>
      <w:r>
        <w:rPr>
          <w:b/>
          <w:spacing w:val="-2"/>
          <w:w w:val="105"/>
          <w:sz w:val="17"/>
        </w:rPr>
        <w:t>Email</w:t>
      </w:r>
    </w:p>
    <w:p w:rsidR="00504CCB" w:rsidP="004F742B" w:rsidRDefault="00103C2C" w14:paraId="405EC643" w14:textId="77777777">
      <w:pPr>
        <w:pStyle w:val="ListParagraph"/>
        <w:numPr>
          <w:ilvl w:val="0"/>
          <w:numId w:val="7"/>
        </w:numPr>
        <w:tabs>
          <w:tab w:val="left" w:pos="974"/>
        </w:tabs>
        <w:spacing w:before="0"/>
        <w:ind w:left="974" w:right="720" w:hanging="266"/>
        <w:rPr>
          <w:sz w:val="17"/>
        </w:rPr>
      </w:pPr>
      <w:r>
        <w:rPr>
          <w:b/>
          <w:w w:val="105"/>
          <w:sz w:val="17"/>
        </w:rPr>
        <w:t>Social</w:t>
      </w:r>
      <w:r>
        <w:rPr>
          <w:b/>
          <w:spacing w:val="-6"/>
          <w:w w:val="105"/>
          <w:sz w:val="17"/>
        </w:rPr>
        <w:t xml:space="preserve"> </w:t>
      </w:r>
      <w:r>
        <w:rPr>
          <w:b/>
          <w:w w:val="105"/>
          <w:sz w:val="17"/>
        </w:rPr>
        <w:t>Media</w:t>
      </w:r>
      <w:r>
        <w:rPr>
          <w:b/>
          <w:spacing w:val="-5"/>
          <w:w w:val="105"/>
          <w:sz w:val="17"/>
        </w:rPr>
        <w:t xml:space="preserve"> </w:t>
      </w:r>
      <w:r>
        <w:rPr>
          <w:w w:val="105"/>
          <w:sz w:val="17"/>
        </w:rPr>
        <w:t>(Facebook</w:t>
      </w:r>
      <w:r>
        <w:rPr>
          <w:spacing w:val="-6"/>
          <w:w w:val="105"/>
          <w:sz w:val="17"/>
        </w:rPr>
        <w:t xml:space="preserve"> </w:t>
      </w:r>
      <w:r>
        <w:rPr>
          <w:w w:val="105"/>
          <w:sz w:val="17"/>
        </w:rPr>
        <w:t>and</w:t>
      </w:r>
      <w:r>
        <w:rPr>
          <w:spacing w:val="-7"/>
          <w:w w:val="105"/>
          <w:sz w:val="17"/>
        </w:rPr>
        <w:t xml:space="preserve"> </w:t>
      </w:r>
      <w:r>
        <w:rPr>
          <w:spacing w:val="-2"/>
          <w:w w:val="105"/>
          <w:sz w:val="17"/>
        </w:rPr>
        <w:t>Twitter)</w:t>
      </w:r>
    </w:p>
    <w:p w:rsidR="00504CCB" w:rsidP="004F742B" w:rsidRDefault="00103C2C" w14:paraId="0EE8CF7C" w14:textId="77777777">
      <w:pPr>
        <w:pStyle w:val="Heading4"/>
        <w:numPr>
          <w:ilvl w:val="0"/>
          <w:numId w:val="7"/>
        </w:numPr>
        <w:tabs>
          <w:tab w:val="left" w:pos="974"/>
        </w:tabs>
        <w:spacing w:before="9"/>
        <w:ind w:left="974" w:right="720" w:hanging="266"/>
        <w:rPr/>
      </w:pPr>
      <w:r w:rsidR="00103C2C">
        <w:rPr>
          <w:w w:val="105"/>
        </w:rPr>
        <w:t>Campus</w:t>
      </w:r>
      <w:r w:rsidR="00103C2C">
        <w:rPr>
          <w:spacing w:val="-7"/>
          <w:w w:val="105"/>
        </w:rPr>
        <w:t xml:space="preserve"> </w:t>
      </w:r>
      <w:r w:rsidR="00103C2C">
        <w:rPr>
          <w:w w:val="105"/>
        </w:rPr>
        <w:t>Digital</w:t>
      </w:r>
      <w:r w:rsidR="00103C2C">
        <w:rPr>
          <w:spacing w:val="-6"/>
          <w:w w:val="105"/>
        </w:rPr>
        <w:t xml:space="preserve"> </w:t>
      </w:r>
      <w:r w:rsidR="00103C2C">
        <w:rPr>
          <w:spacing w:val="-2"/>
          <w:w w:val="105"/>
        </w:rPr>
        <w:t>Signage</w:t>
      </w:r>
    </w:p>
    <w:p w:rsidR="00504CCB" w:rsidP="004F742B" w:rsidRDefault="00504CCB" w14:paraId="2238A4EE" w14:textId="77777777">
      <w:pPr>
        <w:pStyle w:val="BodyText"/>
        <w:spacing w:before="31"/>
        <w:ind w:right="720"/>
        <w:rPr>
          <w:b/>
        </w:rPr>
      </w:pPr>
    </w:p>
    <w:p w:rsidR="00504CCB" w:rsidP="004F742B" w:rsidRDefault="00103C2C" w14:paraId="721BFF32" w14:textId="77777777">
      <w:pPr>
        <w:ind w:left="441" w:right="720"/>
        <w:rPr>
          <w:b/>
          <w:sz w:val="17"/>
        </w:rPr>
      </w:pPr>
      <w:bookmarkStart w:name="_bookmark75" w:id="73"/>
      <w:bookmarkEnd w:id="73"/>
      <w:r>
        <w:rPr>
          <w:b/>
          <w:w w:val="105"/>
          <w:sz w:val="17"/>
        </w:rPr>
        <w:t>Why</w:t>
      </w:r>
      <w:r>
        <w:rPr>
          <w:b/>
          <w:spacing w:val="-7"/>
          <w:w w:val="105"/>
          <w:sz w:val="17"/>
        </w:rPr>
        <w:t xml:space="preserve"> </w:t>
      </w:r>
      <w:proofErr w:type="spellStart"/>
      <w:r>
        <w:rPr>
          <w:b/>
          <w:w w:val="105"/>
          <w:sz w:val="17"/>
        </w:rPr>
        <w:t>VGAlert</w:t>
      </w:r>
      <w:proofErr w:type="spellEnd"/>
      <w:r>
        <w:rPr>
          <w:b/>
          <w:spacing w:val="-6"/>
          <w:w w:val="105"/>
          <w:sz w:val="17"/>
        </w:rPr>
        <w:t xml:space="preserve"> </w:t>
      </w:r>
      <w:r>
        <w:rPr>
          <w:b/>
          <w:spacing w:val="-2"/>
          <w:w w:val="105"/>
          <w:sz w:val="17"/>
        </w:rPr>
        <w:t>Matters</w:t>
      </w:r>
    </w:p>
    <w:p w:rsidR="00504CCB" w:rsidP="004F742B" w:rsidRDefault="00504CCB" w14:paraId="371A1EF8" w14:textId="77777777">
      <w:pPr>
        <w:pStyle w:val="BodyText"/>
        <w:spacing w:before="22"/>
        <w:ind w:right="720"/>
        <w:rPr>
          <w:b/>
        </w:rPr>
      </w:pPr>
    </w:p>
    <w:p w:rsidR="00504CCB" w:rsidP="004F742B" w:rsidRDefault="00103C2C" w14:paraId="0022E90A" w14:textId="77777777">
      <w:pPr>
        <w:spacing w:line="252" w:lineRule="auto"/>
        <w:ind w:left="441" w:right="720"/>
        <w:rPr>
          <w:sz w:val="17"/>
        </w:rPr>
      </w:pPr>
      <w:proofErr w:type="spellStart"/>
      <w:r>
        <w:rPr>
          <w:w w:val="105"/>
          <w:sz w:val="17"/>
        </w:rPr>
        <w:t>VGAlert</w:t>
      </w:r>
      <w:proofErr w:type="spellEnd"/>
      <w:r>
        <w:rPr>
          <w:spacing w:val="-6"/>
          <w:w w:val="105"/>
          <w:sz w:val="17"/>
        </w:rPr>
        <w:t xml:space="preserve"> </w:t>
      </w:r>
      <w:r>
        <w:rPr>
          <w:w w:val="105"/>
          <w:sz w:val="17"/>
        </w:rPr>
        <w:t>ensures</w:t>
      </w:r>
      <w:r>
        <w:rPr>
          <w:spacing w:val="-5"/>
          <w:w w:val="105"/>
          <w:sz w:val="17"/>
        </w:rPr>
        <w:t xml:space="preserve"> </w:t>
      </w:r>
      <w:r>
        <w:rPr>
          <w:b/>
          <w:w w:val="105"/>
          <w:sz w:val="17"/>
        </w:rPr>
        <w:t>timely</w:t>
      </w:r>
      <w:r>
        <w:rPr>
          <w:b/>
          <w:spacing w:val="-7"/>
          <w:w w:val="105"/>
          <w:sz w:val="17"/>
        </w:rPr>
        <w:t xml:space="preserve"> </w:t>
      </w:r>
      <w:r>
        <w:rPr>
          <w:b/>
          <w:w w:val="105"/>
          <w:sz w:val="17"/>
        </w:rPr>
        <w:t>and</w:t>
      </w:r>
      <w:r>
        <w:rPr>
          <w:b/>
          <w:spacing w:val="-6"/>
          <w:w w:val="105"/>
          <w:sz w:val="17"/>
        </w:rPr>
        <w:t xml:space="preserve"> </w:t>
      </w:r>
      <w:r>
        <w:rPr>
          <w:b/>
          <w:w w:val="105"/>
          <w:sz w:val="17"/>
        </w:rPr>
        <w:t>reliable</w:t>
      </w:r>
      <w:r>
        <w:rPr>
          <w:b/>
          <w:spacing w:val="-6"/>
          <w:w w:val="105"/>
          <w:sz w:val="17"/>
        </w:rPr>
        <w:t xml:space="preserve"> </w:t>
      </w:r>
      <w:r>
        <w:rPr>
          <w:b/>
          <w:w w:val="105"/>
          <w:sz w:val="17"/>
        </w:rPr>
        <w:t>communication</w:t>
      </w:r>
      <w:r>
        <w:rPr>
          <w:b/>
          <w:spacing w:val="-4"/>
          <w:w w:val="105"/>
          <w:sz w:val="17"/>
        </w:rPr>
        <w:t xml:space="preserve"> </w:t>
      </w:r>
      <w:r>
        <w:rPr>
          <w:w w:val="105"/>
          <w:sz w:val="17"/>
        </w:rPr>
        <w:t>during</w:t>
      </w:r>
      <w:r>
        <w:rPr>
          <w:spacing w:val="-8"/>
          <w:w w:val="105"/>
          <w:sz w:val="17"/>
        </w:rPr>
        <w:t xml:space="preserve"> </w:t>
      </w:r>
      <w:r>
        <w:rPr>
          <w:w w:val="105"/>
          <w:sz w:val="17"/>
        </w:rPr>
        <w:t>critical</w:t>
      </w:r>
      <w:r>
        <w:rPr>
          <w:spacing w:val="-6"/>
          <w:w w:val="105"/>
          <w:sz w:val="17"/>
        </w:rPr>
        <w:t xml:space="preserve"> </w:t>
      </w:r>
      <w:r>
        <w:rPr>
          <w:w w:val="105"/>
          <w:sz w:val="17"/>
        </w:rPr>
        <w:t>events.</w:t>
      </w:r>
      <w:r>
        <w:rPr>
          <w:spacing w:val="-6"/>
          <w:w w:val="105"/>
          <w:sz w:val="17"/>
        </w:rPr>
        <w:t xml:space="preserve"> </w:t>
      </w:r>
      <w:r>
        <w:rPr>
          <w:w w:val="105"/>
          <w:sz w:val="17"/>
        </w:rPr>
        <w:t>To</w:t>
      </w:r>
      <w:r>
        <w:rPr>
          <w:spacing w:val="-7"/>
          <w:w w:val="105"/>
          <w:sz w:val="17"/>
        </w:rPr>
        <w:t xml:space="preserve"> </w:t>
      </w:r>
      <w:r>
        <w:rPr>
          <w:w w:val="105"/>
          <w:sz w:val="17"/>
        </w:rPr>
        <w:t>receive</w:t>
      </w:r>
      <w:r>
        <w:rPr>
          <w:spacing w:val="-7"/>
          <w:w w:val="105"/>
          <w:sz w:val="17"/>
        </w:rPr>
        <w:t xml:space="preserve"> </w:t>
      </w:r>
      <w:r>
        <w:rPr>
          <w:w w:val="105"/>
          <w:sz w:val="17"/>
        </w:rPr>
        <w:t xml:space="preserve">uninterrupted alerts, it is important to keep your contact information </w:t>
      </w:r>
      <w:r>
        <w:rPr>
          <w:b/>
          <w:w w:val="105"/>
          <w:sz w:val="17"/>
        </w:rPr>
        <w:t>up to date</w:t>
      </w:r>
      <w:r>
        <w:rPr>
          <w:w w:val="105"/>
          <w:sz w:val="17"/>
        </w:rPr>
        <w:t>.</w:t>
      </w:r>
    </w:p>
    <w:p w:rsidR="00504CCB" w:rsidP="004F742B" w:rsidRDefault="00103C2C" w14:paraId="5652C90C" w14:textId="77777777">
      <w:pPr>
        <w:pStyle w:val="Heading4"/>
        <w:spacing w:before="177"/>
        <w:ind w:right="720"/>
      </w:pPr>
      <w:r>
        <w:rPr>
          <w:w w:val="105"/>
        </w:rPr>
        <w:t>Managing</w:t>
      </w:r>
      <w:r>
        <w:rPr>
          <w:spacing w:val="-6"/>
          <w:w w:val="105"/>
        </w:rPr>
        <w:t xml:space="preserve"> </w:t>
      </w:r>
      <w:r>
        <w:rPr>
          <w:w w:val="105"/>
        </w:rPr>
        <w:t>Your</w:t>
      </w:r>
      <w:r>
        <w:rPr>
          <w:spacing w:val="-8"/>
          <w:w w:val="105"/>
        </w:rPr>
        <w:t xml:space="preserve"> </w:t>
      </w:r>
      <w:r>
        <w:rPr>
          <w:w w:val="105"/>
        </w:rPr>
        <w:t>Alert</w:t>
      </w:r>
      <w:r>
        <w:rPr>
          <w:spacing w:val="-5"/>
          <w:w w:val="105"/>
        </w:rPr>
        <w:t xml:space="preserve"> </w:t>
      </w:r>
      <w:r>
        <w:rPr>
          <w:spacing w:val="-2"/>
          <w:w w:val="105"/>
        </w:rPr>
        <w:t>Preferences</w:t>
      </w:r>
    </w:p>
    <w:p w:rsidR="00504CCB" w:rsidP="004F742B" w:rsidRDefault="00103C2C" w14:paraId="40F7B5D7" w14:textId="77777777">
      <w:pPr>
        <w:spacing w:before="187"/>
        <w:ind w:left="441" w:right="720"/>
        <w:rPr>
          <w:sz w:val="17"/>
        </w:rPr>
      </w:pPr>
      <w:r>
        <w:rPr>
          <w:w w:val="105"/>
          <w:sz w:val="17"/>
        </w:rPr>
        <w:t>Students</w:t>
      </w:r>
      <w:r>
        <w:rPr>
          <w:spacing w:val="-5"/>
          <w:w w:val="105"/>
          <w:sz w:val="17"/>
        </w:rPr>
        <w:t xml:space="preserve"> </w:t>
      </w:r>
      <w:r>
        <w:rPr>
          <w:w w:val="105"/>
          <w:sz w:val="17"/>
        </w:rPr>
        <w:t>and</w:t>
      </w:r>
      <w:r>
        <w:rPr>
          <w:spacing w:val="-6"/>
          <w:w w:val="105"/>
          <w:sz w:val="17"/>
        </w:rPr>
        <w:t xml:space="preserve"> </w:t>
      </w:r>
      <w:r>
        <w:rPr>
          <w:w w:val="105"/>
          <w:sz w:val="17"/>
        </w:rPr>
        <w:t>employees</w:t>
      </w:r>
      <w:r>
        <w:rPr>
          <w:spacing w:val="-3"/>
          <w:w w:val="105"/>
          <w:sz w:val="17"/>
        </w:rPr>
        <w:t xml:space="preserve"> </w:t>
      </w:r>
      <w:r>
        <w:rPr>
          <w:w w:val="105"/>
          <w:sz w:val="17"/>
        </w:rPr>
        <w:t>can</w:t>
      </w:r>
      <w:r>
        <w:rPr>
          <w:spacing w:val="-6"/>
          <w:w w:val="105"/>
          <w:sz w:val="17"/>
        </w:rPr>
        <w:t xml:space="preserve"> </w:t>
      </w:r>
      <w:r>
        <w:rPr>
          <w:w w:val="105"/>
          <w:sz w:val="17"/>
        </w:rPr>
        <w:t>log</w:t>
      </w:r>
      <w:r>
        <w:rPr>
          <w:spacing w:val="-6"/>
          <w:w w:val="105"/>
          <w:sz w:val="17"/>
        </w:rPr>
        <w:t xml:space="preserve"> </w:t>
      </w:r>
      <w:r>
        <w:rPr>
          <w:w w:val="105"/>
          <w:sz w:val="17"/>
        </w:rPr>
        <w:t>in</w:t>
      </w:r>
      <w:r>
        <w:rPr>
          <w:spacing w:val="-5"/>
          <w:w w:val="105"/>
          <w:sz w:val="17"/>
        </w:rPr>
        <w:t xml:space="preserve"> </w:t>
      </w:r>
      <w:r>
        <w:rPr>
          <w:w w:val="105"/>
          <w:sz w:val="17"/>
        </w:rPr>
        <w:t>to</w:t>
      </w:r>
      <w:r>
        <w:rPr>
          <w:spacing w:val="-6"/>
          <w:w w:val="105"/>
          <w:sz w:val="17"/>
        </w:rPr>
        <w:t xml:space="preserve"> </w:t>
      </w:r>
      <w:r>
        <w:rPr>
          <w:w w:val="105"/>
          <w:sz w:val="17"/>
        </w:rPr>
        <w:t xml:space="preserve">the </w:t>
      </w:r>
      <w:proofErr w:type="spellStart"/>
      <w:r>
        <w:rPr>
          <w:b/>
          <w:w w:val="105"/>
          <w:sz w:val="17"/>
        </w:rPr>
        <w:t>VGAlert</w:t>
      </w:r>
      <w:proofErr w:type="spellEnd"/>
      <w:r>
        <w:rPr>
          <w:b/>
          <w:spacing w:val="-4"/>
          <w:w w:val="105"/>
          <w:sz w:val="17"/>
        </w:rPr>
        <w:t xml:space="preserve"> </w:t>
      </w:r>
      <w:r>
        <w:rPr>
          <w:b/>
          <w:w w:val="105"/>
          <w:sz w:val="17"/>
        </w:rPr>
        <w:t>portal</w:t>
      </w:r>
      <w:r>
        <w:rPr>
          <w:b/>
          <w:spacing w:val="-2"/>
          <w:w w:val="105"/>
          <w:sz w:val="17"/>
        </w:rPr>
        <w:t xml:space="preserve"> </w:t>
      </w:r>
      <w:r>
        <w:rPr>
          <w:spacing w:val="-5"/>
          <w:w w:val="105"/>
          <w:sz w:val="17"/>
        </w:rPr>
        <w:t>to:</w:t>
      </w:r>
    </w:p>
    <w:p w:rsidR="00504CCB" w:rsidP="004F742B" w:rsidRDefault="00103C2C" w14:paraId="7A07D138" w14:textId="77777777">
      <w:pPr>
        <w:pStyle w:val="ListParagraph"/>
        <w:numPr>
          <w:ilvl w:val="0"/>
          <w:numId w:val="7"/>
        </w:numPr>
        <w:tabs>
          <w:tab w:val="left" w:pos="974"/>
        </w:tabs>
        <w:spacing w:before="188"/>
        <w:ind w:left="974" w:right="720" w:hanging="266"/>
        <w:rPr>
          <w:sz w:val="17"/>
        </w:rPr>
      </w:pPr>
      <w:r>
        <w:rPr>
          <w:w w:val="105"/>
          <w:sz w:val="17"/>
        </w:rPr>
        <w:t>Update</w:t>
      </w:r>
      <w:r>
        <w:rPr>
          <w:spacing w:val="-6"/>
          <w:w w:val="105"/>
          <w:sz w:val="17"/>
        </w:rPr>
        <w:t xml:space="preserve"> </w:t>
      </w:r>
      <w:r>
        <w:rPr>
          <w:w w:val="105"/>
          <w:sz w:val="17"/>
        </w:rPr>
        <w:t>mobile</w:t>
      </w:r>
      <w:r>
        <w:rPr>
          <w:spacing w:val="-6"/>
          <w:w w:val="105"/>
          <w:sz w:val="17"/>
        </w:rPr>
        <w:t xml:space="preserve"> </w:t>
      </w:r>
      <w:r>
        <w:rPr>
          <w:w w:val="105"/>
          <w:sz w:val="17"/>
        </w:rPr>
        <w:t>phone</w:t>
      </w:r>
      <w:r>
        <w:rPr>
          <w:spacing w:val="-5"/>
          <w:w w:val="105"/>
          <w:sz w:val="17"/>
        </w:rPr>
        <w:t xml:space="preserve"> </w:t>
      </w:r>
      <w:r>
        <w:rPr>
          <w:w w:val="105"/>
          <w:sz w:val="17"/>
        </w:rPr>
        <w:t>numbers</w:t>
      </w:r>
      <w:r>
        <w:rPr>
          <w:spacing w:val="-5"/>
          <w:w w:val="105"/>
          <w:sz w:val="17"/>
        </w:rPr>
        <w:t xml:space="preserve"> </w:t>
      </w:r>
      <w:r>
        <w:rPr>
          <w:w w:val="105"/>
          <w:sz w:val="17"/>
        </w:rPr>
        <w:t>or</w:t>
      </w:r>
      <w:r>
        <w:rPr>
          <w:spacing w:val="-5"/>
          <w:w w:val="105"/>
          <w:sz w:val="17"/>
        </w:rPr>
        <w:t xml:space="preserve"> </w:t>
      </w:r>
      <w:r>
        <w:rPr>
          <w:w w:val="105"/>
          <w:sz w:val="17"/>
        </w:rPr>
        <w:t>email</w:t>
      </w:r>
      <w:r>
        <w:rPr>
          <w:spacing w:val="-5"/>
          <w:w w:val="105"/>
          <w:sz w:val="17"/>
        </w:rPr>
        <w:t xml:space="preserve"> </w:t>
      </w:r>
      <w:r>
        <w:rPr>
          <w:spacing w:val="-2"/>
          <w:w w:val="105"/>
          <w:sz w:val="17"/>
        </w:rPr>
        <w:t>addresses</w:t>
      </w:r>
    </w:p>
    <w:p w:rsidR="00504CCB" w:rsidP="004F742B" w:rsidRDefault="00103C2C" w14:paraId="18F24290" w14:textId="77777777">
      <w:pPr>
        <w:pStyle w:val="ListParagraph"/>
        <w:numPr>
          <w:ilvl w:val="0"/>
          <w:numId w:val="7"/>
        </w:numPr>
        <w:tabs>
          <w:tab w:val="left" w:pos="974"/>
        </w:tabs>
        <w:spacing w:before="11"/>
        <w:ind w:left="974" w:right="720" w:hanging="266"/>
        <w:rPr>
          <w:sz w:val="17"/>
        </w:rPr>
      </w:pPr>
      <w:r>
        <w:rPr>
          <w:w w:val="105"/>
          <w:sz w:val="17"/>
        </w:rPr>
        <w:t>Add</w:t>
      </w:r>
      <w:r>
        <w:rPr>
          <w:spacing w:val="-6"/>
          <w:w w:val="105"/>
          <w:sz w:val="17"/>
        </w:rPr>
        <w:t xml:space="preserve"> </w:t>
      </w:r>
      <w:r>
        <w:rPr>
          <w:w w:val="105"/>
          <w:sz w:val="17"/>
        </w:rPr>
        <w:t>additional</w:t>
      </w:r>
      <w:r>
        <w:rPr>
          <w:spacing w:val="-5"/>
          <w:w w:val="105"/>
          <w:sz w:val="17"/>
        </w:rPr>
        <w:t xml:space="preserve"> </w:t>
      </w:r>
      <w:r>
        <w:rPr>
          <w:w w:val="105"/>
          <w:sz w:val="17"/>
        </w:rPr>
        <w:t>contact</w:t>
      </w:r>
      <w:r>
        <w:rPr>
          <w:spacing w:val="-5"/>
          <w:w w:val="105"/>
          <w:sz w:val="17"/>
        </w:rPr>
        <w:t xml:space="preserve"> </w:t>
      </w:r>
      <w:r>
        <w:rPr>
          <w:w w:val="105"/>
          <w:sz w:val="17"/>
        </w:rPr>
        <w:t>methods</w:t>
      </w:r>
      <w:r>
        <w:rPr>
          <w:spacing w:val="-5"/>
          <w:w w:val="105"/>
          <w:sz w:val="17"/>
        </w:rPr>
        <w:t xml:space="preserve"> </w:t>
      </w:r>
      <w:r>
        <w:rPr>
          <w:w w:val="105"/>
          <w:sz w:val="17"/>
        </w:rPr>
        <w:t>(e.g.,</w:t>
      </w:r>
      <w:r>
        <w:rPr>
          <w:spacing w:val="-5"/>
          <w:w w:val="105"/>
          <w:sz w:val="17"/>
        </w:rPr>
        <w:t xml:space="preserve"> </w:t>
      </w:r>
      <w:r>
        <w:rPr>
          <w:w w:val="105"/>
          <w:sz w:val="17"/>
        </w:rPr>
        <w:t>a</w:t>
      </w:r>
      <w:r>
        <w:rPr>
          <w:spacing w:val="-6"/>
          <w:w w:val="105"/>
          <w:sz w:val="17"/>
        </w:rPr>
        <w:t xml:space="preserve"> </w:t>
      </w:r>
      <w:r>
        <w:rPr>
          <w:w w:val="105"/>
          <w:sz w:val="17"/>
        </w:rPr>
        <w:t>secondary</w:t>
      </w:r>
      <w:r>
        <w:rPr>
          <w:spacing w:val="-7"/>
          <w:w w:val="105"/>
          <w:sz w:val="17"/>
        </w:rPr>
        <w:t xml:space="preserve"> </w:t>
      </w:r>
      <w:r>
        <w:rPr>
          <w:w w:val="105"/>
          <w:sz w:val="17"/>
        </w:rPr>
        <w:t>phone</w:t>
      </w:r>
      <w:r>
        <w:rPr>
          <w:spacing w:val="-6"/>
          <w:w w:val="105"/>
          <w:sz w:val="17"/>
        </w:rPr>
        <w:t xml:space="preserve"> </w:t>
      </w:r>
      <w:r>
        <w:rPr>
          <w:spacing w:val="-2"/>
          <w:w w:val="105"/>
          <w:sz w:val="17"/>
        </w:rPr>
        <w:t>number)</w:t>
      </w:r>
    </w:p>
    <w:p w:rsidR="00504CCB" w:rsidP="004F742B" w:rsidRDefault="00103C2C" w14:paraId="20F05379" w14:textId="77777777">
      <w:pPr>
        <w:pStyle w:val="ListParagraph"/>
        <w:numPr>
          <w:ilvl w:val="0"/>
          <w:numId w:val="7"/>
        </w:numPr>
        <w:tabs>
          <w:tab w:val="left" w:pos="974"/>
        </w:tabs>
        <w:spacing w:before="8"/>
        <w:ind w:left="974" w:right="720" w:hanging="266"/>
        <w:rPr>
          <w:sz w:val="17"/>
        </w:rPr>
      </w:pPr>
      <w:r>
        <w:rPr>
          <w:w w:val="105"/>
          <w:sz w:val="17"/>
        </w:rPr>
        <w:t>Choose</w:t>
      </w:r>
      <w:r>
        <w:rPr>
          <w:spacing w:val="-9"/>
          <w:w w:val="105"/>
          <w:sz w:val="17"/>
        </w:rPr>
        <w:t xml:space="preserve"> </w:t>
      </w:r>
      <w:r>
        <w:rPr>
          <w:w w:val="105"/>
          <w:sz w:val="17"/>
        </w:rPr>
        <w:t>preferred</w:t>
      </w:r>
      <w:r>
        <w:rPr>
          <w:spacing w:val="-9"/>
          <w:w w:val="105"/>
          <w:sz w:val="17"/>
        </w:rPr>
        <w:t xml:space="preserve"> </w:t>
      </w:r>
      <w:r>
        <w:rPr>
          <w:w w:val="105"/>
          <w:sz w:val="17"/>
        </w:rPr>
        <w:t>notification</w:t>
      </w:r>
      <w:r>
        <w:rPr>
          <w:spacing w:val="-9"/>
          <w:w w:val="105"/>
          <w:sz w:val="17"/>
        </w:rPr>
        <w:t xml:space="preserve"> </w:t>
      </w:r>
      <w:r>
        <w:rPr>
          <w:spacing w:val="-2"/>
          <w:w w:val="105"/>
          <w:sz w:val="17"/>
        </w:rPr>
        <w:t>channels</w:t>
      </w:r>
    </w:p>
    <w:p w:rsidR="00504CCB" w:rsidP="004F742B" w:rsidRDefault="00504CCB" w14:paraId="3EBF1589" w14:textId="77777777">
      <w:pPr>
        <w:pStyle w:val="BodyText"/>
        <w:ind w:right="720"/>
      </w:pPr>
    </w:p>
    <w:p w:rsidR="00504CCB" w:rsidP="004F742B" w:rsidRDefault="00504CCB" w14:paraId="43A9F4AC" w14:textId="77777777">
      <w:pPr>
        <w:pStyle w:val="BodyText"/>
        <w:ind w:right="720"/>
      </w:pPr>
    </w:p>
    <w:p w:rsidR="00504CCB" w:rsidP="004F742B" w:rsidRDefault="00504CCB" w14:paraId="6A1C4465" w14:textId="77777777">
      <w:pPr>
        <w:pStyle w:val="BodyText"/>
        <w:spacing w:before="28"/>
        <w:ind w:right="720"/>
      </w:pPr>
    </w:p>
    <w:p w:rsidR="00504CCB" w:rsidP="004F742B" w:rsidRDefault="00103C2C" w14:paraId="5978D5B2" w14:textId="77777777">
      <w:pPr>
        <w:pStyle w:val="Heading1"/>
        <w:ind w:right="720"/>
      </w:pPr>
      <w:bookmarkStart w:name="_bookmark76" w:id="74"/>
      <w:bookmarkEnd w:id="74"/>
      <w:r>
        <w:rPr>
          <w:spacing w:val="-2"/>
        </w:rPr>
        <w:t>ACADEMIC</w:t>
      </w:r>
      <w:r>
        <w:rPr>
          <w:spacing w:val="-3"/>
        </w:rPr>
        <w:t xml:space="preserve"> </w:t>
      </w:r>
      <w:r>
        <w:rPr>
          <w:spacing w:val="-2"/>
        </w:rPr>
        <w:t>ADVISING</w:t>
      </w:r>
    </w:p>
    <w:p w:rsidR="00504CCB" w:rsidP="004F742B" w:rsidRDefault="00103C2C" w14:paraId="0BAAE2F0" w14:textId="6E10F8DF">
      <w:pPr>
        <w:pStyle w:val="BodyText"/>
        <w:spacing w:before="211" w:line="252" w:lineRule="auto"/>
        <w:ind w:left="441" w:right="720" w:firstLine="534"/>
      </w:pPr>
      <w:r w:rsidR="00103C2C">
        <w:rPr>
          <w:w w:val="105"/>
        </w:rPr>
        <w:t>Vance-Granville Community College takes pride in its commitment to academic advising. The focus</w:t>
      </w:r>
      <w:r w:rsidR="00103C2C">
        <w:rPr>
          <w:spacing w:val="-5"/>
          <w:w w:val="105"/>
        </w:rPr>
        <w:t xml:space="preserve"> </w:t>
      </w:r>
      <w:r w:rsidR="00103C2C">
        <w:rPr>
          <w:w w:val="105"/>
        </w:rPr>
        <w:t>of</w:t>
      </w:r>
      <w:r w:rsidR="00103C2C">
        <w:rPr>
          <w:spacing w:val="-5"/>
          <w:w w:val="105"/>
        </w:rPr>
        <w:t xml:space="preserve"> </w:t>
      </w:r>
      <w:r w:rsidR="00103C2C">
        <w:rPr>
          <w:w w:val="105"/>
        </w:rPr>
        <w:t>this</w:t>
      </w:r>
      <w:r w:rsidR="00103C2C">
        <w:rPr>
          <w:spacing w:val="-5"/>
          <w:w w:val="105"/>
        </w:rPr>
        <w:t xml:space="preserve"> </w:t>
      </w:r>
      <w:r w:rsidR="00103C2C">
        <w:rPr>
          <w:w w:val="105"/>
        </w:rPr>
        <w:t>commitment</w:t>
      </w:r>
      <w:r w:rsidR="00103C2C">
        <w:rPr>
          <w:spacing w:val="-5"/>
          <w:w w:val="105"/>
        </w:rPr>
        <w:t xml:space="preserve"> </w:t>
      </w:r>
      <w:r w:rsidR="00103C2C">
        <w:rPr>
          <w:w w:val="105"/>
        </w:rPr>
        <w:t>lies</w:t>
      </w:r>
      <w:r w:rsidR="00103C2C">
        <w:rPr>
          <w:spacing w:val="-5"/>
          <w:w w:val="105"/>
        </w:rPr>
        <w:t xml:space="preserve"> </w:t>
      </w:r>
      <w:r w:rsidR="00103C2C">
        <w:rPr>
          <w:w w:val="105"/>
        </w:rPr>
        <w:t>in</w:t>
      </w:r>
      <w:r w:rsidR="00103C2C">
        <w:rPr>
          <w:spacing w:val="-5"/>
          <w:w w:val="105"/>
        </w:rPr>
        <w:t xml:space="preserve"> </w:t>
      </w:r>
      <w:r w:rsidR="00103C2C">
        <w:rPr>
          <w:w w:val="105"/>
        </w:rPr>
        <w:t>the</w:t>
      </w:r>
      <w:r w:rsidR="00103C2C">
        <w:rPr>
          <w:spacing w:val="-6"/>
          <w:w w:val="105"/>
        </w:rPr>
        <w:t xml:space="preserve"> </w:t>
      </w:r>
      <w:r w:rsidR="00103C2C">
        <w:rPr>
          <w:w w:val="105"/>
        </w:rPr>
        <w:t>great</w:t>
      </w:r>
      <w:r w:rsidR="00103C2C">
        <w:rPr>
          <w:spacing w:val="-5"/>
          <w:w w:val="105"/>
        </w:rPr>
        <w:t xml:space="preserve"> </w:t>
      </w:r>
      <w:r w:rsidR="00103C2C">
        <w:rPr>
          <w:w w:val="105"/>
        </w:rPr>
        <w:t>educational</w:t>
      </w:r>
      <w:r w:rsidR="00103C2C">
        <w:rPr>
          <w:spacing w:val="-5"/>
          <w:w w:val="105"/>
        </w:rPr>
        <w:t xml:space="preserve"> </w:t>
      </w:r>
      <w:r w:rsidR="00103C2C">
        <w:rPr>
          <w:w w:val="105"/>
        </w:rPr>
        <w:t>value</w:t>
      </w:r>
      <w:r w:rsidR="00103C2C">
        <w:rPr>
          <w:spacing w:val="-5"/>
          <w:w w:val="105"/>
        </w:rPr>
        <w:t xml:space="preserve"> </w:t>
      </w:r>
      <w:r w:rsidR="00103C2C">
        <w:rPr>
          <w:w w:val="105"/>
        </w:rPr>
        <w:t>of</w:t>
      </w:r>
      <w:r w:rsidR="00103C2C">
        <w:rPr>
          <w:spacing w:val="-6"/>
          <w:w w:val="105"/>
        </w:rPr>
        <w:t xml:space="preserve"> </w:t>
      </w:r>
      <w:r w:rsidR="00103C2C">
        <w:rPr>
          <w:w w:val="105"/>
        </w:rPr>
        <w:t>faculty</w:t>
      </w:r>
      <w:r w:rsidR="00103C2C">
        <w:rPr>
          <w:spacing w:val="-8"/>
          <w:w w:val="105"/>
        </w:rPr>
        <w:t xml:space="preserve"> </w:t>
      </w:r>
      <w:r w:rsidR="00103C2C">
        <w:rPr>
          <w:w w:val="105"/>
        </w:rPr>
        <w:t>and</w:t>
      </w:r>
      <w:r w:rsidR="00103C2C">
        <w:rPr>
          <w:spacing w:val="-5"/>
          <w:w w:val="105"/>
        </w:rPr>
        <w:t xml:space="preserve"> </w:t>
      </w:r>
      <w:r w:rsidR="00103C2C">
        <w:rPr>
          <w:w w:val="105"/>
        </w:rPr>
        <w:t>professional</w:t>
      </w:r>
      <w:r w:rsidR="00103C2C">
        <w:rPr>
          <w:spacing w:val="-5"/>
          <w:w w:val="105"/>
        </w:rPr>
        <w:t xml:space="preserve"> </w:t>
      </w:r>
      <w:r w:rsidR="00103C2C">
        <w:rPr>
          <w:w w:val="105"/>
        </w:rPr>
        <w:t>advisors</w:t>
      </w:r>
      <w:r w:rsidR="00103C2C">
        <w:rPr>
          <w:spacing w:val="-5"/>
          <w:w w:val="105"/>
        </w:rPr>
        <w:t xml:space="preserve"> </w:t>
      </w:r>
      <w:r w:rsidR="00103C2C">
        <w:rPr>
          <w:w w:val="105"/>
        </w:rPr>
        <w:t xml:space="preserve">helping students to set meaningful, self-directive goals. Academic advising assists students in the planning and </w:t>
      </w:r>
      <w:r w:rsidR="4F00EFB2">
        <w:rPr/>
        <w:t>development</w:t>
      </w:r>
      <w:r w:rsidR="00103C2C">
        <w:rPr/>
        <w:t xml:space="preserve"> of their educational and career goals.</w:t>
      </w:r>
    </w:p>
    <w:p w:rsidR="00504CCB" w:rsidP="004F742B" w:rsidRDefault="00504CCB" w14:paraId="35D0B96D" w14:textId="77777777">
      <w:pPr>
        <w:pStyle w:val="BodyText"/>
        <w:spacing w:before="7"/>
        <w:ind w:right="720"/>
      </w:pPr>
    </w:p>
    <w:p w:rsidR="00504CCB" w:rsidP="004F742B" w:rsidRDefault="00103C2C" w14:paraId="236652D5" w14:textId="77777777">
      <w:pPr>
        <w:pStyle w:val="BodyText"/>
        <w:spacing w:line="252" w:lineRule="auto"/>
        <w:ind w:left="441" w:right="720" w:firstLine="534"/>
      </w:pPr>
      <w:r>
        <w:rPr>
          <w:w w:val="105"/>
        </w:rPr>
        <w:t>Courses</w:t>
      </w:r>
      <w:r>
        <w:rPr>
          <w:spacing w:val="-4"/>
          <w:w w:val="105"/>
        </w:rPr>
        <w:t xml:space="preserve"> </w:t>
      </w:r>
      <w:r>
        <w:rPr>
          <w:w w:val="105"/>
        </w:rPr>
        <w:t>selected</w:t>
      </w:r>
      <w:r>
        <w:rPr>
          <w:spacing w:val="-5"/>
          <w:w w:val="105"/>
        </w:rPr>
        <w:t xml:space="preserve"> </w:t>
      </w:r>
      <w:r>
        <w:rPr>
          <w:w w:val="105"/>
        </w:rPr>
        <w:t>by</w:t>
      </w:r>
      <w:r>
        <w:rPr>
          <w:spacing w:val="-8"/>
          <w:w w:val="105"/>
        </w:rPr>
        <w:t xml:space="preserve"> </w:t>
      </w:r>
      <w:r>
        <w:rPr>
          <w:w w:val="105"/>
        </w:rPr>
        <w:t>students</w:t>
      </w:r>
      <w:r>
        <w:rPr>
          <w:spacing w:val="-4"/>
          <w:w w:val="105"/>
        </w:rPr>
        <w:t xml:space="preserve"> </w:t>
      </w:r>
      <w:r>
        <w:rPr>
          <w:w w:val="105"/>
        </w:rPr>
        <w:t>must</w:t>
      </w:r>
      <w:r>
        <w:rPr>
          <w:spacing w:val="-4"/>
          <w:w w:val="105"/>
        </w:rPr>
        <w:t xml:space="preserve"> </w:t>
      </w:r>
      <w:r>
        <w:rPr>
          <w:w w:val="105"/>
        </w:rPr>
        <w:t>be</w:t>
      </w:r>
      <w:r>
        <w:rPr>
          <w:spacing w:val="-5"/>
          <w:w w:val="105"/>
        </w:rPr>
        <w:t xml:space="preserve"> </w:t>
      </w:r>
      <w:r>
        <w:rPr>
          <w:w w:val="105"/>
        </w:rPr>
        <w:t>approved</w:t>
      </w:r>
      <w:r>
        <w:rPr>
          <w:spacing w:val="-5"/>
          <w:w w:val="105"/>
        </w:rPr>
        <w:t xml:space="preserve"> </w:t>
      </w:r>
      <w:r>
        <w:rPr>
          <w:w w:val="105"/>
        </w:rPr>
        <w:t>by</w:t>
      </w:r>
      <w:r>
        <w:rPr>
          <w:spacing w:val="-6"/>
          <w:w w:val="105"/>
        </w:rPr>
        <w:t xml:space="preserve"> </w:t>
      </w:r>
      <w:r>
        <w:rPr>
          <w:w w:val="105"/>
        </w:rPr>
        <w:t>their</w:t>
      </w:r>
      <w:r>
        <w:rPr>
          <w:spacing w:val="-5"/>
          <w:w w:val="105"/>
        </w:rPr>
        <w:t xml:space="preserve"> </w:t>
      </w:r>
      <w:r>
        <w:rPr>
          <w:w w:val="105"/>
        </w:rPr>
        <w:t>advisor</w:t>
      </w:r>
      <w:r>
        <w:rPr>
          <w:spacing w:val="-5"/>
          <w:w w:val="105"/>
        </w:rPr>
        <w:t xml:space="preserve"> </w:t>
      </w:r>
      <w:r>
        <w:rPr>
          <w:w w:val="105"/>
        </w:rPr>
        <w:t>prior</w:t>
      </w:r>
      <w:r>
        <w:rPr>
          <w:spacing w:val="-5"/>
          <w:w w:val="105"/>
        </w:rPr>
        <w:t xml:space="preserve"> </w:t>
      </w:r>
      <w:r>
        <w:rPr>
          <w:w w:val="105"/>
        </w:rPr>
        <w:t>to</w:t>
      </w:r>
      <w:r>
        <w:rPr>
          <w:spacing w:val="-4"/>
          <w:w w:val="105"/>
        </w:rPr>
        <w:t xml:space="preserve"> </w:t>
      </w:r>
      <w:r>
        <w:rPr>
          <w:w w:val="105"/>
        </w:rPr>
        <w:t>registration.</w:t>
      </w:r>
      <w:r>
        <w:rPr>
          <w:spacing w:val="37"/>
          <w:w w:val="105"/>
        </w:rPr>
        <w:t xml:space="preserve"> </w:t>
      </w:r>
      <w:r>
        <w:rPr>
          <w:w w:val="105"/>
        </w:rPr>
        <w:t>The</w:t>
      </w:r>
      <w:r>
        <w:rPr>
          <w:spacing w:val="-5"/>
          <w:w w:val="105"/>
        </w:rPr>
        <w:t xml:space="preserve"> </w:t>
      </w:r>
      <w:r>
        <w:rPr>
          <w:w w:val="105"/>
        </w:rPr>
        <w:t>advisor must also approve all registration changes, such as dropping and adding courses.</w:t>
      </w:r>
    </w:p>
    <w:p w:rsidR="00504CCB" w:rsidP="004F742B" w:rsidRDefault="00504CCB" w14:paraId="27846CC1" w14:textId="77777777">
      <w:pPr>
        <w:pStyle w:val="BodyText"/>
        <w:spacing w:before="8"/>
        <w:ind w:right="720"/>
      </w:pPr>
    </w:p>
    <w:p w:rsidR="00504CCB" w:rsidP="004F742B" w:rsidRDefault="00103C2C" w14:paraId="1E4CE482" w14:textId="77777777">
      <w:pPr>
        <w:pStyle w:val="BodyText"/>
        <w:spacing w:line="252" w:lineRule="auto"/>
        <w:ind w:left="441" w:right="720" w:firstLine="534"/>
      </w:pPr>
      <w:r>
        <w:rPr>
          <w:w w:val="105"/>
        </w:rPr>
        <w:t>All students are encouraged to meet with their advisor throughout each semester and discuss their</w:t>
      </w:r>
      <w:r>
        <w:rPr>
          <w:spacing w:val="-5"/>
          <w:w w:val="105"/>
        </w:rPr>
        <w:t xml:space="preserve"> </w:t>
      </w:r>
      <w:r>
        <w:rPr>
          <w:w w:val="105"/>
        </w:rPr>
        <w:t>academic</w:t>
      </w:r>
      <w:r>
        <w:rPr>
          <w:spacing w:val="-5"/>
          <w:w w:val="105"/>
        </w:rPr>
        <w:t xml:space="preserve"> </w:t>
      </w:r>
      <w:r>
        <w:rPr>
          <w:w w:val="105"/>
        </w:rPr>
        <w:t>progress.</w:t>
      </w:r>
      <w:r>
        <w:rPr>
          <w:spacing w:val="38"/>
          <w:w w:val="105"/>
        </w:rPr>
        <w:t xml:space="preserve"> </w:t>
      </w:r>
      <w:r>
        <w:rPr>
          <w:w w:val="105"/>
        </w:rPr>
        <w:t>Although</w:t>
      </w:r>
      <w:r>
        <w:rPr>
          <w:spacing w:val="-5"/>
          <w:w w:val="105"/>
        </w:rPr>
        <w:t xml:space="preserve"> </w:t>
      </w:r>
      <w:r>
        <w:rPr>
          <w:w w:val="105"/>
        </w:rPr>
        <w:t>advisors</w:t>
      </w:r>
      <w:r>
        <w:rPr>
          <w:spacing w:val="-3"/>
          <w:w w:val="105"/>
        </w:rPr>
        <w:t xml:space="preserve"> </w:t>
      </w:r>
      <w:r>
        <w:rPr>
          <w:w w:val="105"/>
        </w:rPr>
        <w:t>are</w:t>
      </w:r>
      <w:r>
        <w:rPr>
          <w:spacing w:val="-4"/>
          <w:w w:val="105"/>
        </w:rPr>
        <w:t xml:space="preserve"> </w:t>
      </w:r>
      <w:r>
        <w:rPr>
          <w:w w:val="105"/>
        </w:rPr>
        <w:t>available</w:t>
      </w:r>
      <w:r>
        <w:rPr>
          <w:spacing w:val="-5"/>
          <w:w w:val="105"/>
        </w:rPr>
        <w:t xml:space="preserve"> </w:t>
      </w:r>
      <w:r>
        <w:rPr>
          <w:w w:val="105"/>
        </w:rPr>
        <w:t>to</w:t>
      </w:r>
      <w:r>
        <w:rPr>
          <w:spacing w:val="-5"/>
          <w:w w:val="105"/>
        </w:rPr>
        <w:t xml:space="preserve"> </w:t>
      </w:r>
      <w:r>
        <w:rPr>
          <w:w w:val="105"/>
        </w:rPr>
        <w:t>assist</w:t>
      </w:r>
      <w:r>
        <w:rPr>
          <w:spacing w:val="-4"/>
          <w:w w:val="105"/>
        </w:rPr>
        <w:t xml:space="preserve"> </w:t>
      </w:r>
      <w:r>
        <w:rPr>
          <w:w w:val="105"/>
        </w:rPr>
        <w:t>students</w:t>
      </w:r>
      <w:r>
        <w:rPr>
          <w:spacing w:val="-4"/>
          <w:w w:val="105"/>
        </w:rPr>
        <w:t xml:space="preserve"> </w:t>
      </w:r>
      <w:r>
        <w:rPr>
          <w:w w:val="105"/>
        </w:rPr>
        <w:t>in</w:t>
      </w:r>
      <w:r>
        <w:rPr>
          <w:spacing w:val="-5"/>
          <w:w w:val="105"/>
        </w:rPr>
        <w:t xml:space="preserve"> </w:t>
      </w:r>
      <w:r>
        <w:rPr>
          <w:w w:val="105"/>
        </w:rPr>
        <w:t>a</w:t>
      </w:r>
      <w:r>
        <w:rPr>
          <w:spacing w:val="-5"/>
          <w:w w:val="105"/>
        </w:rPr>
        <w:t xml:space="preserve"> </w:t>
      </w:r>
      <w:r>
        <w:rPr>
          <w:w w:val="105"/>
        </w:rPr>
        <w:t>variety</w:t>
      </w:r>
      <w:r>
        <w:rPr>
          <w:spacing w:val="-7"/>
          <w:w w:val="105"/>
        </w:rPr>
        <w:t xml:space="preserve"> </w:t>
      </w:r>
      <w:r>
        <w:rPr>
          <w:w w:val="105"/>
        </w:rPr>
        <w:t>of</w:t>
      </w:r>
      <w:r>
        <w:rPr>
          <w:spacing w:val="-5"/>
          <w:w w:val="105"/>
        </w:rPr>
        <w:t xml:space="preserve"> </w:t>
      </w:r>
      <w:r>
        <w:rPr>
          <w:w w:val="105"/>
        </w:rPr>
        <w:t>ways,</w:t>
      </w:r>
      <w:r>
        <w:rPr>
          <w:spacing w:val="-4"/>
          <w:w w:val="105"/>
        </w:rPr>
        <w:t xml:space="preserve"> </w:t>
      </w:r>
      <w:r>
        <w:rPr>
          <w:w w:val="105"/>
        </w:rPr>
        <w:t>the</w:t>
      </w:r>
      <w:r>
        <w:rPr>
          <w:spacing w:val="-4"/>
          <w:w w:val="105"/>
        </w:rPr>
        <w:t xml:space="preserve"> </w:t>
      </w:r>
      <w:r>
        <w:rPr>
          <w:w w:val="105"/>
        </w:rPr>
        <w:t>final responsibility for meeting all academic requirements for graduation rests with the student.</w:t>
      </w:r>
    </w:p>
    <w:p w:rsidR="00504CCB" w:rsidP="004F742B" w:rsidRDefault="00504CCB" w14:paraId="06E71224" w14:textId="77777777">
      <w:pPr>
        <w:pStyle w:val="BodyText"/>
        <w:spacing w:before="7"/>
        <w:ind w:right="720"/>
      </w:pPr>
    </w:p>
    <w:p w:rsidR="00504CCB" w:rsidP="004F742B" w:rsidRDefault="00103C2C" w14:paraId="69AFAA6B" w14:textId="77777777">
      <w:pPr>
        <w:pStyle w:val="BodyText"/>
        <w:spacing w:before="1" w:line="252" w:lineRule="auto"/>
        <w:ind w:left="441" w:right="720" w:firstLine="534"/>
      </w:pPr>
      <w:r>
        <w:rPr>
          <w:w w:val="105"/>
        </w:rPr>
        <w:t>To</w:t>
      </w:r>
      <w:r>
        <w:rPr>
          <w:spacing w:val="-5"/>
          <w:w w:val="105"/>
        </w:rPr>
        <w:t xml:space="preserve"> </w:t>
      </w:r>
      <w:r>
        <w:rPr>
          <w:w w:val="105"/>
        </w:rPr>
        <w:t>receive</w:t>
      </w:r>
      <w:r>
        <w:rPr>
          <w:spacing w:val="-5"/>
          <w:w w:val="105"/>
        </w:rPr>
        <w:t xml:space="preserve"> </w:t>
      </w:r>
      <w:r>
        <w:rPr>
          <w:w w:val="105"/>
        </w:rPr>
        <w:t>a</w:t>
      </w:r>
      <w:r>
        <w:rPr>
          <w:spacing w:val="-4"/>
          <w:w w:val="105"/>
        </w:rPr>
        <w:t xml:space="preserve"> </w:t>
      </w:r>
      <w:r>
        <w:rPr>
          <w:w w:val="105"/>
        </w:rPr>
        <w:t>diploma</w:t>
      </w:r>
      <w:r>
        <w:rPr>
          <w:spacing w:val="-5"/>
          <w:w w:val="105"/>
        </w:rPr>
        <w:t xml:space="preserve"> </w:t>
      </w:r>
      <w:r>
        <w:rPr>
          <w:w w:val="105"/>
        </w:rPr>
        <w:t>or</w:t>
      </w:r>
      <w:r>
        <w:rPr>
          <w:spacing w:val="-4"/>
          <w:w w:val="105"/>
        </w:rPr>
        <w:t xml:space="preserve"> </w:t>
      </w:r>
      <w:r>
        <w:rPr>
          <w:w w:val="105"/>
        </w:rPr>
        <w:t>associate</w:t>
      </w:r>
      <w:r>
        <w:rPr>
          <w:spacing w:val="-5"/>
          <w:w w:val="105"/>
        </w:rPr>
        <w:t xml:space="preserve"> </w:t>
      </w:r>
      <w:r>
        <w:rPr>
          <w:w w:val="105"/>
        </w:rPr>
        <w:t>in</w:t>
      </w:r>
      <w:r>
        <w:rPr>
          <w:spacing w:val="-5"/>
          <w:w w:val="105"/>
        </w:rPr>
        <w:t xml:space="preserve"> </w:t>
      </w:r>
      <w:r>
        <w:rPr>
          <w:w w:val="105"/>
        </w:rPr>
        <w:t>applied</w:t>
      </w:r>
      <w:r>
        <w:rPr>
          <w:spacing w:val="-5"/>
          <w:w w:val="105"/>
        </w:rPr>
        <w:t xml:space="preserve"> </w:t>
      </w:r>
      <w:r>
        <w:rPr>
          <w:w w:val="105"/>
        </w:rPr>
        <w:t>science</w:t>
      </w:r>
      <w:r>
        <w:rPr>
          <w:spacing w:val="-5"/>
          <w:w w:val="105"/>
        </w:rPr>
        <w:t xml:space="preserve"> </w:t>
      </w:r>
      <w:r>
        <w:rPr>
          <w:w w:val="105"/>
        </w:rPr>
        <w:t>degree,</w:t>
      </w:r>
      <w:r>
        <w:rPr>
          <w:spacing w:val="-1"/>
          <w:w w:val="105"/>
        </w:rPr>
        <w:t xml:space="preserve"> </w:t>
      </w:r>
      <w:r>
        <w:rPr>
          <w:b/>
          <w:w w:val="105"/>
        </w:rPr>
        <w:t>students</w:t>
      </w:r>
      <w:r>
        <w:rPr>
          <w:b/>
          <w:spacing w:val="-4"/>
          <w:w w:val="105"/>
        </w:rPr>
        <w:t xml:space="preserve"> </w:t>
      </w:r>
      <w:r>
        <w:rPr>
          <w:b/>
          <w:w w:val="105"/>
        </w:rPr>
        <w:t>must</w:t>
      </w:r>
      <w:r>
        <w:rPr>
          <w:b/>
          <w:spacing w:val="-3"/>
          <w:w w:val="105"/>
        </w:rPr>
        <w:t xml:space="preserve"> </w:t>
      </w:r>
      <w:r>
        <w:rPr>
          <w:b/>
          <w:w w:val="105"/>
        </w:rPr>
        <w:t>maintain</w:t>
      </w:r>
      <w:r>
        <w:rPr>
          <w:b/>
          <w:spacing w:val="-4"/>
          <w:w w:val="105"/>
        </w:rPr>
        <w:t xml:space="preserve"> </w:t>
      </w:r>
      <w:r>
        <w:rPr>
          <w:b/>
          <w:w w:val="105"/>
        </w:rPr>
        <w:t>a</w:t>
      </w:r>
      <w:r>
        <w:rPr>
          <w:b/>
          <w:spacing w:val="-5"/>
          <w:w w:val="105"/>
        </w:rPr>
        <w:t xml:space="preserve"> </w:t>
      </w:r>
      <w:r>
        <w:rPr>
          <w:b/>
          <w:w w:val="105"/>
        </w:rPr>
        <w:t>grade</w:t>
      </w:r>
      <w:r>
        <w:rPr>
          <w:b/>
          <w:spacing w:val="-4"/>
          <w:w w:val="105"/>
        </w:rPr>
        <w:t xml:space="preserve"> </w:t>
      </w:r>
      <w:r>
        <w:rPr>
          <w:b/>
          <w:w w:val="105"/>
        </w:rPr>
        <w:t>of "C" or better in all their major and related courses.</w:t>
      </w:r>
      <w:r>
        <w:rPr>
          <w:b/>
          <w:spacing w:val="40"/>
          <w:w w:val="105"/>
        </w:rPr>
        <w:t xml:space="preserve"> </w:t>
      </w:r>
      <w:r>
        <w:rPr>
          <w:w w:val="105"/>
        </w:rPr>
        <w:t>Students receiving a grade less than a “C” during the semester will receive a notification of low course average. Students will then be required to meet with an advisor to discuss their progress, identify potential barriers to their success and create a plan</w:t>
      </w:r>
      <w:r>
        <w:rPr>
          <w:spacing w:val="-2"/>
          <w:w w:val="105"/>
        </w:rPr>
        <w:t xml:space="preserve"> </w:t>
      </w:r>
      <w:r>
        <w:rPr>
          <w:w w:val="105"/>
        </w:rPr>
        <w:t>to</w:t>
      </w:r>
      <w:r>
        <w:rPr>
          <w:spacing w:val="-2"/>
          <w:w w:val="105"/>
        </w:rPr>
        <w:t xml:space="preserve"> </w:t>
      </w:r>
      <w:r>
        <w:rPr>
          <w:w w:val="105"/>
        </w:rPr>
        <w:t>address</w:t>
      </w:r>
      <w:r>
        <w:rPr>
          <w:spacing w:val="-1"/>
          <w:w w:val="105"/>
        </w:rPr>
        <w:t xml:space="preserve"> </w:t>
      </w:r>
      <w:r>
        <w:rPr>
          <w:w w:val="105"/>
        </w:rPr>
        <w:t>individual</w:t>
      </w:r>
      <w:r>
        <w:rPr>
          <w:spacing w:val="-1"/>
          <w:w w:val="105"/>
        </w:rPr>
        <w:t xml:space="preserve"> </w:t>
      </w:r>
      <w:r>
        <w:rPr>
          <w:w w:val="105"/>
        </w:rPr>
        <w:t>education</w:t>
      </w:r>
      <w:r>
        <w:rPr>
          <w:spacing w:val="-2"/>
          <w:w w:val="105"/>
        </w:rPr>
        <w:t xml:space="preserve"> </w:t>
      </w:r>
      <w:r>
        <w:rPr>
          <w:w w:val="105"/>
        </w:rPr>
        <w:t>and</w:t>
      </w:r>
      <w:r>
        <w:rPr>
          <w:spacing w:val="-2"/>
          <w:w w:val="105"/>
        </w:rPr>
        <w:t xml:space="preserve"> </w:t>
      </w:r>
      <w:r>
        <w:rPr>
          <w:w w:val="105"/>
        </w:rPr>
        <w:t>support</w:t>
      </w:r>
      <w:r>
        <w:rPr>
          <w:spacing w:val="-1"/>
          <w:w w:val="105"/>
        </w:rPr>
        <w:t xml:space="preserve"> </w:t>
      </w:r>
      <w:r>
        <w:rPr>
          <w:w w:val="105"/>
        </w:rPr>
        <w:t>needs. The</w:t>
      </w:r>
      <w:r>
        <w:rPr>
          <w:spacing w:val="-2"/>
          <w:w w:val="105"/>
        </w:rPr>
        <w:t xml:space="preserve"> </w:t>
      </w:r>
      <w:r>
        <w:rPr>
          <w:w w:val="105"/>
        </w:rPr>
        <w:t>faculty</w:t>
      </w:r>
      <w:r>
        <w:rPr>
          <w:spacing w:val="-5"/>
          <w:w w:val="105"/>
        </w:rPr>
        <w:t xml:space="preserve"> </w:t>
      </w:r>
      <w:r>
        <w:rPr>
          <w:w w:val="105"/>
        </w:rPr>
        <w:t>strongly</w:t>
      </w:r>
      <w:r>
        <w:rPr>
          <w:spacing w:val="-4"/>
          <w:w w:val="105"/>
        </w:rPr>
        <w:t xml:space="preserve"> </w:t>
      </w:r>
      <w:r>
        <w:rPr>
          <w:w w:val="105"/>
        </w:rPr>
        <w:t>suggests</w:t>
      </w:r>
      <w:r>
        <w:rPr>
          <w:spacing w:val="-1"/>
          <w:w w:val="105"/>
        </w:rPr>
        <w:t xml:space="preserve"> </w:t>
      </w:r>
      <w:r>
        <w:rPr>
          <w:w w:val="105"/>
        </w:rPr>
        <w:t>that</w:t>
      </w:r>
      <w:r>
        <w:rPr>
          <w:spacing w:val="-1"/>
          <w:w w:val="105"/>
        </w:rPr>
        <w:t xml:space="preserve"> </w:t>
      </w:r>
      <w:r>
        <w:rPr>
          <w:w w:val="105"/>
        </w:rPr>
        <w:t>students</w:t>
      </w:r>
      <w:r>
        <w:rPr>
          <w:spacing w:val="-1"/>
          <w:w w:val="105"/>
        </w:rPr>
        <w:t xml:space="preserve"> </w:t>
      </w:r>
      <w:r>
        <w:rPr>
          <w:w w:val="105"/>
        </w:rPr>
        <w:t>seek assistance and counseling at the first sign of any academic difficulty.</w:t>
      </w:r>
    </w:p>
    <w:p w:rsidR="00504CCB" w:rsidP="004F742B" w:rsidRDefault="00504CCB" w14:paraId="1329C5AE" w14:textId="77777777">
      <w:pPr>
        <w:pStyle w:val="BodyText"/>
        <w:spacing w:before="5"/>
        <w:ind w:right="720"/>
      </w:pPr>
    </w:p>
    <w:p w:rsidR="00504CCB" w:rsidP="004F742B" w:rsidRDefault="00103C2C" w14:paraId="449172E3" w14:textId="77777777">
      <w:pPr>
        <w:pStyle w:val="BodyText"/>
        <w:spacing w:line="252" w:lineRule="auto"/>
        <w:ind w:left="441" w:right="720" w:firstLine="534"/>
      </w:pPr>
      <w:r>
        <w:rPr>
          <w:w w:val="105"/>
        </w:rPr>
        <w:t>Any student who receives a grade less than a “C” in any of their major and related courses will receive a written communication which gives official notice that they have not maintained the requirements</w:t>
      </w:r>
      <w:r>
        <w:rPr>
          <w:spacing w:val="-5"/>
          <w:w w:val="105"/>
        </w:rPr>
        <w:t xml:space="preserve"> </w:t>
      </w:r>
      <w:r>
        <w:rPr>
          <w:w w:val="105"/>
        </w:rPr>
        <w:t>for</w:t>
      </w:r>
      <w:r>
        <w:rPr>
          <w:spacing w:val="-6"/>
          <w:w w:val="105"/>
        </w:rPr>
        <w:t xml:space="preserve"> </w:t>
      </w:r>
      <w:r>
        <w:rPr>
          <w:w w:val="105"/>
        </w:rPr>
        <w:t>participation</w:t>
      </w:r>
      <w:r>
        <w:rPr>
          <w:spacing w:val="-6"/>
          <w:w w:val="105"/>
        </w:rPr>
        <w:t xml:space="preserve"> </w:t>
      </w:r>
      <w:r>
        <w:rPr>
          <w:w w:val="105"/>
        </w:rPr>
        <w:t>in</w:t>
      </w:r>
      <w:r>
        <w:rPr>
          <w:spacing w:val="-6"/>
          <w:w w:val="105"/>
        </w:rPr>
        <w:t xml:space="preserve"> </w:t>
      </w:r>
      <w:r>
        <w:rPr>
          <w:w w:val="105"/>
        </w:rPr>
        <w:t>the</w:t>
      </w:r>
      <w:r>
        <w:rPr>
          <w:spacing w:val="-6"/>
          <w:w w:val="105"/>
        </w:rPr>
        <w:t xml:space="preserve"> </w:t>
      </w:r>
      <w:r>
        <w:rPr>
          <w:w w:val="105"/>
        </w:rPr>
        <w:t>Histotechnology</w:t>
      </w:r>
      <w:r>
        <w:rPr>
          <w:spacing w:val="-8"/>
          <w:w w:val="105"/>
        </w:rPr>
        <w:t xml:space="preserve"> </w:t>
      </w:r>
      <w:r>
        <w:rPr>
          <w:w w:val="105"/>
        </w:rPr>
        <w:t>Program</w:t>
      </w:r>
      <w:r>
        <w:rPr>
          <w:spacing w:val="-5"/>
          <w:w w:val="105"/>
        </w:rPr>
        <w:t xml:space="preserve"> </w:t>
      </w:r>
      <w:r>
        <w:rPr>
          <w:w w:val="105"/>
        </w:rPr>
        <w:t>and</w:t>
      </w:r>
      <w:r>
        <w:rPr>
          <w:spacing w:val="-6"/>
          <w:w w:val="105"/>
        </w:rPr>
        <w:t xml:space="preserve"> </w:t>
      </w:r>
      <w:r>
        <w:rPr>
          <w:w w:val="105"/>
        </w:rPr>
        <w:t>will be</w:t>
      </w:r>
      <w:r>
        <w:rPr>
          <w:spacing w:val="-5"/>
          <w:w w:val="105"/>
        </w:rPr>
        <w:t xml:space="preserve"> </w:t>
      </w:r>
      <w:r>
        <w:rPr>
          <w:w w:val="105"/>
        </w:rPr>
        <w:t>withdrawn</w:t>
      </w:r>
      <w:r>
        <w:rPr>
          <w:spacing w:val="-6"/>
          <w:w w:val="105"/>
        </w:rPr>
        <w:t xml:space="preserve"> </w:t>
      </w:r>
      <w:r>
        <w:rPr>
          <w:w w:val="105"/>
        </w:rPr>
        <w:t>from</w:t>
      </w:r>
      <w:r>
        <w:rPr>
          <w:spacing w:val="-5"/>
          <w:w w:val="105"/>
        </w:rPr>
        <w:t xml:space="preserve"> </w:t>
      </w:r>
      <w:r>
        <w:rPr>
          <w:w w:val="105"/>
        </w:rPr>
        <w:t>the</w:t>
      </w:r>
      <w:r>
        <w:rPr>
          <w:spacing w:val="-6"/>
          <w:w w:val="105"/>
        </w:rPr>
        <w:t xml:space="preserve"> </w:t>
      </w:r>
      <w:r>
        <w:rPr>
          <w:w w:val="105"/>
        </w:rPr>
        <w:t>program.</w:t>
      </w:r>
    </w:p>
    <w:p w:rsidR="00504CCB" w:rsidP="004F742B" w:rsidRDefault="00504CCB" w14:paraId="1AF13DAB" w14:textId="77777777">
      <w:pPr>
        <w:pStyle w:val="BodyText"/>
        <w:spacing w:before="8"/>
        <w:ind w:right="720"/>
      </w:pPr>
    </w:p>
    <w:p w:rsidR="00504CCB" w:rsidP="004F742B" w:rsidRDefault="00103C2C" w14:paraId="33D77C60" w14:textId="77777777">
      <w:pPr>
        <w:pStyle w:val="BodyText"/>
        <w:spacing w:before="1"/>
        <w:ind w:left="975" w:right="720"/>
      </w:pPr>
      <w:r>
        <w:rPr>
          <w:w w:val="105"/>
        </w:rPr>
        <w:t>Students</w:t>
      </w:r>
      <w:r>
        <w:rPr>
          <w:spacing w:val="-6"/>
          <w:w w:val="105"/>
        </w:rPr>
        <w:t xml:space="preserve"> </w:t>
      </w:r>
      <w:r>
        <w:rPr>
          <w:w w:val="105"/>
        </w:rPr>
        <w:t>who</w:t>
      </w:r>
      <w:r>
        <w:rPr>
          <w:spacing w:val="-6"/>
          <w:w w:val="105"/>
        </w:rPr>
        <w:t xml:space="preserve"> </w:t>
      </w:r>
      <w:r>
        <w:rPr>
          <w:w w:val="105"/>
        </w:rPr>
        <w:t>are</w:t>
      </w:r>
      <w:r>
        <w:rPr>
          <w:spacing w:val="-6"/>
          <w:w w:val="105"/>
        </w:rPr>
        <w:t xml:space="preserve"> </w:t>
      </w:r>
      <w:r>
        <w:rPr>
          <w:w w:val="105"/>
        </w:rPr>
        <w:t>unsuccessful</w:t>
      </w:r>
      <w:r>
        <w:rPr>
          <w:spacing w:val="-5"/>
          <w:w w:val="105"/>
        </w:rPr>
        <w:t xml:space="preserve"> </w:t>
      </w:r>
      <w:r>
        <w:rPr>
          <w:w w:val="105"/>
        </w:rPr>
        <w:t>in</w:t>
      </w:r>
      <w:r>
        <w:rPr>
          <w:spacing w:val="-6"/>
          <w:w w:val="105"/>
        </w:rPr>
        <w:t xml:space="preserve"> </w:t>
      </w:r>
      <w:r>
        <w:rPr>
          <w:w w:val="105"/>
        </w:rPr>
        <w:t>the</w:t>
      </w:r>
      <w:r>
        <w:rPr>
          <w:spacing w:val="-6"/>
          <w:w w:val="105"/>
        </w:rPr>
        <w:t xml:space="preserve"> </w:t>
      </w:r>
      <w:r>
        <w:rPr>
          <w:w w:val="105"/>
        </w:rPr>
        <w:t>Histotechnology</w:t>
      </w:r>
      <w:r>
        <w:rPr>
          <w:spacing w:val="-8"/>
          <w:w w:val="105"/>
        </w:rPr>
        <w:t xml:space="preserve"> </w:t>
      </w:r>
      <w:r>
        <w:rPr>
          <w:w w:val="105"/>
        </w:rPr>
        <w:t>Program</w:t>
      </w:r>
      <w:r>
        <w:rPr>
          <w:spacing w:val="-5"/>
          <w:w w:val="105"/>
        </w:rPr>
        <w:t xml:space="preserve"> </w:t>
      </w:r>
      <w:r>
        <w:rPr>
          <w:w w:val="105"/>
        </w:rPr>
        <w:t>may</w:t>
      </w:r>
      <w:r>
        <w:rPr>
          <w:spacing w:val="-9"/>
          <w:w w:val="105"/>
        </w:rPr>
        <w:t xml:space="preserve"> </w:t>
      </w:r>
      <w:r>
        <w:rPr>
          <w:w w:val="105"/>
        </w:rPr>
        <w:t>reapply</w:t>
      </w:r>
      <w:r>
        <w:rPr>
          <w:spacing w:val="-8"/>
          <w:w w:val="105"/>
        </w:rPr>
        <w:t xml:space="preserve"> </w:t>
      </w:r>
      <w:r>
        <w:rPr>
          <w:w w:val="105"/>
        </w:rPr>
        <w:t>for</w:t>
      </w:r>
      <w:r>
        <w:rPr>
          <w:spacing w:val="-6"/>
          <w:w w:val="105"/>
        </w:rPr>
        <w:t xml:space="preserve"> </w:t>
      </w:r>
      <w:r>
        <w:rPr>
          <w:spacing w:val="-2"/>
          <w:w w:val="105"/>
        </w:rPr>
        <w:t>admission.</w:t>
      </w:r>
    </w:p>
    <w:p w:rsidR="00504CCB" w:rsidP="004F742B" w:rsidRDefault="00103C2C" w14:paraId="6CCB2BA4" w14:textId="77777777">
      <w:pPr>
        <w:pStyle w:val="BodyText"/>
        <w:spacing w:before="8"/>
        <w:ind w:left="441" w:right="720"/>
      </w:pPr>
      <w:r>
        <w:rPr>
          <w:w w:val="105"/>
        </w:rPr>
        <w:t>Please</w:t>
      </w:r>
      <w:r>
        <w:rPr>
          <w:spacing w:val="-7"/>
          <w:w w:val="105"/>
        </w:rPr>
        <w:t xml:space="preserve"> </w:t>
      </w:r>
      <w:r>
        <w:rPr>
          <w:w w:val="105"/>
        </w:rPr>
        <w:t>see</w:t>
      </w:r>
      <w:r>
        <w:rPr>
          <w:spacing w:val="-6"/>
          <w:w w:val="105"/>
        </w:rPr>
        <w:t xml:space="preserve"> </w:t>
      </w:r>
      <w:r>
        <w:rPr>
          <w:w w:val="105"/>
        </w:rPr>
        <w:t>Returning</w:t>
      </w:r>
      <w:r>
        <w:rPr>
          <w:spacing w:val="-7"/>
          <w:w w:val="105"/>
        </w:rPr>
        <w:t xml:space="preserve"> </w:t>
      </w:r>
      <w:r>
        <w:rPr>
          <w:w w:val="105"/>
        </w:rPr>
        <w:t>Students</w:t>
      </w:r>
      <w:r>
        <w:rPr>
          <w:spacing w:val="-6"/>
          <w:w w:val="105"/>
        </w:rPr>
        <w:t xml:space="preserve"> </w:t>
      </w:r>
      <w:r>
        <w:rPr>
          <w:w w:val="105"/>
        </w:rPr>
        <w:t>Regulation</w:t>
      </w:r>
      <w:r>
        <w:rPr>
          <w:spacing w:val="-6"/>
          <w:w w:val="105"/>
        </w:rPr>
        <w:t xml:space="preserve"> </w:t>
      </w:r>
      <w:r>
        <w:rPr>
          <w:w w:val="105"/>
        </w:rPr>
        <w:t>for</w:t>
      </w:r>
      <w:r>
        <w:rPr>
          <w:spacing w:val="-6"/>
          <w:w w:val="105"/>
        </w:rPr>
        <w:t xml:space="preserve"> </w:t>
      </w:r>
      <w:r>
        <w:rPr>
          <w:w w:val="105"/>
        </w:rPr>
        <w:t>more</w:t>
      </w:r>
      <w:r>
        <w:rPr>
          <w:spacing w:val="-6"/>
          <w:w w:val="105"/>
        </w:rPr>
        <w:t xml:space="preserve"> </w:t>
      </w:r>
      <w:r>
        <w:rPr>
          <w:spacing w:val="-2"/>
          <w:w w:val="105"/>
        </w:rPr>
        <w:t>information.</w:t>
      </w:r>
    </w:p>
    <w:p w:rsidR="00504CCB" w:rsidRDefault="00504CCB" w14:paraId="49561855" w14:textId="77777777">
      <w:pPr>
        <w:pStyle w:val="BodyText"/>
        <w:sectPr w:rsidR="00504CCB">
          <w:pgSz w:w="12240" w:h="15840" w:orient="portrait"/>
          <w:pgMar w:top="1440" w:right="1440" w:bottom="1440" w:left="1440" w:header="0" w:footer="2776" w:gutter="0"/>
          <w:cols w:space="720"/>
          <w:headerReference w:type="default" r:id="R37223cf392ef4ef0"/>
        </w:sectPr>
      </w:pPr>
    </w:p>
    <w:p w:rsidR="00504CCB" w:rsidP="38D7EEDA" w:rsidRDefault="00103C2C" w14:paraId="79980D10" w14:textId="5F5EE99A">
      <w:pPr>
        <w:pStyle w:val="Heading1"/>
        <w:spacing w:before="1"/>
        <w:ind w:left="0"/>
      </w:pPr>
      <w:bookmarkStart w:name="_bookmark77" w:id="75"/>
      <w:bookmarkEnd w:id="75"/>
      <w:r w:rsidR="00103C2C">
        <w:rPr/>
        <w:t>CLINICAL</w:t>
      </w:r>
      <w:r w:rsidR="00103C2C">
        <w:rPr/>
        <w:t xml:space="preserve"> </w:t>
      </w:r>
      <w:r w:rsidR="00103C2C">
        <w:rPr/>
        <w:t>ADVISING</w:t>
      </w:r>
    </w:p>
    <w:p w:rsidR="00504CCB" w:rsidP="004F742B" w:rsidRDefault="00103C2C" w14:paraId="593A1E44" w14:textId="77777777">
      <w:pPr>
        <w:pStyle w:val="BodyText"/>
        <w:spacing w:before="203" w:line="252" w:lineRule="auto"/>
        <w:ind w:left="441" w:right="720"/>
        <w:jc w:val="both"/>
      </w:pPr>
      <w:r>
        <w:rPr>
          <w:w w:val="105"/>
        </w:rPr>
        <w:t>Prior to clinical placement, Histotechnology</w:t>
      </w:r>
      <w:r>
        <w:rPr>
          <w:spacing w:val="-1"/>
          <w:w w:val="105"/>
        </w:rPr>
        <w:t xml:space="preserve"> </w:t>
      </w:r>
      <w:r>
        <w:rPr>
          <w:w w:val="105"/>
        </w:rPr>
        <w:t xml:space="preserve">students will meet with their </w:t>
      </w:r>
      <w:r>
        <w:rPr>
          <w:b/>
          <w:w w:val="105"/>
        </w:rPr>
        <w:t xml:space="preserve">Program Advisor </w:t>
      </w:r>
      <w:r>
        <w:rPr>
          <w:w w:val="105"/>
        </w:rPr>
        <w:t>during the enrollment period to:</w:t>
      </w:r>
    </w:p>
    <w:p w:rsidR="00504CCB" w:rsidP="004F742B" w:rsidRDefault="00103C2C" w14:paraId="25A7EF7F" w14:textId="77777777">
      <w:pPr>
        <w:pStyle w:val="ListParagraph"/>
        <w:numPr>
          <w:ilvl w:val="0"/>
          <w:numId w:val="7"/>
        </w:numPr>
        <w:tabs>
          <w:tab w:val="left" w:pos="974"/>
        </w:tabs>
        <w:spacing w:before="177"/>
        <w:ind w:left="974" w:right="720" w:hanging="266"/>
        <w:rPr>
          <w:sz w:val="17"/>
        </w:rPr>
      </w:pPr>
      <w:r>
        <w:rPr>
          <w:w w:val="105"/>
          <w:sz w:val="17"/>
        </w:rPr>
        <w:t>Discuss</w:t>
      </w:r>
      <w:r>
        <w:rPr>
          <w:spacing w:val="-7"/>
          <w:w w:val="105"/>
          <w:sz w:val="17"/>
        </w:rPr>
        <w:t xml:space="preserve"> </w:t>
      </w:r>
      <w:r>
        <w:rPr>
          <w:w w:val="105"/>
          <w:sz w:val="17"/>
        </w:rPr>
        <w:t>available</w:t>
      </w:r>
      <w:r>
        <w:rPr>
          <w:spacing w:val="-8"/>
          <w:w w:val="105"/>
          <w:sz w:val="17"/>
        </w:rPr>
        <w:t xml:space="preserve"> </w:t>
      </w:r>
      <w:r>
        <w:rPr>
          <w:w w:val="105"/>
          <w:sz w:val="17"/>
        </w:rPr>
        <w:t>clinical</w:t>
      </w:r>
      <w:r>
        <w:rPr>
          <w:spacing w:val="-7"/>
          <w:w w:val="105"/>
          <w:sz w:val="17"/>
        </w:rPr>
        <w:t xml:space="preserve"> </w:t>
      </w:r>
      <w:r>
        <w:rPr>
          <w:spacing w:val="-2"/>
          <w:w w:val="105"/>
          <w:sz w:val="17"/>
        </w:rPr>
        <w:t>options</w:t>
      </w:r>
    </w:p>
    <w:p w:rsidR="00504CCB" w:rsidP="004F742B" w:rsidRDefault="00103C2C" w14:paraId="369B97FB" w14:textId="77777777">
      <w:pPr>
        <w:pStyle w:val="ListParagraph"/>
        <w:numPr>
          <w:ilvl w:val="0"/>
          <w:numId w:val="7"/>
        </w:numPr>
        <w:tabs>
          <w:tab w:val="left" w:pos="974"/>
        </w:tabs>
        <w:spacing w:before="10"/>
        <w:ind w:left="974" w:right="720" w:hanging="266"/>
        <w:rPr>
          <w:sz w:val="17"/>
        </w:rPr>
      </w:pPr>
      <w:r>
        <w:rPr>
          <w:w w:val="105"/>
          <w:sz w:val="17"/>
        </w:rPr>
        <w:t>Review</w:t>
      </w:r>
      <w:r>
        <w:rPr>
          <w:spacing w:val="-10"/>
          <w:w w:val="105"/>
          <w:sz w:val="17"/>
        </w:rPr>
        <w:t xml:space="preserve"> </w:t>
      </w:r>
      <w:r>
        <w:rPr>
          <w:w w:val="105"/>
          <w:sz w:val="17"/>
        </w:rPr>
        <w:t>potential</w:t>
      </w:r>
      <w:r>
        <w:rPr>
          <w:spacing w:val="-6"/>
          <w:w w:val="105"/>
          <w:sz w:val="17"/>
        </w:rPr>
        <w:t xml:space="preserve"> </w:t>
      </w:r>
      <w:r>
        <w:rPr>
          <w:w w:val="105"/>
          <w:sz w:val="17"/>
        </w:rPr>
        <w:t>clinical</w:t>
      </w:r>
      <w:r>
        <w:rPr>
          <w:spacing w:val="-4"/>
          <w:w w:val="105"/>
          <w:sz w:val="17"/>
        </w:rPr>
        <w:t xml:space="preserve"> </w:t>
      </w:r>
      <w:r>
        <w:rPr>
          <w:w w:val="105"/>
          <w:sz w:val="17"/>
        </w:rPr>
        <w:t>site</w:t>
      </w:r>
      <w:r>
        <w:rPr>
          <w:spacing w:val="-7"/>
          <w:w w:val="105"/>
          <w:sz w:val="17"/>
        </w:rPr>
        <w:t xml:space="preserve"> </w:t>
      </w:r>
      <w:r>
        <w:rPr>
          <w:spacing w:val="-2"/>
          <w:w w:val="105"/>
          <w:sz w:val="17"/>
        </w:rPr>
        <w:t>locations</w:t>
      </w:r>
    </w:p>
    <w:p w:rsidR="00504CCB" w:rsidP="004F742B" w:rsidRDefault="00103C2C" w14:paraId="0A223E8B" w14:textId="77777777">
      <w:pPr>
        <w:pStyle w:val="ListParagraph"/>
        <w:numPr>
          <w:ilvl w:val="0"/>
          <w:numId w:val="7"/>
        </w:numPr>
        <w:tabs>
          <w:tab w:val="left" w:pos="974"/>
        </w:tabs>
        <w:spacing w:before="8"/>
        <w:ind w:left="974" w:right="720" w:hanging="266"/>
        <w:rPr>
          <w:sz w:val="17"/>
        </w:rPr>
      </w:pPr>
      <w:r>
        <w:rPr>
          <w:w w:val="105"/>
          <w:sz w:val="17"/>
        </w:rPr>
        <w:t>Receive</w:t>
      </w:r>
      <w:r>
        <w:rPr>
          <w:spacing w:val="-6"/>
          <w:w w:val="105"/>
          <w:sz w:val="17"/>
        </w:rPr>
        <w:t xml:space="preserve"> </w:t>
      </w:r>
      <w:r>
        <w:rPr>
          <w:w w:val="105"/>
          <w:sz w:val="17"/>
        </w:rPr>
        <w:t>guidance</w:t>
      </w:r>
      <w:r>
        <w:rPr>
          <w:spacing w:val="-7"/>
          <w:w w:val="105"/>
          <w:sz w:val="17"/>
        </w:rPr>
        <w:t xml:space="preserve"> </w:t>
      </w:r>
      <w:r>
        <w:rPr>
          <w:w w:val="105"/>
          <w:sz w:val="17"/>
        </w:rPr>
        <w:t>and</w:t>
      </w:r>
      <w:r>
        <w:rPr>
          <w:spacing w:val="-7"/>
          <w:w w:val="105"/>
          <w:sz w:val="17"/>
        </w:rPr>
        <w:t xml:space="preserve"> </w:t>
      </w:r>
      <w:r>
        <w:rPr>
          <w:w w:val="105"/>
          <w:sz w:val="17"/>
        </w:rPr>
        <w:t>support</w:t>
      </w:r>
      <w:r>
        <w:rPr>
          <w:spacing w:val="-6"/>
          <w:w w:val="105"/>
          <w:sz w:val="17"/>
        </w:rPr>
        <w:t xml:space="preserve"> </w:t>
      </w:r>
      <w:r>
        <w:rPr>
          <w:w w:val="105"/>
          <w:sz w:val="17"/>
        </w:rPr>
        <w:t>for</w:t>
      </w:r>
      <w:r>
        <w:rPr>
          <w:spacing w:val="-4"/>
          <w:w w:val="105"/>
          <w:sz w:val="17"/>
        </w:rPr>
        <w:t xml:space="preserve"> </w:t>
      </w:r>
      <w:r>
        <w:rPr>
          <w:w w:val="105"/>
          <w:sz w:val="17"/>
        </w:rPr>
        <w:t>clinical</w:t>
      </w:r>
      <w:r>
        <w:rPr>
          <w:spacing w:val="-6"/>
          <w:w w:val="105"/>
          <w:sz w:val="17"/>
        </w:rPr>
        <w:t xml:space="preserve"> </w:t>
      </w:r>
      <w:r>
        <w:rPr>
          <w:w w:val="105"/>
          <w:sz w:val="17"/>
        </w:rPr>
        <w:t>placement</w:t>
      </w:r>
      <w:r>
        <w:rPr>
          <w:spacing w:val="-7"/>
          <w:w w:val="105"/>
          <w:sz w:val="17"/>
        </w:rPr>
        <w:t xml:space="preserve"> </w:t>
      </w:r>
      <w:r>
        <w:rPr>
          <w:spacing w:val="-2"/>
          <w:w w:val="105"/>
          <w:sz w:val="17"/>
        </w:rPr>
        <w:t>decisions</w:t>
      </w:r>
    </w:p>
    <w:p w:rsidR="00504CCB" w:rsidP="004F742B" w:rsidRDefault="00103C2C" w14:paraId="5EC6237A" w14:textId="77777777">
      <w:pPr>
        <w:pStyle w:val="BodyText"/>
        <w:spacing w:before="187" w:line="252" w:lineRule="auto"/>
        <w:ind w:left="441" w:right="720"/>
        <w:jc w:val="both"/>
      </w:pPr>
      <w:r>
        <w:rPr>
          <w:w w:val="105"/>
        </w:rPr>
        <w:t>Students are encouraged to actively participate in this advising session to ensure a successful and well-matched clinical experience.</w:t>
      </w:r>
    </w:p>
    <w:p w:rsidR="00504CCB" w:rsidP="004F742B" w:rsidRDefault="00103C2C" w14:paraId="724BD602" w14:textId="77777777">
      <w:pPr>
        <w:pStyle w:val="Heading1"/>
        <w:spacing w:before="168"/>
        <w:ind w:right="720"/>
      </w:pPr>
      <w:bookmarkStart w:name="_bookmark78" w:id="76"/>
      <w:bookmarkEnd w:id="76"/>
      <w:r>
        <w:rPr>
          <w:spacing w:val="-2"/>
        </w:rPr>
        <w:t>ACADEMIC</w:t>
      </w:r>
      <w:r>
        <w:rPr>
          <w:spacing w:val="-1"/>
        </w:rPr>
        <w:t xml:space="preserve"> </w:t>
      </w:r>
      <w:r>
        <w:rPr>
          <w:spacing w:val="-2"/>
        </w:rPr>
        <w:t>EVALUAITON</w:t>
      </w:r>
    </w:p>
    <w:p w:rsidR="00504CCB" w:rsidP="004F742B" w:rsidRDefault="00103C2C" w14:paraId="625E10FF" w14:textId="77777777">
      <w:pPr>
        <w:pStyle w:val="Heading4"/>
        <w:spacing w:before="70"/>
        <w:ind w:right="720"/>
      </w:pPr>
      <w:bookmarkStart w:name="_bookmark79" w:id="77"/>
      <w:bookmarkEnd w:id="77"/>
      <w:r>
        <w:rPr>
          <w:w w:val="105"/>
        </w:rPr>
        <w:t>Tests</w:t>
      </w:r>
      <w:r>
        <w:rPr>
          <w:spacing w:val="-4"/>
          <w:w w:val="105"/>
        </w:rPr>
        <w:t xml:space="preserve"> </w:t>
      </w:r>
      <w:r>
        <w:rPr>
          <w:w w:val="105"/>
        </w:rPr>
        <w:t>and</w:t>
      </w:r>
      <w:r>
        <w:rPr>
          <w:spacing w:val="-4"/>
          <w:w w:val="105"/>
        </w:rPr>
        <w:t xml:space="preserve"> </w:t>
      </w:r>
      <w:r>
        <w:rPr>
          <w:spacing w:val="-2"/>
          <w:w w:val="105"/>
        </w:rPr>
        <w:t>Assessments</w:t>
      </w:r>
    </w:p>
    <w:p w:rsidR="00504CCB" w:rsidP="004F742B" w:rsidRDefault="00103C2C" w14:paraId="4DBEF3A8" w14:textId="77777777">
      <w:pPr>
        <w:pStyle w:val="BodyText"/>
        <w:spacing w:before="188" w:line="252" w:lineRule="auto"/>
        <w:ind w:left="441" w:right="720"/>
        <w:jc w:val="both"/>
      </w:pPr>
      <w:r>
        <w:rPr>
          <w:w w:val="105"/>
        </w:rPr>
        <w:t>All</w:t>
      </w:r>
      <w:r>
        <w:rPr>
          <w:spacing w:val="-7"/>
          <w:w w:val="105"/>
        </w:rPr>
        <w:t xml:space="preserve"> </w:t>
      </w:r>
      <w:r>
        <w:rPr>
          <w:w w:val="105"/>
        </w:rPr>
        <w:t>tests</w:t>
      </w:r>
      <w:r>
        <w:rPr>
          <w:spacing w:val="-8"/>
          <w:w w:val="105"/>
        </w:rPr>
        <w:t xml:space="preserve"> </w:t>
      </w:r>
      <w:r>
        <w:rPr>
          <w:w w:val="105"/>
        </w:rPr>
        <w:t>administered</w:t>
      </w:r>
      <w:r>
        <w:rPr>
          <w:spacing w:val="-8"/>
          <w:w w:val="105"/>
        </w:rPr>
        <w:t xml:space="preserve"> </w:t>
      </w:r>
      <w:r>
        <w:rPr>
          <w:w w:val="105"/>
        </w:rPr>
        <w:t>within</w:t>
      </w:r>
      <w:r>
        <w:rPr>
          <w:spacing w:val="-8"/>
          <w:w w:val="105"/>
        </w:rPr>
        <w:t xml:space="preserve"> </w:t>
      </w:r>
      <w:r>
        <w:rPr>
          <w:w w:val="105"/>
        </w:rPr>
        <w:t>the</w:t>
      </w:r>
      <w:r>
        <w:rPr>
          <w:spacing w:val="-9"/>
          <w:w w:val="105"/>
        </w:rPr>
        <w:t xml:space="preserve"> </w:t>
      </w:r>
      <w:r>
        <w:rPr>
          <w:w w:val="105"/>
        </w:rPr>
        <w:t>Histology</w:t>
      </w:r>
      <w:r>
        <w:rPr>
          <w:spacing w:val="-11"/>
          <w:w w:val="105"/>
        </w:rPr>
        <w:t xml:space="preserve"> </w:t>
      </w:r>
      <w:r>
        <w:rPr>
          <w:w w:val="105"/>
        </w:rPr>
        <w:t>Technology</w:t>
      </w:r>
      <w:r>
        <w:rPr>
          <w:spacing w:val="-11"/>
          <w:w w:val="105"/>
        </w:rPr>
        <w:t xml:space="preserve"> </w:t>
      </w:r>
      <w:r>
        <w:rPr>
          <w:w w:val="105"/>
        </w:rPr>
        <w:t>Program</w:t>
      </w:r>
      <w:r>
        <w:rPr>
          <w:spacing w:val="-8"/>
          <w:w w:val="105"/>
        </w:rPr>
        <w:t xml:space="preserve"> </w:t>
      </w:r>
      <w:r>
        <w:rPr>
          <w:w w:val="105"/>
        </w:rPr>
        <w:t>at</w:t>
      </w:r>
      <w:r>
        <w:rPr>
          <w:spacing w:val="-6"/>
          <w:w w:val="105"/>
        </w:rPr>
        <w:t xml:space="preserve"> </w:t>
      </w:r>
      <w:r>
        <w:rPr>
          <w:w w:val="105"/>
        </w:rPr>
        <w:t>Vance-Granville</w:t>
      </w:r>
      <w:r>
        <w:rPr>
          <w:spacing w:val="-9"/>
          <w:w w:val="105"/>
        </w:rPr>
        <w:t xml:space="preserve"> </w:t>
      </w:r>
      <w:r>
        <w:rPr>
          <w:w w:val="105"/>
        </w:rPr>
        <w:t>Community</w:t>
      </w:r>
      <w:r>
        <w:rPr>
          <w:spacing w:val="-11"/>
          <w:w w:val="105"/>
        </w:rPr>
        <w:t xml:space="preserve"> </w:t>
      </w:r>
      <w:r>
        <w:rPr>
          <w:w w:val="105"/>
        </w:rPr>
        <w:t xml:space="preserve">College remain the property of the College. Students will be given the opportunity to </w:t>
      </w:r>
      <w:r>
        <w:rPr>
          <w:b/>
          <w:w w:val="105"/>
        </w:rPr>
        <w:t xml:space="preserve">review graded tests </w:t>
      </w:r>
      <w:r>
        <w:rPr>
          <w:w w:val="105"/>
        </w:rPr>
        <w:t>to support their learning and understanding of course material.</w:t>
      </w:r>
    </w:p>
    <w:p w:rsidR="00504CCB" w:rsidP="004F742B" w:rsidRDefault="00103C2C" w14:paraId="319658E3" w14:textId="77777777">
      <w:pPr>
        <w:spacing w:before="176" w:line="252" w:lineRule="auto"/>
        <w:ind w:left="441" w:right="720"/>
        <w:jc w:val="both"/>
        <w:rPr>
          <w:sz w:val="17"/>
        </w:rPr>
      </w:pPr>
      <w:r>
        <w:rPr>
          <w:w w:val="105"/>
          <w:sz w:val="17"/>
        </w:rPr>
        <w:t xml:space="preserve">Grading policies, including </w:t>
      </w:r>
      <w:r>
        <w:rPr>
          <w:b/>
          <w:w w:val="105"/>
          <w:sz w:val="17"/>
        </w:rPr>
        <w:t>grading scales and rounding procedures</w:t>
      </w:r>
      <w:r>
        <w:rPr>
          <w:w w:val="105"/>
          <w:sz w:val="17"/>
        </w:rPr>
        <w:t xml:space="preserve">, are outlined in each course syllabus and provided to students on the </w:t>
      </w:r>
      <w:r>
        <w:rPr>
          <w:b/>
          <w:w w:val="105"/>
          <w:sz w:val="17"/>
        </w:rPr>
        <w:t>first day of class</w:t>
      </w:r>
      <w:r>
        <w:rPr>
          <w:w w:val="105"/>
          <w:sz w:val="17"/>
        </w:rPr>
        <w:t xml:space="preserve">. Students are expected to review the </w:t>
      </w:r>
      <w:r>
        <w:rPr>
          <w:b/>
          <w:w w:val="105"/>
          <w:sz w:val="17"/>
        </w:rPr>
        <w:t xml:space="preserve">College Catalog </w:t>
      </w:r>
      <w:r>
        <w:rPr>
          <w:w w:val="105"/>
          <w:sz w:val="17"/>
        </w:rPr>
        <w:t>for comprehensive academic policies and procedures.</w:t>
      </w:r>
    </w:p>
    <w:p w:rsidR="00504CCB" w:rsidP="004F742B" w:rsidRDefault="00504CCB" w14:paraId="6FDCC2AC" w14:textId="77777777">
      <w:pPr>
        <w:pStyle w:val="BodyText"/>
        <w:spacing w:before="11"/>
        <w:ind w:right="720"/>
      </w:pPr>
    </w:p>
    <w:p w:rsidR="00504CCB" w:rsidP="004F742B" w:rsidRDefault="00103C2C" w14:paraId="032521E5" w14:textId="11AD11A5">
      <w:pPr>
        <w:pStyle w:val="Heading4"/>
        <w:ind w:right="720"/>
      </w:pPr>
      <w:bookmarkStart w:name="_bookmark80" w:id="78"/>
      <w:bookmarkEnd w:id="78"/>
      <w:r w:rsidR="00103C2C">
        <w:rPr>
          <w:w w:val="105"/>
        </w:rPr>
        <w:t>Quality</w:t>
      </w:r>
      <w:r w:rsidR="00103C2C">
        <w:rPr>
          <w:spacing w:val="-7"/>
          <w:w w:val="105"/>
        </w:rPr>
        <w:t xml:space="preserve"> </w:t>
      </w:r>
      <w:r w:rsidR="00103C2C">
        <w:rPr>
          <w:w w:val="105"/>
        </w:rPr>
        <w:t>Improvement</w:t>
      </w:r>
      <w:r w:rsidR="00103C2C">
        <w:rPr>
          <w:spacing w:val="-3"/>
          <w:w w:val="105"/>
        </w:rPr>
        <w:t xml:space="preserve"> </w:t>
      </w:r>
      <w:r w:rsidR="00103C2C">
        <w:rPr>
          <w:w w:val="105"/>
        </w:rPr>
        <w:t>Plan</w:t>
      </w:r>
      <w:r w:rsidR="00103C2C">
        <w:rPr>
          <w:spacing w:val="-3"/>
          <w:w w:val="105"/>
        </w:rPr>
        <w:t xml:space="preserve"> </w:t>
      </w:r>
      <w:r w:rsidR="00103C2C">
        <w:rPr>
          <w:w w:val="105"/>
        </w:rPr>
        <w:t>–</w:t>
      </w:r>
      <w:r w:rsidR="00103C2C">
        <w:rPr>
          <w:spacing w:val="-7"/>
          <w:w w:val="105"/>
        </w:rPr>
        <w:t xml:space="preserve"> </w:t>
      </w:r>
      <w:r w:rsidR="00103C2C">
        <w:rPr>
          <w:w w:val="105"/>
        </w:rPr>
        <w:t>Effective</w:t>
      </w:r>
      <w:r w:rsidR="00103C2C">
        <w:rPr>
          <w:spacing w:val="-8"/>
          <w:w w:val="105"/>
        </w:rPr>
        <w:t xml:space="preserve"> </w:t>
      </w:r>
      <w:r w:rsidR="00103C2C">
        <w:rPr>
          <w:w w:val="105"/>
        </w:rPr>
        <w:t>Fall</w:t>
      </w:r>
      <w:r w:rsidR="00103C2C">
        <w:rPr>
          <w:spacing w:val="-6"/>
          <w:w w:val="105"/>
        </w:rPr>
        <w:t xml:space="preserve"> </w:t>
      </w:r>
      <w:r w:rsidR="00103C2C">
        <w:rPr>
          <w:spacing w:val="-4"/>
          <w:w w:val="105"/>
        </w:rPr>
        <w:t>2024</w:t>
      </w:r>
      <w:r w:rsidR="2436F23D">
        <w:rPr/>
        <w:t xml:space="preserve"> </w:t>
      </w:r>
    </w:p>
    <w:p w:rsidR="00504CCB" w:rsidP="004F742B" w:rsidRDefault="00504CCB" w14:paraId="429206C3" w14:textId="77777777">
      <w:pPr>
        <w:pStyle w:val="BodyText"/>
        <w:spacing w:before="22"/>
        <w:ind w:right="720"/>
        <w:rPr>
          <w:b/>
        </w:rPr>
      </w:pPr>
    </w:p>
    <w:p w:rsidR="00504CCB" w:rsidP="004F742B" w:rsidRDefault="00103C2C" w14:paraId="771A4600" w14:textId="77777777">
      <w:pPr>
        <w:pStyle w:val="BodyText"/>
        <w:spacing w:line="252" w:lineRule="auto"/>
        <w:ind w:left="441" w:right="720"/>
        <w:jc w:val="both"/>
      </w:pPr>
      <w:r>
        <w:rPr>
          <w:w w:val="105"/>
        </w:rPr>
        <w:t>As</w:t>
      </w:r>
      <w:r>
        <w:rPr>
          <w:spacing w:val="-2"/>
          <w:w w:val="105"/>
        </w:rPr>
        <w:t xml:space="preserve"> </w:t>
      </w:r>
      <w:r>
        <w:rPr>
          <w:w w:val="105"/>
        </w:rPr>
        <w:t>part</w:t>
      </w:r>
      <w:r>
        <w:rPr>
          <w:spacing w:val="-2"/>
          <w:w w:val="105"/>
        </w:rPr>
        <w:t xml:space="preserve"> </w:t>
      </w:r>
      <w:r>
        <w:rPr>
          <w:w w:val="105"/>
        </w:rPr>
        <w:t>of</w:t>
      </w:r>
      <w:r>
        <w:rPr>
          <w:spacing w:val="-3"/>
          <w:w w:val="105"/>
        </w:rPr>
        <w:t xml:space="preserve"> </w:t>
      </w:r>
      <w:r>
        <w:rPr>
          <w:w w:val="105"/>
        </w:rPr>
        <w:t>the</w:t>
      </w:r>
      <w:r>
        <w:rPr>
          <w:spacing w:val="-3"/>
          <w:w w:val="105"/>
        </w:rPr>
        <w:t xml:space="preserve"> </w:t>
      </w:r>
      <w:r>
        <w:rPr>
          <w:w w:val="105"/>
        </w:rPr>
        <w:t>College’s</w:t>
      </w:r>
      <w:r>
        <w:rPr>
          <w:spacing w:val="-2"/>
          <w:w w:val="105"/>
        </w:rPr>
        <w:t xml:space="preserve"> </w:t>
      </w:r>
      <w:r>
        <w:rPr>
          <w:w w:val="105"/>
        </w:rPr>
        <w:t>ongoing</w:t>
      </w:r>
      <w:r>
        <w:rPr>
          <w:spacing w:val="-4"/>
          <w:w w:val="105"/>
        </w:rPr>
        <w:t xml:space="preserve"> </w:t>
      </w:r>
      <w:r>
        <w:rPr>
          <w:w w:val="105"/>
        </w:rPr>
        <w:t>commitment</w:t>
      </w:r>
      <w:r>
        <w:rPr>
          <w:spacing w:val="-2"/>
          <w:w w:val="105"/>
        </w:rPr>
        <w:t xml:space="preserve"> </w:t>
      </w:r>
      <w:r>
        <w:rPr>
          <w:w w:val="105"/>
        </w:rPr>
        <w:t>to</w:t>
      </w:r>
      <w:r>
        <w:rPr>
          <w:spacing w:val="-2"/>
          <w:w w:val="105"/>
        </w:rPr>
        <w:t xml:space="preserve"> </w:t>
      </w:r>
      <w:r>
        <w:rPr>
          <w:w w:val="105"/>
        </w:rPr>
        <w:t>academic</w:t>
      </w:r>
      <w:r>
        <w:rPr>
          <w:spacing w:val="-3"/>
          <w:w w:val="105"/>
        </w:rPr>
        <w:t xml:space="preserve"> </w:t>
      </w:r>
      <w:r>
        <w:rPr>
          <w:w w:val="105"/>
        </w:rPr>
        <w:t>excellence,</w:t>
      </w:r>
      <w:r>
        <w:rPr>
          <w:spacing w:val="-2"/>
          <w:w w:val="105"/>
        </w:rPr>
        <w:t xml:space="preserve"> </w:t>
      </w:r>
      <w:r>
        <w:rPr>
          <w:w w:val="105"/>
        </w:rPr>
        <w:t>the</w:t>
      </w:r>
      <w:r>
        <w:rPr>
          <w:spacing w:val="-1"/>
          <w:w w:val="105"/>
        </w:rPr>
        <w:t xml:space="preserve"> </w:t>
      </w:r>
      <w:r>
        <w:rPr>
          <w:w w:val="105"/>
        </w:rPr>
        <w:t>Histotechnology</w:t>
      </w:r>
      <w:r>
        <w:rPr>
          <w:spacing w:val="-6"/>
          <w:w w:val="105"/>
        </w:rPr>
        <w:t xml:space="preserve"> </w:t>
      </w:r>
      <w:r>
        <w:rPr>
          <w:w w:val="105"/>
        </w:rPr>
        <w:t>Program</w:t>
      </w:r>
      <w:r>
        <w:rPr>
          <w:spacing w:val="-2"/>
          <w:w w:val="105"/>
        </w:rPr>
        <w:t xml:space="preserve"> </w:t>
      </w:r>
      <w:r>
        <w:rPr>
          <w:w w:val="105"/>
        </w:rPr>
        <w:t xml:space="preserve">has implemented a </w:t>
      </w:r>
      <w:r>
        <w:rPr>
          <w:b/>
          <w:w w:val="105"/>
        </w:rPr>
        <w:t xml:space="preserve">Quality Improvement Plan </w:t>
      </w:r>
      <w:r>
        <w:rPr>
          <w:w w:val="105"/>
        </w:rPr>
        <w:t>Beginning Fall 2024. This plan includes:</w:t>
      </w:r>
    </w:p>
    <w:p w:rsidR="00504CCB" w:rsidP="004F742B" w:rsidRDefault="00103C2C" w14:paraId="45FC52B4" w14:textId="77777777">
      <w:pPr>
        <w:pStyle w:val="ListParagraph"/>
        <w:numPr>
          <w:ilvl w:val="0"/>
          <w:numId w:val="7"/>
        </w:numPr>
        <w:tabs>
          <w:tab w:val="left" w:pos="974"/>
        </w:tabs>
        <w:spacing w:before="177"/>
        <w:ind w:left="974" w:right="720" w:hanging="266"/>
        <w:rPr>
          <w:sz w:val="17"/>
        </w:rPr>
      </w:pPr>
      <w:r>
        <w:rPr>
          <w:b/>
          <w:w w:val="105"/>
          <w:sz w:val="17"/>
        </w:rPr>
        <w:t>Sequential</w:t>
      </w:r>
      <w:r>
        <w:rPr>
          <w:b/>
          <w:spacing w:val="-6"/>
          <w:w w:val="105"/>
          <w:sz w:val="17"/>
        </w:rPr>
        <w:t xml:space="preserve"> </w:t>
      </w:r>
      <w:r>
        <w:rPr>
          <w:b/>
          <w:w w:val="105"/>
          <w:sz w:val="17"/>
        </w:rPr>
        <w:t>testing</w:t>
      </w:r>
      <w:r>
        <w:rPr>
          <w:b/>
          <w:spacing w:val="-5"/>
          <w:w w:val="105"/>
          <w:sz w:val="17"/>
        </w:rPr>
        <w:t xml:space="preserve"> </w:t>
      </w:r>
      <w:r>
        <w:rPr>
          <w:w w:val="105"/>
          <w:sz w:val="17"/>
        </w:rPr>
        <w:t>of</w:t>
      </w:r>
      <w:r>
        <w:rPr>
          <w:spacing w:val="-7"/>
          <w:w w:val="105"/>
          <w:sz w:val="17"/>
        </w:rPr>
        <w:t xml:space="preserve"> </w:t>
      </w:r>
      <w:r>
        <w:rPr>
          <w:w w:val="105"/>
          <w:sz w:val="17"/>
        </w:rPr>
        <w:t>student</w:t>
      </w:r>
      <w:r>
        <w:rPr>
          <w:spacing w:val="-6"/>
          <w:w w:val="105"/>
          <w:sz w:val="17"/>
        </w:rPr>
        <w:t xml:space="preserve"> </w:t>
      </w:r>
      <w:r>
        <w:rPr>
          <w:w w:val="105"/>
          <w:sz w:val="17"/>
        </w:rPr>
        <w:t>knowledge,</w:t>
      </w:r>
      <w:r>
        <w:rPr>
          <w:spacing w:val="-7"/>
          <w:w w:val="105"/>
          <w:sz w:val="17"/>
        </w:rPr>
        <w:t xml:space="preserve"> </w:t>
      </w:r>
      <w:r>
        <w:rPr>
          <w:w w:val="105"/>
          <w:sz w:val="17"/>
        </w:rPr>
        <w:t>skills,</w:t>
      </w:r>
      <w:r>
        <w:rPr>
          <w:spacing w:val="-6"/>
          <w:w w:val="105"/>
          <w:sz w:val="17"/>
        </w:rPr>
        <w:t xml:space="preserve"> </w:t>
      </w:r>
      <w:r>
        <w:rPr>
          <w:w w:val="105"/>
          <w:sz w:val="17"/>
        </w:rPr>
        <w:t>and</w:t>
      </w:r>
      <w:r>
        <w:rPr>
          <w:spacing w:val="-7"/>
          <w:w w:val="105"/>
          <w:sz w:val="17"/>
        </w:rPr>
        <w:t xml:space="preserve"> </w:t>
      </w:r>
      <w:r>
        <w:rPr>
          <w:spacing w:val="-2"/>
          <w:w w:val="105"/>
          <w:sz w:val="17"/>
        </w:rPr>
        <w:t>efficiency</w:t>
      </w:r>
    </w:p>
    <w:p w:rsidR="00504CCB" w:rsidP="004F742B" w:rsidRDefault="00103C2C" w14:paraId="7BFDA206" w14:textId="77777777">
      <w:pPr>
        <w:pStyle w:val="ListParagraph"/>
        <w:numPr>
          <w:ilvl w:val="0"/>
          <w:numId w:val="7"/>
        </w:numPr>
        <w:tabs>
          <w:tab w:val="left" w:pos="974"/>
        </w:tabs>
        <w:ind w:left="974" w:right="720" w:hanging="266"/>
        <w:rPr>
          <w:b/>
          <w:sz w:val="17"/>
        </w:rPr>
      </w:pPr>
      <w:r>
        <w:rPr>
          <w:w w:val="105"/>
          <w:sz w:val="17"/>
        </w:rPr>
        <w:t>Integration</w:t>
      </w:r>
      <w:r>
        <w:rPr>
          <w:spacing w:val="-8"/>
          <w:w w:val="105"/>
          <w:sz w:val="17"/>
        </w:rPr>
        <w:t xml:space="preserve"> </w:t>
      </w:r>
      <w:r>
        <w:rPr>
          <w:w w:val="105"/>
          <w:sz w:val="17"/>
        </w:rPr>
        <w:t>of</w:t>
      </w:r>
      <w:r>
        <w:rPr>
          <w:spacing w:val="-8"/>
          <w:w w:val="105"/>
          <w:sz w:val="17"/>
        </w:rPr>
        <w:t xml:space="preserve"> </w:t>
      </w:r>
      <w:r>
        <w:rPr>
          <w:w w:val="105"/>
          <w:sz w:val="17"/>
        </w:rPr>
        <w:t>assessments</w:t>
      </w:r>
      <w:r>
        <w:rPr>
          <w:spacing w:val="-7"/>
          <w:w w:val="105"/>
          <w:sz w:val="17"/>
        </w:rPr>
        <w:t xml:space="preserve"> </w:t>
      </w:r>
      <w:r>
        <w:rPr>
          <w:w w:val="105"/>
          <w:sz w:val="17"/>
        </w:rPr>
        <w:t>across</w:t>
      </w:r>
      <w:r>
        <w:rPr>
          <w:spacing w:val="-4"/>
          <w:w w:val="105"/>
          <w:sz w:val="17"/>
        </w:rPr>
        <w:t xml:space="preserve"> </w:t>
      </w:r>
      <w:r>
        <w:rPr>
          <w:b/>
          <w:w w:val="105"/>
          <w:sz w:val="17"/>
        </w:rPr>
        <w:t>classroom</w:t>
      </w:r>
      <w:r>
        <w:rPr>
          <w:b/>
          <w:spacing w:val="-9"/>
          <w:w w:val="105"/>
          <w:sz w:val="17"/>
        </w:rPr>
        <w:t xml:space="preserve"> </w:t>
      </w:r>
      <w:r>
        <w:rPr>
          <w:b/>
          <w:w w:val="105"/>
          <w:sz w:val="17"/>
        </w:rPr>
        <w:t>and</w:t>
      </w:r>
      <w:r>
        <w:rPr>
          <w:b/>
          <w:spacing w:val="-7"/>
          <w:w w:val="105"/>
          <w:sz w:val="17"/>
        </w:rPr>
        <w:t xml:space="preserve"> </w:t>
      </w:r>
      <w:r>
        <w:rPr>
          <w:b/>
          <w:w w:val="105"/>
          <w:sz w:val="17"/>
        </w:rPr>
        <w:t>laboratory</w:t>
      </w:r>
      <w:r>
        <w:rPr>
          <w:b/>
          <w:spacing w:val="-4"/>
          <w:w w:val="105"/>
          <w:sz w:val="17"/>
        </w:rPr>
        <w:t xml:space="preserve"> </w:t>
      </w:r>
      <w:r>
        <w:rPr>
          <w:b/>
          <w:spacing w:val="-2"/>
          <w:w w:val="105"/>
          <w:sz w:val="17"/>
        </w:rPr>
        <w:t>settings</w:t>
      </w:r>
    </w:p>
    <w:p w:rsidR="00504CCB" w:rsidP="004F742B" w:rsidRDefault="00103C2C" w14:paraId="4C3DA9D4" w14:textId="77777777">
      <w:pPr>
        <w:pStyle w:val="ListParagraph"/>
        <w:numPr>
          <w:ilvl w:val="0"/>
          <w:numId w:val="7"/>
        </w:numPr>
        <w:tabs>
          <w:tab w:val="left" w:pos="974"/>
        </w:tabs>
        <w:ind w:left="974" w:right="720" w:hanging="266"/>
        <w:rPr>
          <w:b/>
          <w:sz w:val="17"/>
        </w:rPr>
      </w:pPr>
      <w:r>
        <w:rPr>
          <w:w w:val="105"/>
          <w:sz w:val="17"/>
        </w:rPr>
        <w:t>Alignment</w:t>
      </w:r>
      <w:r>
        <w:rPr>
          <w:spacing w:val="-6"/>
          <w:w w:val="105"/>
          <w:sz w:val="17"/>
        </w:rPr>
        <w:t xml:space="preserve"> </w:t>
      </w:r>
      <w:r>
        <w:rPr>
          <w:w w:val="105"/>
          <w:sz w:val="17"/>
        </w:rPr>
        <w:t>of</w:t>
      </w:r>
      <w:r>
        <w:rPr>
          <w:spacing w:val="-7"/>
          <w:w w:val="105"/>
          <w:sz w:val="17"/>
        </w:rPr>
        <w:t xml:space="preserve"> </w:t>
      </w:r>
      <w:r>
        <w:rPr>
          <w:w w:val="105"/>
          <w:sz w:val="17"/>
        </w:rPr>
        <w:t>evaluations</w:t>
      </w:r>
      <w:r>
        <w:rPr>
          <w:spacing w:val="-5"/>
          <w:w w:val="105"/>
          <w:sz w:val="17"/>
        </w:rPr>
        <w:t xml:space="preserve"> </w:t>
      </w:r>
      <w:r>
        <w:rPr>
          <w:w w:val="105"/>
          <w:sz w:val="17"/>
        </w:rPr>
        <w:t>with</w:t>
      </w:r>
      <w:r>
        <w:rPr>
          <w:spacing w:val="-4"/>
          <w:w w:val="105"/>
          <w:sz w:val="17"/>
        </w:rPr>
        <w:t xml:space="preserve"> </w:t>
      </w:r>
      <w:r>
        <w:rPr>
          <w:b/>
          <w:w w:val="105"/>
          <w:sz w:val="17"/>
        </w:rPr>
        <w:t>course</w:t>
      </w:r>
      <w:r>
        <w:rPr>
          <w:b/>
          <w:spacing w:val="-6"/>
          <w:w w:val="105"/>
          <w:sz w:val="17"/>
        </w:rPr>
        <w:t xml:space="preserve"> </w:t>
      </w:r>
      <w:r>
        <w:rPr>
          <w:b/>
          <w:w w:val="105"/>
          <w:sz w:val="17"/>
        </w:rPr>
        <w:t>goals</w:t>
      </w:r>
      <w:r>
        <w:rPr>
          <w:b/>
          <w:spacing w:val="-4"/>
          <w:w w:val="105"/>
          <w:sz w:val="17"/>
        </w:rPr>
        <w:t xml:space="preserve"> </w:t>
      </w:r>
      <w:r>
        <w:rPr>
          <w:w w:val="105"/>
          <w:sz w:val="17"/>
        </w:rPr>
        <w:t>and</w:t>
      </w:r>
      <w:r>
        <w:rPr>
          <w:spacing w:val="-6"/>
          <w:w w:val="105"/>
          <w:sz w:val="17"/>
        </w:rPr>
        <w:t xml:space="preserve"> </w:t>
      </w:r>
      <w:r>
        <w:rPr>
          <w:b/>
          <w:w w:val="105"/>
          <w:sz w:val="17"/>
        </w:rPr>
        <w:t>program</w:t>
      </w:r>
      <w:r>
        <w:rPr>
          <w:b/>
          <w:spacing w:val="-8"/>
          <w:w w:val="105"/>
          <w:sz w:val="17"/>
        </w:rPr>
        <w:t xml:space="preserve"> </w:t>
      </w:r>
      <w:r>
        <w:rPr>
          <w:b/>
          <w:spacing w:val="-2"/>
          <w:w w:val="105"/>
          <w:sz w:val="17"/>
        </w:rPr>
        <w:t>outcomes</w:t>
      </w:r>
    </w:p>
    <w:p w:rsidR="00504CCB" w:rsidP="004F742B" w:rsidRDefault="00103C2C" w14:paraId="74A90859" w14:textId="77777777">
      <w:pPr>
        <w:pStyle w:val="BodyText"/>
        <w:spacing w:before="189" w:line="252" w:lineRule="auto"/>
        <w:ind w:left="441" w:right="720"/>
        <w:jc w:val="both"/>
      </w:pPr>
      <w:r>
        <w:rPr>
          <w:w w:val="105"/>
        </w:rPr>
        <w:t>This initiative ensures that students' progress effectively through the didactic content and are well-prepared for clinical and professional success.</w:t>
      </w:r>
    </w:p>
    <w:p w:rsidR="00504CCB" w:rsidP="004F742B" w:rsidRDefault="00504CCB" w14:paraId="13B23279" w14:textId="77777777">
      <w:pPr>
        <w:pStyle w:val="BodyText"/>
        <w:ind w:right="720"/>
      </w:pPr>
    </w:p>
    <w:p w:rsidR="00504CCB" w:rsidP="004F742B" w:rsidRDefault="00504CCB" w14:paraId="3647146A" w14:textId="77777777">
      <w:pPr>
        <w:pStyle w:val="BodyText"/>
        <w:spacing w:before="15"/>
        <w:ind w:right="720"/>
      </w:pPr>
    </w:p>
    <w:p w:rsidR="00504CCB" w:rsidP="004F742B" w:rsidRDefault="00103C2C" w14:paraId="5FE6F2C8" w14:textId="77777777">
      <w:pPr>
        <w:pStyle w:val="Heading1"/>
        <w:ind w:right="720"/>
      </w:pPr>
      <w:bookmarkStart w:name="_bookmark81" w:id="79"/>
      <w:bookmarkEnd w:id="79"/>
      <w:r>
        <w:t>OTHER</w:t>
      </w:r>
      <w:r>
        <w:rPr>
          <w:spacing w:val="-11"/>
        </w:rPr>
        <w:t xml:space="preserve"> </w:t>
      </w:r>
      <w:r>
        <w:rPr>
          <w:spacing w:val="-2"/>
        </w:rPr>
        <w:t>REQUIREMENTS</w:t>
      </w:r>
    </w:p>
    <w:p w:rsidR="00504CCB" w:rsidP="004F742B" w:rsidRDefault="00103C2C" w14:paraId="39FCDF6A" w14:textId="77777777">
      <w:pPr>
        <w:pStyle w:val="Heading4"/>
        <w:spacing w:before="211"/>
        <w:ind w:right="720"/>
      </w:pPr>
      <w:r>
        <w:rPr>
          <w:w w:val="105"/>
        </w:rPr>
        <w:t>Technology</w:t>
      </w:r>
      <w:r>
        <w:rPr>
          <w:spacing w:val="-6"/>
          <w:w w:val="105"/>
        </w:rPr>
        <w:t xml:space="preserve"> </w:t>
      </w:r>
      <w:r>
        <w:rPr>
          <w:w w:val="105"/>
        </w:rPr>
        <w:t>Requirements</w:t>
      </w:r>
      <w:r>
        <w:rPr>
          <w:spacing w:val="-9"/>
          <w:w w:val="105"/>
        </w:rPr>
        <w:t xml:space="preserve"> </w:t>
      </w:r>
      <w:r>
        <w:rPr>
          <w:w w:val="105"/>
        </w:rPr>
        <w:t>for</w:t>
      </w:r>
      <w:r>
        <w:rPr>
          <w:spacing w:val="-9"/>
          <w:w w:val="105"/>
        </w:rPr>
        <w:t xml:space="preserve"> </w:t>
      </w:r>
      <w:r>
        <w:rPr>
          <w:w w:val="105"/>
        </w:rPr>
        <w:t>Histology</w:t>
      </w:r>
      <w:r>
        <w:rPr>
          <w:spacing w:val="-8"/>
          <w:w w:val="105"/>
        </w:rPr>
        <w:t xml:space="preserve"> </w:t>
      </w:r>
      <w:r>
        <w:rPr>
          <w:spacing w:val="-2"/>
          <w:w w:val="105"/>
        </w:rPr>
        <w:t>Courses</w:t>
      </w:r>
    </w:p>
    <w:p w:rsidR="00504CCB" w:rsidP="004F742B" w:rsidRDefault="00103C2C" w14:paraId="3513A98B" w14:textId="77777777">
      <w:pPr>
        <w:pStyle w:val="BodyText"/>
        <w:spacing w:before="187" w:line="252" w:lineRule="auto"/>
        <w:ind w:left="441" w:right="720"/>
      </w:pPr>
      <w:r>
        <w:rPr>
          <w:w w:val="105"/>
        </w:rPr>
        <w:t>To</w:t>
      </w:r>
      <w:r>
        <w:rPr>
          <w:spacing w:val="-5"/>
          <w:w w:val="105"/>
        </w:rPr>
        <w:t xml:space="preserve"> </w:t>
      </w:r>
      <w:r>
        <w:rPr>
          <w:w w:val="105"/>
        </w:rPr>
        <w:t>succeed</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histology</w:t>
      </w:r>
      <w:r>
        <w:rPr>
          <w:spacing w:val="-8"/>
          <w:w w:val="105"/>
        </w:rPr>
        <w:t xml:space="preserve"> </w:t>
      </w:r>
      <w:r>
        <w:rPr>
          <w:w w:val="105"/>
        </w:rPr>
        <w:t>courses,</w:t>
      </w:r>
      <w:r>
        <w:rPr>
          <w:spacing w:val="-4"/>
          <w:w w:val="105"/>
        </w:rPr>
        <w:t xml:space="preserve"> </w:t>
      </w:r>
      <w:r>
        <w:rPr>
          <w:w w:val="105"/>
        </w:rPr>
        <w:t>students</w:t>
      </w:r>
      <w:r>
        <w:rPr>
          <w:spacing w:val="-4"/>
          <w:w w:val="105"/>
        </w:rPr>
        <w:t xml:space="preserve"> </w:t>
      </w:r>
      <w:r>
        <w:rPr>
          <w:w w:val="105"/>
        </w:rPr>
        <w:t>are</w:t>
      </w:r>
      <w:r>
        <w:rPr>
          <w:spacing w:val="-5"/>
          <w:w w:val="105"/>
        </w:rPr>
        <w:t xml:space="preserve"> </w:t>
      </w:r>
      <w:r>
        <w:rPr>
          <w:w w:val="105"/>
        </w:rPr>
        <w:t>required to</w:t>
      </w:r>
      <w:r>
        <w:rPr>
          <w:spacing w:val="-5"/>
          <w:w w:val="105"/>
        </w:rPr>
        <w:t xml:space="preserve"> </w:t>
      </w:r>
      <w:r>
        <w:rPr>
          <w:w w:val="105"/>
        </w:rPr>
        <w:t>have</w:t>
      </w:r>
      <w:r>
        <w:rPr>
          <w:spacing w:val="-4"/>
          <w:w w:val="105"/>
        </w:rPr>
        <w:t xml:space="preserve"> </w:t>
      </w:r>
      <w:r>
        <w:rPr>
          <w:w w:val="105"/>
        </w:rPr>
        <w:t>access</w:t>
      </w:r>
      <w:r>
        <w:rPr>
          <w:spacing w:val="-4"/>
          <w:w w:val="105"/>
        </w:rPr>
        <w:t xml:space="preserve"> </w:t>
      </w:r>
      <w:r>
        <w:rPr>
          <w:w w:val="105"/>
        </w:rPr>
        <w:t>to</w:t>
      </w:r>
      <w:r>
        <w:rPr>
          <w:spacing w:val="-3"/>
          <w:w w:val="105"/>
        </w:rPr>
        <w:t xml:space="preserve"> </w:t>
      </w:r>
      <w:r>
        <w:rPr>
          <w:w w:val="105"/>
        </w:rPr>
        <w:t>a</w:t>
      </w:r>
      <w:r>
        <w:rPr>
          <w:spacing w:val="-5"/>
          <w:w w:val="105"/>
        </w:rPr>
        <w:t xml:space="preserve"> </w:t>
      </w:r>
      <w:r>
        <w:rPr>
          <w:w w:val="105"/>
        </w:rPr>
        <w:t>personal</w:t>
      </w:r>
      <w:r>
        <w:rPr>
          <w:spacing w:val="-3"/>
          <w:w w:val="105"/>
        </w:rPr>
        <w:t xml:space="preserve"> </w:t>
      </w:r>
      <w:r>
        <w:rPr>
          <w:w w:val="105"/>
        </w:rPr>
        <w:t>computer,</w:t>
      </w:r>
      <w:r>
        <w:rPr>
          <w:spacing w:val="-5"/>
          <w:w w:val="105"/>
        </w:rPr>
        <w:t xml:space="preserve"> </w:t>
      </w:r>
      <w:r>
        <w:rPr>
          <w:w w:val="105"/>
        </w:rPr>
        <w:t>as many courses are delivered in a distance education format. Reliable high-speed internet access is essential for completing online assignments and participating in course activities.</w:t>
      </w:r>
    </w:p>
    <w:p w:rsidR="00504CCB" w:rsidP="006A3687" w:rsidRDefault="00103C2C" w14:paraId="1440FC3B" w14:textId="77777777">
      <w:pPr>
        <w:pStyle w:val="BodyText"/>
        <w:spacing w:line="252" w:lineRule="auto"/>
        <w:ind w:left="441" w:right="720"/>
      </w:pPr>
      <w:bookmarkStart w:name="_bookmark87" w:id="80"/>
      <w:bookmarkEnd w:id="80"/>
      <w:r>
        <w:rPr>
          <w:w w:val="105"/>
        </w:rPr>
        <w:t>A limited number of laptops are available for loan, subject to approval by</w:t>
      </w:r>
      <w:r>
        <w:rPr>
          <w:spacing w:val="-1"/>
          <w:w w:val="105"/>
        </w:rPr>
        <w:t xml:space="preserve"> </w:t>
      </w:r>
      <w:r>
        <w:rPr>
          <w:w w:val="105"/>
        </w:rPr>
        <w:t>the Program Head. Students who</w:t>
      </w:r>
      <w:r>
        <w:rPr>
          <w:spacing w:val="-4"/>
          <w:w w:val="105"/>
        </w:rPr>
        <w:t xml:space="preserve"> </w:t>
      </w:r>
      <w:r>
        <w:rPr>
          <w:w w:val="105"/>
        </w:rPr>
        <w:t>need</w:t>
      </w:r>
      <w:r>
        <w:rPr>
          <w:spacing w:val="-4"/>
          <w:w w:val="105"/>
        </w:rPr>
        <w:t xml:space="preserve"> </w:t>
      </w:r>
      <w:r>
        <w:rPr>
          <w:w w:val="105"/>
        </w:rPr>
        <w:t>to</w:t>
      </w:r>
      <w:r>
        <w:rPr>
          <w:spacing w:val="-4"/>
          <w:w w:val="105"/>
        </w:rPr>
        <w:t xml:space="preserve"> </w:t>
      </w:r>
      <w:r>
        <w:rPr>
          <w:w w:val="105"/>
        </w:rPr>
        <w:t>borrow</w:t>
      </w:r>
      <w:r>
        <w:rPr>
          <w:spacing w:val="-4"/>
          <w:w w:val="105"/>
        </w:rPr>
        <w:t xml:space="preserve"> </w:t>
      </w:r>
      <w:r>
        <w:rPr>
          <w:w w:val="105"/>
        </w:rPr>
        <w:t>a</w:t>
      </w:r>
      <w:r>
        <w:rPr>
          <w:spacing w:val="-4"/>
          <w:w w:val="105"/>
        </w:rPr>
        <w:t xml:space="preserve"> </w:t>
      </w:r>
      <w:r>
        <w:rPr>
          <w:w w:val="105"/>
        </w:rPr>
        <w:t>device</w:t>
      </w:r>
      <w:r>
        <w:rPr>
          <w:spacing w:val="-4"/>
          <w:w w:val="105"/>
        </w:rPr>
        <w:t xml:space="preserve"> </w:t>
      </w:r>
      <w:r>
        <w:rPr>
          <w:w w:val="105"/>
        </w:rPr>
        <w:t>must</w:t>
      </w:r>
      <w:r>
        <w:rPr>
          <w:spacing w:val="-3"/>
          <w:w w:val="105"/>
        </w:rPr>
        <w:t xml:space="preserve"> </w:t>
      </w:r>
      <w:r>
        <w:rPr>
          <w:w w:val="105"/>
        </w:rPr>
        <w:t>notify</w:t>
      </w:r>
      <w:r>
        <w:rPr>
          <w:spacing w:val="-7"/>
          <w:w w:val="105"/>
        </w:rPr>
        <w:t xml:space="preserve"> </w:t>
      </w:r>
      <w:r>
        <w:rPr>
          <w:w w:val="105"/>
        </w:rPr>
        <w:t>their</w:t>
      </w:r>
      <w:r>
        <w:rPr>
          <w:spacing w:val="-4"/>
          <w:w w:val="105"/>
        </w:rPr>
        <w:t xml:space="preserve"> </w:t>
      </w:r>
      <w:r>
        <w:rPr>
          <w:w w:val="105"/>
        </w:rPr>
        <w:t>instructor</w:t>
      </w:r>
      <w:r>
        <w:rPr>
          <w:spacing w:val="-4"/>
          <w:w w:val="105"/>
        </w:rPr>
        <w:t xml:space="preserve"> </w:t>
      </w:r>
      <w:r>
        <w:rPr>
          <w:w w:val="105"/>
        </w:rPr>
        <w:t>as</w:t>
      </w:r>
      <w:r>
        <w:rPr>
          <w:spacing w:val="-4"/>
          <w:w w:val="105"/>
        </w:rPr>
        <w:t xml:space="preserve"> </w:t>
      </w:r>
      <w:r>
        <w:rPr>
          <w:w w:val="105"/>
        </w:rPr>
        <w:t>early</w:t>
      </w:r>
      <w:r>
        <w:rPr>
          <w:spacing w:val="-7"/>
          <w:w w:val="105"/>
        </w:rPr>
        <w:t xml:space="preserve"> </w:t>
      </w:r>
      <w:r>
        <w:rPr>
          <w:w w:val="105"/>
        </w:rPr>
        <w:t>as</w:t>
      </w:r>
      <w:r>
        <w:rPr>
          <w:spacing w:val="-4"/>
          <w:w w:val="105"/>
        </w:rPr>
        <w:t xml:space="preserve"> </w:t>
      </w:r>
      <w:r>
        <w:rPr>
          <w:w w:val="105"/>
        </w:rPr>
        <w:t>possible</w:t>
      </w:r>
      <w:r>
        <w:rPr>
          <w:spacing w:val="-4"/>
          <w:w w:val="105"/>
        </w:rPr>
        <w:t xml:space="preserve"> </w:t>
      </w:r>
      <w:r>
        <w:rPr>
          <w:w w:val="105"/>
        </w:rPr>
        <w:t>to</w:t>
      </w:r>
      <w:r>
        <w:rPr>
          <w:spacing w:val="-4"/>
          <w:w w:val="105"/>
        </w:rPr>
        <w:t xml:space="preserve"> </w:t>
      </w:r>
      <w:r>
        <w:rPr>
          <w:w w:val="105"/>
        </w:rPr>
        <w:t>allow</w:t>
      </w:r>
      <w:r>
        <w:rPr>
          <w:spacing w:val="-4"/>
          <w:w w:val="105"/>
        </w:rPr>
        <w:t xml:space="preserve"> </w:t>
      </w:r>
      <w:r>
        <w:rPr>
          <w:w w:val="105"/>
        </w:rPr>
        <w:t>sufficient</w:t>
      </w:r>
      <w:r>
        <w:rPr>
          <w:spacing w:val="-3"/>
          <w:w w:val="105"/>
        </w:rPr>
        <w:t xml:space="preserve"> </w:t>
      </w:r>
      <w:r>
        <w:rPr>
          <w:w w:val="105"/>
        </w:rPr>
        <w:t>time</w:t>
      </w:r>
      <w:r>
        <w:rPr>
          <w:spacing w:val="-3"/>
          <w:w w:val="105"/>
        </w:rPr>
        <w:t xml:space="preserve"> </w:t>
      </w:r>
      <w:r>
        <w:rPr>
          <w:w w:val="105"/>
        </w:rPr>
        <w:t>for processing the request and arranging the loan.</w:t>
      </w:r>
    </w:p>
    <w:p w:rsidR="00504CCB" w:rsidP="006A3687" w:rsidRDefault="00103C2C" w14:paraId="1C192CCA" w14:textId="77777777">
      <w:pPr>
        <w:pStyle w:val="Heading1"/>
        <w:spacing w:before="168"/>
        <w:ind w:right="720"/>
      </w:pPr>
      <w:bookmarkStart w:name="_bookmark82" w:id="81"/>
      <w:bookmarkEnd w:id="81"/>
      <w:r>
        <w:rPr>
          <w:spacing w:val="-2"/>
        </w:rPr>
        <w:t>REPEATING</w:t>
      </w:r>
      <w:r>
        <w:rPr>
          <w:spacing w:val="-3"/>
        </w:rPr>
        <w:t xml:space="preserve"> </w:t>
      </w:r>
      <w:r>
        <w:rPr>
          <w:spacing w:val="-2"/>
        </w:rPr>
        <w:t>COURSES</w:t>
      </w:r>
    </w:p>
    <w:p w:rsidR="00504CCB" w:rsidP="006A3687" w:rsidRDefault="00504CCB" w14:paraId="0CD8148F" w14:textId="77777777">
      <w:pPr>
        <w:pStyle w:val="BodyText"/>
        <w:spacing w:before="147"/>
        <w:ind w:right="720"/>
        <w:rPr>
          <w:b/>
          <w:sz w:val="21"/>
        </w:rPr>
      </w:pPr>
    </w:p>
    <w:p w:rsidR="00504CCB" w:rsidP="006A3687" w:rsidRDefault="00103C2C" w14:paraId="589956E3" w14:textId="77777777">
      <w:pPr>
        <w:pStyle w:val="BodyText"/>
        <w:spacing w:line="252" w:lineRule="auto"/>
        <w:ind w:left="441" w:right="720" w:firstLine="534"/>
        <w:jc w:val="both"/>
      </w:pPr>
      <w:r>
        <w:rPr>
          <w:w w:val="105"/>
        </w:rPr>
        <w:t>A</w:t>
      </w:r>
      <w:r>
        <w:rPr>
          <w:spacing w:val="-12"/>
          <w:w w:val="105"/>
        </w:rPr>
        <w:t xml:space="preserve"> </w:t>
      </w:r>
      <w:r>
        <w:rPr>
          <w:w w:val="105"/>
        </w:rPr>
        <w:t>course</w:t>
      </w:r>
      <w:r>
        <w:rPr>
          <w:spacing w:val="-11"/>
          <w:w w:val="105"/>
        </w:rPr>
        <w:t xml:space="preserve"> </w:t>
      </w:r>
      <w:r>
        <w:rPr>
          <w:w w:val="105"/>
        </w:rPr>
        <w:t>taken</w:t>
      </w:r>
      <w:r>
        <w:rPr>
          <w:spacing w:val="-11"/>
          <w:w w:val="105"/>
        </w:rPr>
        <w:t xml:space="preserve"> </w:t>
      </w:r>
      <w:r>
        <w:rPr>
          <w:w w:val="105"/>
        </w:rPr>
        <w:t>at</w:t>
      </w:r>
      <w:r>
        <w:rPr>
          <w:spacing w:val="-11"/>
          <w:w w:val="105"/>
        </w:rPr>
        <w:t xml:space="preserve"> </w:t>
      </w:r>
      <w:r>
        <w:rPr>
          <w:w w:val="105"/>
        </w:rPr>
        <w:t>Vance-Granville</w:t>
      </w:r>
      <w:r>
        <w:rPr>
          <w:spacing w:val="-11"/>
          <w:w w:val="105"/>
        </w:rPr>
        <w:t xml:space="preserve"> </w:t>
      </w:r>
      <w:r>
        <w:rPr>
          <w:w w:val="105"/>
        </w:rPr>
        <w:t>Community</w:t>
      </w:r>
      <w:r>
        <w:rPr>
          <w:spacing w:val="-11"/>
          <w:w w:val="105"/>
        </w:rPr>
        <w:t xml:space="preserve"> </w:t>
      </w:r>
      <w:r>
        <w:rPr>
          <w:w w:val="105"/>
        </w:rPr>
        <w:t>College</w:t>
      </w:r>
      <w:r>
        <w:rPr>
          <w:spacing w:val="-12"/>
          <w:w w:val="105"/>
        </w:rPr>
        <w:t xml:space="preserve"> </w:t>
      </w:r>
      <w:r>
        <w:rPr>
          <w:w w:val="105"/>
        </w:rPr>
        <w:t>may</w:t>
      </w:r>
      <w:r>
        <w:rPr>
          <w:spacing w:val="-11"/>
          <w:w w:val="105"/>
        </w:rPr>
        <w:t xml:space="preserve"> </w:t>
      </w:r>
      <w:r>
        <w:rPr>
          <w:w w:val="105"/>
        </w:rPr>
        <w:t>be</w:t>
      </w:r>
      <w:r>
        <w:rPr>
          <w:spacing w:val="-11"/>
          <w:w w:val="105"/>
        </w:rPr>
        <w:t xml:space="preserve"> </w:t>
      </w:r>
      <w:r>
        <w:rPr>
          <w:w w:val="105"/>
        </w:rPr>
        <w:t>repeated</w:t>
      </w:r>
      <w:r>
        <w:rPr>
          <w:spacing w:val="-11"/>
          <w:w w:val="105"/>
        </w:rPr>
        <w:t xml:space="preserve"> </w:t>
      </w:r>
      <w:r>
        <w:rPr>
          <w:w w:val="105"/>
        </w:rPr>
        <w:t>in</w:t>
      </w:r>
      <w:r>
        <w:rPr>
          <w:spacing w:val="-11"/>
          <w:w w:val="105"/>
        </w:rPr>
        <w:t xml:space="preserve"> </w:t>
      </w:r>
      <w:r>
        <w:rPr>
          <w:w w:val="105"/>
        </w:rPr>
        <w:t>order</w:t>
      </w:r>
      <w:r>
        <w:rPr>
          <w:spacing w:val="-11"/>
          <w:w w:val="105"/>
        </w:rPr>
        <w:t xml:space="preserve"> </w:t>
      </w:r>
      <w:r>
        <w:rPr>
          <w:w w:val="105"/>
        </w:rPr>
        <w:t>to</w:t>
      </w:r>
      <w:r>
        <w:rPr>
          <w:spacing w:val="-11"/>
          <w:w w:val="105"/>
        </w:rPr>
        <w:t xml:space="preserve"> </w:t>
      </w:r>
      <w:r>
        <w:rPr>
          <w:w w:val="105"/>
        </w:rPr>
        <w:t>raise</w:t>
      </w:r>
      <w:r>
        <w:rPr>
          <w:spacing w:val="-11"/>
          <w:w w:val="105"/>
        </w:rPr>
        <w:t xml:space="preserve"> </w:t>
      </w:r>
      <w:r>
        <w:rPr>
          <w:w w:val="105"/>
        </w:rPr>
        <w:t>the</w:t>
      </w:r>
      <w:r>
        <w:rPr>
          <w:spacing w:val="-8"/>
          <w:w w:val="105"/>
        </w:rPr>
        <w:t xml:space="preserve"> </w:t>
      </w:r>
      <w:r>
        <w:rPr>
          <w:w w:val="105"/>
        </w:rPr>
        <w:t>grade only if the previous grade was below a "C."</w:t>
      </w:r>
      <w:r>
        <w:rPr>
          <w:spacing w:val="40"/>
          <w:w w:val="105"/>
        </w:rPr>
        <w:t xml:space="preserve"> </w:t>
      </w:r>
      <w:r>
        <w:rPr>
          <w:w w:val="105"/>
        </w:rPr>
        <w:t>In the case of a course which has been repeated, only the grade points and credit hours earned in the most recent attempt will be used in the computation of the grade point average to determine eligibility for graduation.</w:t>
      </w:r>
      <w:r>
        <w:rPr>
          <w:spacing w:val="40"/>
          <w:w w:val="105"/>
        </w:rPr>
        <w:t xml:space="preserve"> </w:t>
      </w:r>
      <w:r>
        <w:rPr>
          <w:w w:val="105"/>
        </w:rPr>
        <w:t>All grades on the transcript are used in the computation of the cumulative GPA.</w:t>
      </w:r>
    </w:p>
    <w:p w:rsidR="00504CCB" w:rsidP="006A3687" w:rsidRDefault="00504CCB" w14:paraId="0DA7315D" w14:textId="77777777">
      <w:pPr>
        <w:pStyle w:val="BodyText"/>
        <w:ind w:right="720"/>
      </w:pPr>
    </w:p>
    <w:p w:rsidR="00504CCB" w:rsidP="006A3687" w:rsidRDefault="00504CCB" w14:paraId="621D69AA" w14:textId="77777777">
      <w:pPr>
        <w:pStyle w:val="BodyText"/>
        <w:spacing w:before="7"/>
        <w:ind w:right="720"/>
      </w:pPr>
    </w:p>
    <w:p w:rsidR="00504CCB" w:rsidP="006A3687" w:rsidRDefault="00103C2C" w14:paraId="1D6B9765" w14:textId="77777777">
      <w:pPr>
        <w:pStyle w:val="Heading1"/>
        <w:ind w:right="720"/>
      </w:pPr>
      <w:bookmarkStart w:name="_bookmark83" w:id="82"/>
      <w:bookmarkEnd w:id="82"/>
      <w:r>
        <w:rPr>
          <w:spacing w:val="-2"/>
        </w:rPr>
        <w:t>RETURNING</w:t>
      </w:r>
      <w:r>
        <w:rPr>
          <w:spacing w:val="-1"/>
        </w:rPr>
        <w:t xml:space="preserve"> </w:t>
      </w:r>
      <w:r>
        <w:rPr>
          <w:spacing w:val="-2"/>
        </w:rPr>
        <w:t>STUDENTS POLICY</w:t>
      </w:r>
    </w:p>
    <w:p w:rsidR="00504CCB" w:rsidP="006A3687" w:rsidRDefault="00103C2C" w14:paraId="439BC21A" w14:textId="77777777">
      <w:pPr>
        <w:pStyle w:val="BodyText"/>
        <w:spacing w:before="211" w:line="252" w:lineRule="auto"/>
        <w:ind w:left="441" w:right="720"/>
        <w:jc w:val="both"/>
      </w:pPr>
      <w:r>
        <w:rPr>
          <w:w w:val="105"/>
        </w:rPr>
        <w:t>Students</w:t>
      </w:r>
      <w:r>
        <w:rPr>
          <w:spacing w:val="-10"/>
          <w:w w:val="105"/>
        </w:rPr>
        <w:t xml:space="preserve"> </w:t>
      </w:r>
      <w:r>
        <w:rPr>
          <w:w w:val="105"/>
        </w:rPr>
        <w:t>who</w:t>
      </w:r>
      <w:r>
        <w:rPr>
          <w:spacing w:val="-10"/>
          <w:w w:val="105"/>
        </w:rPr>
        <w:t xml:space="preserve"> </w:t>
      </w:r>
      <w:r>
        <w:rPr>
          <w:w w:val="105"/>
        </w:rPr>
        <w:t>are</w:t>
      </w:r>
      <w:r>
        <w:rPr>
          <w:spacing w:val="-10"/>
          <w:w w:val="105"/>
        </w:rPr>
        <w:t xml:space="preserve"> </w:t>
      </w:r>
      <w:r>
        <w:rPr>
          <w:w w:val="105"/>
        </w:rPr>
        <w:t>dismissed</w:t>
      </w:r>
      <w:r>
        <w:rPr>
          <w:spacing w:val="-10"/>
          <w:w w:val="105"/>
        </w:rPr>
        <w:t xml:space="preserve"> </w:t>
      </w:r>
      <w:r>
        <w:rPr>
          <w:w w:val="105"/>
        </w:rPr>
        <w:t>from</w:t>
      </w:r>
      <w:r>
        <w:rPr>
          <w:spacing w:val="-10"/>
          <w:w w:val="105"/>
        </w:rPr>
        <w:t xml:space="preserve"> </w:t>
      </w:r>
      <w:r>
        <w:rPr>
          <w:w w:val="105"/>
        </w:rPr>
        <w:t>the</w:t>
      </w:r>
      <w:r>
        <w:rPr>
          <w:spacing w:val="-10"/>
          <w:w w:val="105"/>
        </w:rPr>
        <w:t xml:space="preserve"> </w:t>
      </w:r>
      <w:r>
        <w:rPr>
          <w:w w:val="105"/>
        </w:rPr>
        <w:t>program</w:t>
      </w:r>
      <w:r>
        <w:rPr>
          <w:spacing w:val="-10"/>
          <w:w w:val="105"/>
        </w:rPr>
        <w:t xml:space="preserve"> </w:t>
      </w:r>
      <w:r>
        <w:rPr>
          <w:w w:val="105"/>
        </w:rPr>
        <w:t>for</w:t>
      </w:r>
      <w:r>
        <w:rPr>
          <w:spacing w:val="-10"/>
          <w:w w:val="105"/>
        </w:rPr>
        <w:t xml:space="preserve"> </w:t>
      </w:r>
      <w:r>
        <w:rPr>
          <w:w w:val="105"/>
        </w:rPr>
        <w:t>academic</w:t>
      </w:r>
      <w:r>
        <w:rPr>
          <w:spacing w:val="-10"/>
          <w:w w:val="105"/>
        </w:rPr>
        <w:t xml:space="preserve"> </w:t>
      </w:r>
      <w:r>
        <w:rPr>
          <w:w w:val="105"/>
        </w:rPr>
        <w:t>reasons</w:t>
      </w:r>
      <w:r>
        <w:rPr>
          <w:spacing w:val="-10"/>
          <w:w w:val="105"/>
        </w:rPr>
        <w:t xml:space="preserve"> </w:t>
      </w:r>
      <w:r>
        <w:rPr>
          <w:w w:val="105"/>
        </w:rPr>
        <w:t>or</w:t>
      </w:r>
      <w:r>
        <w:rPr>
          <w:spacing w:val="-10"/>
          <w:w w:val="105"/>
        </w:rPr>
        <w:t xml:space="preserve"> </w:t>
      </w:r>
      <w:r>
        <w:rPr>
          <w:w w:val="105"/>
        </w:rPr>
        <w:t>who</w:t>
      </w:r>
      <w:r>
        <w:rPr>
          <w:spacing w:val="-9"/>
          <w:w w:val="105"/>
        </w:rPr>
        <w:t xml:space="preserve"> </w:t>
      </w:r>
      <w:r>
        <w:rPr>
          <w:w w:val="105"/>
        </w:rPr>
        <w:t>withdraw</w:t>
      </w:r>
      <w:r>
        <w:rPr>
          <w:spacing w:val="-10"/>
          <w:w w:val="105"/>
        </w:rPr>
        <w:t xml:space="preserve"> </w:t>
      </w:r>
      <w:r>
        <w:rPr>
          <w:w w:val="105"/>
        </w:rPr>
        <w:t>for</w:t>
      </w:r>
      <w:r>
        <w:rPr>
          <w:spacing w:val="-10"/>
          <w:w w:val="105"/>
        </w:rPr>
        <w:t xml:space="preserve"> </w:t>
      </w:r>
      <w:r>
        <w:rPr>
          <w:w w:val="105"/>
        </w:rPr>
        <w:t>personal</w:t>
      </w:r>
      <w:r>
        <w:rPr>
          <w:spacing w:val="-10"/>
          <w:w w:val="105"/>
        </w:rPr>
        <w:t xml:space="preserve"> </w:t>
      </w:r>
      <w:r>
        <w:rPr>
          <w:w w:val="105"/>
        </w:rPr>
        <w:t>reasons may</w:t>
      </w:r>
      <w:r>
        <w:rPr>
          <w:spacing w:val="-9"/>
          <w:w w:val="105"/>
        </w:rPr>
        <w:t xml:space="preserve"> </w:t>
      </w:r>
      <w:r>
        <w:rPr>
          <w:w w:val="105"/>
        </w:rPr>
        <w:t>be</w:t>
      </w:r>
      <w:r>
        <w:rPr>
          <w:spacing w:val="-6"/>
          <w:w w:val="105"/>
        </w:rPr>
        <w:t xml:space="preserve"> </w:t>
      </w:r>
      <w:r>
        <w:rPr>
          <w:w w:val="105"/>
        </w:rPr>
        <w:t>eligible</w:t>
      </w:r>
      <w:r>
        <w:rPr>
          <w:spacing w:val="-6"/>
          <w:w w:val="105"/>
        </w:rPr>
        <w:t xml:space="preserve"> </w:t>
      </w:r>
      <w:r>
        <w:rPr>
          <w:w w:val="105"/>
        </w:rPr>
        <w:t>to</w:t>
      </w:r>
      <w:r>
        <w:rPr>
          <w:spacing w:val="-5"/>
          <w:w w:val="105"/>
        </w:rPr>
        <w:t xml:space="preserve"> </w:t>
      </w:r>
      <w:r>
        <w:rPr>
          <w:w w:val="105"/>
        </w:rPr>
        <w:t>re-enter</w:t>
      </w:r>
      <w:r>
        <w:rPr>
          <w:spacing w:val="-6"/>
          <w:w w:val="105"/>
        </w:rPr>
        <w:t xml:space="preserve"> </w:t>
      </w:r>
      <w:r>
        <w:rPr>
          <w:w w:val="105"/>
        </w:rPr>
        <w:t>the</w:t>
      </w:r>
      <w:r>
        <w:rPr>
          <w:spacing w:val="-6"/>
          <w:w w:val="105"/>
        </w:rPr>
        <w:t xml:space="preserve"> </w:t>
      </w:r>
      <w:r>
        <w:rPr>
          <w:w w:val="105"/>
        </w:rPr>
        <w:t>program</w:t>
      </w:r>
      <w:r>
        <w:rPr>
          <w:spacing w:val="-5"/>
          <w:w w:val="105"/>
        </w:rPr>
        <w:t xml:space="preserve"> </w:t>
      </w:r>
      <w:r>
        <w:rPr>
          <w:w w:val="105"/>
        </w:rPr>
        <w:t>in</w:t>
      </w:r>
      <w:r>
        <w:rPr>
          <w:spacing w:val="-5"/>
          <w:w w:val="105"/>
        </w:rPr>
        <w:t xml:space="preserve"> </w:t>
      </w:r>
      <w:r>
        <w:rPr>
          <w:w w:val="105"/>
        </w:rPr>
        <w:t>the</w:t>
      </w:r>
      <w:r>
        <w:rPr>
          <w:spacing w:val="-4"/>
          <w:w w:val="105"/>
        </w:rPr>
        <w:t xml:space="preserve"> </w:t>
      </w:r>
      <w:r>
        <w:rPr>
          <w:w w:val="105"/>
        </w:rPr>
        <w:t>following</w:t>
      </w:r>
      <w:r>
        <w:rPr>
          <w:spacing w:val="-4"/>
          <w:w w:val="105"/>
        </w:rPr>
        <w:t xml:space="preserve"> </w:t>
      </w:r>
      <w:r>
        <w:rPr>
          <w:w w:val="105"/>
        </w:rPr>
        <w:t>academic</w:t>
      </w:r>
      <w:r>
        <w:rPr>
          <w:spacing w:val="-3"/>
          <w:w w:val="105"/>
        </w:rPr>
        <w:t xml:space="preserve"> </w:t>
      </w:r>
      <w:r>
        <w:rPr>
          <w:w w:val="105"/>
        </w:rPr>
        <w:t>year,</w:t>
      </w:r>
      <w:r>
        <w:rPr>
          <w:spacing w:val="-5"/>
          <w:w w:val="105"/>
        </w:rPr>
        <w:t xml:space="preserve"> </w:t>
      </w:r>
      <w:r>
        <w:rPr>
          <w:w w:val="105"/>
        </w:rPr>
        <w:t>provided</w:t>
      </w:r>
      <w:r>
        <w:rPr>
          <w:spacing w:val="-5"/>
          <w:w w:val="105"/>
        </w:rPr>
        <w:t xml:space="preserve"> </w:t>
      </w:r>
      <w:r>
        <w:rPr>
          <w:w w:val="105"/>
        </w:rPr>
        <w:t>they</w:t>
      </w:r>
      <w:r>
        <w:rPr>
          <w:spacing w:val="-9"/>
          <w:w w:val="105"/>
        </w:rPr>
        <w:t xml:space="preserve"> </w:t>
      </w:r>
      <w:r>
        <w:rPr>
          <w:w w:val="105"/>
        </w:rPr>
        <w:t>meet</w:t>
      </w:r>
      <w:r>
        <w:rPr>
          <w:spacing w:val="-5"/>
          <w:w w:val="105"/>
        </w:rPr>
        <w:t xml:space="preserve"> </w:t>
      </w:r>
      <w:r>
        <w:rPr>
          <w:w w:val="105"/>
        </w:rPr>
        <w:t>the</w:t>
      </w:r>
      <w:r>
        <w:rPr>
          <w:spacing w:val="-6"/>
          <w:w w:val="105"/>
        </w:rPr>
        <w:t xml:space="preserve"> </w:t>
      </w:r>
      <w:r>
        <w:rPr>
          <w:w w:val="105"/>
        </w:rPr>
        <w:t xml:space="preserve">following </w:t>
      </w:r>
      <w:r>
        <w:rPr>
          <w:spacing w:val="-2"/>
          <w:w w:val="105"/>
        </w:rPr>
        <w:t>conditions:</w:t>
      </w:r>
    </w:p>
    <w:p w:rsidR="00504CCB" w:rsidP="006A3687" w:rsidRDefault="00103C2C" w14:paraId="49723311" w14:textId="77777777">
      <w:pPr>
        <w:pStyle w:val="ListParagraph"/>
        <w:numPr>
          <w:ilvl w:val="0"/>
          <w:numId w:val="6"/>
        </w:numPr>
        <w:tabs>
          <w:tab w:val="left" w:pos="973"/>
          <w:tab w:val="left" w:pos="975"/>
        </w:tabs>
        <w:spacing w:before="176" w:line="252" w:lineRule="auto"/>
        <w:ind w:right="720"/>
        <w:jc w:val="both"/>
        <w:rPr>
          <w:sz w:val="17"/>
        </w:rPr>
      </w:pPr>
      <w:r>
        <w:rPr>
          <w:b/>
          <w:w w:val="105"/>
          <w:sz w:val="17"/>
        </w:rPr>
        <w:t>Admissions</w:t>
      </w:r>
      <w:r>
        <w:rPr>
          <w:b/>
          <w:spacing w:val="-2"/>
          <w:w w:val="105"/>
          <w:sz w:val="17"/>
        </w:rPr>
        <w:t xml:space="preserve"> </w:t>
      </w:r>
      <w:r>
        <w:rPr>
          <w:b/>
          <w:w w:val="105"/>
          <w:sz w:val="17"/>
        </w:rPr>
        <w:t>Requirements</w:t>
      </w:r>
      <w:r>
        <w:rPr>
          <w:w w:val="105"/>
          <w:sz w:val="17"/>
        </w:rPr>
        <w:t>:</w:t>
      </w:r>
      <w:r>
        <w:rPr>
          <w:spacing w:val="-5"/>
          <w:w w:val="105"/>
          <w:sz w:val="17"/>
        </w:rPr>
        <w:t xml:space="preserve"> </w:t>
      </w:r>
      <w:r>
        <w:rPr>
          <w:w w:val="105"/>
          <w:sz w:val="17"/>
        </w:rPr>
        <w:t>Students</w:t>
      </w:r>
      <w:r>
        <w:rPr>
          <w:spacing w:val="-5"/>
          <w:w w:val="105"/>
          <w:sz w:val="17"/>
        </w:rPr>
        <w:t xml:space="preserve"> </w:t>
      </w:r>
      <w:r>
        <w:rPr>
          <w:w w:val="105"/>
          <w:sz w:val="17"/>
        </w:rPr>
        <w:t>must</w:t>
      </w:r>
      <w:r>
        <w:rPr>
          <w:spacing w:val="-5"/>
          <w:w w:val="105"/>
          <w:sz w:val="17"/>
        </w:rPr>
        <w:t xml:space="preserve"> </w:t>
      </w:r>
      <w:r>
        <w:rPr>
          <w:w w:val="105"/>
          <w:sz w:val="17"/>
        </w:rPr>
        <w:t>meet</w:t>
      </w:r>
      <w:r>
        <w:rPr>
          <w:spacing w:val="-5"/>
          <w:w w:val="105"/>
          <w:sz w:val="17"/>
        </w:rPr>
        <w:t xml:space="preserve"> </w:t>
      </w:r>
      <w:r>
        <w:rPr>
          <w:w w:val="105"/>
          <w:sz w:val="17"/>
        </w:rPr>
        <w:t>the</w:t>
      </w:r>
      <w:r>
        <w:rPr>
          <w:spacing w:val="-6"/>
          <w:w w:val="105"/>
          <w:sz w:val="17"/>
        </w:rPr>
        <w:t xml:space="preserve"> </w:t>
      </w:r>
      <w:r>
        <w:rPr>
          <w:w w:val="105"/>
          <w:sz w:val="17"/>
        </w:rPr>
        <w:t>admissions</w:t>
      </w:r>
      <w:r>
        <w:rPr>
          <w:spacing w:val="-5"/>
          <w:w w:val="105"/>
          <w:sz w:val="17"/>
        </w:rPr>
        <w:t xml:space="preserve"> </w:t>
      </w:r>
      <w:r>
        <w:rPr>
          <w:w w:val="105"/>
          <w:sz w:val="17"/>
        </w:rPr>
        <w:t>criteria</w:t>
      </w:r>
      <w:r>
        <w:rPr>
          <w:spacing w:val="-6"/>
          <w:w w:val="105"/>
          <w:sz w:val="17"/>
        </w:rPr>
        <w:t xml:space="preserve"> </w:t>
      </w:r>
      <w:r>
        <w:rPr>
          <w:w w:val="105"/>
          <w:sz w:val="17"/>
        </w:rPr>
        <w:t>in</w:t>
      </w:r>
      <w:r>
        <w:rPr>
          <w:spacing w:val="-4"/>
          <w:w w:val="105"/>
          <w:sz w:val="17"/>
        </w:rPr>
        <w:t xml:space="preserve"> </w:t>
      </w:r>
      <w:r>
        <w:rPr>
          <w:w w:val="105"/>
          <w:sz w:val="17"/>
        </w:rPr>
        <w:t>place</w:t>
      </w:r>
      <w:r>
        <w:rPr>
          <w:spacing w:val="-5"/>
          <w:w w:val="105"/>
          <w:sz w:val="17"/>
        </w:rPr>
        <w:t xml:space="preserve"> </w:t>
      </w:r>
      <w:r>
        <w:rPr>
          <w:w w:val="105"/>
          <w:sz w:val="17"/>
        </w:rPr>
        <w:t>for the</w:t>
      </w:r>
      <w:r>
        <w:rPr>
          <w:spacing w:val="-1"/>
          <w:w w:val="105"/>
          <w:sz w:val="17"/>
        </w:rPr>
        <w:t xml:space="preserve"> </w:t>
      </w:r>
      <w:r>
        <w:rPr>
          <w:w w:val="105"/>
          <w:sz w:val="17"/>
        </w:rPr>
        <w:t>year</w:t>
      </w:r>
      <w:r>
        <w:rPr>
          <w:spacing w:val="-6"/>
          <w:w w:val="105"/>
          <w:sz w:val="17"/>
        </w:rPr>
        <w:t xml:space="preserve"> </w:t>
      </w:r>
      <w:r>
        <w:rPr>
          <w:w w:val="105"/>
          <w:sz w:val="17"/>
        </w:rPr>
        <w:t>they wish</w:t>
      </w:r>
      <w:r>
        <w:rPr>
          <w:spacing w:val="-5"/>
          <w:w w:val="105"/>
          <w:sz w:val="17"/>
        </w:rPr>
        <w:t xml:space="preserve"> </w:t>
      </w:r>
      <w:r>
        <w:rPr>
          <w:w w:val="105"/>
          <w:sz w:val="17"/>
        </w:rPr>
        <w:t>to</w:t>
      </w:r>
      <w:r>
        <w:rPr>
          <w:spacing w:val="-5"/>
          <w:w w:val="105"/>
          <w:sz w:val="17"/>
        </w:rPr>
        <w:t xml:space="preserve"> </w:t>
      </w:r>
      <w:r>
        <w:rPr>
          <w:w w:val="105"/>
          <w:sz w:val="17"/>
        </w:rPr>
        <w:t>return.</w:t>
      </w:r>
      <w:r>
        <w:rPr>
          <w:spacing w:val="-3"/>
          <w:w w:val="105"/>
          <w:sz w:val="17"/>
        </w:rPr>
        <w:t xml:space="preserve"> </w:t>
      </w:r>
      <w:r>
        <w:rPr>
          <w:w w:val="105"/>
          <w:sz w:val="17"/>
        </w:rPr>
        <w:t>If</w:t>
      </w:r>
      <w:r>
        <w:rPr>
          <w:spacing w:val="-5"/>
          <w:w w:val="105"/>
          <w:sz w:val="17"/>
        </w:rPr>
        <w:t xml:space="preserve"> </w:t>
      </w:r>
      <w:r>
        <w:rPr>
          <w:w w:val="105"/>
          <w:sz w:val="17"/>
        </w:rPr>
        <w:t>requirements</w:t>
      </w:r>
      <w:r>
        <w:rPr>
          <w:spacing w:val="-4"/>
          <w:w w:val="105"/>
          <w:sz w:val="17"/>
        </w:rPr>
        <w:t xml:space="preserve"> </w:t>
      </w:r>
      <w:r>
        <w:rPr>
          <w:w w:val="105"/>
          <w:sz w:val="17"/>
        </w:rPr>
        <w:t>have</w:t>
      </w:r>
      <w:r>
        <w:rPr>
          <w:spacing w:val="-5"/>
          <w:w w:val="105"/>
          <w:sz w:val="17"/>
        </w:rPr>
        <w:t xml:space="preserve"> </w:t>
      </w:r>
      <w:r>
        <w:rPr>
          <w:w w:val="105"/>
          <w:sz w:val="17"/>
        </w:rPr>
        <w:t>changed</w:t>
      </w:r>
      <w:r>
        <w:rPr>
          <w:spacing w:val="-5"/>
          <w:w w:val="105"/>
          <w:sz w:val="17"/>
        </w:rPr>
        <w:t xml:space="preserve"> </w:t>
      </w:r>
      <w:r>
        <w:rPr>
          <w:w w:val="105"/>
          <w:sz w:val="17"/>
        </w:rPr>
        <w:t>since</w:t>
      </w:r>
      <w:r>
        <w:rPr>
          <w:spacing w:val="-5"/>
          <w:w w:val="105"/>
          <w:sz w:val="17"/>
        </w:rPr>
        <w:t xml:space="preserve"> </w:t>
      </w:r>
      <w:r>
        <w:rPr>
          <w:w w:val="105"/>
          <w:sz w:val="17"/>
        </w:rPr>
        <w:t>their</w:t>
      </w:r>
      <w:r>
        <w:rPr>
          <w:spacing w:val="-5"/>
          <w:w w:val="105"/>
          <w:sz w:val="17"/>
        </w:rPr>
        <w:t xml:space="preserve"> </w:t>
      </w:r>
      <w:r>
        <w:rPr>
          <w:w w:val="105"/>
          <w:sz w:val="17"/>
        </w:rPr>
        <w:t>original</w:t>
      </w:r>
      <w:r>
        <w:rPr>
          <w:spacing w:val="-4"/>
          <w:w w:val="105"/>
          <w:sz w:val="17"/>
        </w:rPr>
        <w:t xml:space="preserve"> </w:t>
      </w:r>
      <w:r>
        <w:rPr>
          <w:w w:val="105"/>
          <w:sz w:val="17"/>
        </w:rPr>
        <w:t>acceptance,</w:t>
      </w:r>
      <w:r>
        <w:rPr>
          <w:spacing w:val="-5"/>
          <w:w w:val="105"/>
          <w:sz w:val="17"/>
        </w:rPr>
        <w:t xml:space="preserve"> </w:t>
      </w:r>
      <w:r>
        <w:rPr>
          <w:w w:val="105"/>
          <w:sz w:val="17"/>
        </w:rPr>
        <w:t>they</w:t>
      </w:r>
      <w:r>
        <w:rPr>
          <w:spacing w:val="-8"/>
          <w:w w:val="105"/>
          <w:sz w:val="17"/>
        </w:rPr>
        <w:t xml:space="preserve"> </w:t>
      </w:r>
      <w:r>
        <w:rPr>
          <w:w w:val="105"/>
          <w:sz w:val="17"/>
        </w:rPr>
        <w:t>must</w:t>
      </w:r>
      <w:r>
        <w:rPr>
          <w:spacing w:val="-4"/>
          <w:w w:val="105"/>
          <w:sz w:val="17"/>
        </w:rPr>
        <w:t xml:space="preserve"> </w:t>
      </w:r>
      <w:r>
        <w:rPr>
          <w:w w:val="105"/>
          <w:sz w:val="17"/>
        </w:rPr>
        <w:t>satisfy</w:t>
      </w:r>
      <w:r>
        <w:rPr>
          <w:spacing w:val="-8"/>
          <w:w w:val="105"/>
          <w:sz w:val="17"/>
        </w:rPr>
        <w:t xml:space="preserve"> </w:t>
      </w:r>
      <w:r>
        <w:rPr>
          <w:w w:val="105"/>
          <w:sz w:val="17"/>
        </w:rPr>
        <w:t>the updated standards.</w:t>
      </w:r>
    </w:p>
    <w:p w:rsidR="00504CCB" w:rsidP="006A3687" w:rsidRDefault="00103C2C" w14:paraId="3D1DE1ED" w14:textId="77777777">
      <w:pPr>
        <w:pStyle w:val="ListParagraph"/>
        <w:numPr>
          <w:ilvl w:val="0"/>
          <w:numId w:val="6"/>
        </w:numPr>
        <w:tabs>
          <w:tab w:val="left" w:pos="973"/>
          <w:tab w:val="left" w:pos="975"/>
        </w:tabs>
        <w:spacing w:before="176" w:line="252" w:lineRule="auto"/>
        <w:ind w:right="720"/>
        <w:jc w:val="both"/>
        <w:rPr>
          <w:sz w:val="17"/>
        </w:rPr>
      </w:pPr>
      <w:r>
        <w:rPr>
          <w:b/>
          <w:w w:val="105"/>
          <w:sz w:val="17"/>
        </w:rPr>
        <w:t>Academic Standing</w:t>
      </w:r>
      <w:r>
        <w:rPr>
          <w:w w:val="105"/>
          <w:sz w:val="17"/>
        </w:rPr>
        <w:t>: The student’s academic record must demonstrate sufficient progress and potential to warrant re-entry.</w:t>
      </w:r>
    </w:p>
    <w:p w:rsidR="00504CCB" w:rsidP="006A3687" w:rsidRDefault="00103C2C" w14:paraId="3E711744" w14:textId="77777777">
      <w:pPr>
        <w:pStyle w:val="ListParagraph"/>
        <w:numPr>
          <w:ilvl w:val="0"/>
          <w:numId w:val="6"/>
        </w:numPr>
        <w:tabs>
          <w:tab w:val="left" w:pos="973"/>
          <w:tab w:val="left" w:pos="975"/>
        </w:tabs>
        <w:spacing w:before="178" w:line="252" w:lineRule="auto"/>
        <w:ind w:right="720"/>
        <w:jc w:val="both"/>
        <w:rPr>
          <w:sz w:val="17"/>
        </w:rPr>
      </w:pPr>
      <w:r>
        <w:rPr>
          <w:b/>
          <w:spacing w:val="-2"/>
          <w:w w:val="105"/>
          <w:sz w:val="17"/>
        </w:rPr>
        <w:t>Clinical Placement Availability</w:t>
      </w:r>
      <w:r>
        <w:rPr>
          <w:spacing w:val="-2"/>
          <w:w w:val="105"/>
          <w:sz w:val="17"/>
        </w:rPr>
        <w:t>: Re-entry</w:t>
      </w:r>
      <w:r>
        <w:rPr>
          <w:spacing w:val="-5"/>
          <w:w w:val="105"/>
          <w:sz w:val="17"/>
        </w:rPr>
        <w:t xml:space="preserve"> </w:t>
      </w:r>
      <w:r>
        <w:rPr>
          <w:spacing w:val="-2"/>
          <w:w w:val="105"/>
          <w:sz w:val="17"/>
        </w:rPr>
        <w:t xml:space="preserve">is contingent upon the availability of clinical slots. The </w:t>
      </w:r>
      <w:r>
        <w:rPr>
          <w:w w:val="105"/>
          <w:sz w:val="17"/>
        </w:rPr>
        <w:t>program does not reserve clinical placements for returning students.</w:t>
      </w:r>
    </w:p>
    <w:p w:rsidR="00504CCB" w:rsidP="38D7EEDA" w:rsidRDefault="00103C2C" w14:paraId="13966133" w14:textId="53BDAFAD">
      <w:pPr>
        <w:spacing w:before="176" w:line="252" w:lineRule="auto"/>
        <w:ind w:left="441" w:right="720"/>
        <w:jc w:val="both"/>
        <w:rPr>
          <w:sz w:val="17"/>
          <w:szCs w:val="17"/>
        </w:rPr>
      </w:pPr>
      <w:r w:rsidRPr="38D7EEDA" w:rsidR="00103C2C">
        <w:rPr>
          <w:w w:val="105"/>
          <w:sz w:val="17"/>
          <w:szCs w:val="17"/>
        </w:rPr>
        <w:t xml:space="preserve">Students dismissed for </w:t>
      </w:r>
      <w:r w:rsidRPr="38D7EEDA" w:rsidR="00103C2C">
        <w:rPr>
          <w:b w:val="1"/>
          <w:bCs w:val="1"/>
          <w:w w:val="105"/>
          <w:sz w:val="17"/>
          <w:szCs w:val="17"/>
        </w:rPr>
        <w:t xml:space="preserve">disciplinary </w:t>
      </w:r>
      <w:r w:rsidRPr="38D7EEDA" w:rsidR="1ADF9AB4">
        <w:rPr>
          <w:b w:val="1"/>
          <w:bCs w:val="1"/>
          <w:sz w:val="17"/>
          <w:szCs w:val="17"/>
        </w:rPr>
        <w:t>reasons,</w:t>
      </w:r>
      <w:r w:rsidRPr="38D7EEDA" w:rsidR="00103C2C">
        <w:rPr>
          <w:b w:val="1"/>
          <w:bCs w:val="1"/>
          <w:sz w:val="17"/>
          <w:szCs w:val="17"/>
        </w:rPr>
        <w:t xml:space="preserve"> </w:t>
      </w:r>
      <w:r w:rsidRPr="38D7EEDA" w:rsidR="00103C2C">
        <w:rPr>
          <w:sz w:val="17"/>
          <w:szCs w:val="17"/>
        </w:rPr>
        <w:t xml:space="preserve">or those who have previously been </w:t>
      </w:r>
      <w:r w:rsidRPr="38D7EEDA" w:rsidR="00103C2C">
        <w:rPr>
          <w:b w:val="1"/>
          <w:bCs w:val="1"/>
          <w:sz w:val="17"/>
          <w:szCs w:val="17"/>
        </w:rPr>
        <w:t xml:space="preserve">unsuccessful in academic readmission </w:t>
      </w:r>
      <w:r w:rsidRPr="38D7EEDA" w:rsidR="00103C2C">
        <w:rPr>
          <w:sz w:val="17"/>
          <w:szCs w:val="17"/>
        </w:rPr>
        <w:t xml:space="preserve">will not be considered for re-entry. Additionally, students seeking readmission </w:t>
      </w:r>
      <w:r w:rsidRPr="38D7EEDA" w:rsidR="00103C2C">
        <w:rPr>
          <w:b w:val="1"/>
          <w:bCs w:val="1"/>
          <w:sz w:val="17"/>
          <w:szCs w:val="17"/>
        </w:rPr>
        <w:t xml:space="preserve">beyond one academic year </w:t>
      </w:r>
      <w:r w:rsidRPr="38D7EEDA" w:rsidR="00103C2C">
        <w:rPr>
          <w:sz w:val="17"/>
          <w:szCs w:val="17"/>
        </w:rPr>
        <w:t>from their departure must reapply to the program and compete with new applicants through the standard admissions process.</w:t>
      </w:r>
    </w:p>
    <w:p w:rsidR="38D7EEDA" w:rsidP="38D7EEDA" w:rsidRDefault="38D7EEDA" w14:paraId="27546915" w14:textId="3A3DA1F3">
      <w:pPr>
        <w:pStyle w:val="BodyText"/>
        <w:spacing w:before="185"/>
      </w:pPr>
    </w:p>
    <w:p w:rsidR="00504CCB" w:rsidP="38D7EEDA" w:rsidRDefault="00103C2C" w14:paraId="6E559F88" w14:textId="3F6810E4">
      <w:pPr>
        <w:pStyle w:val="Heading4"/>
        <w:spacing w:before="1"/>
        <w:ind w:left="286" w:right="720"/>
        <w:jc w:val="left"/>
      </w:pPr>
      <w:r w:rsidR="3B5DB0CE">
        <w:rPr>
          <w:w w:val="105"/>
        </w:rPr>
        <w:t>Academic</w:t>
      </w:r>
      <w:r w:rsidR="231471F0">
        <w:rPr/>
        <w:t xml:space="preserve"> Grievance/Grade Appeals Policy </w:t>
      </w:r>
    </w:p>
    <w:p w:rsidR="00504CCB" w:rsidP="5A79F4CD" w:rsidRDefault="00103C2C" w14:paraId="562FA458" w14:textId="02F7CAA8">
      <w:pPr>
        <w:pStyle w:val="Normal"/>
        <w:ind w:firstLine="286"/>
      </w:pPr>
      <w:r w:rsidRPr="5A79F4CD" w:rsidR="45D4DC5C">
        <w:rPr>
          <w:sz w:val="17"/>
          <w:szCs w:val="17"/>
        </w:rPr>
        <w:t>See the VGCC College Catalog</w:t>
      </w:r>
    </w:p>
    <w:p w:rsidR="00504CCB" w:rsidP="38D7EEDA" w:rsidRDefault="00103C2C" w14:paraId="1530BFA8" w14:textId="304A487F">
      <w:pPr>
        <w:pStyle w:val="Heading4"/>
        <w:ind w:left="286"/>
      </w:pPr>
    </w:p>
    <w:p w:rsidR="00504CCB" w:rsidP="38D7EEDA" w:rsidRDefault="00103C2C" w14:paraId="5C6A1D6E" w14:textId="518AFCAB">
      <w:pPr>
        <w:pStyle w:val="BodyText"/>
        <w:spacing w:before="9"/>
        <w:ind w:left="286" w:right="720"/>
        <w:jc w:val="left"/>
      </w:pPr>
      <w:r w:rsidRPr="38D7EEDA" w:rsidR="45D4DC5C">
        <w:rPr>
          <w:b w:val="1"/>
          <w:bCs w:val="1"/>
        </w:rPr>
        <w:t>School of Health Sciences Students Standards of Progress</w:t>
      </w:r>
    </w:p>
    <w:p w:rsidR="00504CCB" w:rsidP="38D7EEDA" w:rsidRDefault="00103C2C" w14:paraId="0144DDC3" w14:textId="74454350">
      <w:pPr>
        <w:pStyle w:val="BodyText"/>
        <w:spacing w:before="9"/>
        <w:ind w:left="286" w:right="720"/>
        <w:jc w:val="left"/>
      </w:pPr>
      <w:r w:rsidRPr="38D7EEDA" w:rsidR="0E2C10F4">
        <w:rPr>
          <w:sz w:val="17"/>
          <w:szCs w:val="17"/>
        </w:rPr>
        <w:t>See the VGCC College Catalog</w:t>
      </w:r>
    </w:p>
    <w:p w:rsidR="00504CCB" w:rsidP="38D7EEDA" w:rsidRDefault="00103C2C" w14:paraId="077DE5DE" w14:textId="22C74655">
      <w:pPr>
        <w:pStyle w:val="BodyText"/>
        <w:spacing w:before="9"/>
        <w:ind w:left="286" w:right="720"/>
        <w:jc w:val="left"/>
        <w:rPr>
          <w:sz w:val="17"/>
          <w:szCs w:val="17"/>
        </w:rPr>
      </w:pPr>
    </w:p>
    <w:p w:rsidR="00504CCB" w:rsidP="38D7EEDA" w:rsidRDefault="00103C2C" w14:paraId="5725C686" w14:textId="25037994">
      <w:pPr>
        <w:pStyle w:val="BodyText"/>
        <w:spacing w:before="9"/>
        <w:ind w:left="286" w:right="720"/>
        <w:jc w:val="left"/>
        <w:rPr>
          <w:b w:val="1"/>
          <w:bCs w:val="1"/>
        </w:rPr>
      </w:pPr>
      <w:r w:rsidRPr="38D7EEDA" w:rsidR="45D4DC5C">
        <w:rPr>
          <w:b w:val="1"/>
          <w:bCs w:val="1"/>
        </w:rPr>
        <w:t>Disciplinary Appeals Procedures</w:t>
      </w:r>
    </w:p>
    <w:p w:rsidR="00504CCB" w:rsidP="38D7EEDA" w:rsidRDefault="00103C2C" w14:paraId="712CBBE6" w14:textId="0D894883">
      <w:pPr>
        <w:pStyle w:val="BodyText"/>
        <w:spacing w:before="9"/>
        <w:ind w:left="286" w:right="720"/>
        <w:jc w:val="left"/>
      </w:pPr>
      <w:r w:rsidR="231471F0">
        <w:rPr/>
        <w:t xml:space="preserve">See the VGCC College Catalog </w:t>
      </w:r>
    </w:p>
    <w:p w:rsidR="00504CCB" w:rsidP="38D7EEDA" w:rsidRDefault="00103C2C" w14:paraId="4BCD2E90" w14:textId="4DC9ED37">
      <w:pPr>
        <w:pStyle w:val="BodyText"/>
        <w:spacing w:before="9"/>
        <w:ind w:left="286" w:right="720"/>
        <w:jc w:val="center"/>
        <w:rPr>
          <w:b w:val="1"/>
          <w:bCs w:val="1"/>
        </w:rPr>
      </w:pPr>
      <w:r w:rsidRPr="38D7EEDA" w:rsidR="231471F0">
        <w:rPr>
          <w:b w:val="1"/>
          <w:bCs w:val="1"/>
        </w:rPr>
        <w:t xml:space="preserve"> </w:t>
      </w:r>
    </w:p>
    <w:p w:rsidR="00504CCB" w:rsidP="38D7EEDA" w:rsidRDefault="00504CCB" w14:paraId="34CC0588" w14:textId="77777777">
      <w:pPr>
        <w:pStyle w:val="BodyText"/>
        <w:jc w:val="left"/>
      </w:pPr>
    </w:p>
    <w:p w:rsidR="008A477D" w:rsidP="5A79F4CD" w:rsidRDefault="008A477D" w14:paraId="56DDA7EF" w14:textId="6980CE37">
      <w:pPr>
        <w:rPr>
          <w:w w:val="105"/>
          <w:sz w:val="20"/>
          <w:szCs w:val="20"/>
        </w:rPr>
      </w:pPr>
    </w:p>
    <w:p w:rsidRPr="008A477D" w:rsidR="00504CCB" w:rsidP="5A79F4CD" w:rsidRDefault="00103C2C" w14:paraId="3C7635C1" w14:textId="38086D7A">
      <w:pPr/>
      <w:r>
        <w:br w:type="page"/>
      </w:r>
    </w:p>
    <w:p w:rsidRPr="008A477D" w:rsidR="00504CCB" w:rsidRDefault="00103C2C" w14:paraId="3244B026" w14:textId="2F2D1CFC">
      <w:pPr>
        <w:pStyle w:val="Heading3"/>
        <w:rPr>
          <w:sz w:val="20"/>
          <w:szCs w:val="20"/>
        </w:rPr>
      </w:pPr>
      <w:r w:rsidRPr="008A477D" w:rsidR="7AF19591">
        <w:rPr>
          <w:w w:val="105"/>
          <w:sz w:val="20"/>
          <w:szCs w:val="20"/>
        </w:rPr>
        <w:t>G</w:t>
      </w:r>
      <w:r w:rsidRPr="5A79F4CD" w:rsidR="00103C2C">
        <w:rPr>
          <w:sz w:val="20"/>
          <w:szCs w:val="20"/>
        </w:rPr>
        <w:t>ROUNDS</w:t>
      </w:r>
      <w:r w:rsidRPr="5A79F4CD" w:rsidR="00103C2C">
        <w:rPr>
          <w:sz w:val="20"/>
          <w:szCs w:val="20"/>
        </w:rPr>
        <w:t xml:space="preserve"> </w:t>
      </w:r>
      <w:r w:rsidRPr="5A79F4CD" w:rsidR="00103C2C">
        <w:rPr>
          <w:sz w:val="20"/>
          <w:szCs w:val="20"/>
        </w:rPr>
        <w:t>FOR</w:t>
      </w:r>
      <w:r w:rsidRPr="5A79F4CD" w:rsidR="00103C2C">
        <w:rPr>
          <w:sz w:val="20"/>
          <w:szCs w:val="20"/>
        </w:rPr>
        <w:t xml:space="preserve"> </w:t>
      </w:r>
      <w:r w:rsidRPr="5A79F4CD" w:rsidR="00103C2C">
        <w:rPr>
          <w:sz w:val="20"/>
          <w:szCs w:val="20"/>
        </w:rPr>
        <w:t>DISMISSAL-</w:t>
      </w:r>
      <w:r w:rsidRPr="5A79F4CD" w:rsidR="00103C2C">
        <w:rPr>
          <w:sz w:val="20"/>
          <w:szCs w:val="20"/>
        </w:rPr>
        <w:t>CLINICAL/CLASSROOM</w:t>
      </w:r>
    </w:p>
    <w:p w:rsidR="00504CCB" w:rsidRDefault="00504CCB" w14:paraId="10266C36" w14:textId="77777777">
      <w:pPr>
        <w:pStyle w:val="BodyText"/>
        <w:spacing w:before="63"/>
        <w:rPr>
          <w:b/>
        </w:rPr>
      </w:pPr>
    </w:p>
    <w:p w:rsidR="00504CCB" w:rsidRDefault="00103C2C" w14:paraId="2D121541" w14:textId="77777777">
      <w:pPr>
        <w:pStyle w:val="BodyText"/>
        <w:spacing w:line="252" w:lineRule="auto"/>
        <w:ind w:left="441" w:right="3960" w:firstLine="534"/>
        <w:jc w:val="both"/>
      </w:pPr>
      <w:r>
        <w:rPr>
          <w:w w:val="105"/>
        </w:rPr>
        <w:t>The grounds for immediate dismissal from the Histotechnology Program at Vance-Granville Community College are listed below:</w:t>
      </w:r>
    </w:p>
    <w:p w:rsidR="00504CCB" w:rsidRDefault="00504CCB" w14:paraId="29C63CF3" w14:textId="77777777">
      <w:pPr>
        <w:pStyle w:val="BodyText"/>
        <w:spacing w:before="8"/>
      </w:pPr>
    </w:p>
    <w:p w:rsidR="00504CCB" w:rsidRDefault="00103C2C" w14:paraId="351D040E" w14:textId="77777777">
      <w:pPr>
        <w:pStyle w:val="BodyText"/>
        <w:spacing w:line="252" w:lineRule="auto"/>
        <w:ind w:left="441" w:right="3965" w:firstLine="534"/>
        <w:jc w:val="both"/>
      </w:pPr>
      <w:r>
        <w:rPr>
          <w:w w:val="105"/>
        </w:rPr>
        <w:t>I</w:t>
      </w:r>
      <w:r>
        <w:rPr>
          <w:spacing w:val="-1"/>
          <w:w w:val="105"/>
        </w:rPr>
        <w:t xml:space="preserve"> </w:t>
      </w:r>
      <w:r>
        <w:rPr>
          <w:w w:val="105"/>
        </w:rPr>
        <w:t>realize I</w:t>
      </w:r>
      <w:r>
        <w:rPr>
          <w:spacing w:val="-3"/>
          <w:w w:val="105"/>
        </w:rPr>
        <w:t xml:space="preserve"> </w:t>
      </w:r>
      <w:r>
        <w:rPr>
          <w:w w:val="105"/>
        </w:rPr>
        <w:t>can</w:t>
      </w:r>
      <w:r>
        <w:rPr>
          <w:spacing w:val="-1"/>
          <w:w w:val="105"/>
        </w:rPr>
        <w:t xml:space="preserve"> </w:t>
      </w:r>
      <w:r>
        <w:rPr>
          <w:w w:val="105"/>
        </w:rPr>
        <w:t>be dismissed</w:t>
      </w:r>
      <w:r>
        <w:rPr>
          <w:spacing w:val="-1"/>
          <w:w w:val="105"/>
        </w:rPr>
        <w:t xml:space="preserve"> </w:t>
      </w:r>
      <w:r>
        <w:rPr>
          <w:w w:val="105"/>
        </w:rPr>
        <w:t>from</w:t>
      </w:r>
      <w:r>
        <w:rPr>
          <w:spacing w:val="-1"/>
          <w:w w:val="105"/>
        </w:rPr>
        <w:t xml:space="preserve"> </w:t>
      </w:r>
      <w:r>
        <w:rPr>
          <w:w w:val="105"/>
        </w:rPr>
        <w:t>the</w:t>
      </w:r>
      <w:r>
        <w:rPr>
          <w:spacing w:val="-2"/>
          <w:w w:val="105"/>
        </w:rPr>
        <w:t xml:space="preserve"> </w:t>
      </w:r>
      <w:r>
        <w:rPr>
          <w:w w:val="105"/>
        </w:rPr>
        <w:t>program</w:t>
      </w:r>
      <w:r>
        <w:rPr>
          <w:spacing w:val="-1"/>
          <w:w w:val="105"/>
        </w:rPr>
        <w:t xml:space="preserve"> </w:t>
      </w:r>
      <w:r>
        <w:rPr>
          <w:w w:val="105"/>
        </w:rPr>
        <w:t>at any</w:t>
      </w:r>
      <w:r>
        <w:rPr>
          <w:spacing w:val="-5"/>
          <w:w w:val="105"/>
        </w:rPr>
        <w:t xml:space="preserve"> </w:t>
      </w:r>
      <w:r>
        <w:rPr>
          <w:w w:val="105"/>
        </w:rPr>
        <w:t>time</w:t>
      </w:r>
      <w:r>
        <w:rPr>
          <w:spacing w:val="-2"/>
          <w:w w:val="105"/>
        </w:rPr>
        <w:t xml:space="preserve"> </w:t>
      </w:r>
      <w:r>
        <w:rPr>
          <w:w w:val="105"/>
        </w:rPr>
        <w:t>during</w:t>
      </w:r>
      <w:r>
        <w:rPr>
          <w:spacing w:val="-1"/>
          <w:w w:val="105"/>
        </w:rPr>
        <w:t xml:space="preserve"> </w:t>
      </w:r>
      <w:r>
        <w:rPr>
          <w:w w:val="105"/>
        </w:rPr>
        <w:t>training</w:t>
      </w:r>
      <w:r>
        <w:rPr>
          <w:spacing w:val="-3"/>
          <w:w w:val="105"/>
        </w:rPr>
        <w:t xml:space="preserve"> </w:t>
      </w:r>
      <w:r>
        <w:rPr>
          <w:w w:val="105"/>
        </w:rPr>
        <w:t>for</w:t>
      </w:r>
      <w:r>
        <w:rPr>
          <w:spacing w:val="-2"/>
          <w:w w:val="105"/>
        </w:rPr>
        <w:t xml:space="preserve"> </w:t>
      </w:r>
      <w:r>
        <w:rPr>
          <w:w w:val="105"/>
        </w:rPr>
        <w:t>violation</w:t>
      </w:r>
      <w:r>
        <w:rPr>
          <w:spacing w:val="-1"/>
          <w:w w:val="105"/>
        </w:rPr>
        <w:t xml:space="preserve"> </w:t>
      </w:r>
      <w:r>
        <w:rPr>
          <w:w w:val="105"/>
        </w:rPr>
        <w:t>of</w:t>
      </w:r>
      <w:r>
        <w:rPr>
          <w:spacing w:val="-2"/>
          <w:w w:val="105"/>
        </w:rPr>
        <w:t xml:space="preserve"> </w:t>
      </w:r>
      <w:r>
        <w:rPr>
          <w:w w:val="105"/>
        </w:rPr>
        <w:t>any</w:t>
      </w:r>
      <w:r>
        <w:rPr>
          <w:spacing w:val="-3"/>
          <w:w w:val="105"/>
        </w:rPr>
        <w:t xml:space="preserve"> </w:t>
      </w:r>
      <w:r>
        <w:rPr>
          <w:w w:val="105"/>
        </w:rPr>
        <w:t>one of the grounds listed below.</w:t>
      </w:r>
      <w:r>
        <w:rPr>
          <w:spacing w:val="80"/>
          <w:w w:val="105"/>
        </w:rPr>
        <w:t xml:space="preserve"> </w:t>
      </w:r>
      <w:r>
        <w:rPr>
          <w:w w:val="105"/>
        </w:rPr>
        <w:t>Violations 3 – 15 noted below will result in dismissal from the program without opportunity for readmission.</w:t>
      </w:r>
    </w:p>
    <w:p w:rsidR="00504CCB" w:rsidRDefault="00103C2C" w14:paraId="35315565" w14:textId="77777777">
      <w:pPr>
        <w:pStyle w:val="ListParagraph"/>
        <w:numPr>
          <w:ilvl w:val="1"/>
          <w:numId w:val="6"/>
        </w:numPr>
        <w:tabs>
          <w:tab w:val="left" w:pos="1509"/>
        </w:tabs>
        <w:spacing w:before="166"/>
        <w:rPr>
          <w:sz w:val="16"/>
        </w:rPr>
      </w:pPr>
      <w:r>
        <w:rPr>
          <w:sz w:val="16"/>
        </w:rPr>
        <w:t>Any</w:t>
      </w:r>
      <w:r>
        <w:rPr>
          <w:spacing w:val="4"/>
          <w:sz w:val="16"/>
        </w:rPr>
        <w:t xml:space="preserve"> </w:t>
      </w:r>
      <w:r>
        <w:rPr>
          <w:sz w:val="16"/>
        </w:rPr>
        <w:t>grade</w:t>
      </w:r>
      <w:r>
        <w:rPr>
          <w:spacing w:val="2"/>
          <w:sz w:val="16"/>
        </w:rPr>
        <w:t xml:space="preserve"> </w:t>
      </w:r>
      <w:r>
        <w:rPr>
          <w:sz w:val="16"/>
        </w:rPr>
        <w:t>in</w:t>
      </w:r>
      <w:r>
        <w:rPr>
          <w:spacing w:val="6"/>
          <w:sz w:val="16"/>
        </w:rPr>
        <w:t xml:space="preserve"> </w:t>
      </w:r>
      <w:r>
        <w:rPr>
          <w:sz w:val="16"/>
        </w:rPr>
        <w:t>the</w:t>
      </w:r>
      <w:r>
        <w:rPr>
          <w:spacing w:val="2"/>
          <w:sz w:val="16"/>
        </w:rPr>
        <w:t xml:space="preserve"> </w:t>
      </w:r>
      <w:r>
        <w:rPr>
          <w:sz w:val="16"/>
        </w:rPr>
        <w:t>required</w:t>
      </w:r>
      <w:r>
        <w:rPr>
          <w:spacing w:val="10"/>
          <w:sz w:val="16"/>
        </w:rPr>
        <w:t xml:space="preserve"> </w:t>
      </w:r>
      <w:r>
        <w:rPr>
          <w:sz w:val="16"/>
        </w:rPr>
        <w:t>Histology</w:t>
      </w:r>
      <w:r>
        <w:rPr>
          <w:spacing w:val="4"/>
          <w:sz w:val="16"/>
        </w:rPr>
        <w:t xml:space="preserve"> </w:t>
      </w:r>
      <w:r>
        <w:rPr>
          <w:sz w:val="16"/>
        </w:rPr>
        <w:t>curriculum</w:t>
      </w:r>
      <w:r>
        <w:rPr>
          <w:spacing w:val="3"/>
          <w:sz w:val="16"/>
        </w:rPr>
        <w:t xml:space="preserve"> </w:t>
      </w:r>
      <w:r>
        <w:rPr>
          <w:sz w:val="16"/>
        </w:rPr>
        <w:t>below</w:t>
      </w:r>
      <w:r>
        <w:rPr>
          <w:spacing w:val="4"/>
          <w:sz w:val="16"/>
        </w:rPr>
        <w:t xml:space="preserve"> </w:t>
      </w:r>
      <w:r>
        <w:rPr>
          <w:sz w:val="16"/>
        </w:rPr>
        <w:t>a</w:t>
      </w:r>
      <w:r>
        <w:rPr>
          <w:spacing w:val="3"/>
          <w:sz w:val="16"/>
        </w:rPr>
        <w:t xml:space="preserve"> </w:t>
      </w:r>
      <w:r>
        <w:rPr>
          <w:spacing w:val="-4"/>
          <w:sz w:val="16"/>
        </w:rPr>
        <w:t>“C”.</w:t>
      </w:r>
    </w:p>
    <w:p w:rsidR="00504CCB" w:rsidRDefault="00103C2C" w14:paraId="40A5C208" w14:textId="77777777">
      <w:pPr>
        <w:pStyle w:val="ListParagraph"/>
        <w:numPr>
          <w:ilvl w:val="1"/>
          <w:numId w:val="6"/>
        </w:numPr>
        <w:tabs>
          <w:tab w:val="left" w:pos="1509"/>
        </w:tabs>
        <w:spacing w:before="155"/>
        <w:rPr>
          <w:sz w:val="16"/>
        </w:rPr>
      </w:pPr>
      <w:r>
        <w:rPr>
          <w:sz w:val="16"/>
        </w:rPr>
        <w:t>Failure</w:t>
      </w:r>
      <w:r>
        <w:rPr>
          <w:spacing w:val="2"/>
          <w:sz w:val="16"/>
        </w:rPr>
        <w:t xml:space="preserve"> </w:t>
      </w:r>
      <w:r>
        <w:rPr>
          <w:sz w:val="16"/>
        </w:rPr>
        <w:t>to</w:t>
      </w:r>
      <w:r>
        <w:rPr>
          <w:spacing w:val="3"/>
          <w:sz w:val="16"/>
        </w:rPr>
        <w:t xml:space="preserve"> </w:t>
      </w:r>
      <w:r>
        <w:rPr>
          <w:sz w:val="16"/>
        </w:rPr>
        <w:t>accomplish</w:t>
      </w:r>
      <w:r>
        <w:rPr>
          <w:spacing w:val="8"/>
          <w:sz w:val="16"/>
        </w:rPr>
        <w:t xml:space="preserve"> </w:t>
      </w:r>
      <w:r>
        <w:rPr>
          <w:sz w:val="16"/>
        </w:rPr>
        <w:t>clinical</w:t>
      </w:r>
      <w:r>
        <w:rPr>
          <w:spacing w:val="4"/>
          <w:sz w:val="16"/>
        </w:rPr>
        <w:t xml:space="preserve"> </w:t>
      </w:r>
      <w:r>
        <w:rPr>
          <w:sz w:val="16"/>
        </w:rPr>
        <w:t>assignments</w:t>
      </w:r>
      <w:r>
        <w:rPr>
          <w:spacing w:val="6"/>
          <w:sz w:val="16"/>
        </w:rPr>
        <w:t xml:space="preserve"> </w:t>
      </w:r>
      <w:r>
        <w:rPr>
          <w:sz w:val="16"/>
        </w:rPr>
        <w:t>and</w:t>
      </w:r>
      <w:r>
        <w:rPr>
          <w:spacing w:val="9"/>
          <w:sz w:val="16"/>
        </w:rPr>
        <w:t xml:space="preserve"> </w:t>
      </w:r>
      <w:r>
        <w:rPr>
          <w:spacing w:val="-2"/>
          <w:sz w:val="16"/>
        </w:rPr>
        <w:t>objectives.</w:t>
      </w:r>
    </w:p>
    <w:p w:rsidR="00504CCB" w:rsidRDefault="00103C2C" w14:paraId="32118B8B" w14:textId="77777777">
      <w:pPr>
        <w:pStyle w:val="ListParagraph"/>
        <w:numPr>
          <w:ilvl w:val="1"/>
          <w:numId w:val="6"/>
        </w:numPr>
        <w:tabs>
          <w:tab w:val="left" w:pos="1509"/>
        </w:tabs>
        <w:spacing w:before="154"/>
        <w:rPr>
          <w:sz w:val="16"/>
        </w:rPr>
      </w:pPr>
      <w:r>
        <w:rPr>
          <w:spacing w:val="-2"/>
          <w:sz w:val="16"/>
        </w:rPr>
        <w:t>Insubordination.</w:t>
      </w:r>
    </w:p>
    <w:p w:rsidR="00504CCB" w:rsidRDefault="00103C2C" w14:paraId="662316C8" w14:textId="77777777">
      <w:pPr>
        <w:pStyle w:val="ListParagraph"/>
        <w:numPr>
          <w:ilvl w:val="1"/>
          <w:numId w:val="6"/>
        </w:numPr>
        <w:tabs>
          <w:tab w:val="left" w:pos="1509"/>
        </w:tabs>
        <w:spacing w:before="164" w:line="220" w:lineRule="auto"/>
        <w:ind w:right="3966"/>
        <w:rPr>
          <w:sz w:val="16"/>
        </w:rPr>
      </w:pPr>
      <w:r>
        <w:rPr>
          <w:sz w:val="16"/>
        </w:rPr>
        <w:t>The conviction</w:t>
      </w:r>
      <w:r>
        <w:rPr>
          <w:spacing w:val="20"/>
          <w:sz w:val="16"/>
        </w:rPr>
        <w:t xml:space="preserve"> </w:t>
      </w:r>
      <w:r>
        <w:rPr>
          <w:sz w:val="16"/>
        </w:rPr>
        <w:t>and/or known use of, distribution</w:t>
      </w:r>
      <w:r>
        <w:rPr>
          <w:spacing w:val="20"/>
          <w:sz w:val="16"/>
        </w:rPr>
        <w:t xml:space="preserve"> </w:t>
      </w:r>
      <w:r>
        <w:rPr>
          <w:sz w:val="16"/>
        </w:rPr>
        <w:t>of, or possession</w:t>
      </w:r>
      <w:r>
        <w:rPr>
          <w:spacing w:val="20"/>
          <w:sz w:val="16"/>
        </w:rPr>
        <w:t xml:space="preserve"> </w:t>
      </w:r>
      <w:r>
        <w:rPr>
          <w:sz w:val="16"/>
        </w:rPr>
        <w:t>of</w:t>
      </w:r>
      <w:r>
        <w:rPr>
          <w:spacing w:val="20"/>
          <w:sz w:val="16"/>
        </w:rPr>
        <w:t xml:space="preserve"> </w:t>
      </w:r>
      <w:r>
        <w:rPr>
          <w:sz w:val="16"/>
        </w:rPr>
        <w:t>illegal drugs or controlled</w:t>
      </w:r>
      <w:r>
        <w:rPr>
          <w:spacing w:val="40"/>
          <w:sz w:val="16"/>
        </w:rPr>
        <w:t xml:space="preserve"> </w:t>
      </w:r>
      <w:r>
        <w:rPr>
          <w:spacing w:val="-2"/>
          <w:sz w:val="16"/>
        </w:rPr>
        <w:t>substances.</w:t>
      </w:r>
    </w:p>
    <w:p w:rsidR="00504CCB" w:rsidRDefault="00103C2C" w14:paraId="6B2DD4D7" w14:textId="77777777">
      <w:pPr>
        <w:pStyle w:val="ListParagraph"/>
        <w:numPr>
          <w:ilvl w:val="1"/>
          <w:numId w:val="6"/>
        </w:numPr>
        <w:tabs>
          <w:tab w:val="left" w:pos="1509"/>
        </w:tabs>
        <w:spacing w:before="169" w:line="220" w:lineRule="auto"/>
        <w:ind w:right="6051"/>
        <w:rPr>
          <w:sz w:val="16"/>
        </w:rPr>
      </w:pPr>
      <w:r>
        <w:rPr>
          <w:sz w:val="16"/>
        </w:rPr>
        <w:t>The possession and/or use of alcoholic beverages before or during</w:t>
      </w:r>
      <w:r>
        <w:rPr>
          <w:spacing w:val="40"/>
          <w:sz w:val="16"/>
        </w:rPr>
        <w:t xml:space="preserve"> </w:t>
      </w:r>
      <w:r>
        <w:rPr>
          <w:sz w:val="16"/>
        </w:rPr>
        <w:t>Classroom or clinical experiences.</w:t>
      </w:r>
    </w:p>
    <w:p w:rsidR="00504CCB" w:rsidRDefault="00103C2C" w14:paraId="584B224E" w14:textId="77777777">
      <w:pPr>
        <w:pStyle w:val="ListParagraph"/>
        <w:numPr>
          <w:ilvl w:val="1"/>
          <w:numId w:val="6"/>
        </w:numPr>
        <w:tabs>
          <w:tab w:val="left" w:pos="1509"/>
        </w:tabs>
        <w:spacing w:before="157"/>
        <w:rPr>
          <w:sz w:val="16"/>
        </w:rPr>
      </w:pPr>
      <w:r>
        <w:rPr>
          <w:sz w:val="16"/>
        </w:rPr>
        <w:t>Unprofessional</w:t>
      </w:r>
      <w:r>
        <w:rPr>
          <w:spacing w:val="6"/>
          <w:sz w:val="16"/>
        </w:rPr>
        <w:t xml:space="preserve"> </w:t>
      </w:r>
      <w:r>
        <w:rPr>
          <w:sz w:val="16"/>
        </w:rPr>
        <w:t>conduct</w:t>
      </w:r>
      <w:r>
        <w:rPr>
          <w:spacing w:val="9"/>
          <w:sz w:val="16"/>
        </w:rPr>
        <w:t xml:space="preserve"> </w:t>
      </w:r>
      <w:r>
        <w:rPr>
          <w:sz w:val="16"/>
        </w:rPr>
        <w:t>including</w:t>
      </w:r>
      <w:r>
        <w:rPr>
          <w:spacing w:val="3"/>
          <w:sz w:val="16"/>
        </w:rPr>
        <w:t xml:space="preserve"> </w:t>
      </w:r>
      <w:r>
        <w:rPr>
          <w:sz w:val="16"/>
        </w:rPr>
        <w:t>the</w:t>
      </w:r>
      <w:r>
        <w:rPr>
          <w:spacing w:val="3"/>
          <w:sz w:val="16"/>
        </w:rPr>
        <w:t xml:space="preserve"> </w:t>
      </w:r>
      <w:r>
        <w:rPr>
          <w:sz w:val="16"/>
        </w:rPr>
        <w:t>inappropriate</w:t>
      </w:r>
      <w:r>
        <w:rPr>
          <w:spacing w:val="3"/>
          <w:sz w:val="16"/>
        </w:rPr>
        <w:t xml:space="preserve"> </w:t>
      </w:r>
      <w:r>
        <w:rPr>
          <w:sz w:val="16"/>
        </w:rPr>
        <w:t>use</w:t>
      </w:r>
      <w:r>
        <w:rPr>
          <w:spacing w:val="6"/>
          <w:sz w:val="16"/>
        </w:rPr>
        <w:t xml:space="preserve"> </w:t>
      </w:r>
      <w:r>
        <w:rPr>
          <w:sz w:val="16"/>
        </w:rPr>
        <w:t>of</w:t>
      </w:r>
      <w:r>
        <w:rPr>
          <w:spacing w:val="10"/>
          <w:sz w:val="16"/>
        </w:rPr>
        <w:t xml:space="preserve"> </w:t>
      </w:r>
      <w:r>
        <w:rPr>
          <w:sz w:val="16"/>
        </w:rPr>
        <w:t>ALL</w:t>
      </w:r>
      <w:r>
        <w:rPr>
          <w:spacing w:val="6"/>
          <w:sz w:val="16"/>
        </w:rPr>
        <w:t xml:space="preserve"> </w:t>
      </w:r>
      <w:r>
        <w:rPr>
          <w:sz w:val="16"/>
        </w:rPr>
        <w:t>electronic</w:t>
      </w:r>
      <w:r>
        <w:rPr>
          <w:spacing w:val="5"/>
          <w:sz w:val="16"/>
        </w:rPr>
        <w:t xml:space="preserve"> </w:t>
      </w:r>
      <w:r>
        <w:rPr>
          <w:spacing w:val="-2"/>
          <w:sz w:val="16"/>
        </w:rPr>
        <w:t>devices.</w:t>
      </w:r>
    </w:p>
    <w:p w:rsidR="00504CCB" w:rsidRDefault="00103C2C" w14:paraId="5570013F" w14:textId="77777777">
      <w:pPr>
        <w:pStyle w:val="ListParagraph"/>
        <w:numPr>
          <w:ilvl w:val="1"/>
          <w:numId w:val="6"/>
        </w:numPr>
        <w:tabs>
          <w:tab w:val="left" w:pos="1509"/>
        </w:tabs>
        <w:spacing w:before="152"/>
        <w:rPr>
          <w:sz w:val="16"/>
        </w:rPr>
      </w:pPr>
      <w:r>
        <w:rPr>
          <w:sz w:val="16"/>
        </w:rPr>
        <w:t>Unethical</w:t>
      </w:r>
      <w:r>
        <w:rPr>
          <w:spacing w:val="6"/>
          <w:sz w:val="16"/>
        </w:rPr>
        <w:t xml:space="preserve"> </w:t>
      </w:r>
      <w:r>
        <w:rPr>
          <w:spacing w:val="-2"/>
          <w:sz w:val="16"/>
        </w:rPr>
        <w:t>conduct.</w:t>
      </w:r>
    </w:p>
    <w:p w:rsidR="00504CCB" w:rsidRDefault="00103C2C" w14:paraId="44ECB1D7" w14:textId="77777777">
      <w:pPr>
        <w:pStyle w:val="ListParagraph"/>
        <w:numPr>
          <w:ilvl w:val="1"/>
          <w:numId w:val="6"/>
        </w:numPr>
        <w:tabs>
          <w:tab w:val="left" w:pos="1509"/>
        </w:tabs>
        <w:spacing w:before="155"/>
        <w:rPr>
          <w:sz w:val="16"/>
        </w:rPr>
      </w:pPr>
      <w:r>
        <w:rPr>
          <w:sz w:val="16"/>
        </w:rPr>
        <w:t>Cheating</w:t>
      </w:r>
      <w:r>
        <w:rPr>
          <w:spacing w:val="1"/>
          <w:sz w:val="16"/>
        </w:rPr>
        <w:t xml:space="preserve"> </w:t>
      </w:r>
      <w:r>
        <w:rPr>
          <w:sz w:val="16"/>
        </w:rPr>
        <w:t>in</w:t>
      </w:r>
      <w:r>
        <w:rPr>
          <w:spacing w:val="5"/>
          <w:sz w:val="16"/>
        </w:rPr>
        <w:t xml:space="preserve"> </w:t>
      </w:r>
      <w:r>
        <w:rPr>
          <w:sz w:val="16"/>
        </w:rPr>
        <w:t>any</w:t>
      </w:r>
      <w:r>
        <w:rPr>
          <w:spacing w:val="2"/>
          <w:sz w:val="16"/>
        </w:rPr>
        <w:t xml:space="preserve"> </w:t>
      </w:r>
      <w:r>
        <w:rPr>
          <w:spacing w:val="-2"/>
          <w:sz w:val="16"/>
        </w:rPr>
        <w:t>courses.</w:t>
      </w:r>
    </w:p>
    <w:p w:rsidR="00504CCB" w:rsidRDefault="00103C2C" w14:paraId="476F6AC8" w14:textId="77777777">
      <w:pPr>
        <w:pStyle w:val="ListParagraph"/>
        <w:numPr>
          <w:ilvl w:val="1"/>
          <w:numId w:val="6"/>
        </w:numPr>
        <w:tabs>
          <w:tab w:val="left" w:pos="1507"/>
          <w:tab w:val="left" w:pos="1509"/>
        </w:tabs>
        <w:spacing w:before="166" w:line="220" w:lineRule="auto"/>
        <w:ind w:right="3963"/>
        <w:jc w:val="both"/>
        <w:rPr>
          <w:sz w:val="16"/>
        </w:rPr>
      </w:pPr>
      <w:r>
        <w:rPr>
          <w:sz w:val="16"/>
        </w:rPr>
        <w:t>If a clinical affiliate refuses to allow a student on site due to violations such as theft, misconduct,</w:t>
      </w:r>
      <w:r>
        <w:rPr>
          <w:spacing w:val="40"/>
          <w:sz w:val="16"/>
        </w:rPr>
        <w:t xml:space="preserve"> </w:t>
      </w:r>
      <w:r>
        <w:rPr>
          <w:sz w:val="16"/>
        </w:rPr>
        <w:t>poor performance or any other reason, the student will be dismissed from the program without</w:t>
      </w:r>
      <w:r>
        <w:rPr>
          <w:spacing w:val="40"/>
          <w:sz w:val="16"/>
        </w:rPr>
        <w:t xml:space="preserve"> </w:t>
      </w:r>
      <w:r>
        <w:rPr>
          <w:sz w:val="16"/>
        </w:rPr>
        <w:t>opportunity for re-admission.</w:t>
      </w:r>
    </w:p>
    <w:p w:rsidR="00504CCB" w:rsidRDefault="00103C2C" w14:paraId="18606728" w14:textId="77777777">
      <w:pPr>
        <w:pStyle w:val="ListParagraph"/>
        <w:numPr>
          <w:ilvl w:val="1"/>
          <w:numId w:val="6"/>
        </w:numPr>
        <w:tabs>
          <w:tab w:val="left" w:pos="1509"/>
        </w:tabs>
        <w:spacing w:before="155"/>
        <w:rPr>
          <w:sz w:val="16"/>
        </w:rPr>
      </w:pPr>
      <w:r>
        <w:rPr>
          <w:sz w:val="16"/>
        </w:rPr>
        <w:t>Falsification</w:t>
      </w:r>
      <w:r>
        <w:rPr>
          <w:spacing w:val="5"/>
          <w:sz w:val="16"/>
        </w:rPr>
        <w:t xml:space="preserve"> </w:t>
      </w:r>
      <w:r>
        <w:rPr>
          <w:sz w:val="16"/>
        </w:rPr>
        <w:t>of</w:t>
      </w:r>
      <w:r>
        <w:rPr>
          <w:spacing w:val="6"/>
          <w:sz w:val="16"/>
        </w:rPr>
        <w:t xml:space="preserve"> </w:t>
      </w:r>
      <w:r>
        <w:rPr>
          <w:sz w:val="16"/>
        </w:rPr>
        <w:t>clinical</w:t>
      </w:r>
      <w:r>
        <w:rPr>
          <w:spacing w:val="2"/>
          <w:sz w:val="16"/>
        </w:rPr>
        <w:t xml:space="preserve"> </w:t>
      </w:r>
      <w:r>
        <w:rPr>
          <w:spacing w:val="-2"/>
          <w:sz w:val="16"/>
        </w:rPr>
        <w:t>records.</w:t>
      </w:r>
    </w:p>
    <w:p w:rsidR="00504CCB" w:rsidRDefault="00103C2C" w14:paraId="45621D9B" w14:textId="77777777">
      <w:pPr>
        <w:pStyle w:val="ListParagraph"/>
        <w:numPr>
          <w:ilvl w:val="1"/>
          <w:numId w:val="6"/>
        </w:numPr>
        <w:tabs>
          <w:tab w:val="left" w:pos="1509"/>
        </w:tabs>
        <w:spacing w:before="154"/>
        <w:rPr>
          <w:sz w:val="16"/>
        </w:rPr>
      </w:pPr>
      <w:r>
        <w:rPr>
          <w:sz w:val="16"/>
        </w:rPr>
        <w:t>Violation</w:t>
      </w:r>
      <w:r>
        <w:rPr>
          <w:spacing w:val="5"/>
          <w:sz w:val="16"/>
        </w:rPr>
        <w:t xml:space="preserve"> </w:t>
      </w:r>
      <w:r>
        <w:rPr>
          <w:sz w:val="16"/>
        </w:rPr>
        <w:t>of</w:t>
      </w:r>
      <w:r>
        <w:rPr>
          <w:spacing w:val="6"/>
          <w:sz w:val="16"/>
        </w:rPr>
        <w:t xml:space="preserve"> </w:t>
      </w:r>
      <w:r>
        <w:rPr>
          <w:sz w:val="16"/>
        </w:rPr>
        <w:t>HIPAA</w:t>
      </w:r>
      <w:r>
        <w:rPr>
          <w:spacing w:val="3"/>
          <w:sz w:val="16"/>
        </w:rPr>
        <w:t xml:space="preserve"> </w:t>
      </w:r>
      <w:r>
        <w:rPr>
          <w:sz w:val="16"/>
        </w:rPr>
        <w:t>guidelines</w:t>
      </w:r>
      <w:r>
        <w:rPr>
          <w:spacing w:val="5"/>
          <w:sz w:val="16"/>
        </w:rPr>
        <w:t xml:space="preserve"> </w:t>
      </w:r>
      <w:r>
        <w:rPr>
          <w:sz w:val="16"/>
        </w:rPr>
        <w:t>or</w:t>
      </w:r>
      <w:r>
        <w:rPr>
          <w:spacing w:val="4"/>
          <w:sz w:val="16"/>
        </w:rPr>
        <w:t xml:space="preserve"> </w:t>
      </w:r>
      <w:r>
        <w:rPr>
          <w:spacing w:val="-2"/>
          <w:sz w:val="16"/>
        </w:rPr>
        <w:t>regulations.</w:t>
      </w:r>
    </w:p>
    <w:p w:rsidR="00504CCB" w:rsidRDefault="00103C2C" w14:paraId="6016A65D" w14:textId="77777777">
      <w:pPr>
        <w:pStyle w:val="ListParagraph"/>
        <w:numPr>
          <w:ilvl w:val="1"/>
          <w:numId w:val="6"/>
        </w:numPr>
        <w:tabs>
          <w:tab w:val="left" w:pos="1509"/>
        </w:tabs>
        <w:spacing w:before="155"/>
        <w:rPr>
          <w:sz w:val="16"/>
        </w:rPr>
      </w:pPr>
      <w:r>
        <w:rPr>
          <w:sz w:val="16"/>
        </w:rPr>
        <w:t>Abuse</w:t>
      </w:r>
      <w:r>
        <w:rPr>
          <w:spacing w:val="1"/>
          <w:sz w:val="16"/>
        </w:rPr>
        <w:t xml:space="preserve"> </w:t>
      </w:r>
      <w:r>
        <w:rPr>
          <w:sz w:val="16"/>
        </w:rPr>
        <w:t>of</w:t>
      </w:r>
      <w:r>
        <w:rPr>
          <w:spacing w:val="5"/>
          <w:sz w:val="16"/>
        </w:rPr>
        <w:t xml:space="preserve"> </w:t>
      </w:r>
      <w:r>
        <w:rPr>
          <w:sz w:val="16"/>
        </w:rPr>
        <w:t>any</w:t>
      </w:r>
      <w:r>
        <w:rPr>
          <w:spacing w:val="2"/>
          <w:sz w:val="16"/>
        </w:rPr>
        <w:t xml:space="preserve"> </w:t>
      </w:r>
      <w:r>
        <w:rPr>
          <w:sz w:val="16"/>
        </w:rPr>
        <w:t>lab</w:t>
      </w:r>
      <w:r>
        <w:rPr>
          <w:spacing w:val="5"/>
          <w:sz w:val="16"/>
        </w:rPr>
        <w:t xml:space="preserve"> </w:t>
      </w:r>
      <w:r>
        <w:rPr>
          <w:spacing w:val="-2"/>
          <w:sz w:val="16"/>
        </w:rPr>
        <w:t>equipment.</w:t>
      </w:r>
    </w:p>
    <w:p w:rsidR="00504CCB" w:rsidRDefault="00103C2C" w14:paraId="5FF91C91" w14:textId="77777777">
      <w:pPr>
        <w:pStyle w:val="ListParagraph"/>
        <w:numPr>
          <w:ilvl w:val="1"/>
          <w:numId w:val="6"/>
        </w:numPr>
        <w:tabs>
          <w:tab w:val="left" w:pos="1509"/>
        </w:tabs>
        <w:spacing w:before="152"/>
        <w:rPr>
          <w:sz w:val="16"/>
        </w:rPr>
      </w:pPr>
      <w:r>
        <w:rPr>
          <w:sz w:val="16"/>
        </w:rPr>
        <w:t>Removing</w:t>
      </w:r>
      <w:r>
        <w:rPr>
          <w:spacing w:val="6"/>
          <w:sz w:val="16"/>
        </w:rPr>
        <w:t xml:space="preserve"> </w:t>
      </w:r>
      <w:r>
        <w:rPr>
          <w:sz w:val="16"/>
        </w:rPr>
        <w:t>or</w:t>
      </w:r>
      <w:r>
        <w:rPr>
          <w:spacing w:val="9"/>
          <w:sz w:val="16"/>
        </w:rPr>
        <w:t xml:space="preserve"> </w:t>
      </w:r>
      <w:r>
        <w:rPr>
          <w:sz w:val="16"/>
        </w:rPr>
        <w:t>consuming</w:t>
      </w:r>
      <w:r>
        <w:rPr>
          <w:spacing w:val="4"/>
          <w:sz w:val="16"/>
        </w:rPr>
        <w:t xml:space="preserve"> </w:t>
      </w:r>
      <w:r>
        <w:rPr>
          <w:sz w:val="16"/>
        </w:rPr>
        <w:t>medications,</w:t>
      </w:r>
      <w:r>
        <w:rPr>
          <w:spacing w:val="6"/>
          <w:sz w:val="16"/>
        </w:rPr>
        <w:t xml:space="preserve"> </w:t>
      </w:r>
      <w:r>
        <w:rPr>
          <w:sz w:val="16"/>
        </w:rPr>
        <w:t>chemicals,</w:t>
      </w:r>
      <w:r>
        <w:rPr>
          <w:spacing w:val="9"/>
          <w:sz w:val="16"/>
        </w:rPr>
        <w:t xml:space="preserve"> </w:t>
      </w:r>
      <w:r>
        <w:rPr>
          <w:sz w:val="16"/>
        </w:rPr>
        <w:t>or</w:t>
      </w:r>
      <w:r>
        <w:rPr>
          <w:spacing w:val="9"/>
          <w:sz w:val="16"/>
        </w:rPr>
        <w:t xml:space="preserve"> </w:t>
      </w:r>
      <w:r>
        <w:rPr>
          <w:sz w:val="16"/>
        </w:rPr>
        <w:t>equipment</w:t>
      </w:r>
      <w:r>
        <w:rPr>
          <w:spacing w:val="8"/>
          <w:sz w:val="16"/>
        </w:rPr>
        <w:t xml:space="preserve"> </w:t>
      </w:r>
      <w:r>
        <w:rPr>
          <w:sz w:val="16"/>
        </w:rPr>
        <w:t>from</w:t>
      </w:r>
      <w:r>
        <w:rPr>
          <w:spacing w:val="3"/>
          <w:sz w:val="16"/>
        </w:rPr>
        <w:t xml:space="preserve"> </w:t>
      </w:r>
      <w:r>
        <w:rPr>
          <w:sz w:val="16"/>
        </w:rPr>
        <w:t>the</w:t>
      </w:r>
      <w:r>
        <w:rPr>
          <w:spacing w:val="4"/>
          <w:sz w:val="16"/>
        </w:rPr>
        <w:t xml:space="preserve"> </w:t>
      </w:r>
      <w:r>
        <w:rPr>
          <w:sz w:val="16"/>
        </w:rPr>
        <w:t>histology</w:t>
      </w:r>
      <w:r>
        <w:rPr>
          <w:spacing w:val="9"/>
          <w:sz w:val="16"/>
        </w:rPr>
        <w:t xml:space="preserve"> </w:t>
      </w:r>
      <w:r>
        <w:rPr>
          <w:spacing w:val="-4"/>
          <w:sz w:val="16"/>
        </w:rPr>
        <w:t>lab.</w:t>
      </w:r>
    </w:p>
    <w:p w:rsidR="00504CCB" w:rsidRDefault="00103C2C" w14:paraId="72C9DE42" w14:textId="77777777">
      <w:pPr>
        <w:pStyle w:val="ListParagraph"/>
        <w:numPr>
          <w:ilvl w:val="1"/>
          <w:numId w:val="6"/>
        </w:numPr>
        <w:tabs>
          <w:tab w:val="left" w:pos="1509"/>
        </w:tabs>
        <w:spacing w:before="154"/>
        <w:rPr>
          <w:sz w:val="16"/>
        </w:rPr>
      </w:pPr>
      <w:r>
        <w:rPr>
          <w:sz w:val="16"/>
        </w:rPr>
        <w:t>Use</w:t>
      </w:r>
      <w:r>
        <w:rPr>
          <w:spacing w:val="2"/>
          <w:sz w:val="16"/>
        </w:rPr>
        <w:t xml:space="preserve"> </w:t>
      </w:r>
      <w:r>
        <w:rPr>
          <w:sz w:val="16"/>
        </w:rPr>
        <w:t>of</w:t>
      </w:r>
      <w:r>
        <w:rPr>
          <w:spacing w:val="7"/>
          <w:sz w:val="16"/>
        </w:rPr>
        <w:t xml:space="preserve"> </w:t>
      </w:r>
      <w:r>
        <w:rPr>
          <w:sz w:val="16"/>
        </w:rPr>
        <w:t>profanity</w:t>
      </w:r>
      <w:r>
        <w:rPr>
          <w:spacing w:val="1"/>
          <w:sz w:val="16"/>
        </w:rPr>
        <w:t xml:space="preserve"> </w:t>
      </w:r>
      <w:r>
        <w:rPr>
          <w:sz w:val="16"/>
        </w:rPr>
        <w:t>or</w:t>
      </w:r>
      <w:r>
        <w:rPr>
          <w:spacing w:val="5"/>
          <w:sz w:val="16"/>
        </w:rPr>
        <w:t xml:space="preserve"> </w:t>
      </w:r>
      <w:r>
        <w:rPr>
          <w:sz w:val="16"/>
        </w:rPr>
        <w:t>foul</w:t>
      </w:r>
      <w:r>
        <w:rPr>
          <w:spacing w:val="4"/>
          <w:sz w:val="16"/>
        </w:rPr>
        <w:t xml:space="preserve"> </w:t>
      </w:r>
      <w:r>
        <w:rPr>
          <w:sz w:val="16"/>
        </w:rPr>
        <w:t>language</w:t>
      </w:r>
      <w:r>
        <w:rPr>
          <w:spacing w:val="3"/>
          <w:sz w:val="16"/>
        </w:rPr>
        <w:t xml:space="preserve"> </w:t>
      </w:r>
      <w:r>
        <w:rPr>
          <w:sz w:val="16"/>
        </w:rPr>
        <w:t>in</w:t>
      </w:r>
      <w:r>
        <w:rPr>
          <w:spacing w:val="4"/>
          <w:sz w:val="16"/>
        </w:rPr>
        <w:t xml:space="preserve"> </w:t>
      </w:r>
      <w:r>
        <w:rPr>
          <w:sz w:val="16"/>
        </w:rPr>
        <w:t>the</w:t>
      </w:r>
      <w:r>
        <w:rPr>
          <w:spacing w:val="3"/>
          <w:sz w:val="16"/>
        </w:rPr>
        <w:t xml:space="preserve"> </w:t>
      </w:r>
      <w:r>
        <w:rPr>
          <w:sz w:val="16"/>
        </w:rPr>
        <w:t>classroom</w:t>
      </w:r>
      <w:r>
        <w:rPr>
          <w:spacing w:val="4"/>
          <w:sz w:val="16"/>
        </w:rPr>
        <w:t xml:space="preserve"> </w:t>
      </w:r>
      <w:r>
        <w:rPr>
          <w:sz w:val="16"/>
        </w:rPr>
        <w:t>or</w:t>
      </w:r>
      <w:r>
        <w:rPr>
          <w:spacing w:val="5"/>
          <w:sz w:val="16"/>
        </w:rPr>
        <w:t xml:space="preserve"> </w:t>
      </w:r>
      <w:r>
        <w:rPr>
          <w:sz w:val="16"/>
        </w:rPr>
        <w:t>in</w:t>
      </w:r>
      <w:r>
        <w:rPr>
          <w:spacing w:val="7"/>
          <w:sz w:val="16"/>
        </w:rPr>
        <w:t xml:space="preserve"> </w:t>
      </w:r>
      <w:r>
        <w:rPr>
          <w:sz w:val="16"/>
        </w:rPr>
        <w:t>or</w:t>
      </w:r>
      <w:r>
        <w:rPr>
          <w:spacing w:val="4"/>
          <w:sz w:val="16"/>
        </w:rPr>
        <w:t xml:space="preserve"> </w:t>
      </w:r>
      <w:r>
        <w:rPr>
          <w:sz w:val="16"/>
        </w:rPr>
        <w:t>around</w:t>
      </w:r>
      <w:r>
        <w:rPr>
          <w:spacing w:val="5"/>
          <w:sz w:val="16"/>
        </w:rPr>
        <w:t xml:space="preserve"> </w:t>
      </w:r>
      <w:r>
        <w:rPr>
          <w:sz w:val="16"/>
        </w:rPr>
        <w:t>the clinical</w:t>
      </w:r>
      <w:r>
        <w:rPr>
          <w:spacing w:val="3"/>
          <w:sz w:val="16"/>
        </w:rPr>
        <w:t xml:space="preserve"> </w:t>
      </w:r>
      <w:r>
        <w:rPr>
          <w:spacing w:val="-2"/>
          <w:sz w:val="16"/>
        </w:rPr>
        <w:t>sites.</w:t>
      </w:r>
    </w:p>
    <w:p w:rsidR="00504CCB" w:rsidRDefault="00103C2C" w14:paraId="45608648" w14:textId="77777777">
      <w:pPr>
        <w:pStyle w:val="ListParagraph"/>
        <w:numPr>
          <w:ilvl w:val="1"/>
          <w:numId w:val="6"/>
        </w:numPr>
        <w:tabs>
          <w:tab w:val="left" w:pos="1507"/>
          <w:tab w:val="left" w:pos="1509"/>
        </w:tabs>
        <w:spacing w:before="167" w:line="220" w:lineRule="auto"/>
        <w:ind w:right="3960"/>
        <w:jc w:val="both"/>
        <w:rPr>
          <w:sz w:val="16"/>
        </w:rPr>
      </w:pPr>
      <w:r>
        <w:rPr>
          <w:sz w:val="16"/>
        </w:rPr>
        <w:t>Falsification of any documents associated with any aspect of the Histology Technology Program.</w:t>
      </w:r>
      <w:r>
        <w:rPr>
          <w:spacing w:val="40"/>
          <w:sz w:val="16"/>
        </w:rPr>
        <w:t xml:space="preserve"> </w:t>
      </w:r>
      <w:r>
        <w:rPr>
          <w:sz w:val="16"/>
        </w:rPr>
        <w:t>This</w:t>
      </w:r>
      <w:r>
        <w:rPr>
          <w:spacing w:val="-4"/>
          <w:sz w:val="16"/>
        </w:rPr>
        <w:t xml:space="preserve"> </w:t>
      </w:r>
      <w:r>
        <w:rPr>
          <w:sz w:val="16"/>
        </w:rPr>
        <w:t>would</w:t>
      </w:r>
      <w:r>
        <w:rPr>
          <w:spacing w:val="-2"/>
          <w:sz w:val="16"/>
        </w:rPr>
        <w:t xml:space="preserve"> </w:t>
      </w:r>
      <w:r>
        <w:rPr>
          <w:sz w:val="16"/>
        </w:rPr>
        <w:t>include</w:t>
      </w:r>
      <w:r>
        <w:rPr>
          <w:spacing w:val="-4"/>
          <w:sz w:val="16"/>
        </w:rPr>
        <w:t xml:space="preserve"> </w:t>
      </w:r>
      <w:r>
        <w:rPr>
          <w:sz w:val="16"/>
        </w:rPr>
        <w:t>but</w:t>
      </w:r>
      <w:r>
        <w:rPr>
          <w:spacing w:val="-2"/>
          <w:sz w:val="16"/>
        </w:rPr>
        <w:t xml:space="preserve"> </w:t>
      </w:r>
      <w:r>
        <w:rPr>
          <w:sz w:val="16"/>
        </w:rPr>
        <w:t>not</w:t>
      </w:r>
      <w:r>
        <w:rPr>
          <w:spacing w:val="-2"/>
          <w:sz w:val="16"/>
        </w:rPr>
        <w:t xml:space="preserve"> </w:t>
      </w:r>
      <w:r>
        <w:rPr>
          <w:sz w:val="16"/>
        </w:rPr>
        <w:t>be</w:t>
      </w:r>
      <w:r>
        <w:rPr>
          <w:spacing w:val="-4"/>
          <w:sz w:val="16"/>
        </w:rPr>
        <w:t xml:space="preserve"> </w:t>
      </w:r>
      <w:r>
        <w:rPr>
          <w:sz w:val="16"/>
        </w:rPr>
        <w:t>limited</w:t>
      </w:r>
      <w:r>
        <w:rPr>
          <w:spacing w:val="-2"/>
          <w:sz w:val="16"/>
        </w:rPr>
        <w:t xml:space="preserve"> </w:t>
      </w:r>
      <w:r>
        <w:rPr>
          <w:sz w:val="16"/>
        </w:rPr>
        <w:t>to</w:t>
      </w:r>
      <w:r>
        <w:rPr>
          <w:spacing w:val="-7"/>
          <w:sz w:val="16"/>
        </w:rPr>
        <w:t xml:space="preserve"> </w:t>
      </w:r>
      <w:r>
        <w:rPr>
          <w:sz w:val="16"/>
        </w:rPr>
        <w:t>timesheets,</w:t>
      </w:r>
      <w:r>
        <w:rPr>
          <w:spacing w:val="-1"/>
          <w:sz w:val="16"/>
        </w:rPr>
        <w:t xml:space="preserve"> </w:t>
      </w:r>
      <w:r>
        <w:rPr>
          <w:sz w:val="16"/>
        </w:rPr>
        <w:t>evaluations,</w:t>
      </w:r>
      <w:r>
        <w:rPr>
          <w:spacing w:val="-2"/>
          <w:sz w:val="16"/>
        </w:rPr>
        <w:t xml:space="preserve"> </w:t>
      </w:r>
      <w:r>
        <w:rPr>
          <w:sz w:val="16"/>
        </w:rPr>
        <w:t>assignments</w:t>
      </w:r>
      <w:r>
        <w:rPr>
          <w:spacing w:val="-2"/>
          <w:sz w:val="16"/>
        </w:rPr>
        <w:t xml:space="preserve"> </w:t>
      </w:r>
      <w:r>
        <w:rPr>
          <w:sz w:val="16"/>
        </w:rPr>
        <w:t>or</w:t>
      </w:r>
      <w:r>
        <w:rPr>
          <w:spacing w:val="-2"/>
          <w:sz w:val="16"/>
        </w:rPr>
        <w:t xml:space="preserve"> </w:t>
      </w:r>
      <w:r>
        <w:rPr>
          <w:sz w:val="16"/>
        </w:rPr>
        <w:t>health</w:t>
      </w:r>
      <w:r>
        <w:rPr>
          <w:spacing w:val="-2"/>
          <w:sz w:val="16"/>
        </w:rPr>
        <w:t xml:space="preserve"> </w:t>
      </w:r>
      <w:r>
        <w:rPr>
          <w:sz w:val="16"/>
        </w:rPr>
        <w:t>information.</w:t>
      </w:r>
    </w:p>
    <w:p w:rsidR="00504CCB" w:rsidRDefault="00504CCB" w14:paraId="230C5F2F" w14:textId="77777777">
      <w:pPr>
        <w:pStyle w:val="BodyText"/>
        <w:rPr>
          <w:sz w:val="20"/>
        </w:rPr>
      </w:pPr>
    </w:p>
    <w:p w:rsidR="00504CCB" w:rsidRDefault="00103C2C" w14:paraId="2CAC5E8C" w14:textId="77777777">
      <w:pPr>
        <w:pStyle w:val="BodyText"/>
        <w:spacing w:before="108"/>
        <w:rPr>
          <w:sz w:val="20"/>
        </w:rPr>
      </w:pPr>
      <w:r>
        <w:rPr>
          <w:noProof/>
          <w:sz w:val="20"/>
        </w:rPr>
        <mc:AlternateContent>
          <mc:Choice Requires="wps">
            <w:drawing>
              <wp:anchor distT="0" distB="0" distL="0" distR="0" simplePos="0" relativeHeight="487604736" behindDoc="1" locked="0" layoutInCell="1" allowOverlap="1" wp14:anchorId="1D4E76E0" wp14:editId="66333761">
                <wp:simplePos x="0" y="0"/>
                <wp:positionH relativeFrom="page">
                  <wp:posOffset>847953</wp:posOffset>
                </wp:positionH>
                <wp:positionV relativeFrom="paragraph">
                  <wp:posOffset>229852</wp:posOffset>
                </wp:positionV>
                <wp:extent cx="14097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1270"/>
                        </a:xfrm>
                        <a:custGeom>
                          <a:avLst/>
                          <a:gdLst/>
                          <a:ahLst/>
                          <a:cxnLst/>
                          <a:rect l="l" t="t" r="r" b="b"/>
                          <a:pathLst>
                            <a:path w="1409700">
                              <a:moveTo>
                                <a:pt x="0" y="0"/>
                              </a:moveTo>
                              <a:lnTo>
                                <a:pt x="1409700"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35D7FE7B">
              <v:shape id="Graphic 36" style="position:absolute;margin-left:66.75pt;margin-top:18.1pt;width:111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1409700,1270" o:spid="_x0000_s1026" filled="f" strokeweight=".1253mm" path="m,l14097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" w14:anchorId="087346E8">
                <v:path arrowok="t"/>
                <w10:wrap type="topAndBottom" anchorx="page"/>
              </v:shape>
            </w:pict>
          </mc:Fallback>
        </mc:AlternateContent>
      </w:r>
      <w:r>
        <w:rPr>
          <w:noProof/>
          <w:sz w:val="20"/>
        </w:rPr>
        <mc:AlternateContent>
          <mc:Choice Requires="wps">
            <w:drawing>
              <wp:anchor distT="0" distB="0" distL="0" distR="0" simplePos="0" relativeHeight="487605248" behindDoc="1" locked="0" layoutInCell="1" allowOverlap="1" wp14:anchorId="55E0736E" wp14:editId="1EB93215">
                <wp:simplePos x="0" y="0"/>
                <wp:positionH relativeFrom="page">
                  <wp:posOffset>2882773</wp:posOffset>
                </wp:positionH>
                <wp:positionV relativeFrom="paragraph">
                  <wp:posOffset>229852</wp:posOffset>
                </wp:positionV>
                <wp:extent cx="152273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2730" cy="1270"/>
                        </a:xfrm>
                        <a:custGeom>
                          <a:avLst/>
                          <a:gdLst/>
                          <a:ahLst/>
                          <a:cxnLst/>
                          <a:rect l="l" t="t" r="r" b="b"/>
                          <a:pathLst>
                            <a:path w="1522730">
                              <a:moveTo>
                                <a:pt x="0" y="0"/>
                              </a:moveTo>
                              <a:lnTo>
                                <a:pt x="1522476"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4CA029F8">
              <v:shape id="Graphic 37" style="position:absolute;margin-left:227pt;margin-top:18.1pt;width:119.9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1522730,1270" o:spid="_x0000_s1026" filled="f" strokeweight=".1253mm" path="m,l15224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" w14:anchorId="3FA049FA">
                <v:path arrowok="t"/>
                <w10:wrap type="topAndBottom" anchorx="page"/>
              </v:shape>
            </w:pict>
          </mc:Fallback>
        </mc:AlternateContent>
      </w:r>
    </w:p>
    <w:p w:rsidR="00504CCB" w:rsidRDefault="00103C2C" w14:paraId="6BB3FDD8" w14:textId="77777777">
      <w:pPr>
        <w:pStyle w:val="BodyText"/>
        <w:tabs>
          <w:tab w:val="left" w:pos="4224"/>
        </w:tabs>
        <w:spacing w:before="7"/>
        <w:ind w:left="975"/>
      </w:pPr>
      <w:r>
        <w:rPr>
          <w:spacing w:val="-2"/>
          <w:w w:val="105"/>
        </w:rPr>
        <w:t>Signed</w:t>
      </w:r>
      <w:r>
        <w:tab/>
      </w:r>
      <w:r>
        <w:rPr>
          <w:spacing w:val="-4"/>
          <w:w w:val="105"/>
        </w:rPr>
        <w:t>Date</w:t>
      </w:r>
    </w:p>
    <w:p w:rsidR="00504CCB" w:rsidRDefault="00504CCB" w14:paraId="731E3144" w14:textId="77777777">
      <w:pPr>
        <w:pStyle w:val="BodyText"/>
        <w:sectPr w:rsidR="00504CCB">
          <w:pgSz w:w="12240" w:h="15840" w:orient="portrait"/>
          <w:pgMar w:top="1440" w:right="1440" w:bottom="1440" w:left="1440" w:header="0" w:footer="2776" w:gutter="0"/>
          <w:cols w:space="720"/>
          <w:headerReference w:type="default" r:id="Rd800a810767d45a8"/>
        </w:sectPr>
      </w:pPr>
    </w:p>
    <w:p w:rsidR="00504CCB" w:rsidRDefault="00504CCB" w14:paraId="6854E9D3" w14:textId="617B357B">
      <w:pPr>
        <w:pStyle w:val="BodyText"/>
        <w:rPr>
          <w:sz w:val="35"/>
        </w:rPr>
      </w:pPr>
    </w:p>
    <w:p w:rsidR="00504CCB" w:rsidRDefault="00504CCB" w14:paraId="1C9B21B1" w14:textId="77777777">
      <w:pPr>
        <w:pStyle w:val="BodyText"/>
        <w:rPr>
          <w:sz w:val="35"/>
        </w:rPr>
      </w:pPr>
    </w:p>
    <w:p w:rsidR="00504CCB" w:rsidRDefault="00504CCB" w14:paraId="06683535" w14:textId="77777777">
      <w:pPr>
        <w:pStyle w:val="BodyText"/>
        <w:rPr>
          <w:sz w:val="35"/>
        </w:rPr>
      </w:pPr>
    </w:p>
    <w:p w:rsidR="00504CCB" w:rsidRDefault="00504CCB" w14:paraId="66CDE4AE" w14:textId="77777777">
      <w:pPr>
        <w:pStyle w:val="BodyText"/>
        <w:rPr>
          <w:sz w:val="35"/>
        </w:rPr>
      </w:pPr>
    </w:p>
    <w:p w:rsidR="00504CCB" w:rsidRDefault="00504CCB" w14:paraId="03CACA6C" w14:textId="77777777">
      <w:pPr>
        <w:pStyle w:val="BodyText"/>
        <w:spacing w:before="278"/>
        <w:rPr>
          <w:sz w:val="35"/>
        </w:rPr>
      </w:pPr>
    </w:p>
    <w:p w:rsidR="00504CCB" w:rsidP="008A477D" w:rsidRDefault="00103C2C" w14:paraId="15C4313B" w14:textId="77777777">
      <w:pPr>
        <w:spacing w:before="1"/>
        <w:ind w:left="720" w:right="720"/>
        <w:jc w:val="center"/>
        <w:rPr>
          <w:b/>
          <w:sz w:val="35"/>
        </w:rPr>
      </w:pPr>
      <w:bookmarkStart w:name="_bookmark88" w:id="86"/>
      <w:bookmarkEnd w:id="86"/>
      <w:r>
        <w:rPr>
          <w:b/>
          <w:spacing w:val="-2"/>
          <w:sz w:val="35"/>
        </w:rPr>
        <w:t>STUDENT</w:t>
      </w:r>
    </w:p>
    <w:p w:rsidR="00504CCB" w:rsidP="008A477D" w:rsidRDefault="00504CCB" w14:paraId="22A16D6A" w14:textId="77777777">
      <w:pPr>
        <w:pStyle w:val="BodyText"/>
        <w:ind w:left="720" w:right="720"/>
        <w:rPr>
          <w:b/>
          <w:sz w:val="35"/>
        </w:rPr>
      </w:pPr>
    </w:p>
    <w:p w:rsidR="00504CCB" w:rsidP="008A477D" w:rsidRDefault="00504CCB" w14:paraId="25EF5234" w14:textId="77777777">
      <w:pPr>
        <w:pStyle w:val="BodyText"/>
        <w:ind w:left="720" w:right="720"/>
        <w:rPr>
          <w:b/>
          <w:sz w:val="35"/>
        </w:rPr>
      </w:pPr>
    </w:p>
    <w:p w:rsidR="00504CCB" w:rsidP="008A477D" w:rsidRDefault="00504CCB" w14:paraId="69314E6F" w14:textId="77777777">
      <w:pPr>
        <w:pStyle w:val="BodyText"/>
        <w:ind w:left="720" w:right="720"/>
        <w:rPr>
          <w:b/>
          <w:sz w:val="35"/>
        </w:rPr>
      </w:pPr>
    </w:p>
    <w:p w:rsidR="00504CCB" w:rsidP="008A477D" w:rsidRDefault="00504CCB" w14:paraId="239AE559" w14:textId="77777777">
      <w:pPr>
        <w:pStyle w:val="BodyText"/>
        <w:spacing w:before="337"/>
        <w:ind w:left="720" w:right="720"/>
        <w:rPr>
          <w:b/>
          <w:sz w:val="35"/>
        </w:rPr>
      </w:pPr>
    </w:p>
    <w:p w:rsidR="00504CCB" w:rsidP="008A477D" w:rsidRDefault="00103C2C" w14:paraId="085D45D3" w14:textId="77777777">
      <w:pPr>
        <w:ind w:left="720" w:right="720"/>
        <w:jc w:val="center"/>
        <w:rPr>
          <w:b/>
          <w:sz w:val="35"/>
        </w:rPr>
      </w:pPr>
      <w:bookmarkStart w:name="_bookmark89" w:id="87"/>
      <w:bookmarkEnd w:id="87"/>
      <w:r>
        <w:rPr>
          <w:b/>
          <w:spacing w:val="-2"/>
          <w:sz w:val="35"/>
        </w:rPr>
        <w:t>CLINICAL</w:t>
      </w:r>
    </w:p>
    <w:p w:rsidR="00504CCB" w:rsidP="008A477D" w:rsidRDefault="00504CCB" w14:paraId="7D4C75DB" w14:textId="77777777">
      <w:pPr>
        <w:pStyle w:val="BodyText"/>
        <w:ind w:left="720" w:right="720"/>
        <w:rPr>
          <w:b/>
          <w:sz w:val="35"/>
        </w:rPr>
      </w:pPr>
    </w:p>
    <w:p w:rsidR="00504CCB" w:rsidP="008A477D" w:rsidRDefault="00504CCB" w14:paraId="79525A53" w14:textId="77777777">
      <w:pPr>
        <w:pStyle w:val="BodyText"/>
        <w:ind w:left="720" w:right="720"/>
        <w:rPr>
          <w:b/>
          <w:sz w:val="35"/>
        </w:rPr>
      </w:pPr>
    </w:p>
    <w:p w:rsidR="00504CCB" w:rsidP="008A477D" w:rsidRDefault="00504CCB" w14:paraId="67602773" w14:textId="77777777">
      <w:pPr>
        <w:pStyle w:val="BodyText"/>
        <w:ind w:left="720" w:right="720"/>
        <w:rPr>
          <w:b/>
          <w:sz w:val="35"/>
        </w:rPr>
      </w:pPr>
    </w:p>
    <w:p w:rsidR="00504CCB" w:rsidP="008A477D" w:rsidRDefault="00504CCB" w14:paraId="6ED64602" w14:textId="77777777">
      <w:pPr>
        <w:pStyle w:val="BodyText"/>
        <w:spacing w:before="338"/>
        <w:ind w:left="720" w:right="720"/>
        <w:rPr>
          <w:b/>
          <w:sz w:val="35"/>
        </w:rPr>
      </w:pPr>
    </w:p>
    <w:p w:rsidR="00504CCB" w:rsidP="008A477D" w:rsidRDefault="00103C2C" w14:paraId="2D48B5C3" w14:textId="77777777">
      <w:pPr>
        <w:ind w:left="720" w:right="720"/>
        <w:jc w:val="center"/>
        <w:rPr>
          <w:b/>
          <w:sz w:val="35"/>
        </w:rPr>
      </w:pPr>
      <w:bookmarkStart w:name="_bookmark90" w:id="88"/>
      <w:bookmarkEnd w:id="88"/>
      <w:r>
        <w:rPr>
          <w:b/>
          <w:spacing w:val="-2"/>
          <w:sz w:val="35"/>
        </w:rPr>
        <w:t>HANDBOOK</w:t>
      </w:r>
    </w:p>
    <w:p w:rsidR="00504CCB" w:rsidP="008A477D" w:rsidRDefault="00504CCB" w14:paraId="5971B734" w14:textId="77777777">
      <w:pPr>
        <w:ind w:left="720" w:right="720"/>
        <w:jc w:val="center"/>
        <w:rPr>
          <w:b/>
          <w:sz w:val="35"/>
        </w:rPr>
        <w:sectPr w:rsidR="00504CCB">
          <w:pgSz w:w="12240" w:h="15840" w:orient="portrait"/>
          <w:pgMar w:top="1820" w:right="0" w:bottom="2960" w:left="360" w:header="0" w:footer="2776" w:gutter="0"/>
          <w:cols w:space="720"/>
          <w:headerReference w:type="default" r:id="R76455fc5f3ce4caf"/>
        </w:sectPr>
      </w:pPr>
    </w:p>
    <w:p w:rsidR="00504CCB" w:rsidP="38D7EEDA" w:rsidRDefault="00103C2C" w14:paraId="55D329BF" w14:textId="77777777">
      <w:pPr>
        <w:pStyle w:val="Heading1"/>
        <w:spacing w:before="1"/>
        <w:ind w:left="0" w:right="0"/>
      </w:pPr>
      <w:bookmarkStart w:name="_bookmark91" w:id="89"/>
      <w:bookmarkEnd w:id="89"/>
      <w:r w:rsidRPr="22F7C8F9" w:rsidR="00103C2C">
        <w:rPr>
          <w:spacing w:val="-2"/>
          <w:sz w:val="28"/>
          <w:szCs w:val="28"/>
        </w:rPr>
        <w:t>CLINICAL AND</w:t>
      </w:r>
      <w:r w:rsidRPr="22F7C8F9" w:rsidR="00103C2C">
        <w:rPr>
          <w:spacing w:val="-1"/>
          <w:sz w:val="28"/>
          <w:szCs w:val="28"/>
        </w:rPr>
        <w:t xml:space="preserve"> </w:t>
      </w:r>
      <w:r w:rsidRPr="22F7C8F9" w:rsidR="00103C2C">
        <w:rPr>
          <w:spacing w:val="-2"/>
          <w:sz w:val="28"/>
          <w:szCs w:val="28"/>
        </w:rPr>
        <w:t>WORK</w:t>
      </w:r>
      <w:r w:rsidRPr="22F7C8F9" w:rsidR="00103C2C">
        <w:rPr>
          <w:spacing w:val="-1"/>
          <w:sz w:val="28"/>
          <w:szCs w:val="28"/>
        </w:rPr>
        <w:t xml:space="preserve"> </w:t>
      </w:r>
      <w:r w:rsidRPr="22F7C8F9" w:rsidR="00103C2C">
        <w:rPr>
          <w:spacing w:val="-2"/>
          <w:sz w:val="28"/>
          <w:szCs w:val="28"/>
        </w:rPr>
        <w:t>BASED</w:t>
      </w:r>
      <w:r w:rsidRPr="22F7C8F9" w:rsidR="00103C2C">
        <w:rPr>
          <w:spacing w:val="-1"/>
          <w:sz w:val="28"/>
          <w:szCs w:val="28"/>
        </w:rPr>
        <w:t xml:space="preserve"> </w:t>
      </w:r>
      <w:r w:rsidRPr="22F7C8F9" w:rsidR="00103C2C">
        <w:rPr>
          <w:spacing w:val="-2"/>
          <w:sz w:val="28"/>
          <w:szCs w:val="28"/>
        </w:rPr>
        <w:t>EXPERIENTIAL SITES</w:t>
      </w:r>
    </w:p>
    <w:p w:rsidR="22F7C8F9" w:rsidP="22F7C8F9" w:rsidRDefault="22F7C8F9" w14:paraId="71FE2EB0" w14:textId="53482A0C">
      <w:pPr>
        <w:pStyle w:val="BodyText"/>
        <w:spacing w:before="58"/>
        <w:ind w:left="0" w:right="0"/>
        <w:rPr>
          <w:sz w:val="24"/>
          <w:szCs w:val="24"/>
        </w:rPr>
      </w:pPr>
    </w:p>
    <w:p w:rsidR="1E982A7E" w:rsidP="22F7C8F9" w:rsidRDefault="1E982A7E" w14:paraId="05844808" w14:textId="26C33E05">
      <w:pPr>
        <w:pStyle w:val="BodyText"/>
        <w:spacing w:before="58" w:line="304" w:lineRule="auto"/>
        <w:ind w:left="0" w:right="0"/>
        <w:rPr>
          <w:b w:val="1"/>
          <w:bCs w:val="1"/>
          <w:sz w:val="24"/>
          <w:szCs w:val="24"/>
        </w:rPr>
      </w:pPr>
      <w:r w:rsidRPr="22F7C8F9" w:rsidR="1E982A7E">
        <w:rPr>
          <w:sz w:val="24"/>
          <w:szCs w:val="24"/>
        </w:rPr>
        <w:t xml:space="preserve"> </w:t>
      </w:r>
      <w:r w:rsidRPr="22F7C8F9" w:rsidR="544E9030">
        <w:rPr>
          <w:b w:val="1"/>
          <w:bCs w:val="1"/>
          <w:sz w:val="24"/>
          <w:szCs w:val="24"/>
        </w:rPr>
        <w:t>VGCC Histotechnology 2026-2027 Clinical Site list</w:t>
      </w:r>
    </w:p>
    <w:p w:rsidR="1E982A7E" w:rsidP="22F7C8F9" w:rsidRDefault="1E982A7E" w14:paraId="36E45020" w14:textId="309F7BAD">
      <w:pPr>
        <w:pStyle w:val="BodyText"/>
        <w:spacing w:line="304" w:lineRule="auto"/>
        <w:ind w:left="0" w:right="0"/>
        <w:jc w:val="center"/>
        <w:rPr>
          <w:sz w:val="24"/>
          <w:szCs w:val="24"/>
        </w:rPr>
      </w:pPr>
    </w:p>
    <w:p w:rsidR="1E982A7E" w:rsidP="22F7C8F9" w:rsidRDefault="1E982A7E" w14:paraId="1C0F22B2" w14:textId="5A0A8FE3">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66357010" w14:textId="260F74C1">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21F5EA99" w14:textId="3C4F3704">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Cape Fear Valley Health System  </w:t>
      </w:r>
    </w:p>
    <w:p w:rsidR="1E982A7E" w:rsidP="22F7C8F9" w:rsidRDefault="1E982A7E" w14:paraId="5EF1B4AA" w14:textId="1575BC3C">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1638 Owen Drive, Fayetteville, NC 28304 </w:t>
      </w:r>
    </w:p>
    <w:p w:rsidR="1E982A7E" w:rsidP="22F7C8F9" w:rsidRDefault="1E982A7E" w14:paraId="268EEC44" w14:textId="62F7A5F3">
      <w:pPr>
        <w:pStyle w:val="BodyText"/>
        <w:spacing w:line="304" w:lineRule="auto"/>
        <w:ind w:left="0" w:right="0"/>
        <w:jc w:val="center"/>
        <w:rPr>
          <w:sz w:val="24"/>
          <w:szCs w:val="24"/>
        </w:rPr>
      </w:pPr>
      <w:r w:rsidRPr="22F7C8F9" w:rsidR="1E982A7E">
        <w:rPr>
          <w:sz w:val="24"/>
          <w:szCs w:val="24"/>
        </w:rPr>
        <w:t xml:space="preserve"> </w:t>
      </w:r>
      <w:r w:rsidRPr="22F7C8F9" w:rsidR="1E982A7E">
        <w:rPr>
          <w:sz w:val="24"/>
          <w:szCs w:val="24"/>
        </w:rPr>
        <w:t xml:space="preserve"> </w:t>
      </w:r>
      <w:r w:rsidRPr="22F7C8F9" w:rsidR="1E982A7E">
        <w:rPr>
          <w:sz w:val="24"/>
          <w:szCs w:val="24"/>
        </w:rPr>
        <w:t xml:space="preserve"> </w:t>
      </w:r>
    </w:p>
    <w:p w:rsidR="1E982A7E" w:rsidP="22F7C8F9" w:rsidRDefault="1E982A7E" w14:paraId="07069600" w14:textId="793D7029">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Duke Raleigh Clinical Labs  </w:t>
      </w:r>
    </w:p>
    <w:p w:rsidR="1E982A7E" w:rsidP="22F7C8F9" w:rsidRDefault="1E982A7E" w14:paraId="462CDD41" w14:textId="769D4565">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3400 Wake Forest Road, Raleigh, NC 27609 </w:t>
      </w:r>
    </w:p>
    <w:p w:rsidR="1E982A7E" w:rsidP="22F7C8F9" w:rsidRDefault="1E982A7E" w14:paraId="3BF4611B" w14:textId="57B5077F">
      <w:pPr>
        <w:pStyle w:val="BodyText"/>
        <w:spacing w:line="304" w:lineRule="auto"/>
        <w:ind w:left="0" w:right="0"/>
        <w:jc w:val="center"/>
        <w:rPr>
          <w:sz w:val="24"/>
          <w:szCs w:val="24"/>
        </w:rPr>
      </w:pPr>
      <w:r w:rsidRPr="22F7C8F9" w:rsidR="1E982A7E">
        <w:rPr>
          <w:sz w:val="24"/>
          <w:szCs w:val="24"/>
        </w:rPr>
        <w:t xml:space="preserve"> </w:t>
      </w:r>
      <w:r w:rsidRPr="22F7C8F9" w:rsidR="1E982A7E">
        <w:rPr>
          <w:sz w:val="24"/>
          <w:szCs w:val="24"/>
        </w:rPr>
        <w:t xml:space="preserve"> </w:t>
      </w:r>
    </w:p>
    <w:p w:rsidR="1E982A7E" w:rsidP="22F7C8F9" w:rsidRDefault="1E982A7E" w14:paraId="525C088A" w14:textId="1C0C2AFE">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Duke University Clinical Labs </w:t>
      </w:r>
    </w:p>
    <w:p w:rsidR="1E982A7E" w:rsidP="22F7C8F9" w:rsidRDefault="1E982A7E" w14:paraId="0631E66B" w14:textId="3D4F879C">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Hudson Bldg, Room 1540. 2351 Erwin Rd, Durham, NC 27705 </w:t>
      </w:r>
    </w:p>
    <w:p w:rsidR="1E982A7E" w:rsidP="22F7C8F9" w:rsidRDefault="1E982A7E" w14:paraId="5BC16918" w14:textId="51141891">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072825C9" w14:textId="472E683C">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Eastern Caroline Pathology </w:t>
      </w:r>
    </w:p>
    <w:p w:rsidR="1E982A7E" w:rsidP="22F7C8F9" w:rsidRDefault="1E982A7E" w14:paraId="4BCE1608" w14:textId="500E541A">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2693 B Forest Hills Road, Wilson, NC 27893 </w:t>
      </w:r>
    </w:p>
    <w:p w:rsidR="1E982A7E" w:rsidP="22F7C8F9" w:rsidRDefault="1E982A7E" w14:paraId="655ACD23" w14:textId="37E4FB89">
      <w:pPr>
        <w:pStyle w:val="BodyText"/>
        <w:spacing w:line="304" w:lineRule="auto"/>
        <w:ind w:left="0" w:right="0"/>
        <w:jc w:val="center"/>
        <w:rPr>
          <w:sz w:val="24"/>
          <w:szCs w:val="24"/>
        </w:rPr>
      </w:pPr>
      <w:r w:rsidRPr="22F7C8F9" w:rsidR="1E982A7E">
        <w:rPr>
          <w:sz w:val="24"/>
          <w:szCs w:val="24"/>
        </w:rPr>
        <w:t xml:space="preserve"> </w:t>
      </w:r>
      <w:r w:rsidRPr="22F7C8F9" w:rsidR="1E982A7E">
        <w:rPr>
          <w:sz w:val="24"/>
          <w:szCs w:val="24"/>
        </w:rPr>
        <w:t xml:space="preserve"> </w:t>
      </w:r>
    </w:p>
    <w:p w:rsidR="1E982A7E" w:rsidP="22F7C8F9" w:rsidRDefault="1E982A7E" w14:paraId="5C9BB7A1" w14:textId="0F5BDFF4">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w:t>
      </w:r>
      <w:r w:rsidRPr="22F7C8F9" w:rsidR="1E982A7E">
        <w:rPr>
          <w:sz w:val="24"/>
          <w:szCs w:val="24"/>
        </w:rPr>
        <w:t>Labcorp</w:t>
      </w:r>
      <w:r w:rsidRPr="22F7C8F9" w:rsidR="1E982A7E">
        <w:rPr>
          <w:sz w:val="24"/>
          <w:szCs w:val="24"/>
        </w:rPr>
        <w:t xml:space="preserve"> </w:t>
      </w:r>
    </w:p>
    <w:p w:rsidR="1E982A7E" w:rsidP="22F7C8F9" w:rsidRDefault="1E982A7E" w14:paraId="7F35F3AC" w14:textId="0E28367D">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1912 TW Alexander Drive, Durham, NC 27709 </w:t>
      </w:r>
    </w:p>
    <w:p w:rsidR="1E982A7E" w:rsidP="22F7C8F9" w:rsidRDefault="1E982A7E" w14:paraId="5B9FE7B5" w14:textId="06504CC7">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5D9C0211" w14:textId="31952B43">
      <w:pPr>
        <w:pStyle w:val="BodyText"/>
        <w:spacing w:line="304" w:lineRule="auto"/>
        <w:ind w:left="0" w:right="0"/>
        <w:jc w:val="center"/>
        <w:rPr>
          <w:sz w:val="24"/>
          <w:szCs w:val="24"/>
        </w:rPr>
      </w:pPr>
    </w:p>
    <w:p w:rsidR="1E982A7E" w:rsidP="22F7C8F9" w:rsidRDefault="1E982A7E" w14:paraId="28368BD4" w14:textId="17876F92">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b w:val="1"/>
          <w:bCs w:val="1"/>
          <w:sz w:val="24"/>
          <w:szCs w:val="24"/>
        </w:rPr>
        <w:t>:</w:t>
      </w:r>
      <w:r w:rsidRPr="22F7C8F9" w:rsidR="1E982A7E">
        <w:rPr>
          <w:sz w:val="24"/>
          <w:szCs w:val="24"/>
        </w:rPr>
        <w:t xml:space="preserve"> UNC Hospitals of Chapel Hill (McLendon Labs) </w:t>
      </w:r>
    </w:p>
    <w:p w:rsidR="1E982A7E" w:rsidP="22F7C8F9" w:rsidRDefault="1E982A7E" w14:paraId="2F09BEE2" w14:textId="3988A4CE">
      <w:pPr>
        <w:pStyle w:val="BodyText"/>
        <w:spacing w:line="304" w:lineRule="auto"/>
        <w:ind w:left="0" w:right="0"/>
        <w:jc w:val="center"/>
        <w:rPr>
          <w:sz w:val="24"/>
          <w:szCs w:val="24"/>
        </w:rPr>
      </w:pPr>
      <w:r w:rsidRPr="22F7C8F9" w:rsidR="1E982A7E">
        <w:rPr>
          <w:b w:val="1"/>
          <w:bCs w:val="1"/>
          <w:sz w:val="24"/>
          <w:szCs w:val="24"/>
        </w:rPr>
        <w:t xml:space="preserve">Address: </w:t>
      </w:r>
      <w:r w:rsidRPr="22F7C8F9" w:rsidR="1E982A7E">
        <w:rPr>
          <w:sz w:val="24"/>
          <w:szCs w:val="24"/>
        </w:rPr>
        <w:t xml:space="preserve">101 Manning Dr., Chapel Hill, NC, 27514 </w:t>
      </w:r>
    </w:p>
    <w:p w:rsidR="1E982A7E" w:rsidP="22F7C8F9" w:rsidRDefault="1E982A7E" w14:paraId="596C1359" w14:textId="65E3CE07">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5E513827" w14:textId="7218D511">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ECU Health Medical Center</w:t>
      </w:r>
    </w:p>
    <w:p w:rsidR="1E982A7E" w:rsidP="22F7C8F9" w:rsidRDefault="1E982A7E" w14:paraId="0A03C9A7" w14:textId="76A728E4">
      <w:pPr>
        <w:pStyle w:val="BodyText"/>
        <w:spacing w:line="304" w:lineRule="auto"/>
        <w:ind w:left="0" w:right="0"/>
        <w:jc w:val="center"/>
        <w:rPr>
          <w:sz w:val="24"/>
          <w:szCs w:val="24"/>
        </w:rPr>
      </w:pPr>
      <w:r w:rsidRPr="22F7C8F9" w:rsidR="1E982A7E">
        <w:rPr>
          <w:b w:val="1"/>
          <w:bCs w:val="1"/>
          <w:sz w:val="24"/>
          <w:szCs w:val="24"/>
        </w:rPr>
        <w:t>Address:</w:t>
      </w:r>
      <w:r w:rsidRPr="22F7C8F9" w:rsidR="1E982A7E">
        <w:rPr>
          <w:sz w:val="24"/>
          <w:szCs w:val="24"/>
        </w:rPr>
        <w:t xml:space="preserve"> 2100 </w:t>
      </w:r>
      <w:r w:rsidRPr="22F7C8F9" w:rsidR="1E982A7E">
        <w:rPr>
          <w:sz w:val="24"/>
          <w:szCs w:val="24"/>
        </w:rPr>
        <w:t>Stantonsburg</w:t>
      </w:r>
      <w:r w:rsidRPr="22F7C8F9" w:rsidR="1E982A7E">
        <w:rPr>
          <w:sz w:val="24"/>
          <w:szCs w:val="24"/>
        </w:rPr>
        <w:t xml:space="preserve"> Rd. Greenville, NC 27834 </w:t>
      </w:r>
    </w:p>
    <w:p w:rsidR="1E982A7E" w:rsidP="22F7C8F9" w:rsidRDefault="1E982A7E" w14:paraId="385E1193" w14:textId="5458FB7B">
      <w:pPr>
        <w:pStyle w:val="BodyText"/>
        <w:spacing w:line="304" w:lineRule="auto"/>
        <w:ind w:left="0" w:right="0"/>
        <w:jc w:val="center"/>
        <w:rPr>
          <w:sz w:val="24"/>
          <w:szCs w:val="24"/>
        </w:rPr>
      </w:pPr>
      <w:r w:rsidRPr="22F7C8F9" w:rsidR="1E982A7E">
        <w:rPr>
          <w:sz w:val="24"/>
          <w:szCs w:val="24"/>
        </w:rPr>
        <w:t xml:space="preserve"> </w:t>
      </w:r>
    </w:p>
    <w:p w:rsidR="1E982A7E" w:rsidP="22F7C8F9" w:rsidRDefault="1E982A7E" w14:paraId="25A977B9" w14:textId="164D884E">
      <w:pPr>
        <w:pStyle w:val="BodyText"/>
        <w:spacing w:line="304" w:lineRule="auto"/>
        <w:ind w:left="0" w:right="0"/>
        <w:jc w:val="center"/>
        <w:rPr>
          <w:sz w:val="24"/>
          <w:szCs w:val="24"/>
        </w:rPr>
      </w:pPr>
      <w:r w:rsidRPr="22F7C8F9" w:rsidR="1E982A7E">
        <w:rPr>
          <w:b w:val="1"/>
          <w:bCs w:val="1"/>
          <w:sz w:val="24"/>
          <w:szCs w:val="24"/>
        </w:rPr>
        <w:t>Institution:</w:t>
      </w:r>
      <w:r w:rsidRPr="22F7C8F9" w:rsidR="1E982A7E">
        <w:rPr>
          <w:sz w:val="24"/>
          <w:szCs w:val="24"/>
        </w:rPr>
        <w:t xml:space="preserve"> WakeMed </w:t>
      </w:r>
    </w:p>
    <w:p w:rsidR="1E982A7E" w:rsidP="22F7C8F9" w:rsidRDefault="1E982A7E" w14:paraId="6228766C" w14:textId="30B82258">
      <w:pPr>
        <w:pStyle w:val="BodyText"/>
        <w:spacing w:line="304" w:lineRule="auto"/>
        <w:ind w:left="0" w:right="0"/>
        <w:jc w:val="center"/>
        <w:rPr>
          <w:sz w:val="24"/>
          <w:szCs w:val="24"/>
        </w:rPr>
      </w:pPr>
      <w:r w:rsidRPr="22F7C8F9" w:rsidR="1E982A7E">
        <w:rPr>
          <w:b w:val="1"/>
          <w:bCs w:val="1"/>
          <w:sz w:val="24"/>
          <w:szCs w:val="24"/>
        </w:rPr>
        <w:t>Address:</w:t>
      </w:r>
      <w:r w:rsidRPr="22F7C8F9" w:rsidR="18233AC1">
        <w:rPr>
          <w:b w:val="1"/>
          <w:bCs w:val="1"/>
          <w:sz w:val="24"/>
          <w:szCs w:val="24"/>
        </w:rPr>
        <w:t xml:space="preserve"> </w:t>
      </w:r>
      <w:r w:rsidRPr="22F7C8F9" w:rsidR="1E982A7E">
        <w:rPr>
          <w:sz w:val="24"/>
          <w:szCs w:val="24"/>
        </w:rPr>
        <w:t xml:space="preserve">3000 New Bern Avenue, Raleigh, NC 27610 </w:t>
      </w:r>
    </w:p>
    <w:p w:rsidR="1E982A7E" w:rsidP="22F7C8F9" w:rsidRDefault="1E982A7E" w14:paraId="69421570" w14:textId="47CC5FCA">
      <w:pPr>
        <w:pStyle w:val="BodyText"/>
        <w:spacing w:line="304" w:lineRule="auto"/>
        <w:ind w:left="0" w:right="0"/>
        <w:jc w:val="center"/>
        <w:rPr>
          <w:sz w:val="24"/>
          <w:szCs w:val="24"/>
        </w:rPr>
      </w:pPr>
      <w:r w:rsidRPr="5A79F4CD" w:rsidR="1E982A7E">
        <w:rPr>
          <w:sz w:val="24"/>
          <w:szCs w:val="24"/>
        </w:rPr>
        <w:t xml:space="preserve"> </w:t>
      </w:r>
    </w:p>
    <w:p w:rsidR="1E982A7E" w:rsidP="22F7C8F9" w:rsidRDefault="1E982A7E" w14:paraId="7C932E20" w14:textId="4F1CF954">
      <w:pPr>
        <w:pStyle w:val="BodyText"/>
        <w:spacing w:line="304" w:lineRule="auto"/>
        <w:ind w:left="0" w:right="0"/>
        <w:jc w:val="center"/>
        <w:rPr>
          <w:sz w:val="24"/>
          <w:szCs w:val="24"/>
        </w:rPr>
      </w:pPr>
    </w:p>
    <w:p w:rsidR="38D7EEDA" w:rsidP="38D7EEDA" w:rsidRDefault="38D7EEDA" w14:paraId="2FF941E3" w14:textId="48C202ED">
      <w:pPr>
        <w:pStyle w:val="BodyText"/>
        <w:spacing w:line="304" w:lineRule="auto"/>
        <w:ind w:left="0" w:right="0"/>
        <w:jc w:val="center"/>
      </w:pPr>
    </w:p>
    <w:p w:rsidR="38D7EEDA" w:rsidP="38D7EEDA" w:rsidRDefault="38D7EEDA" w14:paraId="674FA339" w14:textId="4AA2737B">
      <w:pPr>
        <w:pStyle w:val="BodyText"/>
        <w:spacing w:line="304" w:lineRule="auto"/>
        <w:ind w:left="0" w:right="0"/>
        <w:jc w:val="center"/>
        <w:sectPr w:rsidR="00504CCB">
          <w:pgSz w:w="12240" w:h="15840" w:orient="portrait"/>
          <w:pgMar w:top="1440" w:right="1440" w:bottom="1440" w:left="1440" w:header="0" w:footer="2776" w:gutter="0"/>
          <w:cols w:space="720"/>
          <w:headerReference w:type="default" r:id="Rdbf73df824df4801"/>
        </w:sectPr>
      </w:pPr>
    </w:p>
    <w:p w:rsidR="00504CCB" w:rsidP="5A79F4CD" w:rsidRDefault="00103C2C" w14:paraId="722FF5D9" w14:textId="77777777">
      <w:pPr>
        <w:pStyle w:val="Heading3"/>
        <w:ind w:left="0"/>
      </w:pPr>
      <w:bookmarkStart w:name="_bookmark92" w:id="90"/>
      <w:bookmarkEnd w:id="90"/>
      <w:r w:rsidR="00103C2C">
        <w:rPr>
          <w:w w:val="105"/>
        </w:rPr>
        <w:t>ADMISSION</w:t>
      </w:r>
      <w:r w:rsidR="00103C2C">
        <w:rPr>
          <w:spacing w:val="-9"/>
          <w:w w:val="105"/>
        </w:rPr>
        <w:t xml:space="preserve"> </w:t>
      </w:r>
      <w:r w:rsidR="00103C2C">
        <w:rPr>
          <w:w w:val="105"/>
        </w:rPr>
        <w:t>TO</w:t>
      </w:r>
      <w:r w:rsidR="00103C2C">
        <w:rPr>
          <w:spacing w:val="-6"/>
          <w:w w:val="105"/>
        </w:rPr>
        <w:t xml:space="preserve"> </w:t>
      </w:r>
      <w:r w:rsidR="00103C2C">
        <w:rPr>
          <w:w w:val="105"/>
        </w:rPr>
        <w:t>CLINICAL</w:t>
      </w:r>
      <w:r w:rsidR="00103C2C">
        <w:rPr>
          <w:spacing w:val="-8"/>
          <w:w w:val="105"/>
        </w:rPr>
        <w:t xml:space="preserve"> </w:t>
      </w:r>
      <w:r w:rsidR="00103C2C">
        <w:rPr>
          <w:spacing w:val="-4"/>
          <w:w w:val="105"/>
        </w:rPr>
        <w:t>SITES</w:t>
      </w:r>
    </w:p>
    <w:p w:rsidR="00504CCB" w:rsidRDefault="00504CCB" w14:paraId="34F76FDB" w14:textId="77777777">
      <w:pPr>
        <w:pStyle w:val="BodyText"/>
        <w:rPr>
          <w:b/>
        </w:rPr>
      </w:pPr>
    </w:p>
    <w:p w:rsidR="00504CCB" w:rsidRDefault="00504CCB" w14:paraId="138AFF4D" w14:textId="77777777">
      <w:pPr>
        <w:pStyle w:val="BodyText"/>
        <w:spacing w:before="27"/>
        <w:rPr>
          <w:b/>
        </w:rPr>
      </w:pPr>
    </w:p>
    <w:p w:rsidR="47059ABB" w:rsidP="5A79F4CD" w:rsidRDefault="47059ABB" w14:paraId="119BF368" w14:textId="60CDE675">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Placement and Alternative Clinical Experience Policy</w:t>
      </w:r>
    </w:p>
    <w:p w:rsidR="47059ABB" w:rsidP="5A79F4CD" w:rsidRDefault="47059ABB" w14:paraId="70980B34" w14:textId="01650361">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 xml:space="preserve"> </w:t>
      </w:r>
    </w:p>
    <w:p w:rsidR="47059ABB" w:rsidP="5A79F4CD" w:rsidRDefault="47059ABB" w14:paraId="4687EC7B" w14:textId="441141FE">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Histotechnology Program at Vance-Granville Community College is committed to providing students with meaningful clinical and experiential learning opportunities that support achievement of program learning outcomes, workforce readiness, and professional competency development.</w:t>
      </w:r>
    </w:p>
    <w:p w:rsidR="47059ABB" w:rsidP="5A79F4CD" w:rsidRDefault="47059ABB" w14:paraId="61BE5B3A" w14:textId="1F17B266">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Because the availability of clinical affiliates fluctuates based on healthcare workforce demands, staffing levels, accreditation requirements, and institutional agreements, clinical placements cannot be guaranteed at a specific site, location, or timeframe. Clinical education is a required component of the curriculum, and all students must successfully complete assigned clinical experiences or approved alternative clinical experiences in order to satisfy graduation requirements.</w:t>
      </w:r>
    </w:p>
    <w:p w:rsidR="5A79F4CD" w:rsidP="5A79F4CD" w:rsidRDefault="5A79F4CD" w14:paraId="6F36E690" w14:textId="3AE3048F">
      <w:pPr>
        <w:pStyle w:val="BodyText"/>
        <w:spacing w:before="195"/>
        <w:ind w:right="720"/>
        <w:rPr>
          <w:rFonts w:ascii="Times New Roman" w:hAnsi="Times New Roman" w:eastAsia="Times New Roman" w:cs="Times New Roman"/>
          <w:sz w:val="17"/>
          <w:szCs w:val="17"/>
        </w:rPr>
      </w:pPr>
    </w:p>
    <w:p w:rsidR="47059ABB" w:rsidP="5A79F4CD" w:rsidRDefault="47059ABB" w14:paraId="1182F8C2" w14:textId="02EBB47C">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Placement Process</w:t>
      </w:r>
    </w:p>
    <w:p w:rsidR="47059ABB" w:rsidP="5A79F4CD" w:rsidRDefault="47059ABB" w14:paraId="7263B4A0" w14:textId="6F079A59">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placements are coordinated by program faculty and are based upon:</w:t>
      </w:r>
    </w:p>
    <w:p w:rsidR="47059ABB" w:rsidP="5A79F4CD" w:rsidRDefault="47059ABB" w14:paraId="4B98EF0F" w14:textId="74A6CC0B">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Availability of affiliated clinical sites</w:t>
      </w:r>
    </w:p>
    <w:p w:rsidR="47059ABB" w:rsidP="5A79F4CD" w:rsidRDefault="47059ABB" w14:paraId="2E3B9748" w14:textId="3ED68BF0">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site capacity</w:t>
      </w:r>
    </w:p>
    <w:p w:rsidR="47059ABB" w:rsidP="5A79F4CD" w:rsidRDefault="47059ABB" w14:paraId="2F63737A" w14:textId="63DBED88">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 progression within the curriculum</w:t>
      </w:r>
    </w:p>
    <w:p w:rsidR="47059ABB" w:rsidP="5A79F4CD" w:rsidRDefault="47059ABB" w14:paraId="629FFC73" w14:textId="29AAFBC7">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Completion of all required clinical documentation</w:t>
      </w:r>
    </w:p>
    <w:p w:rsidR="47059ABB" w:rsidP="5A79F4CD" w:rsidRDefault="47059ABB" w14:paraId="2FC43158" w14:textId="78E05B5F">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Compliance with affiliate requirements</w:t>
      </w:r>
    </w:p>
    <w:p w:rsidR="47059ABB" w:rsidP="5A79F4CD" w:rsidRDefault="47059ABB" w14:paraId="480126D8" w14:textId="190914B2">
      <w:pPr>
        <w:pStyle w:val="BodyText"/>
        <w:numPr>
          <w:ilvl w:val="0"/>
          <w:numId w:val="4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Geographic considerations when feasible</w:t>
      </w:r>
    </w:p>
    <w:p w:rsidR="47059ABB" w:rsidP="5A79F4CD" w:rsidRDefault="47059ABB" w14:paraId="51AB6BAB" w14:textId="01B6696C">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are advised prior to enrollment that clinical placements are assigned by the program and are not based on student preference.</w:t>
      </w:r>
    </w:p>
    <w:p w:rsidR="47059ABB" w:rsidP="5A79F4CD" w:rsidRDefault="47059ABB" w14:paraId="43BEB997" w14:textId="1A0EFF16">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While faculty may consider travel distance and residence location when making placement decisions, students must be prepared to travel to any approved clinical site assigned by the program.</w:t>
      </w:r>
    </w:p>
    <w:p w:rsidR="47059ABB" w:rsidP="5A79F4CD" w:rsidRDefault="47059ABB" w14:paraId="0938FB97" w14:textId="0D0612CF">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program reserves the right to place students at any approved affiliate that can provide required educational experiences.</w:t>
      </w:r>
    </w:p>
    <w:p w:rsidR="5A79F4CD" w:rsidP="5A79F4CD" w:rsidRDefault="5A79F4CD" w14:paraId="11E83839" w14:textId="620351C3">
      <w:pPr>
        <w:pStyle w:val="BodyText"/>
        <w:spacing w:before="195"/>
        <w:ind w:right="720"/>
        <w:rPr>
          <w:rFonts w:ascii="Times New Roman" w:hAnsi="Times New Roman" w:eastAsia="Times New Roman" w:cs="Times New Roman"/>
          <w:sz w:val="17"/>
          <w:szCs w:val="17"/>
        </w:rPr>
      </w:pPr>
    </w:p>
    <w:p w:rsidR="47059ABB" w:rsidP="5A79F4CD" w:rsidRDefault="47059ABB" w14:paraId="078AEEE6" w14:textId="010CC601">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Student Responsibilities</w:t>
      </w:r>
    </w:p>
    <w:p w:rsidR="47059ABB" w:rsidP="5A79F4CD" w:rsidRDefault="47059ABB" w14:paraId="7EDF495C" w14:textId="57724535">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To be considered eligible for clinical placement, students must satisfactorily complete all required documentation by designated deadlines, including but not limited to:</w:t>
      </w:r>
    </w:p>
    <w:p w:rsidR="47059ABB" w:rsidP="5A79F4CD" w:rsidRDefault="47059ABB" w14:paraId="7C6991E5" w14:textId="06590BCB">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Criminal background screening</w:t>
      </w:r>
    </w:p>
    <w:p w:rsidR="47059ABB" w:rsidP="5A79F4CD" w:rsidRDefault="47059ABB" w14:paraId="4ADEC55A" w14:textId="2CA7A962">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Drug screening</w:t>
      </w:r>
    </w:p>
    <w:p w:rsidR="47059ABB" w:rsidP="5A79F4CD" w:rsidRDefault="47059ABB" w14:paraId="36DD9F33" w14:textId="46C2D076">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Immunization requirements</w:t>
      </w:r>
    </w:p>
    <w:p w:rsidR="47059ABB" w:rsidP="5A79F4CD" w:rsidRDefault="47059ABB" w14:paraId="049CE946" w14:textId="51FF8F9E">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Tuberculosis screening</w:t>
      </w:r>
    </w:p>
    <w:p w:rsidR="47059ABB" w:rsidP="5A79F4CD" w:rsidRDefault="47059ABB" w14:paraId="1CE26AB7" w14:textId="1A20AA34">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CPR certification, if required</w:t>
      </w:r>
    </w:p>
    <w:p w:rsidR="47059ABB" w:rsidP="5A79F4CD" w:rsidRDefault="47059ABB" w14:paraId="1B0142BD" w14:textId="581CA1E5">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compliance documentation</w:t>
      </w:r>
    </w:p>
    <w:p w:rsidR="47059ABB" w:rsidP="5A79F4CD" w:rsidRDefault="47059ABB" w14:paraId="50781ABF" w14:textId="54A4A871">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Health insurance documentation, if required by the affiliate</w:t>
      </w:r>
    </w:p>
    <w:p w:rsidR="47059ABB" w:rsidP="5A79F4CD" w:rsidRDefault="47059ABB" w14:paraId="2D8E3F88" w14:textId="6B4D97A2">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Confidentiality agreements</w:t>
      </w:r>
    </w:p>
    <w:p w:rsidR="47059ABB" w:rsidP="5A79F4CD" w:rsidRDefault="47059ABB" w14:paraId="1FE3C78D" w14:textId="1B205971">
      <w:pPr>
        <w:pStyle w:val="BodyText"/>
        <w:numPr>
          <w:ilvl w:val="0"/>
          <w:numId w:val="4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Program-specific orientation requirements</w:t>
      </w:r>
    </w:p>
    <w:p w:rsidR="47059ABB" w:rsidP="5A79F4CD" w:rsidRDefault="47059ABB" w14:paraId="146966A1" w14:textId="7A26CC3D">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Failure to complete required documentation within established deadlines may delay or prevent clinical placement.</w:t>
      </w:r>
    </w:p>
    <w:p w:rsidR="47059ABB" w:rsidP="5A79F4CD" w:rsidRDefault="47059ABB" w14:paraId="5B9127D6" w14:textId="33E75546">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who fail to maintain compliance throughout the clinical experience may be removed from clinical activities until deficiencies are corrected.</w:t>
      </w:r>
    </w:p>
    <w:p w:rsidR="5A79F4CD" w:rsidP="5A79F4CD" w:rsidRDefault="5A79F4CD" w14:paraId="745236B4" w14:textId="63BEBB12">
      <w:pPr>
        <w:pStyle w:val="BodyText"/>
        <w:spacing w:before="195"/>
        <w:ind w:right="720"/>
        <w:rPr>
          <w:rFonts w:ascii="Times New Roman" w:hAnsi="Times New Roman" w:eastAsia="Times New Roman" w:cs="Times New Roman"/>
          <w:sz w:val="17"/>
          <w:szCs w:val="17"/>
        </w:rPr>
      </w:pPr>
    </w:p>
    <w:p w:rsidR="47059ABB" w:rsidP="5A79F4CD" w:rsidRDefault="47059ABB" w14:paraId="79F6529A" w14:textId="4357331C">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Site Assignment Guidelines</w:t>
      </w:r>
    </w:p>
    <w:p w:rsidR="47059ABB" w:rsidP="5A79F4CD" w:rsidRDefault="47059ABB" w14:paraId="2D72CB27" w14:textId="33E7B46B">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Histotechnology Program maintains affiliation agreements with approved laboratories and healthcare organizations. Admission to and continuation within a clinical site remains at the discretion of the clinical affiliate.</w:t>
      </w:r>
    </w:p>
    <w:p w:rsidR="47059ABB" w:rsidP="5A79F4CD" w:rsidRDefault="47059ABB" w14:paraId="1B9D7DB8" w14:textId="27EE7B7D">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affiliates retain the right to:</w:t>
      </w:r>
    </w:p>
    <w:p w:rsidR="47059ABB" w:rsidP="5A79F4CD" w:rsidRDefault="47059ABB" w14:paraId="362FFC08" w14:textId="3208EE0C">
      <w:pPr>
        <w:pStyle w:val="BodyText"/>
        <w:numPr>
          <w:ilvl w:val="0"/>
          <w:numId w:val="4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Accept or deny student placement requests</w:t>
      </w:r>
    </w:p>
    <w:p w:rsidR="47059ABB" w:rsidP="5A79F4CD" w:rsidRDefault="47059ABB" w14:paraId="5C058DB7" w14:textId="1B82B360">
      <w:pPr>
        <w:pStyle w:val="BodyText"/>
        <w:numPr>
          <w:ilvl w:val="0"/>
          <w:numId w:val="4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Establish additional participation requirements</w:t>
      </w:r>
    </w:p>
    <w:p w:rsidR="47059ABB" w:rsidP="5A79F4CD" w:rsidRDefault="47059ABB" w14:paraId="4719BE28" w14:textId="0AC3C70D">
      <w:pPr>
        <w:pStyle w:val="BodyText"/>
        <w:numPr>
          <w:ilvl w:val="0"/>
          <w:numId w:val="4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Remove students who fail to comply with site expectations</w:t>
      </w:r>
    </w:p>
    <w:p w:rsidR="47059ABB" w:rsidP="5A79F4CD" w:rsidRDefault="47059ABB" w14:paraId="020D54FB" w14:textId="2BAFB0D2">
      <w:pPr>
        <w:pStyle w:val="BodyText"/>
        <w:numPr>
          <w:ilvl w:val="0"/>
          <w:numId w:val="4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Modify learning opportunities based on operational needs</w:t>
      </w:r>
    </w:p>
    <w:p w:rsidR="47059ABB" w:rsidP="5A79F4CD" w:rsidRDefault="47059ABB" w14:paraId="6155B54C" w14:textId="083F74BD">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Placement at multiple sites, specialty laboratories, or particular geographic locations is not guaranteed.</w:t>
      </w:r>
    </w:p>
    <w:p w:rsidR="47059ABB" w:rsidP="5A79F4CD" w:rsidRDefault="47059ABB" w14:paraId="6BA92A7C" w14:textId="5B79279A">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 current list of approved clinical affiliates is maintained by the program and updated periodically. Inclusion on the approved affiliate list does not guarantee site availability.</w:t>
      </w:r>
    </w:p>
    <w:p w:rsidR="5A79F4CD" w:rsidP="5A79F4CD" w:rsidRDefault="5A79F4CD" w14:paraId="201F313B" w14:textId="774D682D">
      <w:pPr>
        <w:pStyle w:val="BodyText"/>
        <w:spacing w:before="195"/>
        <w:ind w:right="720"/>
        <w:rPr>
          <w:rFonts w:ascii="Times New Roman" w:hAnsi="Times New Roman" w:eastAsia="Times New Roman" w:cs="Times New Roman"/>
          <w:sz w:val="17"/>
          <w:szCs w:val="17"/>
        </w:rPr>
      </w:pPr>
    </w:p>
    <w:p w:rsidR="47059ABB" w:rsidP="5A79F4CD" w:rsidRDefault="47059ABB" w14:paraId="191DF2E8" w14:textId="31AED1E2">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Alternative Clinical Experience Model</w:t>
      </w:r>
    </w:p>
    <w:p w:rsidR="47059ABB" w:rsidP="5A79F4CD" w:rsidRDefault="47059ABB" w14:paraId="14A8CE6F" w14:textId="7B507037">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Histotechnology Program recognizes that circumstances may arise in which students are unable to participate in a traditional external clinical placement due to:</w:t>
      </w:r>
    </w:p>
    <w:p w:rsidR="47059ABB" w:rsidP="5A79F4CD" w:rsidRDefault="47059ABB" w14:paraId="4238CBD7" w14:textId="0F09267F">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Limited clinical site availability</w:t>
      </w:r>
    </w:p>
    <w:p w:rsidR="47059ABB" w:rsidP="5A79F4CD" w:rsidRDefault="47059ABB" w14:paraId="2E9C73F2" w14:textId="3159C6E2">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Affiliate staffing constraints</w:t>
      </w:r>
    </w:p>
    <w:p w:rsidR="47059ABB" w:rsidP="5A79F4CD" w:rsidRDefault="47059ABB" w14:paraId="2092A976" w14:textId="13B0DBD5">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Temporary site closures</w:t>
      </w:r>
    </w:p>
    <w:p w:rsidR="47059ABB" w:rsidP="5A79F4CD" w:rsidRDefault="47059ABB" w14:paraId="468D802A" w14:textId="4806A58D">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Capacity limitations</w:t>
      </w:r>
    </w:p>
    <w:p w:rsidR="47059ABB" w:rsidP="5A79F4CD" w:rsidRDefault="47059ABB" w14:paraId="330A56E2" w14:textId="70924E72">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Administrative delays</w:t>
      </w:r>
    </w:p>
    <w:p w:rsidR="47059ABB" w:rsidP="5A79F4CD" w:rsidRDefault="47059ABB" w14:paraId="751B3149" w14:textId="6204D1F2">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Public health emergencies</w:t>
      </w:r>
    </w:p>
    <w:p w:rsidR="47059ABB" w:rsidP="5A79F4CD" w:rsidRDefault="47059ABB" w14:paraId="77ACF7E8" w14:textId="0BA101C0">
      <w:pPr>
        <w:pStyle w:val="BodyText"/>
        <w:numPr>
          <w:ilvl w:val="0"/>
          <w:numId w:val="4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Other circumstances beyond the control of the student or the college</w:t>
      </w:r>
    </w:p>
    <w:p w:rsidR="47059ABB" w:rsidP="5A79F4CD" w:rsidRDefault="47059ABB" w14:paraId="2B93D2CC" w14:textId="16BF1224">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Alternative clinical experiences are designed to supplement and temporarily replace portions of traditional clinical education when necessary. The program will continue to seek appropriate external laboratory experiences whenever feasible to ensure students are exposed to the breadth of practice settings expected of entry-level histotechnicians.</w:t>
      </w:r>
    </w:p>
    <w:p w:rsidR="47059ABB" w:rsidP="5A79F4CD" w:rsidRDefault="47059ABB" w14:paraId="171689A9" w14:textId="40403873">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When a traditional clinical placement is unavailable, the student may be assigned to a faculty-directed alternative clinical learning experience conducted through:</w:t>
      </w:r>
    </w:p>
    <w:p w:rsidR="47059ABB" w:rsidP="5A79F4CD" w:rsidRDefault="47059ABB" w14:paraId="59D74BEA" w14:textId="15CBE90C">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Simulation-based instruction</w:t>
      </w:r>
    </w:p>
    <w:p w:rsidR="47059ABB" w:rsidP="5A79F4CD" w:rsidRDefault="47059ABB" w14:paraId="789EA7CF" w14:textId="72C30D70">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On-campus laboratory experiences</w:t>
      </w:r>
    </w:p>
    <w:p w:rsidR="47059ABB" w:rsidP="5A79F4CD" w:rsidRDefault="47059ABB" w14:paraId="5384181C" w14:textId="4A346BBE">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Work-based learning activities</w:t>
      </w:r>
    </w:p>
    <w:p w:rsidR="47059ABB" w:rsidP="5A79F4CD" w:rsidRDefault="47059ABB" w14:paraId="5734FD80" w14:textId="103D8CD0">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Virtual laboratory exercises</w:t>
      </w:r>
    </w:p>
    <w:p w:rsidR="47059ABB" w:rsidP="5A79F4CD" w:rsidRDefault="47059ABB" w14:paraId="58BD683F" w14:textId="2AF3FFB6">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Case-based competency activities</w:t>
      </w:r>
    </w:p>
    <w:p w:rsidR="47059ABB" w:rsidP="5A79F4CD" w:rsidRDefault="47059ABB" w14:paraId="7351ED84" w14:textId="0E1ED20A">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Structured observational experiences</w:t>
      </w:r>
    </w:p>
    <w:p w:rsidR="47059ABB" w:rsidP="5A79F4CD" w:rsidRDefault="47059ABB" w14:paraId="631DA05A" w14:textId="05031559">
      <w:pPr>
        <w:pStyle w:val="BodyText"/>
        <w:numPr>
          <w:ilvl w:val="0"/>
          <w:numId w:val="50"/>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Portfolio development activities</w:t>
      </w:r>
    </w:p>
    <w:p w:rsidR="47059ABB" w:rsidP="5A79F4CD" w:rsidRDefault="47059ABB" w14:paraId="76CAF911" w14:textId="512F0083">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purpose of these experiences is to ensure continuous progression toward program outcomes while clinical placement opportunities are being secured.</w:t>
      </w:r>
    </w:p>
    <w:p w:rsidR="5A79F4CD" w:rsidP="5A79F4CD" w:rsidRDefault="5A79F4CD" w14:paraId="3512A324" w14:textId="21BBA70C">
      <w:pPr>
        <w:pStyle w:val="BodyText"/>
        <w:spacing w:before="195"/>
        <w:ind w:right="720"/>
        <w:rPr>
          <w:rFonts w:ascii="Times New Roman" w:hAnsi="Times New Roman" w:eastAsia="Times New Roman" w:cs="Times New Roman"/>
          <w:sz w:val="17"/>
          <w:szCs w:val="17"/>
        </w:rPr>
      </w:pPr>
    </w:p>
    <w:p w:rsidR="47059ABB" w:rsidP="5A79F4CD" w:rsidRDefault="47059ABB" w14:paraId="36FDE028" w14:textId="6E8C45F2">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Faculty-Supervised On-Campus Clinical Experience</w:t>
      </w:r>
    </w:p>
    <w:p w:rsidR="47059ABB" w:rsidP="5A79F4CD" w:rsidRDefault="47059ABB" w14:paraId="4AD2C6F9" w14:textId="21461F49">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who are unable to participate in an external clinical placement will be assigned to a faculty-supervised on-campus clinical experience.</w:t>
      </w:r>
    </w:p>
    <w:p w:rsidR="47059ABB" w:rsidP="5A79F4CD" w:rsidRDefault="47059ABB" w14:paraId="33071802" w14:textId="6566C26B">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During this experience, students will complete activities designed to replicate professional practice and support competency development in:</w:t>
      </w:r>
    </w:p>
    <w:p w:rsidR="47059ABB" w:rsidP="5A79F4CD" w:rsidRDefault="47059ABB" w14:paraId="4DACE4EE" w14:textId="5534B9F6">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Specimen Processing</w:t>
      </w:r>
    </w:p>
    <w:p w:rsidR="47059ABB" w:rsidP="5A79F4CD" w:rsidRDefault="47059ABB" w14:paraId="24981144" w14:textId="1CED0A66">
      <w:pPr>
        <w:pStyle w:val="BodyText"/>
        <w:numPr>
          <w:ilvl w:val="0"/>
          <w:numId w:val="51"/>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Accessioning procedures</w:t>
      </w:r>
    </w:p>
    <w:p w:rsidR="47059ABB" w:rsidP="5A79F4CD" w:rsidRDefault="47059ABB" w14:paraId="59397FB1" w14:textId="2F8F230B">
      <w:pPr>
        <w:pStyle w:val="BodyText"/>
        <w:numPr>
          <w:ilvl w:val="0"/>
          <w:numId w:val="51"/>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Specimen identification</w:t>
      </w:r>
    </w:p>
    <w:p w:rsidR="47059ABB" w:rsidP="5A79F4CD" w:rsidRDefault="47059ABB" w14:paraId="48E1A12A" w14:textId="4522091B">
      <w:pPr>
        <w:pStyle w:val="BodyText"/>
        <w:numPr>
          <w:ilvl w:val="0"/>
          <w:numId w:val="51"/>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Fixation principles</w:t>
      </w:r>
    </w:p>
    <w:p w:rsidR="47059ABB" w:rsidP="5A79F4CD" w:rsidRDefault="47059ABB" w14:paraId="77D8E97C" w14:textId="6680E911">
      <w:pPr>
        <w:pStyle w:val="BodyText"/>
        <w:numPr>
          <w:ilvl w:val="0"/>
          <w:numId w:val="51"/>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Gross specimen review</w:t>
      </w:r>
    </w:p>
    <w:p w:rsidR="47059ABB" w:rsidP="5A79F4CD" w:rsidRDefault="47059ABB" w14:paraId="2ACEEB4D" w14:textId="79A9EBF5">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Histology Laboratory Procedures</w:t>
      </w:r>
    </w:p>
    <w:p w:rsidR="47059ABB" w:rsidP="5A79F4CD" w:rsidRDefault="47059ABB" w14:paraId="77581502" w14:textId="5F590274">
      <w:pPr>
        <w:pStyle w:val="BodyText"/>
        <w:numPr>
          <w:ilvl w:val="0"/>
          <w:numId w:val="52"/>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Tissue processing</w:t>
      </w:r>
    </w:p>
    <w:p w:rsidR="47059ABB" w:rsidP="5A79F4CD" w:rsidRDefault="47059ABB" w14:paraId="2C0E7296" w14:textId="2F5BACDC">
      <w:pPr>
        <w:pStyle w:val="BodyText"/>
        <w:numPr>
          <w:ilvl w:val="0"/>
          <w:numId w:val="52"/>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Embedding techniques</w:t>
      </w:r>
    </w:p>
    <w:p w:rsidR="47059ABB" w:rsidP="5A79F4CD" w:rsidRDefault="47059ABB" w14:paraId="370C7218" w14:textId="7808FD5A">
      <w:pPr>
        <w:pStyle w:val="BodyText"/>
        <w:numPr>
          <w:ilvl w:val="0"/>
          <w:numId w:val="52"/>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Microtomy</w:t>
      </w:r>
    </w:p>
    <w:p w:rsidR="47059ABB" w:rsidP="5A79F4CD" w:rsidRDefault="47059ABB" w14:paraId="7D2AD2B4" w14:textId="639DDA24">
      <w:pPr>
        <w:pStyle w:val="BodyText"/>
        <w:numPr>
          <w:ilvl w:val="0"/>
          <w:numId w:val="52"/>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Section handling</w:t>
      </w:r>
    </w:p>
    <w:p w:rsidR="47059ABB" w:rsidP="5A79F4CD" w:rsidRDefault="47059ABB" w14:paraId="56632D4D" w14:textId="1E72C317">
      <w:pPr>
        <w:pStyle w:val="BodyText"/>
        <w:numPr>
          <w:ilvl w:val="0"/>
          <w:numId w:val="52"/>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Slide preparation</w:t>
      </w:r>
    </w:p>
    <w:p w:rsidR="47059ABB" w:rsidP="5A79F4CD" w:rsidRDefault="47059ABB" w14:paraId="258FAF20" w14:textId="5447D088">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Staining and Special Procedures</w:t>
      </w:r>
    </w:p>
    <w:p w:rsidR="47059ABB" w:rsidP="5A79F4CD" w:rsidRDefault="47059ABB" w14:paraId="6B18B5B6" w14:textId="2DE7520C">
      <w:pPr>
        <w:pStyle w:val="BodyText"/>
        <w:numPr>
          <w:ilvl w:val="0"/>
          <w:numId w:val="53"/>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Hematoxylin and eosin staining</w:t>
      </w:r>
    </w:p>
    <w:p w:rsidR="47059ABB" w:rsidP="5A79F4CD" w:rsidRDefault="47059ABB" w14:paraId="7A919532" w14:textId="307383FE">
      <w:pPr>
        <w:pStyle w:val="BodyText"/>
        <w:numPr>
          <w:ilvl w:val="0"/>
          <w:numId w:val="53"/>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Histochemical staining principles</w:t>
      </w:r>
    </w:p>
    <w:p w:rsidR="47059ABB" w:rsidP="5A79F4CD" w:rsidRDefault="47059ABB" w14:paraId="43150F7D" w14:textId="08AB73BD">
      <w:pPr>
        <w:pStyle w:val="BodyText"/>
        <w:numPr>
          <w:ilvl w:val="0"/>
          <w:numId w:val="53"/>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Immunohistochemistry concepts</w:t>
      </w:r>
    </w:p>
    <w:p w:rsidR="47059ABB" w:rsidP="5A79F4CD" w:rsidRDefault="47059ABB" w14:paraId="0C41CF4E" w14:textId="3E4AE6BD">
      <w:pPr>
        <w:pStyle w:val="BodyText"/>
        <w:numPr>
          <w:ilvl w:val="0"/>
          <w:numId w:val="53"/>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Quality control procedures</w:t>
      </w:r>
    </w:p>
    <w:p w:rsidR="47059ABB" w:rsidP="5A79F4CD" w:rsidRDefault="47059ABB" w14:paraId="493EC67A" w14:textId="00185302">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Laboratory Operations</w:t>
      </w:r>
    </w:p>
    <w:p w:rsidR="47059ABB" w:rsidP="5A79F4CD" w:rsidRDefault="47059ABB" w14:paraId="6E172149" w14:textId="3EBA74E8">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Workflow management</w:t>
      </w:r>
    </w:p>
    <w:p w:rsidR="47059ABB" w:rsidP="5A79F4CD" w:rsidRDefault="47059ABB" w14:paraId="74D4F848" w14:textId="126B3240">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Productivity exercises</w:t>
      </w:r>
    </w:p>
    <w:p w:rsidR="47059ABB" w:rsidP="5A79F4CD" w:rsidRDefault="47059ABB" w14:paraId="77BF4CEE" w14:textId="569D2457">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Turnaround time monitoring</w:t>
      </w:r>
    </w:p>
    <w:p w:rsidR="47059ABB" w:rsidP="5A79F4CD" w:rsidRDefault="47059ABB" w14:paraId="7C96A336" w14:textId="19AF7C66">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Documentation practices</w:t>
      </w:r>
    </w:p>
    <w:p w:rsidR="47059ABB" w:rsidP="5A79F4CD" w:rsidRDefault="47059ABB" w14:paraId="47447E6D" w14:textId="260D82C6">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Regulatory compliance</w:t>
      </w:r>
    </w:p>
    <w:p w:rsidR="47059ABB" w:rsidP="5A79F4CD" w:rsidRDefault="47059ABB" w14:paraId="51D51E7E" w14:textId="15F6AFDF">
      <w:pPr>
        <w:pStyle w:val="BodyText"/>
        <w:numPr>
          <w:ilvl w:val="0"/>
          <w:numId w:val="54"/>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Laboratory safety</w:t>
      </w:r>
    </w:p>
    <w:p w:rsidR="47059ABB" w:rsidP="5A79F4CD" w:rsidRDefault="47059ABB" w14:paraId="3ED48091" w14:textId="6A5B0214">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Professional Skill Development</w:t>
      </w:r>
    </w:p>
    <w:p w:rsidR="47059ABB" w:rsidP="5A79F4CD" w:rsidRDefault="47059ABB" w14:paraId="23F4022E" w14:textId="0AD249E2">
      <w:pPr>
        <w:pStyle w:val="BodyText"/>
        <w:numPr>
          <w:ilvl w:val="0"/>
          <w:numId w:val="55"/>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Communication skills</w:t>
      </w:r>
    </w:p>
    <w:p w:rsidR="47059ABB" w:rsidP="5A79F4CD" w:rsidRDefault="47059ABB" w14:paraId="480BC25F" w14:textId="2F4BA094">
      <w:pPr>
        <w:pStyle w:val="BodyText"/>
        <w:numPr>
          <w:ilvl w:val="0"/>
          <w:numId w:val="55"/>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Problem-solving exercises</w:t>
      </w:r>
    </w:p>
    <w:p w:rsidR="47059ABB" w:rsidP="5A79F4CD" w:rsidRDefault="47059ABB" w14:paraId="7D947057" w14:textId="2DBA30B9">
      <w:pPr>
        <w:pStyle w:val="BodyText"/>
        <w:numPr>
          <w:ilvl w:val="0"/>
          <w:numId w:val="55"/>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Critical thinking activities</w:t>
      </w:r>
    </w:p>
    <w:p w:rsidR="47059ABB" w:rsidP="5A79F4CD" w:rsidRDefault="47059ABB" w14:paraId="44062326" w14:textId="4A1A6D87">
      <w:pPr>
        <w:pStyle w:val="BodyText"/>
        <w:numPr>
          <w:ilvl w:val="0"/>
          <w:numId w:val="55"/>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Professional behavior</w:t>
      </w:r>
    </w:p>
    <w:p w:rsidR="47059ABB" w:rsidP="5A79F4CD" w:rsidRDefault="47059ABB" w14:paraId="07749EC7" w14:textId="75856176">
      <w:pPr>
        <w:pStyle w:val="BodyText"/>
        <w:numPr>
          <w:ilvl w:val="0"/>
          <w:numId w:val="55"/>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Ethical decision-making</w:t>
      </w:r>
    </w:p>
    <w:p w:rsidR="47059ABB" w:rsidP="5A79F4CD" w:rsidRDefault="47059ABB" w14:paraId="006F6719" w14:textId="37370A7E">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Speed and Productivity Development</w:t>
      </w:r>
    </w:p>
    <w:p w:rsidR="47059ABB" w:rsidP="5A79F4CD" w:rsidRDefault="47059ABB" w14:paraId="7808A5CF" w14:textId="6941E7AA">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may participate in timed laboratory exercises and workflow simulations designed to develop efficiency while maintaining quality standards consistent with industry expectations.</w:t>
      </w:r>
    </w:p>
    <w:p w:rsidR="5A79F4CD" w:rsidP="5A79F4CD" w:rsidRDefault="5A79F4CD" w14:paraId="68EDAE0C" w14:textId="5CC644FF">
      <w:pPr>
        <w:pStyle w:val="BodyText"/>
        <w:spacing w:before="195"/>
        <w:ind w:right="720"/>
        <w:rPr>
          <w:rFonts w:ascii="Times New Roman" w:hAnsi="Times New Roman" w:eastAsia="Times New Roman" w:cs="Times New Roman"/>
          <w:sz w:val="17"/>
          <w:szCs w:val="17"/>
        </w:rPr>
      </w:pPr>
    </w:p>
    <w:p w:rsidR="47059ABB" w:rsidP="5A79F4CD" w:rsidRDefault="47059ABB" w14:paraId="398DC337" w14:textId="4183CDB3">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Attendance and Documentation</w:t>
      </w:r>
    </w:p>
    <w:p w:rsidR="47059ABB" w:rsidP="5A79F4CD" w:rsidRDefault="47059ABB" w14:paraId="011A501C" w14:textId="0B948718">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participating in either traditional clinical experiences or faculty-supervised on-campus clinical experiences are required to:</w:t>
      </w:r>
    </w:p>
    <w:p w:rsidR="47059ABB" w:rsidP="5A79F4CD" w:rsidRDefault="47059ABB" w14:paraId="245F4625" w14:textId="3304E15C">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Complete assigned clinical hours</w:t>
      </w:r>
    </w:p>
    <w:p w:rsidR="47059ABB" w:rsidP="5A79F4CD" w:rsidRDefault="47059ABB" w14:paraId="7EE81A60" w14:textId="0CF068C4">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Maintain attendance records</w:t>
      </w:r>
    </w:p>
    <w:p w:rsidR="47059ABB" w:rsidP="5A79F4CD" w:rsidRDefault="47059ABB" w14:paraId="11A0BD90" w14:textId="5ADEB500">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Submit required documentation</w:t>
      </w:r>
    </w:p>
    <w:p w:rsidR="47059ABB" w:rsidP="5A79F4CD" w:rsidRDefault="47059ABB" w14:paraId="429ED201" w14:textId="30AE14C3">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Participate in competency assessments</w:t>
      </w:r>
    </w:p>
    <w:p w:rsidR="47059ABB" w:rsidP="5A79F4CD" w:rsidRDefault="47059ABB" w14:paraId="6FED61A1" w14:textId="33F0C24C">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Complete portfolio requirements</w:t>
      </w:r>
    </w:p>
    <w:p w:rsidR="47059ABB" w:rsidP="5A79F4CD" w:rsidRDefault="47059ABB" w14:paraId="7EF6019B" w14:textId="0B54C5FB">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Maintain professional conduct standards</w:t>
      </w:r>
    </w:p>
    <w:p w:rsidR="47059ABB" w:rsidP="5A79F4CD" w:rsidRDefault="47059ABB" w14:paraId="331AC71C" w14:textId="13B06BFE">
      <w:pPr>
        <w:pStyle w:val="BodyText"/>
        <w:numPr>
          <w:ilvl w:val="0"/>
          <w:numId w:val="56"/>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Demonstrate satisfactory progress toward program outcomes</w:t>
      </w:r>
    </w:p>
    <w:p w:rsidR="47059ABB" w:rsidP="5A79F4CD" w:rsidRDefault="47059ABB" w14:paraId="4C1B541F" w14:textId="74D9B273">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hour logs, competency records, performance evaluations, and portfolio submissions must be completed according to program requirements.</w:t>
      </w:r>
    </w:p>
    <w:p w:rsidR="5A79F4CD" w:rsidP="5A79F4CD" w:rsidRDefault="5A79F4CD" w14:paraId="5B86DAC0" w14:textId="2DEA5792">
      <w:pPr>
        <w:pStyle w:val="BodyText"/>
        <w:spacing w:before="195"/>
        <w:ind w:right="720"/>
        <w:rPr>
          <w:rFonts w:ascii="Times New Roman" w:hAnsi="Times New Roman" w:eastAsia="Times New Roman" w:cs="Times New Roman"/>
          <w:sz w:val="17"/>
          <w:szCs w:val="17"/>
        </w:rPr>
      </w:pPr>
    </w:p>
    <w:p w:rsidR="47059ABB" w:rsidP="5A79F4CD" w:rsidRDefault="47059ABB" w14:paraId="5F8B64E8" w14:textId="6EC386F0">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Evaluation and Grading</w:t>
      </w:r>
    </w:p>
    <w:p w:rsidR="47059ABB" w:rsidP="5A79F4CD" w:rsidRDefault="47059ABB" w14:paraId="5D26506C" w14:textId="7988C5C8">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Students assigned to alternative clinical experiences will be evaluated using the same standards, competencies, and grading criteria used for students participating in traditional clinical placements whenever applicable.</w:t>
      </w:r>
    </w:p>
    <w:p w:rsidR="47059ABB" w:rsidP="5A79F4CD" w:rsidRDefault="47059ABB" w14:paraId="09AFD742" w14:textId="5F106B62">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Assessment methods may include:</w:t>
      </w:r>
    </w:p>
    <w:p w:rsidR="47059ABB" w:rsidP="5A79F4CD" w:rsidRDefault="47059ABB" w14:paraId="739CAE1C" w14:textId="1D4AACA4">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Direct faculty observation</w:t>
      </w:r>
    </w:p>
    <w:p w:rsidR="47059ABB" w:rsidP="5A79F4CD" w:rsidRDefault="47059ABB" w14:paraId="15B23A3D" w14:textId="37003A87">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Skills checklists</w:t>
      </w:r>
    </w:p>
    <w:p w:rsidR="47059ABB" w:rsidP="5A79F4CD" w:rsidRDefault="47059ABB" w14:paraId="1B341BE9" w14:textId="18D51C83">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Competency assessments</w:t>
      </w:r>
    </w:p>
    <w:p w:rsidR="47059ABB" w:rsidP="5A79F4CD" w:rsidRDefault="47059ABB" w14:paraId="2AEBF447" w14:textId="3AA520FD">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Laboratory practical examinations</w:t>
      </w:r>
    </w:p>
    <w:p w:rsidR="47059ABB" w:rsidP="5A79F4CD" w:rsidRDefault="47059ABB" w14:paraId="38662F35" w14:textId="4FBBE515">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Case study assignments</w:t>
      </w:r>
    </w:p>
    <w:p w:rsidR="47059ABB" w:rsidP="5A79F4CD" w:rsidRDefault="47059ABB" w14:paraId="13292996" w14:textId="3A96803C">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Portfolio review</w:t>
      </w:r>
    </w:p>
    <w:p w:rsidR="47059ABB" w:rsidP="5A79F4CD" w:rsidRDefault="47059ABB" w14:paraId="1D29DB1A" w14:textId="0F8E5C90">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Clinical logs</w:t>
      </w:r>
    </w:p>
    <w:p w:rsidR="47059ABB" w:rsidP="5A79F4CD" w:rsidRDefault="47059ABB" w14:paraId="03DDAFC4" w14:textId="2DFE0297">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Professionalism evaluations</w:t>
      </w:r>
    </w:p>
    <w:p w:rsidR="47059ABB" w:rsidP="5A79F4CD" w:rsidRDefault="47059ABB" w14:paraId="268E9521" w14:textId="2C1CC8A3">
      <w:pPr>
        <w:pStyle w:val="BodyText"/>
        <w:numPr>
          <w:ilvl w:val="0"/>
          <w:numId w:val="57"/>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Productivity and quality metrics</w:t>
      </w:r>
    </w:p>
    <w:p w:rsidR="47059ABB" w:rsidP="5A79F4CD" w:rsidRDefault="47059ABB" w14:paraId="4CCC20FD" w14:textId="7A6A9310">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purpose of utilizing equivalent evaluation methods is to ensure consistency, fairness, and achievement of program learning outcomes across all clinical pathways.</w:t>
      </w:r>
    </w:p>
    <w:p w:rsidR="5A79F4CD" w:rsidP="5A79F4CD" w:rsidRDefault="5A79F4CD" w14:paraId="0536A527" w14:textId="0308ACD9">
      <w:pPr>
        <w:pStyle w:val="BodyText"/>
        <w:spacing w:before="195"/>
        <w:ind w:right="720"/>
        <w:rPr>
          <w:rFonts w:ascii="Times New Roman" w:hAnsi="Times New Roman" w:eastAsia="Times New Roman" w:cs="Times New Roman"/>
          <w:sz w:val="17"/>
          <w:szCs w:val="17"/>
        </w:rPr>
      </w:pPr>
    </w:p>
    <w:p w:rsidR="47059ABB" w:rsidP="5A79F4CD" w:rsidRDefault="47059ABB" w14:paraId="21B2E59D" w14:textId="6AAD8536">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Placement Denial or Removal</w:t>
      </w:r>
    </w:p>
    <w:p w:rsidR="47059ABB" w:rsidP="5A79F4CD" w:rsidRDefault="47059ABB" w14:paraId="540678EA" w14:textId="70673130">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If a student is denied placement or removed from a clinical affiliate due to:</w:t>
      </w:r>
    </w:p>
    <w:p w:rsidR="47059ABB" w:rsidP="5A79F4CD" w:rsidRDefault="47059ABB" w14:paraId="24521683" w14:textId="53B3B2E4">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Positive drug screening results</w:t>
      </w:r>
    </w:p>
    <w:p w:rsidR="47059ABB" w:rsidP="5A79F4CD" w:rsidRDefault="47059ABB" w14:paraId="260A857E" w14:textId="1F54BBE6">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Adverse criminal background findings</w:t>
      </w:r>
    </w:p>
    <w:p w:rsidR="47059ABB" w:rsidP="5A79F4CD" w:rsidRDefault="47059ABB" w14:paraId="0BB18967" w14:textId="69FD610B">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Falsification of records</w:t>
      </w:r>
    </w:p>
    <w:p w:rsidR="47059ABB" w:rsidP="5A79F4CD" w:rsidRDefault="47059ABB" w14:paraId="1F5DE181" w14:textId="4E0F3387">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Breach of confidentiality</w:t>
      </w:r>
    </w:p>
    <w:p w:rsidR="47059ABB" w:rsidP="5A79F4CD" w:rsidRDefault="47059ABB" w14:paraId="07397440" w14:textId="68989E8F">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Unethical conduct</w:t>
      </w:r>
    </w:p>
    <w:p w:rsidR="47059ABB" w:rsidP="5A79F4CD" w:rsidRDefault="47059ABB" w14:paraId="131C2A8D" w14:textId="3BE3960C">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Unprofessional behavior</w:t>
      </w:r>
    </w:p>
    <w:p w:rsidR="47059ABB" w:rsidP="5A79F4CD" w:rsidRDefault="47059ABB" w14:paraId="76722A06" w14:textId="5F11554D">
      <w:pPr>
        <w:pStyle w:val="BodyText"/>
        <w:numPr>
          <w:ilvl w:val="0"/>
          <w:numId w:val="58"/>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Failure to meet affiliate requirements</w:t>
      </w:r>
    </w:p>
    <w:p w:rsidR="47059ABB" w:rsidP="5A79F4CD" w:rsidRDefault="47059ABB" w14:paraId="694C3B78" w14:textId="428425D7">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the program is not obligated to locate an alternative placement.</w:t>
      </w:r>
    </w:p>
    <w:p w:rsidR="47059ABB" w:rsidP="5A79F4CD" w:rsidRDefault="47059ABB" w14:paraId="7978368F" w14:textId="267B7EB9">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Such circumstances may result in:</w:t>
      </w:r>
    </w:p>
    <w:p w:rsidR="47059ABB" w:rsidP="5A79F4CD" w:rsidRDefault="47059ABB" w14:paraId="4DDDC841" w14:textId="4FF48BEA">
      <w:pPr>
        <w:pStyle w:val="BodyText"/>
        <w:numPr>
          <w:ilvl w:val="0"/>
          <w:numId w:val="5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Delayed progression</w:t>
      </w:r>
    </w:p>
    <w:p w:rsidR="47059ABB" w:rsidP="5A79F4CD" w:rsidRDefault="47059ABB" w14:paraId="207042BF" w14:textId="330BB825">
      <w:pPr>
        <w:pStyle w:val="BodyText"/>
        <w:numPr>
          <w:ilvl w:val="0"/>
          <w:numId w:val="5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Course failure</w:t>
      </w:r>
    </w:p>
    <w:p w:rsidR="47059ABB" w:rsidP="5A79F4CD" w:rsidRDefault="47059ABB" w14:paraId="27D292E4" w14:textId="00517B42">
      <w:pPr>
        <w:pStyle w:val="BodyText"/>
        <w:numPr>
          <w:ilvl w:val="0"/>
          <w:numId w:val="5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Dismissal from clinical education</w:t>
      </w:r>
    </w:p>
    <w:p w:rsidR="47059ABB" w:rsidP="5A79F4CD" w:rsidRDefault="47059ABB" w14:paraId="2B6DDD87" w14:textId="6C2E4DB1">
      <w:pPr>
        <w:pStyle w:val="BodyText"/>
        <w:numPr>
          <w:ilvl w:val="0"/>
          <w:numId w:val="59"/>
        </w:numPr>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Dismissal from the Histotechnology Program</w:t>
      </w:r>
    </w:p>
    <w:p w:rsidR="47059ABB" w:rsidP="5A79F4CD" w:rsidRDefault="47059ABB" w14:paraId="1720E24C" w14:textId="47285F42">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in accordance with college and program policies.</w:t>
      </w:r>
    </w:p>
    <w:p w:rsidR="5A79F4CD" w:rsidP="5A79F4CD" w:rsidRDefault="5A79F4CD" w14:paraId="212C28F0" w14:textId="75049A58">
      <w:pPr>
        <w:pStyle w:val="BodyText"/>
        <w:spacing w:before="195"/>
        <w:ind w:right="720"/>
        <w:rPr>
          <w:rFonts w:ascii="Times New Roman" w:hAnsi="Times New Roman" w:eastAsia="Times New Roman" w:cs="Times New Roman"/>
          <w:sz w:val="17"/>
          <w:szCs w:val="17"/>
        </w:rPr>
      </w:pPr>
    </w:p>
    <w:p w:rsidR="47059ABB" w:rsidP="5A79F4CD" w:rsidRDefault="47059ABB" w14:paraId="62B43DA6" w14:textId="40E04CE3">
      <w:pPr>
        <w:pStyle w:val="BodyText"/>
        <w:spacing w:before="195"/>
        <w:ind w:right="720"/>
        <w:rPr>
          <w:rFonts w:ascii="Times New Roman" w:hAnsi="Times New Roman" w:eastAsia="Times New Roman" w:cs="Times New Roman"/>
          <w:b w:val="1"/>
          <w:bCs w:val="1"/>
          <w:noProof w:val="0"/>
          <w:color w:val="000000" w:themeColor="text1" w:themeTint="FF" w:themeShade="FF"/>
          <w:sz w:val="17"/>
          <w:szCs w:val="17"/>
          <w:lang w:val="en-US"/>
        </w:rPr>
      </w:pPr>
      <w:r w:rsidRPr="5A79F4CD" w:rsidR="47059ABB">
        <w:rPr>
          <w:rFonts w:ascii="Times New Roman" w:hAnsi="Times New Roman" w:eastAsia="Times New Roman" w:cs="Times New Roman"/>
          <w:b w:val="1"/>
          <w:bCs w:val="1"/>
          <w:noProof w:val="0"/>
          <w:color w:val="000000" w:themeColor="text1" w:themeTint="FF" w:themeShade="FF"/>
          <w:sz w:val="17"/>
          <w:szCs w:val="17"/>
          <w:lang w:val="en-US"/>
        </w:rPr>
        <w:t>Clinical Placement Disclaimer</w:t>
      </w:r>
    </w:p>
    <w:p w:rsidR="47059ABB" w:rsidP="5A79F4CD" w:rsidRDefault="47059ABB" w14:paraId="4F1776C2" w14:textId="369FFE50">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Vance-Granville Community College makes every reasonable effort to secure quality clinical experiences for all eligible students. However, clinical placements are dependent upon affiliate participation and availability and therefore cannot be guaranteed.</w:t>
      </w:r>
    </w:p>
    <w:p w:rsidR="47059ABB" w:rsidP="5A79F4CD" w:rsidRDefault="47059ABB" w14:paraId="546AE859" w14:textId="66B171A7">
      <w:pPr>
        <w:pStyle w:val="BodyText"/>
        <w:spacing w:before="195"/>
        <w:ind w:right="720"/>
        <w:rPr>
          <w:rFonts w:ascii="Times New Roman" w:hAnsi="Times New Roman" w:eastAsia="Times New Roman" w:cs="Times New Roman"/>
          <w:noProof w:val="0"/>
          <w:color w:val="000000" w:themeColor="text1" w:themeTint="FF" w:themeShade="FF"/>
          <w:sz w:val="17"/>
          <w:szCs w:val="17"/>
          <w:lang w:val="en-US"/>
        </w:rPr>
      </w:pPr>
      <w:r w:rsidRPr="5A79F4CD" w:rsidR="47059ABB">
        <w:rPr>
          <w:rFonts w:ascii="Times New Roman" w:hAnsi="Times New Roman" w:eastAsia="Times New Roman" w:cs="Times New Roman"/>
          <w:noProof w:val="0"/>
          <w:color w:val="000000" w:themeColor="text1" w:themeTint="FF" w:themeShade="FF"/>
          <w:sz w:val="17"/>
          <w:szCs w:val="17"/>
          <w:lang w:val="en-US"/>
        </w:rPr>
        <w:t>Successful completion of the Histotechnology Program requires participation in assigned clinical or approved alternative clinical experiences and demonstration of competency in all required program outcomes.</w:t>
      </w:r>
    </w:p>
    <w:p w:rsidR="5A79F4CD" w:rsidP="5A79F4CD" w:rsidRDefault="5A79F4CD" w14:paraId="16F74093" w14:textId="3C09F628">
      <w:pPr>
        <w:pStyle w:val="BodyText"/>
        <w:spacing w:before="195"/>
        <w:ind w:right="720"/>
        <w:rPr>
          <w:rFonts w:ascii="Times New Roman" w:hAnsi="Times New Roman" w:eastAsia="Times New Roman" w:cs="Times New Roman"/>
          <w:sz w:val="17"/>
          <w:szCs w:val="17"/>
        </w:rPr>
      </w:pPr>
    </w:p>
    <w:p w:rsidR="00504CCB" w:rsidP="008A477D" w:rsidRDefault="00103C2C" w14:paraId="7F5B57E3" w14:textId="3CB00056">
      <w:pPr>
        <w:pStyle w:val="Heading3"/>
        <w:ind w:right="720"/>
      </w:pPr>
    </w:p>
    <w:p w:rsidR="00504CCB" w:rsidP="38D7EEDA" w:rsidRDefault="00103C2C" w14:paraId="2CAC3707" w14:textId="5D856ADC">
      <w:pPr>
        <w:ind/>
      </w:pPr>
      <w:r>
        <w:br w:type="page"/>
      </w:r>
    </w:p>
    <w:p w:rsidR="00504CCB" w:rsidP="008A477D" w:rsidRDefault="00103C2C" w14:paraId="1BB6664D" w14:textId="77777777">
      <w:pPr>
        <w:pStyle w:val="Heading3"/>
        <w:ind w:right="720"/>
      </w:pPr>
      <w:bookmarkStart w:name="_bookmark95" w:id="93"/>
      <w:bookmarkEnd w:id="93"/>
      <w:r w:rsidR="00103C2C">
        <w:rPr>
          <w:w w:val="105"/>
        </w:rPr>
        <w:t>CODE</w:t>
      </w:r>
      <w:r w:rsidR="00103C2C">
        <w:rPr>
          <w:spacing w:val="-3"/>
          <w:w w:val="105"/>
        </w:rPr>
        <w:t xml:space="preserve"> </w:t>
      </w:r>
      <w:r w:rsidR="00103C2C">
        <w:rPr>
          <w:w w:val="105"/>
        </w:rPr>
        <w:t>OF</w:t>
      </w:r>
      <w:r w:rsidR="00103C2C">
        <w:rPr>
          <w:spacing w:val="-4"/>
          <w:w w:val="105"/>
        </w:rPr>
        <w:t xml:space="preserve"> </w:t>
      </w:r>
      <w:r w:rsidR="00103C2C">
        <w:rPr>
          <w:spacing w:val="-2"/>
          <w:w w:val="105"/>
        </w:rPr>
        <w:t>CONDUCT</w:t>
      </w:r>
    </w:p>
    <w:p w:rsidR="00504CCB" w:rsidP="008A477D" w:rsidRDefault="00504CCB" w14:paraId="3F7F69B8" w14:textId="77777777">
      <w:pPr>
        <w:pStyle w:val="BodyText"/>
        <w:spacing w:before="18"/>
        <w:ind w:right="720"/>
        <w:rPr>
          <w:b/>
        </w:rPr>
      </w:pPr>
    </w:p>
    <w:p w:rsidR="00504CCB" w:rsidP="008A477D" w:rsidRDefault="00103C2C" w14:paraId="16079834" w14:textId="77777777">
      <w:pPr>
        <w:spacing w:line="252" w:lineRule="auto"/>
        <w:ind w:left="441" w:right="720" w:firstLine="534"/>
        <w:jc w:val="both"/>
        <w:rPr>
          <w:sz w:val="17"/>
        </w:rPr>
      </w:pPr>
      <w:r>
        <w:rPr>
          <w:w w:val="105"/>
          <w:sz w:val="17"/>
        </w:rPr>
        <w:t>Students</w:t>
      </w:r>
      <w:r>
        <w:rPr>
          <w:spacing w:val="-2"/>
          <w:w w:val="105"/>
          <w:sz w:val="17"/>
        </w:rPr>
        <w:t xml:space="preserve"> </w:t>
      </w:r>
      <w:r>
        <w:rPr>
          <w:w w:val="105"/>
          <w:sz w:val="17"/>
        </w:rPr>
        <w:t>may</w:t>
      </w:r>
      <w:r>
        <w:rPr>
          <w:spacing w:val="-7"/>
          <w:w w:val="105"/>
          <w:sz w:val="17"/>
        </w:rPr>
        <w:t xml:space="preserve"> </w:t>
      </w:r>
      <w:r>
        <w:rPr>
          <w:w w:val="105"/>
          <w:sz w:val="17"/>
        </w:rPr>
        <w:t>be</w:t>
      </w:r>
      <w:r>
        <w:rPr>
          <w:spacing w:val="-3"/>
          <w:w w:val="105"/>
          <w:sz w:val="17"/>
        </w:rPr>
        <w:t xml:space="preserve"> </w:t>
      </w:r>
      <w:r>
        <w:rPr>
          <w:w w:val="105"/>
          <w:sz w:val="17"/>
        </w:rPr>
        <w:t>suspended</w:t>
      </w:r>
      <w:r>
        <w:rPr>
          <w:spacing w:val="-2"/>
          <w:w w:val="105"/>
          <w:sz w:val="17"/>
        </w:rPr>
        <w:t xml:space="preserve"> </w:t>
      </w:r>
      <w:r>
        <w:rPr>
          <w:w w:val="105"/>
          <w:sz w:val="17"/>
        </w:rPr>
        <w:t>or</w:t>
      </w:r>
      <w:r>
        <w:rPr>
          <w:spacing w:val="-3"/>
          <w:w w:val="105"/>
          <w:sz w:val="17"/>
        </w:rPr>
        <w:t xml:space="preserve"> </w:t>
      </w:r>
      <w:r>
        <w:rPr>
          <w:w w:val="105"/>
          <w:sz w:val="17"/>
        </w:rPr>
        <w:t>dismissed</w:t>
      </w:r>
      <w:r>
        <w:rPr>
          <w:spacing w:val="-2"/>
          <w:w w:val="105"/>
          <w:sz w:val="17"/>
        </w:rPr>
        <w:t xml:space="preserve"> </w:t>
      </w:r>
      <w:r>
        <w:rPr>
          <w:w w:val="105"/>
          <w:sz w:val="17"/>
        </w:rPr>
        <w:t>for</w:t>
      </w:r>
      <w:r>
        <w:rPr>
          <w:spacing w:val="-3"/>
          <w:w w:val="105"/>
          <w:sz w:val="17"/>
        </w:rPr>
        <w:t xml:space="preserve"> </w:t>
      </w:r>
      <w:r>
        <w:rPr>
          <w:w w:val="105"/>
          <w:sz w:val="17"/>
        </w:rPr>
        <w:t>conduct</w:t>
      </w:r>
      <w:r>
        <w:rPr>
          <w:spacing w:val="-2"/>
          <w:w w:val="105"/>
          <w:sz w:val="17"/>
        </w:rPr>
        <w:t xml:space="preserve"> </w:t>
      </w:r>
      <w:r>
        <w:rPr>
          <w:w w:val="105"/>
          <w:sz w:val="17"/>
        </w:rPr>
        <w:t>that</w:t>
      </w:r>
      <w:r>
        <w:rPr>
          <w:spacing w:val="-2"/>
          <w:w w:val="105"/>
          <w:sz w:val="17"/>
        </w:rPr>
        <w:t xml:space="preserve"> </w:t>
      </w:r>
      <w:r>
        <w:rPr>
          <w:w w:val="105"/>
          <w:sz w:val="17"/>
        </w:rPr>
        <w:t>is</w:t>
      </w:r>
      <w:r>
        <w:rPr>
          <w:spacing w:val="-2"/>
          <w:w w:val="105"/>
          <w:sz w:val="17"/>
        </w:rPr>
        <w:t xml:space="preserve"> </w:t>
      </w:r>
      <w:r>
        <w:rPr>
          <w:w w:val="105"/>
          <w:sz w:val="17"/>
        </w:rPr>
        <w:t>considered</w:t>
      </w:r>
      <w:r>
        <w:rPr>
          <w:spacing w:val="-2"/>
          <w:w w:val="105"/>
          <w:sz w:val="17"/>
        </w:rPr>
        <w:t xml:space="preserve"> </w:t>
      </w:r>
      <w:r>
        <w:rPr>
          <w:w w:val="105"/>
          <w:sz w:val="17"/>
        </w:rPr>
        <w:t>in</w:t>
      </w:r>
      <w:r>
        <w:rPr>
          <w:spacing w:val="-4"/>
          <w:w w:val="105"/>
          <w:sz w:val="17"/>
        </w:rPr>
        <w:t xml:space="preserve"> </w:t>
      </w:r>
      <w:r>
        <w:rPr>
          <w:w w:val="105"/>
          <w:sz w:val="17"/>
        </w:rPr>
        <w:t>violation</w:t>
      </w:r>
      <w:r>
        <w:rPr>
          <w:spacing w:val="-2"/>
          <w:w w:val="105"/>
          <w:sz w:val="17"/>
        </w:rPr>
        <w:t xml:space="preserve"> </w:t>
      </w:r>
      <w:r>
        <w:rPr>
          <w:w w:val="105"/>
          <w:sz w:val="17"/>
        </w:rPr>
        <w:t>of</w:t>
      </w:r>
      <w:r>
        <w:rPr>
          <w:spacing w:val="-3"/>
          <w:w w:val="105"/>
          <w:sz w:val="17"/>
        </w:rPr>
        <w:t xml:space="preserve"> </w:t>
      </w:r>
      <w:r>
        <w:rPr>
          <w:w w:val="105"/>
          <w:sz w:val="17"/>
        </w:rPr>
        <w:t>the</w:t>
      </w:r>
      <w:r>
        <w:rPr>
          <w:spacing w:val="-3"/>
          <w:w w:val="105"/>
          <w:sz w:val="17"/>
        </w:rPr>
        <w:t xml:space="preserve"> </w:t>
      </w:r>
      <w:r>
        <w:rPr>
          <w:w w:val="105"/>
          <w:sz w:val="17"/>
        </w:rPr>
        <w:t>student Code of conduct while on campus or while participating in school-sponsored activities with, on or off campus. (Student College Catalog). The clinical affiliates reserve the right to refuse admission to any histology</w:t>
      </w:r>
      <w:r>
        <w:rPr>
          <w:spacing w:val="-1"/>
          <w:w w:val="105"/>
          <w:sz w:val="17"/>
        </w:rPr>
        <w:t xml:space="preserve"> </w:t>
      </w:r>
      <w:r>
        <w:rPr>
          <w:w w:val="105"/>
          <w:sz w:val="17"/>
        </w:rPr>
        <w:t>technician student who is involved in any</w:t>
      </w:r>
      <w:r>
        <w:rPr>
          <w:spacing w:val="-1"/>
          <w:w w:val="105"/>
          <w:sz w:val="17"/>
        </w:rPr>
        <w:t xml:space="preserve"> </w:t>
      </w:r>
      <w:r>
        <w:rPr>
          <w:w w:val="105"/>
          <w:sz w:val="17"/>
        </w:rPr>
        <w:t>activity</w:t>
      </w:r>
      <w:r>
        <w:rPr>
          <w:spacing w:val="-3"/>
          <w:w w:val="105"/>
          <w:sz w:val="17"/>
        </w:rPr>
        <w:t xml:space="preserve"> </w:t>
      </w:r>
      <w:r>
        <w:rPr>
          <w:w w:val="105"/>
          <w:sz w:val="17"/>
        </w:rPr>
        <w:t>not considered professional or conducive to proper patient care.</w:t>
      </w:r>
      <w:r>
        <w:rPr>
          <w:spacing w:val="40"/>
          <w:w w:val="105"/>
          <w:sz w:val="17"/>
        </w:rPr>
        <w:t xml:space="preserve"> </w:t>
      </w:r>
      <w:r>
        <w:rPr>
          <w:b/>
          <w:w w:val="105"/>
          <w:sz w:val="17"/>
        </w:rPr>
        <w:t>Any student refused admission to any clinical affiliate is subject to immediate dismissal from the Histotechnology program without opportunity for readmission</w:t>
      </w:r>
      <w:r>
        <w:rPr>
          <w:w w:val="105"/>
          <w:sz w:val="17"/>
        </w:rPr>
        <w:t>.</w:t>
      </w:r>
      <w:r>
        <w:rPr>
          <w:spacing w:val="40"/>
          <w:w w:val="105"/>
          <w:sz w:val="17"/>
        </w:rPr>
        <w:t xml:space="preserve"> </w:t>
      </w:r>
      <w:r>
        <w:rPr>
          <w:w w:val="105"/>
          <w:sz w:val="17"/>
        </w:rPr>
        <w:t>The following guidelines are published to aid the student in determining proper professional conduct.</w:t>
      </w:r>
    </w:p>
    <w:p w:rsidR="00504CCB" w:rsidP="008A477D" w:rsidRDefault="00504CCB" w14:paraId="3C66CCFF" w14:textId="77777777">
      <w:pPr>
        <w:pStyle w:val="BodyText"/>
        <w:spacing w:before="6"/>
        <w:ind w:right="720"/>
      </w:pPr>
    </w:p>
    <w:p w:rsidR="00504CCB" w:rsidP="008A477D" w:rsidRDefault="00103C2C" w14:paraId="4ED31EC3" w14:textId="77777777">
      <w:pPr>
        <w:pStyle w:val="Heading4"/>
        <w:ind w:right="720"/>
      </w:pPr>
      <w:bookmarkStart w:name="_bookmark96" w:id="94"/>
      <w:bookmarkEnd w:id="94"/>
      <w:r>
        <w:rPr>
          <w:w w:val="105"/>
        </w:rPr>
        <w:t>Professional</w:t>
      </w:r>
      <w:r>
        <w:rPr>
          <w:spacing w:val="-8"/>
          <w:w w:val="105"/>
        </w:rPr>
        <w:t xml:space="preserve"> </w:t>
      </w:r>
      <w:r>
        <w:rPr>
          <w:w w:val="105"/>
        </w:rPr>
        <w:t>Expectations</w:t>
      </w:r>
      <w:r>
        <w:rPr>
          <w:spacing w:val="-7"/>
          <w:w w:val="105"/>
        </w:rPr>
        <w:t xml:space="preserve"> </w:t>
      </w:r>
      <w:r>
        <w:rPr>
          <w:w w:val="105"/>
        </w:rPr>
        <w:t>for</w:t>
      </w:r>
      <w:r>
        <w:rPr>
          <w:spacing w:val="-9"/>
          <w:w w:val="105"/>
        </w:rPr>
        <w:t xml:space="preserve"> </w:t>
      </w:r>
      <w:r>
        <w:rPr>
          <w:w w:val="105"/>
        </w:rPr>
        <w:t>All</w:t>
      </w:r>
      <w:r>
        <w:rPr>
          <w:spacing w:val="-7"/>
          <w:w w:val="105"/>
        </w:rPr>
        <w:t xml:space="preserve"> </w:t>
      </w:r>
      <w:r>
        <w:rPr>
          <w:w w:val="105"/>
        </w:rPr>
        <w:t>Program</w:t>
      </w:r>
      <w:r>
        <w:rPr>
          <w:spacing w:val="-9"/>
          <w:w w:val="105"/>
        </w:rPr>
        <w:t xml:space="preserve"> </w:t>
      </w:r>
      <w:r>
        <w:rPr>
          <w:w w:val="105"/>
        </w:rPr>
        <w:t>Students</w:t>
      </w:r>
      <w:r>
        <w:rPr>
          <w:spacing w:val="-8"/>
          <w:w w:val="105"/>
        </w:rPr>
        <w:t xml:space="preserve"> </w:t>
      </w:r>
      <w:r>
        <w:rPr>
          <w:w w:val="105"/>
        </w:rPr>
        <w:t>During</w:t>
      </w:r>
      <w:r>
        <w:rPr>
          <w:spacing w:val="-5"/>
          <w:w w:val="105"/>
        </w:rPr>
        <w:t xml:space="preserve"> </w:t>
      </w:r>
      <w:r>
        <w:rPr>
          <w:w w:val="105"/>
        </w:rPr>
        <w:t>Clinical</w:t>
      </w:r>
      <w:r>
        <w:rPr>
          <w:spacing w:val="-8"/>
          <w:w w:val="105"/>
        </w:rPr>
        <w:t xml:space="preserve"> </w:t>
      </w:r>
      <w:r>
        <w:rPr>
          <w:spacing w:val="-2"/>
          <w:w w:val="105"/>
        </w:rPr>
        <w:t>Rotations</w:t>
      </w:r>
    </w:p>
    <w:p w:rsidR="00504CCB" w:rsidP="008A477D" w:rsidRDefault="00103C2C" w14:paraId="14500DA9" w14:textId="77777777">
      <w:pPr>
        <w:pStyle w:val="BodyText"/>
        <w:spacing w:before="187"/>
        <w:ind w:left="975" w:right="720"/>
      </w:pPr>
      <w:r>
        <w:rPr>
          <w:w w:val="105"/>
        </w:rPr>
        <w:t>All</w:t>
      </w:r>
      <w:r>
        <w:rPr>
          <w:spacing w:val="-6"/>
          <w:w w:val="105"/>
        </w:rPr>
        <w:t xml:space="preserve"> </w:t>
      </w:r>
      <w:r>
        <w:rPr>
          <w:w w:val="105"/>
        </w:rPr>
        <w:t>students</w:t>
      </w:r>
      <w:r>
        <w:rPr>
          <w:spacing w:val="-5"/>
          <w:w w:val="105"/>
        </w:rPr>
        <w:t xml:space="preserve"> </w:t>
      </w:r>
      <w:r>
        <w:rPr>
          <w:w w:val="105"/>
        </w:rPr>
        <w:t>are</w:t>
      </w:r>
      <w:r>
        <w:rPr>
          <w:spacing w:val="-6"/>
          <w:w w:val="105"/>
        </w:rPr>
        <w:t xml:space="preserve"> </w:t>
      </w:r>
      <w:r>
        <w:rPr>
          <w:w w:val="105"/>
        </w:rPr>
        <w:t>expected</w:t>
      </w:r>
      <w:r>
        <w:rPr>
          <w:spacing w:val="-5"/>
          <w:w w:val="105"/>
        </w:rPr>
        <w:t xml:space="preserve"> to:</w:t>
      </w:r>
    </w:p>
    <w:p w:rsidR="00504CCB" w:rsidP="008A477D" w:rsidRDefault="00103C2C" w14:paraId="5E28D8AC" w14:textId="77777777">
      <w:pPr>
        <w:pStyle w:val="ListParagraph"/>
        <w:numPr>
          <w:ilvl w:val="0"/>
          <w:numId w:val="4"/>
        </w:numPr>
        <w:tabs>
          <w:tab w:val="left" w:pos="1241"/>
        </w:tabs>
        <w:spacing w:before="187"/>
        <w:ind w:left="1241" w:right="720" w:hanging="266"/>
        <w:rPr>
          <w:sz w:val="17"/>
        </w:rPr>
      </w:pPr>
      <w:r>
        <w:rPr>
          <w:w w:val="105"/>
          <w:sz w:val="17"/>
        </w:rPr>
        <w:t>Arrive</w:t>
      </w:r>
      <w:r>
        <w:rPr>
          <w:spacing w:val="-5"/>
          <w:w w:val="105"/>
          <w:sz w:val="17"/>
        </w:rPr>
        <w:t xml:space="preserve"> </w:t>
      </w:r>
      <w:r>
        <w:rPr>
          <w:w w:val="105"/>
          <w:sz w:val="17"/>
        </w:rPr>
        <w:t>at</w:t>
      </w:r>
      <w:r>
        <w:rPr>
          <w:spacing w:val="-5"/>
          <w:w w:val="105"/>
          <w:sz w:val="17"/>
        </w:rPr>
        <w:t xml:space="preserve"> </w:t>
      </w:r>
      <w:r>
        <w:rPr>
          <w:w w:val="105"/>
          <w:sz w:val="17"/>
        </w:rPr>
        <w:t>the</w:t>
      </w:r>
      <w:r>
        <w:rPr>
          <w:spacing w:val="-4"/>
          <w:w w:val="105"/>
          <w:sz w:val="17"/>
        </w:rPr>
        <w:t xml:space="preserve"> </w:t>
      </w:r>
      <w:r>
        <w:rPr>
          <w:w w:val="105"/>
          <w:sz w:val="17"/>
        </w:rPr>
        <w:t>clinic</w:t>
      </w:r>
      <w:r>
        <w:rPr>
          <w:spacing w:val="-5"/>
          <w:w w:val="105"/>
          <w:sz w:val="17"/>
        </w:rPr>
        <w:t xml:space="preserve"> </w:t>
      </w:r>
      <w:r>
        <w:rPr>
          <w:w w:val="105"/>
          <w:sz w:val="17"/>
        </w:rPr>
        <w:t>fully</w:t>
      </w:r>
      <w:r>
        <w:rPr>
          <w:spacing w:val="-6"/>
          <w:w w:val="105"/>
          <w:sz w:val="17"/>
        </w:rPr>
        <w:t xml:space="preserve"> </w:t>
      </w:r>
      <w:r>
        <w:rPr>
          <w:w w:val="105"/>
          <w:sz w:val="17"/>
        </w:rPr>
        <w:t>prepared</w:t>
      </w:r>
      <w:r>
        <w:rPr>
          <w:spacing w:val="-5"/>
          <w:w w:val="105"/>
          <w:sz w:val="17"/>
        </w:rPr>
        <w:t xml:space="preserve"> </w:t>
      </w:r>
      <w:r>
        <w:rPr>
          <w:w w:val="105"/>
          <w:sz w:val="17"/>
        </w:rPr>
        <w:t>for</w:t>
      </w:r>
      <w:r>
        <w:rPr>
          <w:spacing w:val="-4"/>
          <w:w w:val="105"/>
          <w:sz w:val="17"/>
        </w:rPr>
        <w:t xml:space="preserve"> </w:t>
      </w:r>
      <w:r>
        <w:rPr>
          <w:w w:val="105"/>
          <w:sz w:val="17"/>
        </w:rPr>
        <w:t>all</w:t>
      </w:r>
      <w:r>
        <w:rPr>
          <w:spacing w:val="-4"/>
          <w:w w:val="105"/>
          <w:sz w:val="17"/>
        </w:rPr>
        <w:t xml:space="preserve"> </w:t>
      </w:r>
      <w:r>
        <w:rPr>
          <w:spacing w:val="-2"/>
          <w:w w:val="105"/>
          <w:sz w:val="17"/>
        </w:rPr>
        <w:t>assignments.</w:t>
      </w:r>
    </w:p>
    <w:p w:rsidR="00504CCB" w:rsidP="008A477D" w:rsidRDefault="00103C2C" w14:paraId="600D14E0" w14:textId="77777777">
      <w:pPr>
        <w:pStyle w:val="ListParagraph"/>
        <w:numPr>
          <w:ilvl w:val="0"/>
          <w:numId w:val="4"/>
        </w:numPr>
        <w:tabs>
          <w:tab w:val="left" w:pos="1241"/>
        </w:tabs>
        <w:spacing w:before="10"/>
        <w:ind w:left="1241" w:right="720" w:hanging="266"/>
        <w:rPr>
          <w:sz w:val="17"/>
        </w:rPr>
      </w:pPr>
      <w:r>
        <w:rPr>
          <w:w w:val="105"/>
          <w:sz w:val="17"/>
        </w:rPr>
        <w:t>Maintain</w:t>
      </w:r>
      <w:r>
        <w:rPr>
          <w:spacing w:val="-7"/>
          <w:w w:val="105"/>
          <w:sz w:val="17"/>
        </w:rPr>
        <w:t xml:space="preserve"> </w:t>
      </w:r>
      <w:r>
        <w:rPr>
          <w:w w:val="105"/>
          <w:sz w:val="17"/>
        </w:rPr>
        <w:t>alertness</w:t>
      </w:r>
      <w:r>
        <w:rPr>
          <w:spacing w:val="-6"/>
          <w:w w:val="105"/>
          <w:sz w:val="17"/>
        </w:rPr>
        <w:t xml:space="preserve"> </w:t>
      </w:r>
      <w:r>
        <w:rPr>
          <w:w w:val="105"/>
          <w:sz w:val="17"/>
        </w:rPr>
        <w:t>and</w:t>
      </w:r>
      <w:r>
        <w:rPr>
          <w:spacing w:val="-6"/>
          <w:w w:val="105"/>
          <w:sz w:val="17"/>
        </w:rPr>
        <w:t xml:space="preserve"> </w:t>
      </w:r>
      <w:r>
        <w:rPr>
          <w:w w:val="105"/>
          <w:sz w:val="17"/>
        </w:rPr>
        <w:t>energy</w:t>
      </w:r>
      <w:r>
        <w:rPr>
          <w:spacing w:val="-10"/>
          <w:w w:val="105"/>
          <w:sz w:val="17"/>
        </w:rPr>
        <w:t xml:space="preserve"> </w:t>
      </w:r>
      <w:r>
        <w:rPr>
          <w:w w:val="105"/>
          <w:sz w:val="17"/>
        </w:rPr>
        <w:t>throughout</w:t>
      </w:r>
      <w:r>
        <w:rPr>
          <w:spacing w:val="-6"/>
          <w:w w:val="105"/>
          <w:sz w:val="17"/>
        </w:rPr>
        <w:t xml:space="preserve"> </w:t>
      </w:r>
      <w:r>
        <w:rPr>
          <w:w w:val="105"/>
          <w:sz w:val="17"/>
        </w:rPr>
        <w:t>their</w:t>
      </w:r>
      <w:r>
        <w:rPr>
          <w:spacing w:val="-2"/>
          <w:w w:val="105"/>
          <w:sz w:val="17"/>
        </w:rPr>
        <w:t xml:space="preserve"> </w:t>
      </w:r>
      <w:r>
        <w:rPr>
          <w:w w:val="105"/>
          <w:sz w:val="17"/>
        </w:rPr>
        <w:t>clinical</w:t>
      </w:r>
      <w:r>
        <w:rPr>
          <w:spacing w:val="-6"/>
          <w:w w:val="105"/>
          <w:sz w:val="17"/>
        </w:rPr>
        <w:t xml:space="preserve"> </w:t>
      </w:r>
      <w:r>
        <w:rPr>
          <w:spacing w:val="-2"/>
          <w:w w:val="105"/>
          <w:sz w:val="17"/>
        </w:rPr>
        <w:t>rotation.</w:t>
      </w:r>
    </w:p>
    <w:p w:rsidR="00504CCB" w:rsidP="008A477D" w:rsidRDefault="00103C2C" w14:paraId="70E6BFC5" w14:textId="77777777">
      <w:pPr>
        <w:pStyle w:val="ListParagraph"/>
        <w:numPr>
          <w:ilvl w:val="0"/>
          <w:numId w:val="4"/>
        </w:numPr>
        <w:tabs>
          <w:tab w:val="left" w:pos="1242"/>
        </w:tabs>
        <w:spacing w:line="252" w:lineRule="auto"/>
        <w:ind w:right="720"/>
        <w:rPr>
          <w:sz w:val="17"/>
        </w:rPr>
      </w:pPr>
      <w:r>
        <w:rPr>
          <w:w w:val="105"/>
          <w:sz w:val="17"/>
        </w:rPr>
        <w:t>Ensure</w:t>
      </w:r>
      <w:r>
        <w:rPr>
          <w:spacing w:val="25"/>
          <w:w w:val="105"/>
          <w:sz w:val="17"/>
        </w:rPr>
        <w:t xml:space="preserve"> </w:t>
      </w:r>
      <w:r>
        <w:rPr>
          <w:w w:val="105"/>
          <w:sz w:val="17"/>
        </w:rPr>
        <w:t>they</w:t>
      </w:r>
      <w:r>
        <w:rPr>
          <w:spacing w:val="22"/>
          <w:w w:val="105"/>
          <w:sz w:val="17"/>
        </w:rPr>
        <w:t xml:space="preserve"> </w:t>
      </w:r>
      <w:r>
        <w:rPr>
          <w:w w:val="105"/>
          <w:sz w:val="17"/>
        </w:rPr>
        <w:t>are</w:t>
      </w:r>
      <w:r>
        <w:rPr>
          <w:spacing w:val="25"/>
          <w:w w:val="105"/>
          <w:sz w:val="17"/>
        </w:rPr>
        <w:t xml:space="preserve"> </w:t>
      </w:r>
      <w:r>
        <w:rPr>
          <w:w w:val="105"/>
          <w:sz w:val="17"/>
        </w:rPr>
        <w:t>free</w:t>
      </w:r>
      <w:r>
        <w:rPr>
          <w:spacing w:val="25"/>
          <w:w w:val="105"/>
          <w:sz w:val="17"/>
        </w:rPr>
        <w:t xml:space="preserve"> </w:t>
      </w:r>
      <w:r>
        <w:rPr>
          <w:w w:val="105"/>
          <w:sz w:val="17"/>
        </w:rPr>
        <w:t>from</w:t>
      </w:r>
      <w:r>
        <w:rPr>
          <w:spacing w:val="26"/>
          <w:w w:val="105"/>
          <w:sz w:val="17"/>
        </w:rPr>
        <w:t xml:space="preserve"> </w:t>
      </w:r>
      <w:r>
        <w:rPr>
          <w:w w:val="105"/>
          <w:sz w:val="17"/>
        </w:rPr>
        <w:t>the</w:t>
      </w:r>
      <w:r>
        <w:rPr>
          <w:spacing w:val="25"/>
          <w:w w:val="105"/>
          <w:sz w:val="17"/>
        </w:rPr>
        <w:t xml:space="preserve"> </w:t>
      </w:r>
      <w:r>
        <w:rPr>
          <w:w w:val="105"/>
          <w:sz w:val="17"/>
        </w:rPr>
        <w:t>influence</w:t>
      </w:r>
      <w:r>
        <w:rPr>
          <w:spacing w:val="25"/>
          <w:w w:val="105"/>
          <w:sz w:val="17"/>
        </w:rPr>
        <w:t xml:space="preserve"> </w:t>
      </w:r>
      <w:r>
        <w:rPr>
          <w:w w:val="105"/>
          <w:sz w:val="17"/>
        </w:rPr>
        <w:t>of</w:t>
      </w:r>
      <w:r>
        <w:rPr>
          <w:spacing w:val="25"/>
          <w:w w:val="105"/>
          <w:sz w:val="17"/>
        </w:rPr>
        <w:t xml:space="preserve"> </w:t>
      </w:r>
      <w:r>
        <w:rPr>
          <w:w w:val="105"/>
          <w:sz w:val="17"/>
        </w:rPr>
        <w:t>any</w:t>
      </w:r>
      <w:r>
        <w:rPr>
          <w:spacing w:val="24"/>
          <w:w w:val="105"/>
          <w:sz w:val="17"/>
        </w:rPr>
        <w:t xml:space="preserve"> </w:t>
      </w:r>
      <w:r>
        <w:rPr>
          <w:w w:val="105"/>
          <w:sz w:val="17"/>
        </w:rPr>
        <w:t>narcotic</w:t>
      </w:r>
      <w:r>
        <w:rPr>
          <w:spacing w:val="25"/>
          <w:w w:val="105"/>
          <w:sz w:val="17"/>
        </w:rPr>
        <w:t xml:space="preserve"> </w:t>
      </w:r>
      <w:r>
        <w:rPr>
          <w:w w:val="105"/>
          <w:sz w:val="17"/>
        </w:rPr>
        <w:t>or</w:t>
      </w:r>
      <w:r>
        <w:rPr>
          <w:spacing w:val="25"/>
          <w:w w:val="105"/>
          <w:sz w:val="17"/>
        </w:rPr>
        <w:t xml:space="preserve"> </w:t>
      </w:r>
      <w:r>
        <w:rPr>
          <w:w w:val="105"/>
          <w:sz w:val="17"/>
        </w:rPr>
        <w:t>sedative</w:t>
      </w:r>
      <w:r>
        <w:rPr>
          <w:spacing w:val="25"/>
          <w:w w:val="105"/>
          <w:sz w:val="17"/>
        </w:rPr>
        <w:t xml:space="preserve"> </w:t>
      </w:r>
      <w:r>
        <w:rPr>
          <w:w w:val="105"/>
          <w:sz w:val="17"/>
        </w:rPr>
        <w:t>medications,</w:t>
      </w:r>
      <w:r>
        <w:rPr>
          <w:spacing w:val="26"/>
          <w:w w:val="105"/>
          <w:sz w:val="17"/>
        </w:rPr>
        <w:t xml:space="preserve"> </w:t>
      </w:r>
      <w:r>
        <w:rPr>
          <w:w w:val="105"/>
          <w:sz w:val="17"/>
        </w:rPr>
        <w:t>whether prescribed or not, unless cleared by appropriate medical and academic channels.</w:t>
      </w:r>
    </w:p>
    <w:p w:rsidR="00504CCB" w:rsidP="008A477D" w:rsidRDefault="00103C2C" w14:paraId="5F57E612" w14:textId="77777777">
      <w:pPr>
        <w:pStyle w:val="ListParagraph"/>
        <w:numPr>
          <w:ilvl w:val="0"/>
          <w:numId w:val="4"/>
        </w:numPr>
        <w:tabs>
          <w:tab w:val="left" w:pos="1241"/>
        </w:tabs>
        <w:spacing w:before="0" w:line="194" w:lineRule="exact"/>
        <w:ind w:left="1241" w:right="720" w:hanging="266"/>
        <w:rPr>
          <w:sz w:val="17"/>
        </w:rPr>
      </w:pPr>
      <w:r>
        <w:rPr>
          <w:w w:val="105"/>
          <w:sz w:val="17"/>
        </w:rPr>
        <w:t>Wear</w:t>
      </w:r>
      <w:r>
        <w:rPr>
          <w:spacing w:val="-6"/>
          <w:w w:val="105"/>
          <w:sz w:val="17"/>
        </w:rPr>
        <w:t xml:space="preserve"> </w:t>
      </w:r>
      <w:r>
        <w:rPr>
          <w:w w:val="105"/>
          <w:sz w:val="17"/>
        </w:rPr>
        <w:t>complete</w:t>
      </w:r>
      <w:r>
        <w:rPr>
          <w:spacing w:val="-5"/>
          <w:w w:val="105"/>
          <w:sz w:val="17"/>
        </w:rPr>
        <w:t xml:space="preserve"> </w:t>
      </w:r>
      <w:r>
        <w:rPr>
          <w:w w:val="105"/>
          <w:sz w:val="17"/>
        </w:rPr>
        <w:t>and</w:t>
      </w:r>
      <w:r>
        <w:rPr>
          <w:spacing w:val="-6"/>
          <w:w w:val="105"/>
          <w:sz w:val="17"/>
        </w:rPr>
        <w:t xml:space="preserve"> </w:t>
      </w:r>
      <w:r>
        <w:rPr>
          <w:w w:val="105"/>
          <w:sz w:val="17"/>
        </w:rPr>
        <w:t>proper</w:t>
      </w:r>
      <w:r>
        <w:rPr>
          <w:spacing w:val="-5"/>
          <w:w w:val="105"/>
          <w:sz w:val="17"/>
        </w:rPr>
        <w:t xml:space="preserve"> </w:t>
      </w:r>
      <w:r>
        <w:rPr>
          <w:w w:val="105"/>
          <w:sz w:val="17"/>
        </w:rPr>
        <w:t>professional</w:t>
      </w:r>
      <w:r>
        <w:rPr>
          <w:spacing w:val="-5"/>
          <w:w w:val="105"/>
          <w:sz w:val="17"/>
        </w:rPr>
        <w:t xml:space="preserve"> </w:t>
      </w:r>
      <w:r>
        <w:rPr>
          <w:w w:val="105"/>
          <w:sz w:val="17"/>
        </w:rPr>
        <w:t>attire</w:t>
      </w:r>
      <w:r>
        <w:rPr>
          <w:spacing w:val="-5"/>
          <w:w w:val="105"/>
          <w:sz w:val="17"/>
        </w:rPr>
        <w:t xml:space="preserve"> </w:t>
      </w:r>
      <w:r>
        <w:rPr>
          <w:w w:val="105"/>
          <w:sz w:val="17"/>
        </w:rPr>
        <w:t>at</w:t>
      </w:r>
      <w:r>
        <w:rPr>
          <w:spacing w:val="-4"/>
          <w:w w:val="105"/>
          <w:sz w:val="17"/>
        </w:rPr>
        <w:t xml:space="preserve"> </w:t>
      </w:r>
      <w:r>
        <w:rPr>
          <w:w w:val="105"/>
          <w:sz w:val="17"/>
        </w:rPr>
        <w:t>all</w:t>
      </w:r>
      <w:r>
        <w:rPr>
          <w:spacing w:val="-4"/>
          <w:w w:val="105"/>
          <w:sz w:val="17"/>
        </w:rPr>
        <w:t xml:space="preserve"> </w:t>
      </w:r>
      <w:r>
        <w:rPr>
          <w:w w:val="105"/>
          <w:sz w:val="17"/>
        </w:rPr>
        <w:t>times</w:t>
      </w:r>
      <w:r>
        <w:rPr>
          <w:spacing w:val="-5"/>
          <w:w w:val="105"/>
          <w:sz w:val="17"/>
        </w:rPr>
        <w:t xml:space="preserve"> </w:t>
      </w:r>
      <w:r>
        <w:rPr>
          <w:w w:val="105"/>
          <w:sz w:val="17"/>
        </w:rPr>
        <w:t>during</w:t>
      </w:r>
      <w:r>
        <w:rPr>
          <w:spacing w:val="-6"/>
          <w:w w:val="105"/>
          <w:sz w:val="17"/>
        </w:rPr>
        <w:t xml:space="preserve"> </w:t>
      </w:r>
      <w:r>
        <w:rPr>
          <w:w w:val="105"/>
          <w:sz w:val="17"/>
        </w:rPr>
        <w:t>clinical</w:t>
      </w:r>
      <w:r>
        <w:rPr>
          <w:spacing w:val="-5"/>
          <w:w w:val="105"/>
          <w:sz w:val="17"/>
        </w:rPr>
        <w:t xml:space="preserve"> </w:t>
      </w:r>
      <w:r>
        <w:rPr>
          <w:spacing w:val="-2"/>
          <w:w w:val="105"/>
          <w:sz w:val="17"/>
        </w:rPr>
        <w:t>rotations.</w:t>
      </w:r>
    </w:p>
    <w:p w:rsidR="00504CCB" w:rsidP="008A477D" w:rsidRDefault="00103C2C" w14:paraId="4A2223F8" w14:textId="77777777">
      <w:pPr>
        <w:pStyle w:val="ListParagraph"/>
        <w:numPr>
          <w:ilvl w:val="0"/>
          <w:numId w:val="4"/>
        </w:numPr>
        <w:tabs>
          <w:tab w:val="left" w:pos="1241"/>
        </w:tabs>
        <w:ind w:left="1241" w:right="720" w:hanging="266"/>
        <w:rPr>
          <w:sz w:val="17"/>
        </w:rPr>
      </w:pPr>
      <w:r>
        <w:rPr>
          <w:w w:val="105"/>
          <w:sz w:val="17"/>
        </w:rPr>
        <w:t>Refrain</w:t>
      </w:r>
      <w:r>
        <w:rPr>
          <w:spacing w:val="-5"/>
          <w:w w:val="105"/>
          <w:sz w:val="17"/>
        </w:rPr>
        <w:t xml:space="preserve"> </w:t>
      </w:r>
      <w:r>
        <w:rPr>
          <w:w w:val="105"/>
          <w:sz w:val="17"/>
        </w:rPr>
        <w:t>from</w:t>
      </w:r>
      <w:r>
        <w:rPr>
          <w:spacing w:val="-5"/>
          <w:w w:val="105"/>
          <w:sz w:val="17"/>
        </w:rPr>
        <w:t xml:space="preserve"> </w:t>
      </w:r>
      <w:r>
        <w:rPr>
          <w:w w:val="105"/>
          <w:sz w:val="17"/>
        </w:rPr>
        <w:t>the</w:t>
      </w:r>
      <w:r>
        <w:rPr>
          <w:spacing w:val="-4"/>
          <w:w w:val="105"/>
          <w:sz w:val="17"/>
        </w:rPr>
        <w:t xml:space="preserve"> </w:t>
      </w:r>
      <w:r>
        <w:rPr>
          <w:w w:val="105"/>
          <w:sz w:val="17"/>
        </w:rPr>
        <w:t>use</w:t>
      </w:r>
      <w:r>
        <w:rPr>
          <w:spacing w:val="-5"/>
          <w:w w:val="105"/>
          <w:sz w:val="17"/>
        </w:rPr>
        <w:t xml:space="preserve"> </w:t>
      </w:r>
      <w:r>
        <w:rPr>
          <w:w w:val="105"/>
          <w:sz w:val="17"/>
        </w:rPr>
        <w:t>or</w:t>
      </w:r>
      <w:r>
        <w:rPr>
          <w:spacing w:val="-5"/>
          <w:w w:val="105"/>
          <w:sz w:val="17"/>
        </w:rPr>
        <w:t xml:space="preserve"> </w:t>
      </w:r>
      <w:r>
        <w:rPr>
          <w:w w:val="105"/>
          <w:sz w:val="17"/>
        </w:rPr>
        <w:t>possession</w:t>
      </w:r>
      <w:r>
        <w:rPr>
          <w:spacing w:val="-5"/>
          <w:w w:val="105"/>
          <w:sz w:val="17"/>
        </w:rPr>
        <w:t xml:space="preserve"> </w:t>
      </w:r>
      <w:r>
        <w:rPr>
          <w:w w:val="105"/>
          <w:sz w:val="17"/>
        </w:rPr>
        <w:t>of</w:t>
      </w:r>
      <w:r>
        <w:rPr>
          <w:spacing w:val="-5"/>
          <w:w w:val="105"/>
          <w:sz w:val="17"/>
        </w:rPr>
        <w:t xml:space="preserve"> </w:t>
      </w:r>
      <w:r>
        <w:rPr>
          <w:w w:val="105"/>
          <w:sz w:val="17"/>
        </w:rPr>
        <w:t>drugs</w:t>
      </w:r>
      <w:r>
        <w:rPr>
          <w:spacing w:val="-4"/>
          <w:w w:val="105"/>
          <w:sz w:val="17"/>
        </w:rPr>
        <w:t xml:space="preserve"> </w:t>
      </w:r>
      <w:r>
        <w:rPr>
          <w:w w:val="105"/>
          <w:sz w:val="17"/>
        </w:rPr>
        <w:t>or</w:t>
      </w:r>
      <w:r>
        <w:rPr>
          <w:spacing w:val="-5"/>
          <w:w w:val="105"/>
          <w:sz w:val="17"/>
        </w:rPr>
        <w:t xml:space="preserve"> </w:t>
      </w:r>
      <w:r>
        <w:rPr>
          <w:w w:val="105"/>
          <w:sz w:val="17"/>
        </w:rPr>
        <w:t>alcohol</w:t>
      </w:r>
      <w:r>
        <w:rPr>
          <w:spacing w:val="-4"/>
          <w:w w:val="105"/>
          <w:sz w:val="17"/>
        </w:rPr>
        <w:t xml:space="preserve"> </w:t>
      </w:r>
      <w:r>
        <w:rPr>
          <w:w w:val="105"/>
          <w:sz w:val="17"/>
        </w:rPr>
        <w:t>before</w:t>
      </w:r>
      <w:r>
        <w:rPr>
          <w:spacing w:val="-5"/>
          <w:w w:val="105"/>
          <w:sz w:val="17"/>
        </w:rPr>
        <w:t xml:space="preserve"> </w:t>
      </w:r>
      <w:r>
        <w:rPr>
          <w:w w:val="105"/>
          <w:sz w:val="17"/>
        </w:rPr>
        <w:t>or</w:t>
      </w:r>
      <w:r>
        <w:rPr>
          <w:spacing w:val="-4"/>
          <w:w w:val="105"/>
          <w:sz w:val="17"/>
        </w:rPr>
        <w:t xml:space="preserve"> </w:t>
      </w:r>
      <w:r>
        <w:rPr>
          <w:w w:val="105"/>
          <w:sz w:val="17"/>
        </w:rPr>
        <w:t>during</w:t>
      </w:r>
      <w:r>
        <w:rPr>
          <w:spacing w:val="-5"/>
          <w:w w:val="105"/>
          <w:sz w:val="17"/>
        </w:rPr>
        <w:t xml:space="preserve"> </w:t>
      </w:r>
      <w:r>
        <w:rPr>
          <w:w w:val="105"/>
          <w:sz w:val="17"/>
        </w:rPr>
        <w:t>clinical</w:t>
      </w:r>
      <w:r>
        <w:rPr>
          <w:spacing w:val="-4"/>
          <w:w w:val="105"/>
          <w:sz w:val="17"/>
        </w:rPr>
        <w:t xml:space="preserve"> </w:t>
      </w:r>
      <w:r>
        <w:rPr>
          <w:spacing w:val="-2"/>
          <w:w w:val="105"/>
          <w:sz w:val="17"/>
        </w:rPr>
        <w:t>assignments.</w:t>
      </w:r>
    </w:p>
    <w:p w:rsidR="00504CCB" w:rsidP="008A477D" w:rsidRDefault="00103C2C" w14:paraId="1ACABC5C" w14:textId="77777777">
      <w:pPr>
        <w:pStyle w:val="ListParagraph"/>
        <w:numPr>
          <w:ilvl w:val="0"/>
          <w:numId w:val="4"/>
        </w:numPr>
        <w:tabs>
          <w:tab w:val="left" w:pos="1241"/>
        </w:tabs>
        <w:ind w:left="1241" w:right="720" w:hanging="266"/>
        <w:rPr>
          <w:sz w:val="17"/>
        </w:rPr>
      </w:pPr>
      <w:r>
        <w:rPr>
          <w:w w:val="105"/>
          <w:sz w:val="17"/>
        </w:rPr>
        <w:t>Stay</w:t>
      </w:r>
      <w:r>
        <w:rPr>
          <w:spacing w:val="-10"/>
          <w:w w:val="105"/>
          <w:sz w:val="17"/>
        </w:rPr>
        <w:t xml:space="preserve"> </w:t>
      </w:r>
      <w:r>
        <w:rPr>
          <w:w w:val="105"/>
          <w:sz w:val="17"/>
        </w:rPr>
        <w:t>engaged</w:t>
      </w:r>
      <w:r>
        <w:rPr>
          <w:spacing w:val="-6"/>
          <w:w w:val="105"/>
          <w:sz w:val="17"/>
        </w:rPr>
        <w:t xml:space="preserve"> </w:t>
      </w:r>
      <w:r>
        <w:rPr>
          <w:w w:val="105"/>
          <w:sz w:val="17"/>
        </w:rPr>
        <w:t>and</w:t>
      </w:r>
      <w:r>
        <w:rPr>
          <w:spacing w:val="-5"/>
          <w:w w:val="105"/>
          <w:sz w:val="17"/>
        </w:rPr>
        <w:t xml:space="preserve"> </w:t>
      </w:r>
      <w:r>
        <w:rPr>
          <w:w w:val="105"/>
          <w:sz w:val="17"/>
        </w:rPr>
        <w:t>attentive</w:t>
      </w:r>
      <w:r>
        <w:rPr>
          <w:spacing w:val="-7"/>
          <w:w w:val="105"/>
          <w:sz w:val="17"/>
        </w:rPr>
        <w:t xml:space="preserve"> </w:t>
      </w:r>
      <w:r>
        <w:rPr>
          <w:w w:val="105"/>
          <w:sz w:val="17"/>
        </w:rPr>
        <w:t>throughout</w:t>
      </w:r>
      <w:r>
        <w:rPr>
          <w:spacing w:val="-5"/>
          <w:w w:val="105"/>
          <w:sz w:val="17"/>
        </w:rPr>
        <w:t xml:space="preserve"> </w:t>
      </w:r>
      <w:r>
        <w:rPr>
          <w:w w:val="105"/>
          <w:sz w:val="17"/>
        </w:rPr>
        <w:t>the</w:t>
      </w:r>
      <w:r>
        <w:rPr>
          <w:spacing w:val="-7"/>
          <w:w w:val="105"/>
          <w:sz w:val="17"/>
        </w:rPr>
        <w:t xml:space="preserve"> </w:t>
      </w:r>
      <w:r>
        <w:rPr>
          <w:w w:val="105"/>
          <w:sz w:val="17"/>
        </w:rPr>
        <w:t>entire</w:t>
      </w:r>
      <w:r>
        <w:rPr>
          <w:spacing w:val="-5"/>
          <w:w w:val="105"/>
          <w:sz w:val="17"/>
        </w:rPr>
        <w:t xml:space="preserve"> </w:t>
      </w:r>
      <w:r>
        <w:rPr>
          <w:w w:val="105"/>
          <w:sz w:val="17"/>
        </w:rPr>
        <w:t>clinical</w:t>
      </w:r>
      <w:r>
        <w:rPr>
          <w:spacing w:val="-6"/>
          <w:w w:val="105"/>
          <w:sz w:val="17"/>
        </w:rPr>
        <w:t xml:space="preserve"> </w:t>
      </w:r>
      <w:r>
        <w:rPr>
          <w:spacing w:val="-2"/>
          <w:w w:val="105"/>
          <w:sz w:val="17"/>
        </w:rPr>
        <w:t>rotation.</w:t>
      </w:r>
    </w:p>
    <w:p w:rsidR="00504CCB" w:rsidP="008A477D" w:rsidRDefault="00103C2C" w14:paraId="6EA8D209" w14:textId="77777777">
      <w:pPr>
        <w:pStyle w:val="ListParagraph"/>
        <w:numPr>
          <w:ilvl w:val="0"/>
          <w:numId w:val="4"/>
        </w:numPr>
        <w:tabs>
          <w:tab w:val="left" w:pos="1241"/>
        </w:tabs>
        <w:spacing w:before="10"/>
        <w:ind w:left="1241" w:right="720" w:hanging="266"/>
        <w:rPr>
          <w:sz w:val="17"/>
        </w:rPr>
      </w:pPr>
      <w:r>
        <w:rPr>
          <w:w w:val="105"/>
          <w:sz w:val="17"/>
        </w:rPr>
        <w:t>Respect</w:t>
      </w:r>
      <w:r>
        <w:rPr>
          <w:spacing w:val="-5"/>
          <w:w w:val="105"/>
          <w:sz w:val="17"/>
        </w:rPr>
        <w:t xml:space="preserve"> </w:t>
      </w:r>
      <w:r>
        <w:rPr>
          <w:w w:val="105"/>
          <w:sz w:val="17"/>
        </w:rPr>
        <w:t>the</w:t>
      </w:r>
      <w:r>
        <w:rPr>
          <w:spacing w:val="-6"/>
          <w:w w:val="105"/>
          <w:sz w:val="17"/>
        </w:rPr>
        <w:t xml:space="preserve"> </w:t>
      </w:r>
      <w:r>
        <w:rPr>
          <w:w w:val="105"/>
          <w:sz w:val="17"/>
        </w:rPr>
        <w:t>property</w:t>
      </w:r>
      <w:r>
        <w:rPr>
          <w:spacing w:val="-8"/>
          <w:w w:val="105"/>
          <w:sz w:val="17"/>
        </w:rPr>
        <w:t xml:space="preserve"> </w:t>
      </w:r>
      <w:r>
        <w:rPr>
          <w:w w:val="105"/>
          <w:sz w:val="17"/>
        </w:rPr>
        <w:t>of</w:t>
      </w:r>
      <w:r>
        <w:rPr>
          <w:spacing w:val="-5"/>
          <w:w w:val="105"/>
          <w:sz w:val="17"/>
        </w:rPr>
        <w:t xml:space="preserve"> </w:t>
      </w:r>
      <w:r>
        <w:rPr>
          <w:w w:val="105"/>
          <w:sz w:val="17"/>
        </w:rPr>
        <w:t>clinical</w:t>
      </w:r>
      <w:r>
        <w:rPr>
          <w:spacing w:val="-5"/>
          <w:w w:val="105"/>
          <w:sz w:val="17"/>
        </w:rPr>
        <w:t xml:space="preserve"> </w:t>
      </w:r>
      <w:r>
        <w:rPr>
          <w:w w:val="105"/>
          <w:sz w:val="17"/>
        </w:rPr>
        <w:t>affiliates</w:t>
      </w:r>
      <w:r>
        <w:rPr>
          <w:spacing w:val="-4"/>
          <w:w w:val="105"/>
          <w:sz w:val="17"/>
        </w:rPr>
        <w:t xml:space="preserve"> </w:t>
      </w:r>
      <w:r>
        <w:rPr>
          <w:w w:val="105"/>
          <w:sz w:val="17"/>
        </w:rPr>
        <w:t>and</w:t>
      </w:r>
      <w:r>
        <w:rPr>
          <w:spacing w:val="-6"/>
          <w:w w:val="105"/>
          <w:sz w:val="17"/>
        </w:rPr>
        <w:t xml:space="preserve"> </w:t>
      </w:r>
      <w:r>
        <w:rPr>
          <w:w w:val="105"/>
          <w:sz w:val="17"/>
        </w:rPr>
        <w:t>uphold</w:t>
      </w:r>
      <w:r>
        <w:rPr>
          <w:spacing w:val="-5"/>
          <w:w w:val="105"/>
          <w:sz w:val="17"/>
        </w:rPr>
        <w:t xml:space="preserve"> </w:t>
      </w:r>
      <w:r>
        <w:rPr>
          <w:w w:val="105"/>
          <w:sz w:val="17"/>
        </w:rPr>
        <w:t>integrity</w:t>
      </w:r>
      <w:r>
        <w:rPr>
          <w:spacing w:val="-8"/>
          <w:w w:val="105"/>
          <w:sz w:val="17"/>
        </w:rPr>
        <w:t xml:space="preserve"> </w:t>
      </w:r>
      <w:r>
        <w:rPr>
          <w:w w:val="105"/>
          <w:sz w:val="17"/>
        </w:rPr>
        <w:t>at</w:t>
      </w:r>
      <w:r>
        <w:rPr>
          <w:spacing w:val="-6"/>
          <w:w w:val="105"/>
          <w:sz w:val="17"/>
        </w:rPr>
        <w:t xml:space="preserve"> </w:t>
      </w:r>
      <w:r>
        <w:rPr>
          <w:w w:val="105"/>
          <w:sz w:val="17"/>
        </w:rPr>
        <w:t>all</w:t>
      </w:r>
      <w:r>
        <w:rPr>
          <w:spacing w:val="-4"/>
          <w:w w:val="105"/>
          <w:sz w:val="17"/>
        </w:rPr>
        <w:t xml:space="preserve"> </w:t>
      </w:r>
      <w:r>
        <w:rPr>
          <w:spacing w:val="-2"/>
          <w:w w:val="105"/>
          <w:sz w:val="17"/>
        </w:rPr>
        <w:t>times.</w:t>
      </w:r>
    </w:p>
    <w:p w:rsidR="00504CCB" w:rsidP="008A477D" w:rsidRDefault="00103C2C" w14:paraId="5D8EA173" w14:textId="77777777">
      <w:pPr>
        <w:pStyle w:val="ListParagraph"/>
        <w:numPr>
          <w:ilvl w:val="0"/>
          <w:numId w:val="4"/>
        </w:numPr>
        <w:tabs>
          <w:tab w:val="left" w:pos="1242"/>
        </w:tabs>
        <w:spacing w:line="252" w:lineRule="auto"/>
        <w:ind w:right="720"/>
        <w:rPr>
          <w:sz w:val="17"/>
        </w:rPr>
      </w:pPr>
      <w:r>
        <w:rPr>
          <w:w w:val="105"/>
          <w:sz w:val="17"/>
        </w:rPr>
        <w:t>Demonstrate</w:t>
      </w:r>
      <w:r>
        <w:rPr>
          <w:spacing w:val="-12"/>
          <w:w w:val="105"/>
          <w:sz w:val="17"/>
        </w:rPr>
        <w:t xml:space="preserve"> </w:t>
      </w:r>
      <w:r>
        <w:rPr>
          <w:w w:val="105"/>
          <w:sz w:val="17"/>
        </w:rPr>
        <w:t>ethical</w:t>
      </w:r>
      <w:r>
        <w:rPr>
          <w:spacing w:val="-10"/>
          <w:w w:val="105"/>
          <w:sz w:val="17"/>
        </w:rPr>
        <w:t xml:space="preserve"> </w:t>
      </w:r>
      <w:r>
        <w:rPr>
          <w:w w:val="105"/>
          <w:sz w:val="17"/>
        </w:rPr>
        <w:t>and</w:t>
      </w:r>
      <w:r>
        <w:rPr>
          <w:spacing w:val="-9"/>
          <w:w w:val="105"/>
          <w:sz w:val="17"/>
        </w:rPr>
        <w:t xml:space="preserve"> </w:t>
      </w:r>
      <w:r>
        <w:rPr>
          <w:w w:val="105"/>
          <w:sz w:val="17"/>
        </w:rPr>
        <w:t>professional</w:t>
      </w:r>
      <w:r>
        <w:rPr>
          <w:spacing w:val="-11"/>
          <w:w w:val="105"/>
          <w:sz w:val="17"/>
        </w:rPr>
        <w:t xml:space="preserve"> </w:t>
      </w:r>
      <w:r>
        <w:rPr>
          <w:w w:val="105"/>
          <w:sz w:val="17"/>
        </w:rPr>
        <w:t>conduct</w:t>
      </w:r>
      <w:r>
        <w:rPr>
          <w:spacing w:val="-11"/>
          <w:w w:val="105"/>
          <w:sz w:val="17"/>
        </w:rPr>
        <w:t xml:space="preserve"> </w:t>
      </w:r>
      <w:r>
        <w:rPr>
          <w:w w:val="105"/>
          <w:sz w:val="17"/>
        </w:rPr>
        <w:t>in</w:t>
      </w:r>
      <w:r>
        <w:rPr>
          <w:spacing w:val="-11"/>
          <w:w w:val="105"/>
          <w:sz w:val="17"/>
        </w:rPr>
        <w:t xml:space="preserve"> </w:t>
      </w:r>
      <w:r>
        <w:rPr>
          <w:w w:val="105"/>
          <w:sz w:val="17"/>
        </w:rPr>
        <w:t>accordance</w:t>
      </w:r>
      <w:r>
        <w:rPr>
          <w:spacing w:val="-12"/>
          <w:w w:val="105"/>
          <w:sz w:val="17"/>
        </w:rPr>
        <w:t xml:space="preserve"> </w:t>
      </w:r>
      <w:r>
        <w:rPr>
          <w:w w:val="105"/>
          <w:sz w:val="17"/>
        </w:rPr>
        <w:t>with</w:t>
      </w:r>
      <w:r>
        <w:rPr>
          <w:spacing w:val="-10"/>
          <w:w w:val="105"/>
          <w:sz w:val="17"/>
        </w:rPr>
        <w:t xml:space="preserve"> </w:t>
      </w:r>
      <w:r>
        <w:rPr>
          <w:w w:val="105"/>
          <w:sz w:val="17"/>
        </w:rPr>
        <w:t>the</w:t>
      </w:r>
      <w:r>
        <w:rPr>
          <w:spacing w:val="-12"/>
          <w:w w:val="105"/>
          <w:sz w:val="17"/>
        </w:rPr>
        <w:t xml:space="preserve"> </w:t>
      </w:r>
      <w:r>
        <w:rPr>
          <w:w w:val="105"/>
          <w:sz w:val="17"/>
        </w:rPr>
        <w:t>Clinical</w:t>
      </w:r>
      <w:r>
        <w:rPr>
          <w:spacing w:val="-10"/>
          <w:w w:val="105"/>
          <w:sz w:val="17"/>
        </w:rPr>
        <w:t xml:space="preserve"> </w:t>
      </w:r>
      <w:r>
        <w:rPr>
          <w:w w:val="105"/>
          <w:sz w:val="17"/>
        </w:rPr>
        <w:t>Affiliates’</w:t>
      </w:r>
      <w:r>
        <w:rPr>
          <w:spacing w:val="-11"/>
          <w:w w:val="105"/>
          <w:sz w:val="17"/>
        </w:rPr>
        <w:t xml:space="preserve"> </w:t>
      </w:r>
      <w:r>
        <w:rPr>
          <w:w w:val="105"/>
          <w:sz w:val="17"/>
        </w:rPr>
        <w:t>rules, regulations, and the student handbook.</w:t>
      </w:r>
    </w:p>
    <w:p w:rsidR="00504CCB" w:rsidP="008A477D" w:rsidRDefault="00103C2C" w14:paraId="43D48E1F" w14:textId="77777777">
      <w:pPr>
        <w:pStyle w:val="ListParagraph"/>
        <w:numPr>
          <w:ilvl w:val="0"/>
          <w:numId w:val="4"/>
        </w:numPr>
        <w:tabs>
          <w:tab w:val="left" w:pos="1241"/>
        </w:tabs>
        <w:spacing w:before="0" w:line="194" w:lineRule="exact"/>
        <w:ind w:left="1241" w:right="720" w:hanging="266"/>
        <w:rPr>
          <w:sz w:val="17"/>
        </w:rPr>
      </w:pPr>
      <w:r>
        <w:rPr>
          <w:w w:val="105"/>
          <w:sz w:val="17"/>
        </w:rPr>
        <w:t>Be</w:t>
      </w:r>
      <w:r>
        <w:rPr>
          <w:spacing w:val="-7"/>
          <w:w w:val="105"/>
          <w:sz w:val="17"/>
        </w:rPr>
        <w:t xml:space="preserve"> </w:t>
      </w:r>
      <w:r>
        <w:rPr>
          <w:w w:val="105"/>
          <w:sz w:val="17"/>
        </w:rPr>
        <w:t>punctual</w:t>
      </w:r>
      <w:r>
        <w:rPr>
          <w:spacing w:val="-5"/>
          <w:w w:val="105"/>
          <w:sz w:val="17"/>
        </w:rPr>
        <w:t xml:space="preserve"> </w:t>
      </w:r>
      <w:r>
        <w:rPr>
          <w:w w:val="105"/>
          <w:sz w:val="17"/>
        </w:rPr>
        <w:t>and</w:t>
      </w:r>
      <w:r>
        <w:rPr>
          <w:spacing w:val="-7"/>
          <w:w w:val="105"/>
          <w:sz w:val="17"/>
        </w:rPr>
        <w:t xml:space="preserve"> </w:t>
      </w:r>
      <w:r>
        <w:rPr>
          <w:w w:val="105"/>
          <w:sz w:val="17"/>
        </w:rPr>
        <w:t>maintain</w:t>
      </w:r>
      <w:r>
        <w:rPr>
          <w:spacing w:val="-6"/>
          <w:w w:val="105"/>
          <w:sz w:val="17"/>
        </w:rPr>
        <w:t xml:space="preserve"> </w:t>
      </w:r>
      <w:r>
        <w:rPr>
          <w:w w:val="105"/>
          <w:sz w:val="17"/>
        </w:rPr>
        <w:t>consistent</w:t>
      </w:r>
      <w:r>
        <w:rPr>
          <w:spacing w:val="-5"/>
          <w:w w:val="105"/>
          <w:sz w:val="17"/>
        </w:rPr>
        <w:t xml:space="preserve"> </w:t>
      </w:r>
      <w:r>
        <w:rPr>
          <w:w w:val="105"/>
          <w:sz w:val="17"/>
        </w:rPr>
        <w:t>attendance</w:t>
      </w:r>
      <w:r>
        <w:rPr>
          <w:spacing w:val="-7"/>
          <w:w w:val="105"/>
          <w:sz w:val="17"/>
        </w:rPr>
        <w:t xml:space="preserve"> </w:t>
      </w:r>
      <w:r>
        <w:rPr>
          <w:w w:val="105"/>
          <w:sz w:val="17"/>
        </w:rPr>
        <w:t>during</w:t>
      </w:r>
      <w:r>
        <w:rPr>
          <w:spacing w:val="-7"/>
          <w:w w:val="105"/>
          <w:sz w:val="17"/>
        </w:rPr>
        <w:t xml:space="preserve"> </w:t>
      </w:r>
      <w:r>
        <w:rPr>
          <w:w w:val="105"/>
          <w:sz w:val="17"/>
        </w:rPr>
        <w:t>clinical</w:t>
      </w:r>
      <w:r>
        <w:rPr>
          <w:spacing w:val="-5"/>
          <w:w w:val="105"/>
          <w:sz w:val="17"/>
        </w:rPr>
        <w:t xml:space="preserve"> </w:t>
      </w:r>
      <w:r>
        <w:rPr>
          <w:spacing w:val="-2"/>
          <w:w w:val="105"/>
          <w:sz w:val="17"/>
        </w:rPr>
        <w:t>assignments.</w:t>
      </w:r>
    </w:p>
    <w:p w:rsidR="00504CCB" w:rsidP="008A477D" w:rsidRDefault="00103C2C" w14:paraId="4C5D10D4" w14:textId="77777777">
      <w:pPr>
        <w:pStyle w:val="ListParagraph"/>
        <w:numPr>
          <w:ilvl w:val="0"/>
          <w:numId w:val="4"/>
        </w:numPr>
        <w:tabs>
          <w:tab w:val="left" w:pos="1242"/>
        </w:tabs>
        <w:spacing w:line="252" w:lineRule="auto"/>
        <w:ind w:right="720"/>
        <w:jc w:val="both"/>
        <w:rPr>
          <w:sz w:val="17"/>
        </w:rPr>
      </w:pPr>
      <w:r>
        <w:rPr>
          <w:w w:val="105"/>
          <w:sz w:val="17"/>
        </w:rPr>
        <w:t xml:space="preserve">Follow the college’s grievance procedures professionally and respectfully, especially in interactions with students, staff, pharmacists, pharmacy technicians, faculty, physicians, and </w:t>
      </w:r>
      <w:r>
        <w:rPr>
          <w:spacing w:val="-2"/>
          <w:w w:val="105"/>
          <w:sz w:val="17"/>
        </w:rPr>
        <w:t>patients.</w:t>
      </w:r>
    </w:p>
    <w:p w:rsidR="00504CCB" w:rsidP="008A477D" w:rsidRDefault="00103C2C" w14:paraId="295B7F7E" w14:textId="77777777">
      <w:pPr>
        <w:pStyle w:val="ListParagraph"/>
        <w:numPr>
          <w:ilvl w:val="0"/>
          <w:numId w:val="4"/>
        </w:numPr>
        <w:tabs>
          <w:tab w:val="left" w:pos="1242"/>
        </w:tabs>
        <w:spacing w:before="0" w:line="252" w:lineRule="auto"/>
        <w:ind w:right="720"/>
        <w:jc w:val="both"/>
        <w:rPr>
          <w:sz w:val="17"/>
        </w:rPr>
      </w:pPr>
      <w:r>
        <w:rPr>
          <w:w w:val="105"/>
          <w:sz w:val="17"/>
        </w:rPr>
        <w:t>Adhere to all smoking regulations and avoid smoking in prohibited areas during clinical rotations or on campus.</w:t>
      </w:r>
    </w:p>
    <w:p w:rsidR="00504CCB" w:rsidP="008A477D" w:rsidRDefault="00103C2C" w14:paraId="3636BC85" w14:textId="77777777">
      <w:pPr>
        <w:pStyle w:val="ListParagraph"/>
        <w:numPr>
          <w:ilvl w:val="0"/>
          <w:numId w:val="4"/>
        </w:numPr>
        <w:tabs>
          <w:tab w:val="left" w:pos="1242"/>
        </w:tabs>
        <w:spacing w:before="0" w:line="252" w:lineRule="auto"/>
        <w:ind w:right="720"/>
        <w:jc w:val="both"/>
        <w:rPr>
          <w:sz w:val="17"/>
        </w:rPr>
      </w:pPr>
      <w:r>
        <w:rPr>
          <w:w w:val="105"/>
          <w:sz w:val="17"/>
        </w:rPr>
        <w:t>Maintain a professional environment by</w:t>
      </w:r>
      <w:r>
        <w:rPr>
          <w:spacing w:val="-2"/>
          <w:w w:val="105"/>
          <w:sz w:val="17"/>
        </w:rPr>
        <w:t xml:space="preserve"> </w:t>
      </w:r>
      <w:r>
        <w:rPr>
          <w:w w:val="105"/>
          <w:sz w:val="17"/>
        </w:rPr>
        <w:t>avoiding gum chewing or candy consumption in the lab during clinical rotations.</w:t>
      </w:r>
    </w:p>
    <w:p w:rsidR="00504CCB" w:rsidP="008A477D" w:rsidRDefault="00103C2C" w14:paraId="6CEB198C" w14:textId="77777777">
      <w:pPr>
        <w:pStyle w:val="ListParagraph"/>
        <w:numPr>
          <w:ilvl w:val="0"/>
          <w:numId w:val="4"/>
        </w:numPr>
        <w:tabs>
          <w:tab w:val="left" w:pos="1241"/>
        </w:tabs>
        <w:spacing w:before="0" w:line="194" w:lineRule="exact"/>
        <w:ind w:left="1241" w:right="720" w:hanging="266"/>
        <w:jc w:val="both"/>
        <w:rPr>
          <w:sz w:val="17"/>
        </w:rPr>
      </w:pPr>
      <w:r>
        <w:rPr>
          <w:w w:val="105"/>
          <w:sz w:val="17"/>
        </w:rPr>
        <w:t>Eat</w:t>
      </w:r>
      <w:r>
        <w:rPr>
          <w:spacing w:val="-5"/>
          <w:w w:val="105"/>
          <w:sz w:val="17"/>
        </w:rPr>
        <w:t xml:space="preserve"> </w:t>
      </w:r>
      <w:r>
        <w:rPr>
          <w:w w:val="105"/>
          <w:sz w:val="17"/>
        </w:rPr>
        <w:t>only</w:t>
      </w:r>
      <w:r>
        <w:rPr>
          <w:spacing w:val="-8"/>
          <w:w w:val="105"/>
          <w:sz w:val="17"/>
        </w:rPr>
        <w:t xml:space="preserve"> </w:t>
      </w:r>
      <w:r>
        <w:rPr>
          <w:w w:val="105"/>
          <w:sz w:val="17"/>
        </w:rPr>
        <w:t>in</w:t>
      </w:r>
      <w:r>
        <w:rPr>
          <w:spacing w:val="-5"/>
          <w:w w:val="105"/>
          <w:sz w:val="17"/>
        </w:rPr>
        <w:t xml:space="preserve"> </w:t>
      </w:r>
      <w:r>
        <w:rPr>
          <w:w w:val="105"/>
          <w:sz w:val="17"/>
        </w:rPr>
        <w:t>designated</w:t>
      </w:r>
      <w:r>
        <w:rPr>
          <w:spacing w:val="-6"/>
          <w:w w:val="105"/>
          <w:sz w:val="17"/>
        </w:rPr>
        <w:t xml:space="preserve"> </w:t>
      </w:r>
      <w:r>
        <w:rPr>
          <w:w w:val="105"/>
          <w:sz w:val="17"/>
        </w:rPr>
        <w:t>areas</w:t>
      </w:r>
      <w:r>
        <w:rPr>
          <w:spacing w:val="-4"/>
          <w:w w:val="105"/>
          <w:sz w:val="17"/>
        </w:rPr>
        <w:t xml:space="preserve"> </w:t>
      </w:r>
      <w:r>
        <w:rPr>
          <w:w w:val="105"/>
          <w:sz w:val="17"/>
        </w:rPr>
        <w:t>during</w:t>
      </w:r>
      <w:r>
        <w:rPr>
          <w:spacing w:val="-7"/>
          <w:w w:val="105"/>
          <w:sz w:val="17"/>
        </w:rPr>
        <w:t xml:space="preserve"> </w:t>
      </w:r>
      <w:r>
        <w:rPr>
          <w:w w:val="105"/>
          <w:sz w:val="17"/>
        </w:rPr>
        <w:t>clinical</w:t>
      </w:r>
      <w:r>
        <w:rPr>
          <w:spacing w:val="-4"/>
          <w:w w:val="105"/>
          <w:sz w:val="17"/>
        </w:rPr>
        <w:t xml:space="preserve"> </w:t>
      </w:r>
      <w:r>
        <w:rPr>
          <w:spacing w:val="-2"/>
          <w:w w:val="105"/>
          <w:sz w:val="17"/>
        </w:rPr>
        <w:t>rotations.</w:t>
      </w:r>
    </w:p>
    <w:p w:rsidR="00504CCB" w:rsidP="008A477D" w:rsidRDefault="00103C2C" w14:paraId="71165355" w14:textId="77777777">
      <w:pPr>
        <w:pStyle w:val="ListParagraph"/>
        <w:numPr>
          <w:ilvl w:val="0"/>
          <w:numId w:val="4"/>
        </w:numPr>
        <w:tabs>
          <w:tab w:val="left" w:pos="1241"/>
        </w:tabs>
        <w:spacing w:before="0"/>
        <w:ind w:left="1241" w:right="720" w:hanging="266"/>
        <w:rPr>
          <w:sz w:val="17"/>
        </w:rPr>
      </w:pPr>
      <w:r>
        <w:rPr>
          <w:w w:val="105"/>
          <w:sz w:val="17"/>
        </w:rPr>
        <w:t>Follow</w:t>
      </w:r>
      <w:r>
        <w:rPr>
          <w:spacing w:val="-7"/>
          <w:w w:val="105"/>
          <w:sz w:val="17"/>
        </w:rPr>
        <w:t xml:space="preserve"> </w:t>
      </w:r>
      <w:r>
        <w:rPr>
          <w:w w:val="105"/>
          <w:sz w:val="17"/>
        </w:rPr>
        <w:t>scheduled</w:t>
      </w:r>
      <w:r>
        <w:rPr>
          <w:spacing w:val="-5"/>
          <w:w w:val="105"/>
          <w:sz w:val="17"/>
        </w:rPr>
        <w:t xml:space="preserve"> </w:t>
      </w:r>
      <w:r>
        <w:rPr>
          <w:w w:val="105"/>
          <w:sz w:val="17"/>
        </w:rPr>
        <w:t>mealtimes</w:t>
      </w:r>
      <w:r>
        <w:rPr>
          <w:spacing w:val="-4"/>
          <w:w w:val="105"/>
          <w:sz w:val="17"/>
        </w:rPr>
        <w:t xml:space="preserve"> </w:t>
      </w:r>
      <w:r>
        <w:rPr>
          <w:w w:val="105"/>
          <w:sz w:val="17"/>
        </w:rPr>
        <w:t>and</w:t>
      </w:r>
      <w:r>
        <w:rPr>
          <w:spacing w:val="-7"/>
          <w:w w:val="105"/>
          <w:sz w:val="17"/>
        </w:rPr>
        <w:t xml:space="preserve"> </w:t>
      </w:r>
      <w:r>
        <w:rPr>
          <w:w w:val="105"/>
          <w:sz w:val="17"/>
        </w:rPr>
        <w:t>clock</w:t>
      </w:r>
      <w:r>
        <w:rPr>
          <w:spacing w:val="-7"/>
          <w:w w:val="105"/>
          <w:sz w:val="17"/>
        </w:rPr>
        <w:t xml:space="preserve"> </w:t>
      </w:r>
      <w:r>
        <w:rPr>
          <w:w w:val="105"/>
          <w:sz w:val="17"/>
        </w:rPr>
        <w:t>in/out</w:t>
      </w:r>
      <w:r>
        <w:rPr>
          <w:spacing w:val="-6"/>
          <w:w w:val="105"/>
          <w:sz w:val="17"/>
        </w:rPr>
        <w:t xml:space="preserve"> </w:t>
      </w:r>
      <w:r>
        <w:rPr>
          <w:spacing w:val="-2"/>
          <w:w w:val="105"/>
          <w:sz w:val="17"/>
        </w:rPr>
        <w:t>accurately.</w:t>
      </w:r>
    </w:p>
    <w:p w:rsidR="00504CCB" w:rsidP="008A477D" w:rsidRDefault="00103C2C" w14:paraId="0087C85D" w14:textId="77777777">
      <w:pPr>
        <w:pStyle w:val="ListParagraph"/>
        <w:numPr>
          <w:ilvl w:val="0"/>
          <w:numId w:val="4"/>
        </w:numPr>
        <w:tabs>
          <w:tab w:val="left" w:pos="1241"/>
        </w:tabs>
        <w:ind w:left="1241" w:right="720" w:hanging="266"/>
        <w:rPr>
          <w:sz w:val="17"/>
        </w:rPr>
      </w:pPr>
      <w:r>
        <w:rPr>
          <w:w w:val="105"/>
          <w:sz w:val="17"/>
        </w:rPr>
        <w:t>Use</w:t>
      </w:r>
      <w:r>
        <w:rPr>
          <w:spacing w:val="-7"/>
          <w:w w:val="105"/>
          <w:sz w:val="17"/>
        </w:rPr>
        <w:t xml:space="preserve"> </w:t>
      </w:r>
      <w:r>
        <w:rPr>
          <w:w w:val="105"/>
          <w:sz w:val="17"/>
        </w:rPr>
        <w:t>clinical</w:t>
      </w:r>
      <w:r>
        <w:rPr>
          <w:spacing w:val="-6"/>
          <w:w w:val="105"/>
          <w:sz w:val="17"/>
        </w:rPr>
        <w:t xml:space="preserve"> </w:t>
      </w:r>
      <w:r>
        <w:rPr>
          <w:w w:val="105"/>
          <w:sz w:val="17"/>
        </w:rPr>
        <w:t>affiliate</w:t>
      </w:r>
      <w:r>
        <w:rPr>
          <w:spacing w:val="-6"/>
          <w:w w:val="105"/>
          <w:sz w:val="17"/>
        </w:rPr>
        <w:t xml:space="preserve"> </w:t>
      </w:r>
      <w:r>
        <w:rPr>
          <w:w w:val="105"/>
          <w:sz w:val="17"/>
        </w:rPr>
        <w:t>telephones</w:t>
      </w:r>
      <w:r>
        <w:rPr>
          <w:spacing w:val="-6"/>
          <w:w w:val="105"/>
          <w:sz w:val="17"/>
        </w:rPr>
        <w:t xml:space="preserve"> </w:t>
      </w:r>
      <w:r>
        <w:rPr>
          <w:w w:val="105"/>
          <w:sz w:val="17"/>
        </w:rPr>
        <w:t>only</w:t>
      </w:r>
      <w:r>
        <w:rPr>
          <w:spacing w:val="-9"/>
          <w:w w:val="105"/>
          <w:sz w:val="17"/>
        </w:rPr>
        <w:t xml:space="preserve"> </w:t>
      </w:r>
      <w:r>
        <w:rPr>
          <w:w w:val="105"/>
          <w:sz w:val="17"/>
        </w:rPr>
        <w:t>for</w:t>
      </w:r>
      <w:r>
        <w:rPr>
          <w:spacing w:val="-6"/>
          <w:w w:val="105"/>
          <w:sz w:val="17"/>
        </w:rPr>
        <w:t xml:space="preserve"> </w:t>
      </w:r>
      <w:r>
        <w:rPr>
          <w:w w:val="105"/>
          <w:sz w:val="17"/>
        </w:rPr>
        <w:t>professional</w:t>
      </w:r>
      <w:r>
        <w:rPr>
          <w:spacing w:val="-6"/>
          <w:w w:val="105"/>
          <w:sz w:val="17"/>
        </w:rPr>
        <w:t xml:space="preserve"> </w:t>
      </w:r>
      <w:r>
        <w:rPr>
          <w:spacing w:val="-2"/>
          <w:w w:val="105"/>
          <w:sz w:val="17"/>
        </w:rPr>
        <w:t>purposes.</w:t>
      </w:r>
    </w:p>
    <w:p w:rsidR="00504CCB" w:rsidP="008A477D" w:rsidRDefault="00103C2C" w14:paraId="741E3B39" w14:textId="77777777">
      <w:pPr>
        <w:pStyle w:val="ListParagraph"/>
        <w:numPr>
          <w:ilvl w:val="0"/>
          <w:numId w:val="4"/>
        </w:numPr>
        <w:tabs>
          <w:tab w:val="left" w:pos="1241"/>
        </w:tabs>
        <w:spacing w:before="10"/>
        <w:ind w:left="1241" w:right="720" w:hanging="266"/>
        <w:rPr>
          <w:sz w:val="17"/>
        </w:rPr>
      </w:pPr>
      <w:r>
        <w:rPr>
          <w:w w:val="105"/>
          <w:sz w:val="17"/>
        </w:rPr>
        <w:t>Limit</w:t>
      </w:r>
      <w:r>
        <w:rPr>
          <w:spacing w:val="-5"/>
          <w:w w:val="105"/>
          <w:sz w:val="17"/>
        </w:rPr>
        <w:t xml:space="preserve"> </w:t>
      </w:r>
      <w:r>
        <w:rPr>
          <w:w w:val="105"/>
          <w:sz w:val="17"/>
        </w:rPr>
        <w:t>personal</w:t>
      </w:r>
      <w:r>
        <w:rPr>
          <w:spacing w:val="-4"/>
          <w:w w:val="105"/>
          <w:sz w:val="17"/>
        </w:rPr>
        <w:t xml:space="preserve"> </w:t>
      </w:r>
      <w:r>
        <w:rPr>
          <w:w w:val="105"/>
          <w:sz w:val="17"/>
        </w:rPr>
        <w:t>cell</w:t>
      </w:r>
      <w:r>
        <w:rPr>
          <w:spacing w:val="-5"/>
          <w:w w:val="105"/>
          <w:sz w:val="17"/>
        </w:rPr>
        <w:t xml:space="preserve"> </w:t>
      </w:r>
      <w:r>
        <w:rPr>
          <w:w w:val="105"/>
          <w:sz w:val="17"/>
        </w:rPr>
        <w:t>phone</w:t>
      </w:r>
      <w:r>
        <w:rPr>
          <w:spacing w:val="-5"/>
          <w:w w:val="105"/>
          <w:sz w:val="17"/>
        </w:rPr>
        <w:t xml:space="preserve"> </w:t>
      </w:r>
      <w:r>
        <w:rPr>
          <w:w w:val="105"/>
          <w:sz w:val="17"/>
        </w:rPr>
        <w:t>use</w:t>
      </w:r>
      <w:r>
        <w:rPr>
          <w:spacing w:val="-6"/>
          <w:w w:val="105"/>
          <w:sz w:val="17"/>
        </w:rPr>
        <w:t xml:space="preserve"> </w:t>
      </w:r>
      <w:r>
        <w:rPr>
          <w:w w:val="105"/>
          <w:sz w:val="17"/>
        </w:rPr>
        <w:t>to</w:t>
      </w:r>
      <w:r>
        <w:rPr>
          <w:spacing w:val="-5"/>
          <w:w w:val="105"/>
          <w:sz w:val="17"/>
        </w:rPr>
        <w:t xml:space="preserve"> </w:t>
      </w:r>
      <w:r>
        <w:rPr>
          <w:w w:val="105"/>
          <w:sz w:val="17"/>
        </w:rPr>
        <w:t>approved</w:t>
      </w:r>
      <w:r>
        <w:rPr>
          <w:spacing w:val="-5"/>
          <w:w w:val="105"/>
          <w:sz w:val="17"/>
        </w:rPr>
        <w:t xml:space="preserve"> </w:t>
      </w:r>
      <w:r>
        <w:rPr>
          <w:w w:val="105"/>
          <w:sz w:val="17"/>
        </w:rPr>
        <w:t>break</w:t>
      </w:r>
      <w:r>
        <w:rPr>
          <w:spacing w:val="-6"/>
          <w:w w:val="105"/>
          <w:sz w:val="17"/>
        </w:rPr>
        <w:t xml:space="preserve"> </w:t>
      </w:r>
      <w:r>
        <w:rPr>
          <w:w w:val="105"/>
          <w:sz w:val="17"/>
        </w:rPr>
        <w:t>times</w:t>
      </w:r>
      <w:r>
        <w:rPr>
          <w:spacing w:val="-4"/>
          <w:w w:val="105"/>
          <w:sz w:val="17"/>
        </w:rPr>
        <w:t xml:space="preserve"> </w:t>
      </w:r>
      <w:r>
        <w:rPr>
          <w:w w:val="105"/>
          <w:sz w:val="17"/>
        </w:rPr>
        <w:t>while</w:t>
      </w:r>
      <w:r>
        <w:rPr>
          <w:spacing w:val="-6"/>
          <w:w w:val="105"/>
          <w:sz w:val="17"/>
        </w:rPr>
        <w:t xml:space="preserve"> </w:t>
      </w:r>
      <w:r>
        <w:rPr>
          <w:w w:val="105"/>
          <w:sz w:val="17"/>
        </w:rPr>
        <w:t>at</w:t>
      </w:r>
      <w:r>
        <w:rPr>
          <w:spacing w:val="-5"/>
          <w:w w:val="105"/>
          <w:sz w:val="17"/>
        </w:rPr>
        <w:t xml:space="preserve"> </w:t>
      </w:r>
      <w:r>
        <w:rPr>
          <w:w w:val="105"/>
          <w:sz w:val="17"/>
        </w:rPr>
        <w:t>clinical</w:t>
      </w:r>
      <w:r>
        <w:rPr>
          <w:spacing w:val="-5"/>
          <w:w w:val="105"/>
          <w:sz w:val="17"/>
        </w:rPr>
        <w:t xml:space="preserve"> </w:t>
      </w:r>
      <w:r>
        <w:rPr>
          <w:spacing w:val="-2"/>
          <w:w w:val="105"/>
          <w:sz w:val="17"/>
        </w:rPr>
        <w:t>sites.</w:t>
      </w:r>
    </w:p>
    <w:p w:rsidR="00504CCB" w:rsidP="008A477D" w:rsidRDefault="00103C2C" w14:paraId="46D2F6B0" w14:textId="77777777">
      <w:pPr>
        <w:pStyle w:val="ListParagraph"/>
        <w:numPr>
          <w:ilvl w:val="0"/>
          <w:numId w:val="4"/>
        </w:numPr>
        <w:tabs>
          <w:tab w:val="left" w:pos="1241"/>
        </w:tabs>
        <w:ind w:left="1241" w:right="720" w:hanging="266"/>
        <w:rPr>
          <w:sz w:val="17"/>
        </w:rPr>
      </w:pPr>
      <w:r>
        <w:rPr>
          <w:w w:val="105"/>
          <w:sz w:val="17"/>
        </w:rPr>
        <w:t>Be</w:t>
      </w:r>
      <w:r>
        <w:rPr>
          <w:spacing w:val="-6"/>
          <w:w w:val="105"/>
          <w:sz w:val="17"/>
        </w:rPr>
        <w:t xml:space="preserve"> </w:t>
      </w:r>
      <w:r>
        <w:rPr>
          <w:w w:val="105"/>
          <w:sz w:val="17"/>
        </w:rPr>
        <w:t>present</w:t>
      </w:r>
      <w:r>
        <w:rPr>
          <w:spacing w:val="-4"/>
          <w:w w:val="105"/>
          <w:sz w:val="17"/>
        </w:rPr>
        <w:t xml:space="preserve"> </w:t>
      </w:r>
      <w:r>
        <w:rPr>
          <w:w w:val="105"/>
          <w:sz w:val="17"/>
        </w:rPr>
        <w:t>only</w:t>
      </w:r>
      <w:r>
        <w:rPr>
          <w:spacing w:val="-8"/>
          <w:w w:val="105"/>
          <w:sz w:val="17"/>
        </w:rPr>
        <w:t xml:space="preserve"> </w:t>
      </w:r>
      <w:r>
        <w:rPr>
          <w:w w:val="105"/>
          <w:sz w:val="17"/>
        </w:rPr>
        <w:t>during</w:t>
      </w:r>
      <w:r>
        <w:rPr>
          <w:spacing w:val="-6"/>
          <w:w w:val="105"/>
          <w:sz w:val="17"/>
        </w:rPr>
        <w:t xml:space="preserve"> </w:t>
      </w:r>
      <w:r>
        <w:rPr>
          <w:w w:val="105"/>
          <w:sz w:val="17"/>
        </w:rPr>
        <w:t>scheduled</w:t>
      </w:r>
      <w:r>
        <w:rPr>
          <w:spacing w:val="-5"/>
          <w:w w:val="105"/>
          <w:sz w:val="17"/>
        </w:rPr>
        <w:t xml:space="preserve"> </w:t>
      </w:r>
      <w:r>
        <w:rPr>
          <w:w w:val="105"/>
          <w:sz w:val="17"/>
        </w:rPr>
        <w:t>clinical</w:t>
      </w:r>
      <w:r>
        <w:rPr>
          <w:spacing w:val="-5"/>
          <w:w w:val="105"/>
          <w:sz w:val="17"/>
        </w:rPr>
        <w:t xml:space="preserve"> </w:t>
      </w:r>
      <w:r>
        <w:rPr>
          <w:w w:val="105"/>
          <w:sz w:val="17"/>
        </w:rPr>
        <w:t>assignment</w:t>
      </w:r>
      <w:r>
        <w:rPr>
          <w:spacing w:val="-4"/>
          <w:w w:val="105"/>
          <w:sz w:val="17"/>
        </w:rPr>
        <w:t xml:space="preserve"> </w:t>
      </w:r>
      <w:r>
        <w:rPr>
          <w:w w:val="105"/>
          <w:sz w:val="17"/>
        </w:rPr>
        <w:t>hours</w:t>
      </w:r>
      <w:r>
        <w:rPr>
          <w:spacing w:val="-5"/>
          <w:w w:val="105"/>
          <w:sz w:val="17"/>
        </w:rPr>
        <w:t xml:space="preserve"> </w:t>
      </w:r>
      <w:r>
        <w:rPr>
          <w:w w:val="105"/>
          <w:sz w:val="17"/>
        </w:rPr>
        <w:t>and</w:t>
      </w:r>
      <w:r>
        <w:rPr>
          <w:spacing w:val="-5"/>
          <w:w w:val="105"/>
          <w:sz w:val="17"/>
        </w:rPr>
        <w:t xml:space="preserve"> </w:t>
      </w:r>
      <w:r>
        <w:rPr>
          <w:w w:val="105"/>
          <w:sz w:val="17"/>
        </w:rPr>
        <w:t>avoid</w:t>
      </w:r>
      <w:r>
        <w:rPr>
          <w:spacing w:val="-5"/>
          <w:w w:val="105"/>
          <w:sz w:val="17"/>
        </w:rPr>
        <w:t xml:space="preserve"> </w:t>
      </w:r>
      <w:r>
        <w:rPr>
          <w:w w:val="105"/>
          <w:sz w:val="17"/>
        </w:rPr>
        <w:t>loitering</w:t>
      </w:r>
      <w:r>
        <w:rPr>
          <w:spacing w:val="-7"/>
          <w:w w:val="105"/>
          <w:sz w:val="17"/>
        </w:rPr>
        <w:t xml:space="preserve"> </w:t>
      </w:r>
      <w:r>
        <w:rPr>
          <w:w w:val="105"/>
          <w:sz w:val="17"/>
        </w:rPr>
        <w:t>in</w:t>
      </w:r>
      <w:r>
        <w:rPr>
          <w:spacing w:val="-5"/>
          <w:w w:val="105"/>
          <w:sz w:val="17"/>
        </w:rPr>
        <w:t xml:space="preserve"> </w:t>
      </w:r>
      <w:r>
        <w:rPr>
          <w:w w:val="105"/>
          <w:sz w:val="17"/>
        </w:rPr>
        <w:t>the</w:t>
      </w:r>
      <w:r>
        <w:rPr>
          <w:spacing w:val="-5"/>
          <w:w w:val="105"/>
          <w:sz w:val="17"/>
        </w:rPr>
        <w:t xml:space="preserve"> </w:t>
      </w:r>
      <w:r>
        <w:rPr>
          <w:spacing w:val="-2"/>
          <w:w w:val="105"/>
          <w:sz w:val="17"/>
        </w:rPr>
        <w:t>facility.</w:t>
      </w:r>
    </w:p>
    <w:p w:rsidR="00504CCB" w:rsidP="008A477D" w:rsidRDefault="00103C2C" w14:paraId="264EA26B" w14:textId="77777777">
      <w:pPr>
        <w:pStyle w:val="ListParagraph"/>
        <w:numPr>
          <w:ilvl w:val="0"/>
          <w:numId w:val="4"/>
        </w:numPr>
        <w:tabs>
          <w:tab w:val="left" w:pos="1241"/>
        </w:tabs>
        <w:ind w:left="1241" w:right="720" w:hanging="266"/>
        <w:rPr>
          <w:sz w:val="17"/>
        </w:rPr>
      </w:pPr>
      <w:r>
        <w:rPr>
          <w:w w:val="105"/>
          <w:sz w:val="17"/>
        </w:rPr>
        <w:t>Accept</w:t>
      </w:r>
      <w:r>
        <w:rPr>
          <w:spacing w:val="-6"/>
          <w:w w:val="105"/>
          <w:sz w:val="17"/>
        </w:rPr>
        <w:t xml:space="preserve"> </w:t>
      </w:r>
      <w:r>
        <w:rPr>
          <w:w w:val="105"/>
          <w:sz w:val="17"/>
        </w:rPr>
        <w:t>assignments</w:t>
      </w:r>
      <w:r>
        <w:rPr>
          <w:spacing w:val="-7"/>
          <w:w w:val="105"/>
          <w:sz w:val="17"/>
        </w:rPr>
        <w:t xml:space="preserve"> </w:t>
      </w:r>
      <w:r>
        <w:rPr>
          <w:w w:val="105"/>
          <w:sz w:val="17"/>
        </w:rPr>
        <w:t>respectfully</w:t>
      </w:r>
      <w:r>
        <w:rPr>
          <w:spacing w:val="-9"/>
          <w:w w:val="105"/>
          <w:sz w:val="17"/>
        </w:rPr>
        <w:t xml:space="preserve"> </w:t>
      </w:r>
      <w:r>
        <w:rPr>
          <w:w w:val="105"/>
          <w:sz w:val="17"/>
        </w:rPr>
        <w:t>from</w:t>
      </w:r>
      <w:r>
        <w:rPr>
          <w:spacing w:val="-7"/>
          <w:w w:val="105"/>
          <w:sz w:val="17"/>
        </w:rPr>
        <w:t xml:space="preserve"> </w:t>
      </w:r>
      <w:r>
        <w:rPr>
          <w:w w:val="105"/>
          <w:sz w:val="17"/>
        </w:rPr>
        <w:t>Clinical</w:t>
      </w:r>
      <w:r>
        <w:rPr>
          <w:spacing w:val="-7"/>
          <w:w w:val="105"/>
          <w:sz w:val="17"/>
        </w:rPr>
        <w:t xml:space="preserve"> </w:t>
      </w:r>
      <w:r>
        <w:rPr>
          <w:w w:val="105"/>
          <w:sz w:val="17"/>
        </w:rPr>
        <w:t>Preceptors</w:t>
      </w:r>
      <w:r>
        <w:rPr>
          <w:spacing w:val="-7"/>
          <w:w w:val="105"/>
          <w:sz w:val="17"/>
        </w:rPr>
        <w:t xml:space="preserve"> </w:t>
      </w:r>
      <w:r>
        <w:rPr>
          <w:w w:val="105"/>
          <w:sz w:val="17"/>
        </w:rPr>
        <w:t>or</w:t>
      </w:r>
      <w:r>
        <w:rPr>
          <w:spacing w:val="-7"/>
          <w:w w:val="105"/>
          <w:sz w:val="17"/>
        </w:rPr>
        <w:t xml:space="preserve"> </w:t>
      </w:r>
      <w:r>
        <w:rPr>
          <w:w w:val="105"/>
          <w:sz w:val="17"/>
        </w:rPr>
        <w:t>their</w:t>
      </w:r>
      <w:r>
        <w:rPr>
          <w:spacing w:val="-8"/>
          <w:w w:val="105"/>
          <w:sz w:val="17"/>
        </w:rPr>
        <w:t xml:space="preserve"> </w:t>
      </w:r>
      <w:r>
        <w:rPr>
          <w:w w:val="105"/>
          <w:sz w:val="17"/>
        </w:rPr>
        <w:t>designated</w:t>
      </w:r>
      <w:r>
        <w:rPr>
          <w:spacing w:val="-7"/>
          <w:w w:val="105"/>
          <w:sz w:val="17"/>
        </w:rPr>
        <w:t xml:space="preserve"> </w:t>
      </w:r>
      <w:r>
        <w:rPr>
          <w:spacing w:val="-2"/>
          <w:w w:val="105"/>
          <w:sz w:val="17"/>
        </w:rPr>
        <w:t>representatives.</w:t>
      </w:r>
    </w:p>
    <w:p w:rsidR="00504CCB" w:rsidP="008A477D" w:rsidRDefault="00103C2C" w14:paraId="31B9AC9A" w14:textId="637D3DB5">
      <w:pPr>
        <w:pStyle w:val="ListParagraph"/>
        <w:numPr>
          <w:ilvl w:val="0"/>
          <w:numId w:val="4"/>
        </w:numPr>
        <w:tabs>
          <w:tab w:val="left" w:pos="1242"/>
        </w:tabs>
        <w:spacing w:line="252" w:lineRule="auto"/>
        <w:ind w:right="720"/>
        <w:rPr>
          <w:sz w:val="17"/>
        </w:rPr>
      </w:pPr>
      <w:r>
        <w:rPr>
          <w:w w:val="105"/>
          <w:sz w:val="17"/>
        </w:rPr>
        <w:t xml:space="preserve">Remain in assigned areas within the </w:t>
      </w:r>
      <w:r w:rsidR="003D67F1">
        <w:rPr>
          <w:w w:val="105"/>
          <w:sz w:val="17"/>
        </w:rPr>
        <w:t>Histotechnology</w:t>
      </w:r>
      <w:r>
        <w:rPr>
          <w:w w:val="105"/>
          <w:sz w:val="17"/>
        </w:rPr>
        <w:t xml:space="preserve"> Department unless given specific permission to leave.</w:t>
      </w:r>
    </w:p>
    <w:p w:rsidR="00504CCB" w:rsidP="008A477D" w:rsidRDefault="00103C2C" w14:paraId="3B1F5F98" w14:textId="77777777">
      <w:pPr>
        <w:pStyle w:val="ListParagraph"/>
        <w:numPr>
          <w:ilvl w:val="0"/>
          <w:numId w:val="4"/>
        </w:numPr>
        <w:tabs>
          <w:tab w:val="left" w:pos="1241"/>
        </w:tabs>
        <w:spacing w:before="0" w:line="194" w:lineRule="exact"/>
        <w:ind w:left="1241" w:right="720" w:hanging="266"/>
        <w:rPr>
          <w:sz w:val="17"/>
        </w:rPr>
      </w:pPr>
      <w:r>
        <w:rPr>
          <w:w w:val="105"/>
          <w:sz w:val="17"/>
        </w:rPr>
        <w:t>Politely</w:t>
      </w:r>
      <w:r>
        <w:rPr>
          <w:spacing w:val="-10"/>
          <w:w w:val="105"/>
          <w:sz w:val="17"/>
        </w:rPr>
        <w:t xml:space="preserve"> </w:t>
      </w:r>
      <w:r>
        <w:rPr>
          <w:w w:val="105"/>
          <w:sz w:val="17"/>
        </w:rPr>
        <w:t>decline</w:t>
      </w:r>
      <w:r>
        <w:rPr>
          <w:spacing w:val="-5"/>
          <w:w w:val="105"/>
          <w:sz w:val="17"/>
        </w:rPr>
        <w:t xml:space="preserve"> </w:t>
      </w:r>
      <w:r>
        <w:rPr>
          <w:w w:val="105"/>
          <w:sz w:val="17"/>
        </w:rPr>
        <w:t>any</w:t>
      </w:r>
      <w:r>
        <w:rPr>
          <w:spacing w:val="-7"/>
          <w:w w:val="105"/>
          <w:sz w:val="17"/>
        </w:rPr>
        <w:t xml:space="preserve"> </w:t>
      </w:r>
      <w:r>
        <w:rPr>
          <w:w w:val="105"/>
          <w:sz w:val="17"/>
        </w:rPr>
        <w:t>gratuities</w:t>
      </w:r>
      <w:r>
        <w:rPr>
          <w:spacing w:val="-4"/>
          <w:w w:val="105"/>
          <w:sz w:val="17"/>
        </w:rPr>
        <w:t xml:space="preserve"> </w:t>
      </w:r>
      <w:r>
        <w:rPr>
          <w:w w:val="105"/>
          <w:sz w:val="17"/>
        </w:rPr>
        <w:t>or</w:t>
      </w:r>
      <w:r>
        <w:rPr>
          <w:spacing w:val="-5"/>
          <w:w w:val="105"/>
          <w:sz w:val="17"/>
        </w:rPr>
        <w:t xml:space="preserve"> </w:t>
      </w:r>
      <w:r>
        <w:rPr>
          <w:w w:val="105"/>
          <w:sz w:val="17"/>
        </w:rPr>
        <w:t>tips</w:t>
      </w:r>
      <w:r>
        <w:rPr>
          <w:spacing w:val="-4"/>
          <w:w w:val="105"/>
          <w:sz w:val="17"/>
        </w:rPr>
        <w:t xml:space="preserve"> </w:t>
      </w:r>
      <w:r>
        <w:rPr>
          <w:w w:val="105"/>
          <w:sz w:val="17"/>
        </w:rPr>
        <w:t>offered</w:t>
      </w:r>
      <w:r>
        <w:rPr>
          <w:spacing w:val="-5"/>
          <w:w w:val="105"/>
          <w:sz w:val="17"/>
        </w:rPr>
        <w:t xml:space="preserve"> </w:t>
      </w:r>
      <w:r>
        <w:rPr>
          <w:w w:val="105"/>
          <w:sz w:val="17"/>
        </w:rPr>
        <w:t>by</w:t>
      </w:r>
      <w:r>
        <w:rPr>
          <w:spacing w:val="-7"/>
          <w:w w:val="105"/>
          <w:sz w:val="17"/>
        </w:rPr>
        <w:t xml:space="preserve"> </w:t>
      </w:r>
      <w:r>
        <w:rPr>
          <w:w w:val="105"/>
          <w:sz w:val="17"/>
        </w:rPr>
        <w:t>patients</w:t>
      </w:r>
      <w:r>
        <w:rPr>
          <w:spacing w:val="-4"/>
          <w:w w:val="105"/>
          <w:sz w:val="17"/>
        </w:rPr>
        <w:t xml:space="preserve"> </w:t>
      </w:r>
      <w:r>
        <w:rPr>
          <w:w w:val="105"/>
          <w:sz w:val="17"/>
        </w:rPr>
        <w:t>or</w:t>
      </w:r>
      <w:r>
        <w:rPr>
          <w:spacing w:val="-5"/>
          <w:w w:val="105"/>
          <w:sz w:val="17"/>
        </w:rPr>
        <w:t xml:space="preserve"> </w:t>
      </w:r>
      <w:r>
        <w:rPr>
          <w:w w:val="105"/>
          <w:sz w:val="17"/>
        </w:rPr>
        <w:t>their</w:t>
      </w:r>
      <w:r>
        <w:rPr>
          <w:spacing w:val="-5"/>
          <w:w w:val="105"/>
          <w:sz w:val="17"/>
        </w:rPr>
        <w:t xml:space="preserve"> </w:t>
      </w:r>
      <w:r>
        <w:rPr>
          <w:spacing w:val="-2"/>
          <w:w w:val="105"/>
          <w:sz w:val="17"/>
        </w:rPr>
        <w:t>families.</w:t>
      </w:r>
    </w:p>
    <w:p w:rsidR="00504CCB" w:rsidP="008A477D" w:rsidRDefault="00103C2C" w14:paraId="3DA32748" w14:textId="77777777">
      <w:pPr>
        <w:pStyle w:val="ListParagraph"/>
        <w:numPr>
          <w:ilvl w:val="0"/>
          <w:numId w:val="4"/>
        </w:numPr>
        <w:tabs>
          <w:tab w:val="left" w:pos="1242"/>
        </w:tabs>
        <w:spacing w:before="10" w:line="252" w:lineRule="auto"/>
        <w:ind w:right="720"/>
        <w:rPr>
          <w:sz w:val="17"/>
        </w:rPr>
      </w:pPr>
      <w:r>
        <w:rPr>
          <w:w w:val="105"/>
          <w:sz w:val="17"/>
        </w:rPr>
        <w:t>Use respectful and professional language at all times—on campus, in classrooms, labs, and clinical sites.</w:t>
      </w:r>
    </w:p>
    <w:p w:rsidR="00504CCB" w:rsidP="008A477D" w:rsidRDefault="00103C2C" w14:paraId="3726BF90" w14:textId="77777777">
      <w:pPr>
        <w:pStyle w:val="ListParagraph"/>
        <w:numPr>
          <w:ilvl w:val="0"/>
          <w:numId w:val="4"/>
        </w:numPr>
        <w:tabs>
          <w:tab w:val="left" w:pos="1242"/>
        </w:tabs>
        <w:spacing w:before="0" w:line="252" w:lineRule="auto"/>
        <w:ind w:right="720"/>
        <w:rPr>
          <w:sz w:val="17"/>
        </w:rPr>
      </w:pPr>
      <w:r>
        <w:rPr>
          <w:w w:val="105"/>
          <w:sz w:val="17"/>
        </w:rPr>
        <w:t>Comply</w:t>
      </w:r>
      <w:r>
        <w:rPr>
          <w:spacing w:val="-12"/>
          <w:w w:val="105"/>
          <w:sz w:val="17"/>
        </w:rPr>
        <w:t xml:space="preserve"> </w:t>
      </w:r>
      <w:r>
        <w:rPr>
          <w:w w:val="105"/>
          <w:sz w:val="17"/>
        </w:rPr>
        <w:t>fully</w:t>
      </w:r>
      <w:r>
        <w:rPr>
          <w:spacing w:val="-11"/>
          <w:w w:val="105"/>
          <w:sz w:val="17"/>
        </w:rPr>
        <w:t xml:space="preserve"> </w:t>
      </w:r>
      <w:r>
        <w:rPr>
          <w:w w:val="105"/>
          <w:sz w:val="17"/>
        </w:rPr>
        <w:t>with</w:t>
      </w:r>
      <w:r>
        <w:rPr>
          <w:spacing w:val="-11"/>
          <w:w w:val="105"/>
          <w:sz w:val="17"/>
        </w:rPr>
        <w:t xml:space="preserve"> </w:t>
      </w:r>
      <w:r>
        <w:rPr>
          <w:w w:val="105"/>
          <w:sz w:val="17"/>
        </w:rPr>
        <w:t>all</w:t>
      </w:r>
      <w:r>
        <w:rPr>
          <w:spacing w:val="-11"/>
          <w:w w:val="105"/>
          <w:sz w:val="17"/>
        </w:rPr>
        <w:t xml:space="preserve"> </w:t>
      </w:r>
      <w:r>
        <w:rPr>
          <w:w w:val="105"/>
          <w:sz w:val="17"/>
        </w:rPr>
        <w:t>pharmacy</w:t>
      </w:r>
      <w:r>
        <w:rPr>
          <w:spacing w:val="-11"/>
          <w:w w:val="105"/>
          <w:sz w:val="17"/>
        </w:rPr>
        <w:t xml:space="preserve"> </w:t>
      </w:r>
      <w:r>
        <w:rPr>
          <w:w w:val="105"/>
          <w:sz w:val="17"/>
        </w:rPr>
        <w:t>regulations</w:t>
      </w:r>
      <w:r>
        <w:rPr>
          <w:spacing w:val="-11"/>
          <w:w w:val="105"/>
          <w:sz w:val="17"/>
        </w:rPr>
        <w:t xml:space="preserve"> </w:t>
      </w:r>
      <w:r>
        <w:rPr>
          <w:w w:val="105"/>
          <w:sz w:val="17"/>
        </w:rPr>
        <w:t>during</w:t>
      </w:r>
      <w:r>
        <w:rPr>
          <w:spacing w:val="-12"/>
          <w:w w:val="105"/>
          <w:sz w:val="17"/>
        </w:rPr>
        <w:t xml:space="preserve"> </w:t>
      </w:r>
      <w:r>
        <w:rPr>
          <w:w w:val="105"/>
          <w:sz w:val="17"/>
        </w:rPr>
        <w:t>classroom,</w:t>
      </w:r>
      <w:r>
        <w:rPr>
          <w:spacing w:val="-11"/>
          <w:w w:val="105"/>
          <w:sz w:val="17"/>
        </w:rPr>
        <w:t xml:space="preserve"> </w:t>
      </w:r>
      <w:r>
        <w:rPr>
          <w:w w:val="105"/>
          <w:sz w:val="17"/>
        </w:rPr>
        <w:t>lab,</w:t>
      </w:r>
      <w:r>
        <w:rPr>
          <w:spacing w:val="-11"/>
          <w:w w:val="105"/>
          <w:sz w:val="17"/>
        </w:rPr>
        <w:t xml:space="preserve"> </w:t>
      </w:r>
      <w:r>
        <w:rPr>
          <w:w w:val="105"/>
          <w:sz w:val="17"/>
        </w:rPr>
        <w:t>clinical,</w:t>
      </w:r>
      <w:r>
        <w:rPr>
          <w:spacing w:val="-11"/>
          <w:w w:val="105"/>
          <w:sz w:val="17"/>
        </w:rPr>
        <w:t xml:space="preserve"> </w:t>
      </w:r>
      <w:r>
        <w:rPr>
          <w:w w:val="105"/>
          <w:sz w:val="17"/>
        </w:rPr>
        <w:t>and</w:t>
      </w:r>
      <w:r>
        <w:rPr>
          <w:spacing w:val="-11"/>
          <w:w w:val="105"/>
          <w:sz w:val="17"/>
        </w:rPr>
        <w:t xml:space="preserve"> </w:t>
      </w:r>
      <w:r>
        <w:rPr>
          <w:w w:val="105"/>
          <w:sz w:val="17"/>
        </w:rPr>
        <w:t xml:space="preserve">extracurricular </w:t>
      </w:r>
      <w:r>
        <w:rPr>
          <w:spacing w:val="-2"/>
          <w:w w:val="105"/>
          <w:sz w:val="17"/>
        </w:rPr>
        <w:t>activities.</w:t>
      </w:r>
    </w:p>
    <w:p w:rsidR="00504CCB" w:rsidP="008A477D" w:rsidRDefault="00504CCB" w14:paraId="648FB8F3" w14:textId="77777777">
      <w:pPr>
        <w:pStyle w:val="BodyText"/>
        <w:ind w:right="720"/>
      </w:pPr>
    </w:p>
    <w:p w:rsidR="00504CCB" w:rsidP="008A477D" w:rsidRDefault="00504CCB" w14:paraId="78B7209C" w14:textId="77777777">
      <w:pPr>
        <w:pStyle w:val="BodyText"/>
        <w:spacing w:before="16"/>
        <w:ind w:right="720"/>
      </w:pPr>
    </w:p>
    <w:p w:rsidR="00504CCB" w:rsidP="008A477D" w:rsidRDefault="00103C2C" w14:paraId="246AF4D0" w14:textId="77777777">
      <w:pPr>
        <w:pStyle w:val="Heading4"/>
        <w:ind w:right="720"/>
        <w:jc w:val="both"/>
      </w:pPr>
      <w:bookmarkStart w:name="_bookmark97" w:id="95"/>
      <w:bookmarkEnd w:id="95"/>
      <w:r>
        <w:rPr>
          <w:w w:val="105"/>
        </w:rPr>
        <w:t>Student</w:t>
      </w:r>
      <w:r>
        <w:rPr>
          <w:spacing w:val="-6"/>
          <w:w w:val="105"/>
        </w:rPr>
        <w:t xml:space="preserve"> </w:t>
      </w:r>
      <w:r>
        <w:rPr>
          <w:w w:val="105"/>
        </w:rPr>
        <w:t>Conduct</w:t>
      </w:r>
      <w:r>
        <w:rPr>
          <w:spacing w:val="-6"/>
          <w:w w:val="105"/>
        </w:rPr>
        <w:t xml:space="preserve"> </w:t>
      </w:r>
      <w:r>
        <w:rPr>
          <w:w w:val="105"/>
        </w:rPr>
        <w:t>and</w:t>
      </w:r>
      <w:r>
        <w:rPr>
          <w:spacing w:val="-8"/>
          <w:w w:val="105"/>
        </w:rPr>
        <w:t xml:space="preserve"> </w:t>
      </w:r>
      <w:r>
        <w:rPr>
          <w:spacing w:val="-2"/>
          <w:w w:val="105"/>
        </w:rPr>
        <w:t>Accountability</w:t>
      </w:r>
    </w:p>
    <w:p w:rsidR="00504CCB" w:rsidP="008A477D" w:rsidRDefault="00103C2C" w14:paraId="363E9805" w14:textId="77777777">
      <w:pPr>
        <w:pStyle w:val="BodyText"/>
        <w:spacing w:before="187" w:line="252" w:lineRule="auto"/>
        <w:ind w:left="441" w:right="720"/>
        <w:jc w:val="both"/>
      </w:pPr>
      <w:r>
        <w:rPr>
          <w:w w:val="105"/>
        </w:rPr>
        <w:t>Students</w:t>
      </w:r>
      <w:r>
        <w:rPr>
          <w:spacing w:val="-3"/>
          <w:w w:val="105"/>
        </w:rPr>
        <w:t xml:space="preserve"> </w:t>
      </w:r>
      <w:r>
        <w:rPr>
          <w:w w:val="105"/>
        </w:rPr>
        <w:t>are</w:t>
      </w:r>
      <w:r>
        <w:rPr>
          <w:spacing w:val="-4"/>
          <w:w w:val="105"/>
        </w:rPr>
        <w:t xml:space="preserve"> </w:t>
      </w:r>
      <w:r>
        <w:rPr>
          <w:w w:val="105"/>
        </w:rPr>
        <w:t>expected to</w:t>
      </w:r>
      <w:r>
        <w:rPr>
          <w:spacing w:val="-1"/>
          <w:w w:val="105"/>
        </w:rPr>
        <w:t xml:space="preserve"> </w:t>
      </w:r>
      <w:r>
        <w:rPr>
          <w:w w:val="105"/>
        </w:rPr>
        <w:t>uphold</w:t>
      </w:r>
      <w:r>
        <w:rPr>
          <w:spacing w:val="-3"/>
          <w:w w:val="105"/>
        </w:rPr>
        <w:t xml:space="preserve"> </w:t>
      </w:r>
      <w:r>
        <w:rPr>
          <w:w w:val="105"/>
        </w:rPr>
        <w:t>the</w:t>
      </w:r>
      <w:r>
        <w:rPr>
          <w:spacing w:val="-4"/>
          <w:w w:val="105"/>
        </w:rPr>
        <w:t xml:space="preserve"> </w:t>
      </w:r>
      <w:r>
        <w:rPr>
          <w:w w:val="105"/>
        </w:rPr>
        <w:t>highest</w:t>
      </w:r>
      <w:r>
        <w:rPr>
          <w:spacing w:val="-2"/>
          <w:w w:val="105"/>
        </w:rPr>
        <w:t xml:space="preserve"> </w:t>
      </w:r>
      <w:r>
        <w:rPr>
          <w:w w:val="105"/>
        </w:rPr>
        <w:t>standards</w:t>
      </w:r>
      <w:r>
        <w:rPr>
          <w:spacing w:val="-3"/>
          <w:w w:val="105"/>
        </w:rPr>
        <w:t xml:space="preserve"> </w:t>
      </w:r>
      <w:r>
        <w:rPr>
          <w:w w:val="105"/>
        </w:rPr>
        <w:t>of</w:t>
      </w:r>
      <w:r>
        <w:rPr>
          <w:spacing w:val="-4"/>
          <w:w w:val="105"/>
        </w:rPr>
        <w:t xml:space="preserve"> </w:t>
      </w:r>
      <w:r>
        <w:rPr>
          <w:w w:val="105"/>
        </w:rPr>
        <w:t>professional</w:t>
      </w:r>
      <w:r>
        <w:rPr>
          <w:spacing w:val="-3"/>
          <w:w w:val="105"/>
        </w:rPr>
        <w:t xml:space="preserve"> </w:t>
      </w:r>
      <w:r>
        <w:rPr>
          <w:w w:val="105"/>
        </w:rPr>
        <w:t>behavior</w:t>
      </w:r>
      <w:r>
        <w:rPr>
          <w:spacing w:val="-4"/>
          <w:w w:val="105"/>
        </w:rPr>
        <w:t xml:space="preserve"> </w:t>
      </w:r>
      <w:r>
        <w:rPr>
          <w:w w:val="105"/>
        </w:rPr>
        <w:t>as</w:t>
      </w:r>
      <w:r>
        <w:rPr>
          <w:spacing w:val="-3"/>
          <w:w w:val="105"/>
        </w:rPr>
        <w:t xml:space="preserve"> </w:t>
      </w:r>
      <w:r>
        <w:rPr>
          <w:w w:val="105"/>
        </w:rPr>
        <w:t>outlined</w:t>
      </w:r>
      <w:r>
        <w:rPr>
          <w:spacing w:val="-3"/>
          <w:w w:val="105"/>
        </w:rPr>
        <w:t xml:space="preserve"> </w:t>
      </w:r>
      <w:r>
        <w:rPr>
          <w:w w:val="105"/>
        </w:rPr>
        <w:t>in</w:t>
      </w:r>
      <w:r>
        <w:rPr>
          <w:spacing w:val="-3"/>
          <w:w w:val="105"/>
        </w:rPr>
        <w:t xml:space="preserve"> </w:t>
      </w:r>
      <w:r>
        <w:rPr>
          <w:w w:val="105"/>
        </w:rPr>
        <w:t>the</w:t>
      </w:r>
      <w:r>
        <w:rPr>
          <w:spacing w:val="-4"/>
          <w:w w:val="105"/>
        </w:rPr>
        <w:t xml:space="preserve"> </w:t>
      </w:r>
      <w:r>
        <w:rPr>
          <w:w w:val="105"/>
        </w:rPr>
        <w:t>College Code</w:t>
      </w:r>
      <w:r>
        <w:rPr>
          <w:spacing w:val="-3"/>
          <w:w w:val="105"/>
        </w:rPr>
        <w:t xml:space="preserve"> </w:t>
      </w:r>
      <w:r>
        <w:rPr>
          <w:w w:val="105"/>
        </w:rPr>
        <w:t>of</w:t>
      </w:r>
      <w:r>
        <w:rPr>
          <w:spacing w:val="-3"/>
          <w:w w:val="105"/>
        </w:rPr>
        <w:t xml:space="preserve"> </w:t>
      </w:r>
      <w:r>
        <w:rPr>
          <w:w w:val="105"/>
        </w:rPr>
        <w:t>Conduct</w:t>
      </w:r>
      <w:r>
        <w:rPr>
          <w:spacing w:val="-2"/>
          <w:w w:val="105"/>
        </w:rPr>
        <w:t xml:space="preserve"> </w:t>
      </w:r>
      <w:r>
        <w:rPr>
          <w:w w:val="105"/>
        </w:rPr>
        <w:t>and the</w:t>
      </w:r>
      <w:r>
        <w:rPr>
          <w:spacing w:val="-1"/>
          <w:w w:val="105"/>
        </w:rPr>
        <w:t xml:space="preserve"> </w:t>
      </w:r>
      <w:r>
        <w:rPr>
          <w:w w:val="105"/>
        </w:rPr>
        <w:t>Histology</w:t>
      </w:r>
      <w:r>
        <w:rPr>
          <w:spacing w:val="-6"/>
          <w:w w:val="105"/>
        </w:rPr>
        <w:t xml:space="preserve"> </w:t>
      </w:r>
      <w:r>
        <w:rPr>
          <w:w w:val="105"/>
        </w:rPr>
        <w:t>Technology</w:t>
      </w:r>
      <w:r>
        <w:rPr>
          <w:spacing w:val="-6"/>
          <w:w w:val="105"/>
        </w:rPr>
        <w:t xml:space="preserve"> </w:t>
      </w:r>
      <w:r>
        <w:rPr>
          <w:w w:val="105"/>
        </w:rPr>
        <w:t>Handbook. If</w:t>
      </w:r>
      <w:r>
        <w:rPr>
          <w:spacing w:val="-1"/>
          <w:w w:val="105"/>
        </w:rPr>
        <w:t xml:space="preserve"> </w:t>
      </w:r>
      <w:r>
        <w:rPr>
          <w:w w:val="105"/>
        </w:rPr>
        <w:t>a</w:t>
      </w:r>
      <w:r>
        <w:rPr>
          <w:spacing w:val="-3"/>
          <w:w w:val="105"/>
        </w:rPr>
        <w:t xml:space="preserve"> </w:t>
      </w:r>
      <w:r>
        <w:rPr>
          <w:w w:val="105"/>
        </w:rPr>
        <w:t>student’s actions</w:t>
      </w:r>
      <w:r>
        <w:rPr>
          <w:spacing w:val="-2"/>
          <w:w w:val="105"/>
        </w:rPr>
        <w:t xml:space="preserve"> </w:t>
      </w:r>
      <w:r>
        <w:rPr>
          <w:w w:val="105"/>
        </w:rPr>
        <w:t>do</w:t>
      </w:r>
      <w:r>
        <w:rPr>
          <w:spacing w:val="-2"/>
          <w:w w:val="105"/>
        </w:rPr>
        <w:t xml:space="preserve"> </w:t>
      </w:r>
      <w:r>
        <w:rPr>
          <w:w w:val="105"/>
        </w:rPr>
        <w:t>not</w:t>
      </w:r>
      <w:r>
        <w:rPr>
          <w:spacing w:val="-2"/>
          <w:w w:val="105"/>
        </w:rPr>
        <w:t xml:space="preserve"> </w:t>
      </w:r>
      <w:r>
        <w:rPr>
          <w:w w:val="105"/>
        </w:rPr>
        <w:t>align with</w:t>
      </w:r>
      <w:r>
        <w:rPr>
          <w:spacing w:val="-2"/>
          <w:w w:val="105"/>
        </w:rPr>
        <w:t xml:space="preserve"> </w:t>
      </w:r>
      <w:r>
        <w:rPr>
          <w:w w:val="105"/>
        </w:rPr>
        <w:t>these standards,</w:t>
      </w:r>
      <w:r>
        <w:rPr>
          <w:spacing w:val="-2"/>
          <w:w w:val="105"/>
        </w:rPr>
        <w:t xml:space="preserve"> </w:t>
      </w:r>
      <w:r>
        <w:rPr>
          <w:w w:val="105"/>
        </w:rPr>
        <w:t>program</w:t>
      </w:r>
      <w:r>
        <w:rPr>
          <w:spacing w:val="-2"/>
          <w:w w:val="105"/>
        </w:rPr>
        <w:t xml:space="preserve"> </w:t>
      </w:r>
      <w:r>
        <w:rPr>
          <w:w w:val="105"/>
        </w:rPr>
        <w:t>faculty</w:t>
      </w:r>
      <w:r>
        <w:rPr>
          <w:spacing w:val="-3"/>
          <w:w w:val="105"/>
        </w:rPr>
        <w:t xml:space="preserve"> </w:t>
      </w:r>
      <w:r>
        <w:rPr>
          <w:w w:val="105"/>
        </w:rPr>
        <w:t>will</w:t>
      </w:r>
      <w:r>
        <w:rPr>
          <w:spacing w:val="-2"/>
          <w:w w:val="105"/>
        </w:rPr>
        <w:t xml:space="preserve"> </w:t>
      </w:r>
      <w:r>
        <w:rPr>
          <w:w w:val="105"/>
        </w:rPr>
        <w:t>provide</w:t>
      </w:r>
      <w:r>
        <w:rPr>
          <w:spacing w:val="-1"/>
          <w:w w:val="105"/>
        </w:rPr>
        <w:t xml:space="preserve"> </w:t>
      </w:r>
      <w:r>
        <w:rPr>
          <w:w w:val="105"/>
        </w:rPr>
        <w:t>guidance</w:t>
      </w:r>
      <w:r>
        <w:rPr>
          <w:spacing w:val="-1"/>
          <w:w w:val="105"/>
        </w:rPr>
        <w:t xml:space="preserve"> </w:t>
      </w:r>
      <w:r>
        <w:rPr>
          <w:w w:val="105"/>
        </w:rPr>
        <w:t>and</w:t>
      </w:r>
      <w:r>
        <w:rPr>
          <w:spacing w:val="-2"/>
          <w:w w:val="105"/>
        </w:rPr>
        <w:t xml:space="preserve"> </w:t>
      </w:r>
      <w:r>
        <w:rPr>
          <w:w w:val="105"/>
        </w:rPr>
        <w:t>support</w:t>
      </w:r>
      <w:r>
        <w:rPr>
          <w:spacing w:val="-2"/>
          <w:w w:val="105"/>
        </w:rPr>
        <w:t xml:space="preserve"> </w:t>
      </w:r>
      <w:r>
        <w:rPr>
          <w:w w:val="105"/>
        </w:rPr>
        <w:t>through</w:t>
      </w:r>
      <w:r>
        <w:rPr>
          <w:spacing w:val="-2"/>
          <w:w w:val="105"/>
        </w:rPr>
        <w:t xml:space="preserve"> </w:t>
      </w:r>
      <w:r>
        <w:rPr>
          <w:w w:val="105"/>
        </w:rPr>
        <w:t>counseling.</w:t>
      </w:r>
      <w:r>
        <w:rPr>
          <w:spacing w:val="-2"/>
          <w:w w:val="105"/>
        </w:rPr>
        <w:t xml:space="preserve"> </w:t>
      </w:r>
      <w:r>
        <w:rPr>
          <w:w w:val="105"/>
        </w:rPr>
        <w:t>Each</w:t>
      </w:r>
      <w:r>
        <w:rPr>
          <w:spacing w:val="-2"/>
          <w:w w:val="105"/>
        </w:rPr>
        <w:t xml:space="preserve"> </w:t>
      </w:r>
      <w:r>
        <w:rPr>
          <w:w w:val="105"/>
        </w:rPr>
        <w:t>situation</w:t>
      </w:r>
      <w:r>
        <w:rPr>
          <w:spacing w:val="-2"/>
          <w:w w:val="105"/>
        </w:rPr>
        <w:t xml:space="preserve"> </w:t>
      </w:r>
      <w:r>
        <w:rPr>
          <w:w w:val="105"/>
        </w:rPr>
        <w:t>will</w:t>
      </w:r>
      <w:r>
        <w:rPr>
          <w:spacing w:val="-2"/>
          <w:w w:val="105"/>
        </w:rPr>
        <w:t xml:space="preserve"> </w:t>
      </w:r>
      <w:r>
        <w:rPr>
          <w:w w:val="105"/>
        </w:rPr>
        <w:t>be addressed</w:t>
      </w:r>
      <w:r>
        <w:rPr>
          <w:spacing w:val="-4"/>
          <w:w w:val="105"/>
        </w:rPr>
        <w:t xml:space="preserve"> </w:t>
      </w:r>
      <w:r>
        <w:rPr>
          <w:w w:val="105"/>
        </w:rPr>
        <w:t>thoughtfully</w:t>
      </w:r>
      <w:r>
        <w:rPr>
          <w:spacing w:val="-8"/>
          <w:w w:val="105"/>
        </w:rPr>
        <w:t xml:space="preserve"> </w:t>
      </w:r>
      <w:r>
        <w:rPr>
          <w:w w:val="105"/>
        </w:rPr>
        <w:t>and</w:t>
      </w:r>
      <w:r>
        <w:rPr>
          <w:spacing w:val="-6"/>
          <w:w w:val="105"/>
        </w:rPr>
        <w:t xml:space="preserve"> </w:t>
      </w:r>
      <w:r>
        <w:rPr>
          <w:w w:val="105"/>
        </w:rPr>
        <w:t>appropriately,</w:t>
      </w:r>
      <w:r>
        <w:rPr>
          <w:spacing w:val="-5"/>
          <w:w w:val="105"/>
        </w:rPr>
        <w:t xml:space="preserve"> </w:t>
      </w:r>
      <w:r>
        <w:rPr>
          <w:w w:val="105"/>
        </w:rPr>
        <w:t>based</w:t>
      </w:r>
      <w:r>
        <w:rPr>
          <w:spacing w:val="-5"/>
          <w:w w:val="105"/>
        </w:rPr>
        <w:t xml:space="preserve"> </w:t>
      </w:r>
      <w:r>
        <w:rPr>
          <w:w w:val="105"/>
        </w:rPr>
        <w:t>on</w:t>
      </w:r>
      <w:r>
        <w:rPr>
          <w:spacing w:val="-6"/>
          <w:w w:val="105"/>
        </w:rPr>
        <w:t xml:space="preserve"> </w:t>
      </w:r>
      <w:r>
        <w:rPr>
          <w:w w:val="105"/>
        </w:rPr>
        <w:t>its</w:t>
      </w:r>
      <w:r>
        <w:rPr>
          <w:spacing w:val="-6"/>
          <w:w w:val="105"/>
        </w:rPr>
        <w:t xml:space="preserve"> </w:t>
      </w:r>
      <w:r>
        <w:rPr>
          <w:w w:val="105"/>
        </w:rPr>
        <w:t>nature</w:t>
      </w:r>
      <w:r>
        <w:rPr>
          <w:spacing w:val="-5"/>
          <w:w w:val="105"/>
        </w:rPr>
        <w:t xml:space="preserve"> </w:t>
      </w:r>
      <w:r>
        <w:rPr>
          <w:w w:val="105"/>
        </w:rPr>
        <w:t>and</w:t>
      </w:r>
      <w:r>
        <w:rPr>
          <w:spacing w:val="-7"/>
          <w:w w:val="105"/>
        </w:rPr>
        <w:t xml:space="preserve"> </w:t>
      </w:r>
      <w:r>
        <w:rPr>
          <w:w w:val="105"/>
        </w:rPr>
        <w:t>seriousness,</w:t>
      </w:r>
      <w:r>
        <w:rPr>
          <w:spacing w:val="-6"/>
          <w:w w:val="105"/>
        </w:rPr>
        <w:t xml:space="preserve"> </w:t>
      </w:r>
      <w:r>
        <w:rPr>
          <w:w w:val="105"/>
        </w:rPr>
        <w:t>and</w:t>
      </w:r>
      <w:r>
        <w:rPr>
          <w:spacing w:val="-6"/>
          <w:w w:val="105"/>
        </w:rPr>
        <w:t xml:space="preserve"> </w:t>
      </w:r>
      <w:r>
        <w:rPr>
          <w:w w:val="105"/>
        </w:rPr>
        <w:t>in</w:t>
      </w:r>
      <w:r>
        <w:rPr>
          <w:spacing w:val="-6"/>
          <w:w w:val="105"/>
        </w:rPr>
        <w:t xml:space="preserve"> </w:t>
      </w:r>
      <w:r>
        <w:rPr>
          <w:w w:val="105"/>
        </w:rPr>
        <w:t>accordance</w:t>
      </w:r>
      <w:r>
        <w:rPr>
          <w:spacing w:val="-7"/>
          <w:w w:val="105"/>
        </w:rPr>
        <w:t xml:space="preserve"> </w:t>
      </w:r>
      <w:r>
        <w:rPr>
          <w:w w:val="105"/>
        </w:rPr>
        <w:t>with</w:t>
      </w:r>
      <w:r>
        <w:rPr>
          <w:spacing w:val="-6"/>
          <w:w w:val="105"/>
        </w:rPr>
        <w:t xml:space="preserve"> </w:t>
      </w:r>
      <w:r>
        <w:rPr>
          <w:w w:val="105"/>
        </w:rPr>
        <w:t>the current published policies.</w:t>
      </w:r>
    </w:p>
    <w:p w:rsidR="00504CCB" w:rsidP="008A477D" w:rsidRDefault="00504CCB" w14:paraId="1A5AC419" w14:textId="77777777">
      <w:pPr>
        <w:pStyle w:val="BodyText"/>
        <w:ind w:right="720"/>
      </w:pPr>
    </w:p>
    <w:p w:rsidR="00504CCB" w:rsidP="008A477D" w:rsidRDefault="00504CCB" w14:paraId="2721A31D" w14:textId="77777777">
      <w:pPr>
        <w:pStyle w:val="BodyText"/>
        <w:spacing w:before="194"/>
        <w:ind w:right="720"/>
      </w:pPr>
    </w:p>
    <w:p w:rsidR="00504CCB" w:rsidP="008A477D" w:rsidRDefault="00103C2C" w14:paraId="507B5392" w14:textId="0AB6EEE5">
      <w:pPr>
        <w:pStyle w:val="Heading3"/>
        <w:ind w:right="720"/>
      </w:pPr>
      <w:bookmarkStart w:name="_bookmark98" w:id="96"/>
      <w:bookmarkEnd w:id="96"/>
      <w:r w:rsidR="61F467B2">
        <w:rPr>
          <w:spacing w:val="-2"/>
          <w:w w:val="105"/>
        </w:rPr>
        <w:t xml:space="preserve">CLINICAL </w:t>
      </w:r>
      <w:r w:rsidR="00103C2C">
        <w:rPr/>
        <w:t>ATTENDANCE</w:t>
      </w:r>
    </w:p>
    <w:p w:rsidR="00504CCB" w:rsidP="008A477D" w:rsidRDefault="00504CCB" w14:paraId="2641DF2F" w14:textId="77777777">
      <w:pPr>
        <w:pStyle w:val="BodyText"/>
        <w:spacing w:before="18"/>
        <w:ind w:right="720"/>
        <w:rPr>
          <w:b/>
        </w:rPr>
      </w:pPr>
    </w:p>
    <w:p w:rsidR="00504CCB" w:rsidP="008A477D" w:rsidRDefault="00103C2C" w14:paraId="481BCB11" w14:textId="77777777">
      <w:pPr>
        <w:pStyle w:val="BodyText"/>
        <w:spacing w:before="1" w:line="252" w:lineRule="auto"/>
        <w:ind w:left="441" w:right="720"/>
      </w:pPr>
      <w:r>
        <w:rPr>
          <w:w w:val="105"/>
        </w:rPr>
        <w:t>Clinical rotation is an essential and required component of the curriculum. Students are expected to attend</w:t>
      </w:r>
      <w:r>
        <w:rPr>
          <w:spacing w:val="-5"/>
          <w:w w:val="105"/>
        </w:rPr>
        <w:t xml:space="preserve"> </w:t>
      </w:r>
      <w:r>
        <w:rPr>
          <w:w w:val="105"/>
        </w:rPr>
        <w:t>all</w:t>
      </w:r>
      <w:r>
        <w:rPr>
          <w:spacing w:val="-4"/>
          <w:w w:val="105"/>
        </w:rPr>
        <w:t xml:space="preserve"> </w:t>
      </w:r>
      <w:r>
        <w:rPr>
          <w:w w:val="105"/>
        </w:rPr>
        <w:t>scheduled</w:t>
      </w:r>
      <w:r>
        <w:rPr>
          <w:spacing w:val="-3"/>
          <w:w w:val="105"/>
        </w:rPr>
        <w:t xml:space="preserve"> </w:t>
      </w:r>
      <w:r>
        <w:rPr>
          <w:w w:val="105"/>
        </w:rPr>
        <w:t>clinical</w:t>
      </w:r>
      <w:r>
        <w:rPr>
          <w:spacing w:val="-4"/>
          <w:w w:val="105"/>
        </w:rPr>
        <w:t xml:space="preserve"> </w:t>
      </w:r>
      <w:r>
        <w:rPr>
          <w:w w:val="105"/>
        </w:rPr>
        <w:t>days</w:t>
      </w:r>
      <w:r>
        <w:rPr>
          <w:spacing w:val="-4"/>
          <w:w w:val="105"/>
        </w:rPr>
        <w:t xml:space="preserve"> </w:t>
      </w:r>
      <w:r>
        <w:rPr>
          <w:w w:val="105"/>
        </w:rPr>
        <w:t>and</w:t>
      </w:r>
      <w:r>
        <w:rPr>
          <w:spacing w:val="-3"/>
          <w:w w:val="105"/>
        </w:rPr>
        <w:t xml:space="preserve"> </w:t>
      </w:r>
      <w:r>
        <w:rPr>
          <w:w w:val="105"/>
        </w:rPr>
        <w:t>complete</w:t>
      </w:r>
      <w:r>
        <w:rPr>
          <w:spacing w:val="-5"/>
          <w:w w:val="105"/>
        </w:rPr>
        <w:t xml:space="preserve"> </w:t>
      </w:r>
      <w:r>
        <w:rPr>
          <w:w w:val="105"/>
        </w:rPr>
        <w:t>their</w:t>
      </w:r>
      <w:r>
        <w:rPr>
          <w:spacing w:val="-5"/>
          <w:w w:val="105"/>
        </w:rPr>
        <w:t xml:space="preserve"> </w:t>
      </w:r>
      <w:r>
        <w:rPr>
          <w:w w:val="105"/>
        </w:rPr>
        <w:t>assigned</w:t>
      </w:r>
      <w:r>
        <w:rPr>
          <w:spacing w:val="-5"/>
          <w:w w:val="105"/>
        </w:rPr>
        <w:t xml:space="preserve"> </w:t>
      </w:r>
      <w:r>
        <w:rPr>
          <w:w w:val="105"/>
        </w:rPr>
        <w:t>clinical</w:t>
      </w:r>
      <w:r>
        <w:rPr>
          <w:spacing w:val="-4"/>
          <w:w w:val="105"/>
        </w:rPr>
        <w:t xml:space="preserve"> </w:t>
      </w:r>
      <w:r>
        <w:rPr>
          <w:w w:val="105"/>
        </w:rPr>
        <w:t>hours.</w:t>
      </w:r>
      <w:r>
        <w:rPr>
          <w:spacing w:val="-3"/>
          <w:w w:val="105"/>
        </w:rPr>
        <w:t xml:space="preserve"> </w:t>
      </w:r>
      <w:r>
        <w:rPr>
          <w:w w:val="105"/>
        </w:rPr>
        <w:t>In</w:t>
      </w:r>
      <w:r>
        <w:rPr>
          <w:spacing w:val="-5"/>
          <w:w w:val="105"/>
        </w:rPr>
        <w:t xml:space="preserve"> </w:t>
      </w:r>
      <w:r>
        <w:rPr>
          <w:w w:val="105"/>
        </w:rPr>
        <w:t>the</w:t>
      </w:r>
      <w:r>
        <w:rPr>
          <w:spacing w:val="-4"/>
          <w:w w:val="105"/>
        </w:rPr>
        <w:t xml:space="preserve"> </w:t>
      </w:r>
      <w:r>
        <w:rPr>
          <w:w w:val="105"/>
        </w:rPr>
        <w:t>event</w:t>
      </w:r>
      <w:r>
        <w:rPr>
          <w:spacing w:val="-4"/>
          <w:w w:val="105"/>
        </w:rPr>
        <w:t xml:space="preserve"> </w:t>
      </w:r>
      <w:r>
        <w:rPr>
          <w:w w:val="105"/>
        </w:rPr>
        <w:t>that</w:t>
      </w:r>
      <w:r>
        <w:rPr>
          <w:spacing w:val="-4"/>
          <w:w w:val="105"/>
        </w:rPr>
        <w:t xml:space="preserve"> </w:t>
      </w:r>
      <w:r>
        <w:rPr>
          <w:w w:val="105"/>
        </w:rPr>
        <w:t>a</w:t>
      </w:r>
      <w:r>
        <w:rPr>
          <w:spacing w:val="-5"/>
          <w:w w:val="105"/>
        </w:rPr>
        <w:t xml:space="preserve"> </w:t>
      </w:r>
      <w:r>
        <w:rPr>
          <w:w w:val="105"/>
        </w:rPr>
        <w:t>student</w:t>
      </w:r>
      <w:r>
        <w:rPr>
          <w:spacing w:val="-4"/>
          <w:w w:val="105"/>
        </w:rPr>
        <w:t xml:space="preserve"> </w:t>
      </w:r>
      <w:r>
        <w:rPr>
          <w:w w:val="105"/>
        </w:rPr>
        <w:t xml:space="preserve">is unable to attend a scheduled rotation, it is their responsibility to notify both the Clinical Instructor and the site Preceptor </w:t>
      </w:r>
      <w:r>
        <w:rPr>
          <w:b/>
          <w:w w:val="105"/>
        </w:rPr>
        <w:t>prior to the start of the shift</w:t>
      </w:r>
      <w:r>
        <w:rPr>
          <w:w w:val="105"/>
        </w:rPr>
        <w:t>. Timely communication ensures continuity of care and maintains professional standards.</w:t>
      </w:r>
    </w:p>
    <w:p w:rsidR="00504CCB" w:rsidP="008A477D" w:rsidRDefault="00504CCB" w14:paraId="6D4A1F78" w14:textId="77777777">
      <w:pPr>
        <w:pStyle w:val="BodyText"/>
        <w:spacing w:before="6"/>
        <w:ind w:right="720"/>
      </w:pPr>
    </w:p>
    <w:p w:rsidR="00504CCB" w:rsidP="008A477D" w:rsidRDefault="00103C2C" w14:paraId="4FA625B2" w14:textId="77777777">
      <w:pPr>
        <w:pStyle w:val="Heading4"/>
        <w:ind w:right="720"/>
        <w:jc w:val="both"/>
      </w:pPr>
      <w:bookmarkStart w:name="_bookmark99" w:id="97"/>
      <w:bookmarkEnd w:id="97"/>
      <w:r>
        <w:rPr>
          <w:w w:val="105"/>
        </w:rPr>
        <w:t>Failure</w:t>
      </w:r>
      <w:r>
        <w:rPr>
          <w:spacing w:val="-6"/>
          <w:w w:val="105"/>
        </w:rPr>
        <w:t xml:space="preserve"> </w:t>
      </w:r>
      <w:r>
        <w:rPr>
          <w:w w:val="105"/>
        </w:rPr>
        <w:t>to</w:t>
      </w:r>
      <w:r>
        <w:rPr>
          <w:spacing w:val="-6"/>
          <w:w w:val="105"/>
        </w:rPr>
        <w:t xml:space="preserve"> </w:t>
      </w:r>
      <w:r>
        <w:rPr>
          <w:w w:val="105"/>
        </w:rPr>
        <w:t>properly</w:t>
      </w:r>
      <w:r>
        <w:rPr>
          <w:spacing w:val="-2"/>
          <w:w w:val="105"/>
        </w:rPr>
        <w:t xml:space="preserve"> </w:t>
      </w:r>
      <w:r>
        <w:rPr>
          <w:w w:val="105"/>
        </w:rPr>
        <w:t>contact</w:t>
      </w:r>
      <w:r>
        <w:rPr>
          <w:spacing w:val="-6"/>
          <w:w w:val="105"/>
        </w:rPr>
        <w:t xml:space="preserve"> </w:t>
      </w:r>
      <w:r>
        <w:rPr>
          <w:w w:val="105"/>
        </w:rPr>
        <w:t>the</w:t>
      </w:r>
      <w:r>
        <w:rPr>
          <w:spacing w:val="-6"/>
          <w:w w:val="105"/>
        </w:rPr>
        <w:t xml:space="preserve"> </w:t>
      </w:r>
      <w:r>
        <w:rPr>
          <w:w w:val="105"/>
        </w:rPr>
        <w:t>clinical</w:t>
      </w:r>
      <w:r>
        <w:rPr>
          <w:spacing w:val="-4"/>
          <w:w w:val="105"/>
        </w:rPr>
        <w:t xml:space="preserve"> </w:t>
      </w:r>
      <w:r>
        <w:rPr>
          <w:w w:val="105"/>
        </w:rPr>
        <w:t>site</w:t>
      </w:r>
      <w:r>
        <w:rPr>
          <w:spacing w:val="-6"/>
          <w:w w:val="105"/>
        </w:rPr>
        <w:t xml:space="preserve"> </w:t>
      </w:r>
      <w:r>
        <w:rPr>
          <w:w w:val="105"/>
        </w:rPr>
        <w:t>and</w:t>
      </w:r>
      <w:r>
        <w:rPr>
          <w:spacing w:val="-6"/>
          <w:w w:val="105"/>
        </w:rPr>
        <w:t xml:space="preserve"> </w:t>
      </w:r>
      <w:r>
        <w:rPr>
          <w:w w:val="105"/>
        </w:rPr>
        <w:t>the</w:t>
      </w:r>
      <w:r>
        <w:rPr>
          <w:spacing w:val="-2"/>
          <w:w w:val="105"/>
        </w:rPr>
        <w:t xml:space="preserve"> </w:t>
      </w:r>
      <w:r>
        <w:rPr>
          <w:w w:val="105"/>
        </w:rPr>
        <w:t>Clinical Faculty</w:t>
      </w:r>
      <w:r>
        <w:rPr>
          <w:spacing w:val="-6"/>
          <w:w w:val="105"/>
        </w:rPr>
        <w:t xml:space="preserve"> </w:t>
      </w:r>
      <w:r>
        <w:rPr>
          <w:w w:val="105"/>
        </w:rPr>
        <w:t>will</w:t>
      </w:r>
      <w:r>
        <w:rPr>
          <w:spacing w:val="-4"/>
          <w:w w:val="105"/>
        </w:rPr>
        <w:t xml:space="preserve"> </w:t>
      </w:r>
      <w:r>
        <w:rPr>
          <w:w w:val="105"/>
        </w:rPr>
        <w:t>result</w:t>
      </w:r>
      <w:r>
        <w:rPr>
          <w:spacing w:val="-4"/>
          <w:w w:val="105"/>
        </w:rPr>
        <w:t xml:space="preserve"> </w:t>
      </w:r>
      <w:r>
        <w:rPr>
          <w:w w:val="105"/>
        </w:rPr>
        <w:t>in</w:t>
      </w:r>
      <w:r>
        <w:rPr>
          <w:spacing w:val="-4"/>
          <w:w w:val="105"/>
        </w:rPr>
        <w:t xml:space="preserve"> </w:t>
      </w:r>
      <w:r>
        <w:rPr>
          <w:w w:val="105"/>
        </w:rPr>
        <w:t>a</w:t>
      </w:r>
      <w:r>
        <w:rPr>
          <w:spacing w:val="-5"/>
          <w:w w:val="105"/>
        </w:rPr>
        <w:t xml:space="preserve"> </w:t>
      </w:r>
      <w:r>
        <w:rPr>
          <w:w w:val="105"/>
        </w:rPr>
        <w:t>student</w:t>
      </w:r>
      <w:r>
        <w:rPr>
          <w:spacing w:val="-3"/>
          <w:w w:val="105"/>
        </w:rPr>
        <w:t xml:space="preserve"> </w:t>
      </w:r>
      <w:r>
        <w:rPr>
          <w:spacing w:val="-2"/>
          <w:w w:val="105"/>
        </w:rPr>
        <w:t>review.</w:t>
      </w:r>
    </w:p>
    <w:p w:rsidR="00504CCB" w:rsidP="008A477D" w:rsidRDefault="00103C2C" w14:paraId="3400F51B" w14:textId="21848D22">
      <w:pPr>
        <w:pStyle w:val="ListParagraph"/>
        <w:numPr>
          <w:ilvl w:val="0"/>
          <w:numId w:val="5"/>
        </w:numPr>
        <w:tabs>
          <w:tab w:val="left" w:pos="973"/>
          <w:tab w:val="left" w:pos="975"/>
        </w:tabs>
        <w:spacing w:before="10" w:line="249" w:lineRule="auto"/>
        <w:ind w:right="720"/>
        <w:jc w:val="both"/>
        <w:rPr>
          <w:sz w:val="17"/>
        </w:rPr>
      </w:pPr>
      <w:r>
        <w:rPr>
          <w:w w:val="105"/>
          <w:sz w:val="17"/>
        </w:rPr>
        <w:t>First</w:t>
      </w:r>
      <w:r>
        <w:rPr>
          <w:spacing w:val="-1"/>
          <w:w w:val="105"/>
          <w:sz w:val="17"/>
        </w:rPr>
        <w:t xml:space="preserve"> </w:t>
      </w:r>
      <w:r>
        <w:rPr>
          <w:w w:val="105"/>
          <w:sz w:val="17"/>
        </w:rPr>
        <w:t>offen</w:t>
      </w:r>
      <w:r w:rsidR="009817D9">
        <w:rPr>
          <w:w w:val="105"/>
          <w:sz w:val="17"/>
        </w:rPr>
        <w:t>s</w:t>
      </w:r>
      <w:r>
        <w:rPr>
          <w:w w:val="105"/>
          <w:sz w:val="17"/>
        </w:rPr>
        <w:t>e</w:t>
      </w:r>
      <w:r>
        <w:rPr>
          <w:spacing w:val="-2"/>
          <w:w w:val="105"/>
          <w:sz w:val="17"/>
        </w:rPr>
        <w:t xml:space="preserve"> </w:t>
      </w:r>
      <w:r>
        <w:rPr>
          <w:w w:val="105"/>
          <w:sz w:val="17"/>
        </w:rPr>
        <w:t>of</w:t>
      </w:r>
      <w:r>
        <w:rPr>
          <w:spacing w:val="-2"/>
          <w:w w:val="105"/>
          <w:sz w:val="17"/>
        </w:rPr>
        <w:t xml:space="preserve"> </w:t>
      </w:r>
      <w:r>
        <w:rPr>
          <w:w w:val="105"/>
          <w:sz w:val="17"/>
        </w:rPr>
        <w:t>student</w:t>
      </w:r>
      <w:r>
        <w:rPr>
          <w:spacing w:val="-1"/>
          <w:w w:val="105"/>
          <w:sz w:val="17"/>
        </w:rPr>
        <w:t xml:space="preserve"> </w:t>
      </w:r>
      <w:r>
        <w:rPr>
          <w:w w:val="105"/>
          <w:sz w:val="17"/>
        </w:rPr>
        <w:t>failure</w:t>
      </w:r>
      <w:r>
        <w:rPr>
          <w:spacing w:val="-2"/>
          <w:w w:val="105"/>
          <w:sz w:val="17"/>
        </w:rPr>
        <w:t xml:space="preserve"> </w:t>
      </w:r>
      <w:r>
        <w:rPr>
          <w:w w:val="105"/>
          <w:sz w:val="17"/>
        </w:rPr>
        <w:t>to</w:t>
      </w:r>
      <w:r>
        <w:rPr>
          <w:spacing w:val="-2"/>
          <w:w w:val="105"/>
          <w:sz w:val="17"/>
        </w:rPr>
        <w:t xml:space="preserve"> </w:t>
      </w:r>
      <w:r>
        <w:rPr>
          <w:w w:val="105"/>
          <w:sz w:val="17"/>
        </w:rPr>
        <w:t>properly</w:t>
      </w:r>
      <w:r>
        <w:rPr>
          <w:spacing w:val="-4"/>
          <w:w w:val="105"/>
          <w:sz w:val="17"/>
        </w:rPr>
        <w:t xml:space="preserve"> </w:t>
      </w:r>
      <w:r>
        <w:rPr>
          <w:w w:val="105"/>
          <w:sz w:val="17"/>
        </w:rPr>
        <w:t>contact the</w:t>
      </w:r>
      <w:r>
        <w:rPr>
          <w:spacing w:val="-2"/>
          <w:w w:val="105"/>
          <w:sz w:val="17"/>
        </w:rPr>
        <w:t xml:space="preserve"> </w:t>
      </w:r>
      <w:r>
        <w:rPr>
          <w:w w:val="105"/>
          <w:sz w:val="17"/>
        </w:rPr>
        <w:t>site</w:t>
      </w:r>
      <w:r>
        <w:rPr>
          <w:spacing w:val="-2"/>
          <w:w w:val="105"/>
          <w:sz w:val="17"/>
        </w:rPr>
        <w:t xml:space="preserve"> </w:t>
      </w:r>
      <w:r>
        <w:rPr>
          <w:w w:val="105"/>
          <w:sz w:val="17"/>
        </w:rPr>
        <w:t>and</w:t>
      </w:r>
      <w:r>
        <w:rPr>
          <w:spacing w:val="-2"/>
          <w:w w:val="105"/>
          <w:sz w:val="17"/>
        </w:rPr>
        <w:t xml:space="preserve"> </w:t>
      </w:r>
      <w:r>
        <w:rPr>
          <w:w w:val="105"/>
          <w:sz w:val="17"/>
        </w:rPr>
        <w:t>instructor</w:t>
      </w:r>
      <w:r>
        <w:rPr>
          <w:spacing w:val="-2"/>
          <w:w w:val="105"/>
          <w:sz w:val="17"/>
        </w:rPr>
        <w:t xml:space="preserve"> </w:t>
      </w:r>
      <w:r>
        <w:rPr>
          <w:w w:val="105"/>
          <w:sz w:val="17"/>
        </w:rPr>
        <w:t>will</w:t>
      </w:r>
      <w:r>
        <w:rPr>
          <w:spacing w:val="-1"/>
          <w:w w:val="105"/>
          <w:sz w:val="17"/>
        </w:rPr>
        <w:t xml:space="preserve"> </w:t>
      </w:r>
      <w:r>
        <w:rPr>
          <w:w w:val="105"/>
          <w:sz w:val="17"/>
        </w:rPr>
        <w:t>result</w:t>
      </w:r>
      <w:r>
        <w:rPr>
          <w:spacing w:val="-1"/>
          <w:w w:val="105"/>
          <w:sz w:val="17"/>
        </w:rPr>
        <w:t xml:space="preserve"> </w:t>
      </w:r>
      <w:r>
        <w:rPr>
          <w:w w:val="105"/>
          <w:sz w:val="17"/>
        </w:rPr>
        <w:t>in</w:t>
      </w:r>
      <w:r>
        <w:rPr>
          <w:spacing w:val="-2"/>
          <w:w w:val="105"/>
          <w:sz w:val="17"/>
        </w:rPr>
        <w:t xml:space="preserve"> </w:t>
      </w:r>
      <w:r>
        <w:rPr>
          <w:w w:val="105"/>
          <w:sz w:val="17"/>
        </w:rPr>
        <w:t>mandatory counseling.</w:t>
      </w:r>
      <w:r>
        <w:rPr>
          <w:spacing w:val="-4"/>
          <w:w w:val="105"/>
          <w:sz w:val="17"/>
        </w:rPr>
        <w:t xml:space="preserve"> </w:t>
      </w:r>
      <w:r>
        <w:rPr>
          <w:w w:val="105"/>
          <w:sz w:val="17"/>
        </w:rPr>
        <w:t>Students</w:t>
      </w:r>
      <w:r>
        <w:rPr>
          <w:spacing w:val="-3"/>
          <w:w w:val="105"/>
          <w:sz w:val="17"/>
        </w:rPr>
        <w:t xml:space="preserve"> </w:t>
      </w:r>
      <w:r>
        <w:rPr>
          <w:w w:val="105"/>
          <w:sz w:val="17"/>
        </w:rPr>
        <w:t>will</w:t>
      </w:r>
      <w:r>
        <w:rPr>
          <w:spacing w:val="-4"/>
          <w:w w:val="105"/>
          <w:sz w:val="17"/>
        </w:rPr>
        <w:t xml:space="preserve"> </w:t>
      </w:r>
      <w:r>
        <w:rPr>
          <w:w w:val="105"/>
          <w:sz w:val="17"/>
        </w:rPr>
        <w:t>be</w:t>
      </w:r>
      <w:r>
        <w:rPr>
          <w:spacing w:val="-5"/>
          <w:w w:val="105"/>
          <w:sz w:val="17"/>
        </w:rPr>
        <w:t xml:space="preserve"> </w:t>
      </w:r>
      <w:r>
        <w:rPr>
          <w:w w:val="105"/>
          <w:sz w:val="17"/>
        </w:rPr>
        <w:t>required</w:t>
      </w:r>
      <w:r>
        <w:rPr>
          <w:spacing w:val="-5"/>
          <w:w w:val="105"/>
          <w:sz w:val="17"/>
        </w:rPr>
        <w:t xml:space="preserve"> </w:t>
      </w:r>
      <w:r>
        <w:rPr>
          <w:w w:val="105"/>
          <w:sz w:val="17"/>
        </w:rPr>
        <w:t>to</w:t>
      </w:r>
      <w:r>
        <w:rPr>
          <w:spacing w:val="-5"/>
          <w:w w:val="105"/>
          <w:sz w:val="17"/>
        </w:rPr>
        <w:t xml:space="preserve"> </w:t>
      </w:r>
      <w:r>
        <w:rPr>
          <w:w w:val="105"/>
          <w:sz w:val="17"/>
        </w:rPr>
        <w:t>meet</w:t>
      </w:r>
      <w:r>
        <w:rPr>
          <w:spacing w:val="-4"/>
          <w:w w:val="105"/>
          <w:sz w:val="17"/>
        </w:rPr>
        <w:t xml:space="preserve"> </w:t>
      </w:r>
      <w:r>
        <w:rPr>
          <w:w w:val="105"/>
          <w:sz w:val="17"/>
        </w:rPr>
        <w:t>with</w:t>
      </w:r>
      <w:r>
        <w:rPr>
          <w:spacing w:val="-1"/>
          <w:w w:val="105"/>
          <w:sz w:val="17"/>
        </w:rPr>
        <w:t xml:space="preserve"> </w:t>
      </w:r>
      <w:r>
        <w:rPr>
          <w:w w:val="105"/>
          <w:sz w:val="17"/>
        </w:rPr>
        <w:t>a</w:t>
      </w:r>
      <w:r>
        <w:rPr>
          <w:spacing w:val="-5"/>
          <w:w w:val="105"/>
          <w:sz w:val="17"/>
        </w:rPr>
        <w:t xml:space="preserve"> </w:t>
      </w:r>
      <w:r>
        <w:rPr>
          <w:w w:val="105"/>
          <w:sz w:val="17"/>
        </w:rPr>
        <w:t>clinical</w:t>
      </w:r>
      <w:r>
        <w:rPr>
          <w:spacing w:val="-3"/>
          <w:w w:val="105"/>
          <w:sz w:val="17"/>
        </w:rPr>
        <w:t xml:space="preserve"> </w:t>
      </w:r>
      <w:r>
        <w:rPr>
          <w:w w:val="105"/>
          <w:sz w:val="17"/>
        </w:rPr>
        <w:t>instructor</w:t>
      </w:r>
      <w:r>
        <w:rPr>
          <w:spacing w:val="-5"/>
          <w:w w:val="105"/>
          <w:sz w:val="17"/>
        </w:rPr>
        <w:t xml:space="preserve"> </w:t>
      </w:r>
      <w:r>
        <w:rPr>
          <w:w w:val="105"/>
          <w:sz w:val="17"/>
        </w:rPr>
        <w:t>to</w:t>
      </w:r>
      <w:r>
        <w:rPr>
          <w:spacing w:val="-5"/>
          <w:w w:val="105"/>
          <w:sz w:val="17"/>
        </w:rPr>
        <w:t xml:space="preserve"> </w:t>
      </w:r>
      <w:r>
        <w:rPr>
          <w:w w:val="105"/>
          <w:sz w:val="17"/>
        </w:rPr>
        <w:t>review</w:t>
      </w:r>
      <w:r>
        <w:rPr>
          <w:spacing w:val="-5"/>
          <w:w w:val="105"/>
          <w:sz w:val="17"/>
        </w:rPr>
        <w:t xml:space="preserve"> </w:t>
      </w:r>
      <w:r>
        <w:rPr>
          <w:w w:val="105"/>
          <w:sz w:val="17"/>
        </w:rPr>
        <w:t>and</w:t>
      </w:r>
      <w:r>
        <w:rPr>
          <w:spacing w:val="-5"/>
          <w:w w:val="105"/>
          <w:sz w:val="17"/>
        </w:rPr>
        <w:t xml:space="preserve"> </w:t>
      </w:r>
      <w:r>
        <w:rPr>
          <w:w w:val="105"/>
          <w:sz w:val="17"/>
        </w:rPr>
        <w:t>recommit</w:t>
      </w:r>
      <w:r>
        <w:rPr>
          <w:spacing w:val="-4"/>
          <w:w w:val="105"/>
          <w:sz w:val="17"/>
        </w:rPr>
        <w:t xml:space="preserve"> </w:t>
      </w:r>
      <w:r>
        <w:rPr>
          <w:w w:val="105"/>
          <w:sz w:val="17"/>
        </w:rPr>
        <w:t>to compliance with the clinical guidelines.</w:t>
      </w:r>
    </w:p>
    <w:p w:rsidR="00504CCB" w:rsidP="008A477D" w:rsidRDefault="00103C2C" w14:paraId="23C7E5AD" w14:textId="77777777">
      <w:pPr>
        <w:pStyle w:val="ListParagraph"/>
        <w:numPr>
          <w:ilvl w:val="0"/>
          <w:numId w:val="5"/>
        </w:numPr>
        <w:tabs>
          <w:tab w:val="left" w:pos="974"/>
        </w:tabs>
        <w:spacing w:before="3"/>
        <w:ind w:left="974" w:right="720" w:hanging="266"/>
        <w:jc w:val="both"/>
        <w:rPr>
          <w:sz w:val="17"/>
        </w:rPr>
      </w:pPr>
      <w:r>
        <w:rPr>
          <w:w w:val="105"/>
          <w:sz w:val="17"/>
        </w:rPr>
        <w:t>Any</w:t>
      </w:r>
      <w:r>
        <w:rPr>
          <w:spacing w:val="-9"/>
          <w:w w:val="105"/>
          <w:sz w:val="17"/>
        </w:rPr>
        <w:t xml:space="preserve"> </w:t>
      </w:r>
      <w:r>
        <w:rPr>
          <w:w w:val="105"/>
          <w:sz w:val="17"/>
        </w:rPr>
        <w:t>subsequent</w:t>
      </w:r>
      <w:r>
        <w:rPr>
          <w:spacing w:val="-5"/>
          <w:w w:val="105"/>
          <w:sz w:val="17"/>
        </w:rPr>
        <w:t xml:space="preserve"> </w:t>
      </w:r>
      <w:r>
        <w:rPr>
          <w:w w:val="105"/>
          <w:sz w:val="17"/>
        </w:rPr>
        <w:t>offense</w:t>
      </w:r>
      <w:r>
        <w:rPr>
          <w:spacing w:val="-5"/>
          <w:w w:val="105"/>
          <w:sz w:val="17"/>
        </w:rPr>
        <w:t xml:space="preserve"> </w:t>
      </w:r>
      <w:r>
        <w:rPr>
          <w:w w:val="105"/>
          <w:sz w:val="17"/>
        </w:rPr>
        <w:t>will</w:t>
      </w:r>
      <w:r>
        <w:rPr>
          <w:spacing w:val="-5"/>
          <w:w w:val="105"/>
          <w:sz w:val="17"/>
        </w:rPr>
        <w:t xml:space="preserve"> </w:t>
      </w:r>
      <w:r>
        <w:rPr>
          <w:w w:val="105"/>
          <w:sz w:val="17"/>
        </w:rPr>
        <w:t>result</w:t>
      </w:r>
      <w:r>
        <w:rPr>
          <w:spacing w:val="-5"/>
          <w:w w:val="105"/>
          <w:sz w:val="17"/>
        </w:rPr>
        <w:t xml:space="preserve"> </w:t>
      </w:r>
      <w:r>
        <w:rPr>
          <w:w w:val="105"/>
          <w:sz w:val="17"/>
        </w:rPr>
        <w:t>in</w:t>
      </w:r>
      <w:r>
        <w:rPr>
          <w:spacing w:val="-6"/>
          <w:w w:val="105"/>
          <w:sz w:val="17"/>
        </w:rPr>
        <w:t xml:space="preserve"> </w:t>
      </w:r>
      <w:r>
        <w:rPr>
          <w:w w:val="105"/>
          <w:sz w:val="17"/>
        </w:rPr>
        <w:t>dismissal</w:t>
      </w:r>
      <w:r>
        <w:rPr>
          <w:spacing w:val="-5"/>
          <w:w w:val="105"/>
          <w:sz w:val="17"/>
        </w:rPr>
        <w:t xml:space="preserve"> </w:t>
      </w:r>
      <w:r>
        <w:rPr>
          <w:w w:val="105"/>
          <w:sz w:val="17"/>
        </w:rPr>
        <w:t>from</w:t>
      </w:r>
      <w:r>
        <w:rPr>
          <w:spacing w:val="-5"/>
          <w:w w:val="105"/>
          <w:sz w:val="17"/>
        </w:rPr>
        <w:t xml:space="preserve"> </w:t>
      </w:r>
      <w:r>
        <w:rPr>
          <w:w w:val="105"/>
          <w:sz w:val="17"/>
        </w:rPr>
        <w:t>the</w:t>
      </w:r>
      <w:r>
        <w:rPr>
          <w:spacing w:val="-3"/>
          <w:w w:val="105"/>
          <w:sz w:val="17"/>
        </w:rPr>
        <w:t xml:space="preserve"> </w:t>
      </w:r>
      <w:r>
        <w:rPr>
          <w:w w:val="105"/>
          <w:sz w:val="17"/>
        </w:rPr>
        <w:t>Histology</w:t>
      </w:r>
      <w:r>
        <w:rPr>
          <w:spacing w:val="-6"/>
          <w:w w:val="105"/>
          <w:sz w:val="17"/>
        </w:rPr>
        <w:t xml:space="preserve"> </w:t>
      </w:r>
      <w:r>
        <w:rPr>
          <w:w w:val="105"/>
          <w:sz w:val="17"/>
        </w:rPr>
        <w:t>Technology</w:t>
      </w:r>
      <w:r>
        <w:rPr>
          <w:spacing w:val="-9"/>
          <w:w w:val="105"/>
          <w:sz w:val="17"/>
        </w:rPr>
        <w:t xml:space="preserve"> </w:t>
      </w:r>
      <w:r>
        <w:rPr>
          <w:spacing w:val="-2"/>
          <w:w w:val="105"/>
          <w:sz w:val="17"/>
        </w:rPr>
        <w:t>Program.</w:t>
      </w:r>
    </w:p>
    <w:p w:rsidR="00504CCB" w:rsidP="008A477D" w:rsidRDefault="00103C2C" w14:paraId="46C2E1A8" w14:textId="77777777">
      <w:pPr>
        <w:pStyle w:val="ListParagraph"/>
        <w:numPr>
          <w:ilvl w:val="0"/>
          <w:numId w:val="5"/>
        </w:numPr>
        <w:tabs>
          <w:tab w:val="left" w:pos="973"/>
          <w:tab w:val="left" w:pos="975"/>
        </w:tabs>
        <w:spacing w:line="249" w:lineRule="auto"/>
        <w:ind w:right="720"/>
        <w:jc w:val="both"/>
        <w:rPr>
          <w:sz w:val="17"/>
        </w:rPr>
      </w:pPr>
      <w:r>
        <w:rPr>
          <w:w w:val="105"/>
          <w:sz w:val="17"/>
        </w:rPr>
        <w:t>Documentation</w:t>
      </w:r>
      <w:r>
        <w:rPr>
          <w:spacing w:val="-7"/>
          <w:w w:val="105"/>
          <w:sz w:val="17"/>
        </w:rPr>
        <w:t xml:space="preserve"> </w:t>
      </w:r>
      <w:r>
        <w:rPr>
          <w:w w:val="105"/>
          <w:sz w:val="17"/>
        </w:rPr>
        <w:t>the</w:t>
      </w:r>
      <w:r>
        <w:rPr>
          <w:spacing w:val="-7"/>
          <w:w w:val="105"/>
          <w:sz w:val="17"/>
        </w:rPr>
        <w:t xml:space="preserve"> </w:t>
      </w:r>
      <w:r>
        <w:rPr>
          <w:w w:val="105"/>
          <w:sz w:val="17"/>
        </w:rPr>
        <w:t>student</w:t>
      </w:r>
      <w:r>
        <w:rPr>
          <w:spacing w:val="-6"/>
          <w:w w:val="105"/>
          <w:sz w:val="17"/>
        </w:rPr>
        <w:t xml:space="preserve"> </w:t>
      </w:r>
      <w:r>
        <w:rPr>
          <w:w w:val="105"/>
          <w:sz w:val="17"/>
        </w:rPr>
        <w:t>understands</w:t>
      </w:r>
      <w:r>
        <w:rPr>
          <w:spacing w:val="-6"/>
          <w:w w:val="105"/>
          <w:sz w:val="17"/>
        </w:rPr>
        <w:t xml:space="preserve"> </w:t>
      </w:r>
      <w:r>
        <w:rPr>
          <w:w w:val="105"/>
          <w:sz w:val="17"/>
        </w:rPr>
        <w:t>the</w:t>
      </w:r>
      <w:r>
        <w:rPr>
          <w:spacing w:val="-7"/>
          <w:w w:val="105"/>
          <w:sz w:val="17"/>
        </w:rPr>
        <w:t xml:space="preserve"> </w:t>
      </w:r>
      <w:r>
        <w:rPr>
          <w:w w:val="105"/>
          <w:sz w:val="17"/>
        </w:rPr>
        <w:t>clinical</w:t>
      </w:r>
      <w:r>
        <w:rPr>
          <w:spacing w:val="-6"/>
          <w:w w:val="105"/>
          <w:sz w:val="17"/>
        </w:rPr>
        <w:t xml:space="preserve"> </w:t>
      </w:r>
      <w:r>
        <w:rPr>
          <w:w w:val="105"/>
          <w:sz w:val="17"/>
        </w:rPr>
        <w:t>guidelines</w:t>
      </w:r>
      <w:r>
        <w:rPr>
          <w:spacing w:val="-6"/>
          <w:w w:val="105"/>
          <w:sz w:val="17"/>
        </w:rPr>
        <w:t xml:space="preserve"> </w:t>
      </w:r>
      <w:r>
        <w:rPr>
          <w:w w:val="105"/>
          <w:sz w:val="17"/>
        </w:rPr>
        <w:t>and</w:t>
      </w:r>
      <w:r>
        <w:rPr>
          <w:spacing w:val="-7"/>
          <w:w w:val="105"/>
          <w:sz w:val="17"/>
        </w:rPr>
        <w:t xml:space="preserve"> </w:t>
      </w:r>
      <w:r>
        <w:rPr>
          <w:w w:val="105"/>
          <w:sz w:val="17"/>
        </w:rPr>
        <w:t>the</w:t>
      </w:r>
      <w:r>
        <w:rPr>
          <w:spacing w:val="-6"/>
          <w:w w:val="105"/>
          <w:sz w:val="17"/>
        </w:rPr>
        <w:t xml:space="preserve"> </w:t>
      </w:r>
      <w:r>
        <w:rPr>
          <w:w w:val="105"/>
          <w:sz w:val="17"/>
        </w:rPr>
        <w:t>consequences</w:t>
      </w:r>
      <w:r>
        <w:rPr>
          <w:spacing w:val="-6"/>
          <w:w w:val="105"/>
          <w:sz w:val="17"/>
        </w:rPr>
        <w:t xml:space="preserve"> </w:t>
      </w:r>
      <w:r>
        <w:rPr>
          <w:w w:val="105"/>
          <w:sz w:val="17"/>
        </w:rPr>
        <w:t>of subsequent failures will be placed in the student file.</w:t>
      </w:r>
    </w:p>
    <w:p w:rsidR="00504CCB" w:rsidP="008A477D" w:rsidRDefault="00103C2C" w14:paraId="3D57D2A2" w14:textId="77777777">
      <w:pPr>
        <w:pStyle w:val="ListParagraph"/>
        <w:numPr>
          <w:ilvl w:val="0"/>
          <w:numId w:val="5"/>
        </w:numPr>
        <w:tabs>
          <w:tab w:val="left" w:pos="974"/>
        </w:tabs>
        <w:spacing w:before="2"/>
        <w:ind w:left="974" w:right="720" w:hanging="266"/>
        <w:jc w:val="both"/>
        <w:rPr>
          <w:sz w:val="17"/>
        </w:rPr>
      </w:pPr>
      <w:r>
        <w:rPr>
          <w:w w:val="105"/>
          <w:sz w:val="17"/>
        </w:rPr>
        <w:t>Absences</w:t>
      </w:r>
      <w:r>
        <w:rPr>
          <w:spacing w:val="-5"/>
          <w:w w:val="105"/>
          <w:sz w:val="17"/>
        </w:rPr>
        <w:t xml:space="preserve"> </w:t>
      </w:r>
      <w:r>
        <w:rPr>
          <w:w w:val="105"/>
          <w:sz w:val="17"/>
        </w:rPr>
        <w:t>must</w:t>
      </w:r>
      <w:r>
        <w:rPr>
          <w:spacing w:val="-4"/>
          <w:w w:val="105"/>
          <w:sz w:val="17"/>
        </w:rPr>
        <w:t xml:space="preserve"> </w:t>
      </w:r>
      <w:r>
        <w:rPr>
          <w:w w:val="105"/>
          <w:sz w:val="17"/>
        </w:rPr>
        <w:t>be</w:t>
      </w:r>
      <w:r>
        <w:rPr>
          <w:spacing w:val="-5"/>
          <w:w w:val="105"/>
          <w:sz w:val="17"/>
        </w:rPr>
        <w:t xml:space="preserve"> </w:t>
      </w:r>
      <w:r>
        <w:rPr>
          <w:w w:val="105"/>
          <w:sz w:val="17"/>
        </w:rPr>
        <w:t>made</w:t>
      </w:r>
      <w:r>
        <w:rPr>
          <w:spacing w:val="-4"/>
          <w:w w:val="105"/>
          <w:sz w:val="17"/>
        </w:rPr>
        <w:t xml:space="preserve"> </w:t>
      </w:r>
      <w:r>
        <w:rPr>
          <w:w w:val="105"/>
          <w:sz w:val="17"/>
        </w:rPr>
        <w:t>up</w:t>
      </w:r>
      <w:r>
        <w:rPr>
          <w:spacing w:val="-3"/>
          <w:w w:val="105"/>
          <w:sz w:val="17"/>
        </w:rPr>
        <w:t xml:space="preserve"> </w:t>
      </w:r>
      <w:r>
        <w:rPr>
          <w:w w:val="105"/>
          <w:sz w:val="17"/>
        </w:rPr>
        <w:t>at</w:t>
      </w:r>
      <w:r>
        <w:rPr>
          <w:spacing w:val="-4"/>
          <w:w w:val="105"/>
          <w:sz w:val="17"/>
        </w:rPr>
        <w:t xml:space="preserve"> </w:t>
      </w:r>
      <w:r>
        <w:rPr>
          <w:w w:val="105"/>
          <w:sz w:val="17"/>
        </w:rPr>
        <w:t>the</w:t>
      </w:r>
      <w:r>
        <w:rPr>
          <w:spacing w:val="-5"/>
          <w:w w:val="105"/>
          <w:sz w:val="17"/>
        </w:rPr>
        <w:t xml:space="preserve"> </w:t>
      </w:r>
      <w:r>
        <w:rPr>
          <w:w w:val="105"/>
          <w:sz w:val="17"/>
        </w:rPr>
        <w:t>convenience</w:t>
      </w:r>
      <w:r>
        <w:rPr>
          <w:spacing w:val="-5"/>
          <w:w w:val="105"/>
          <w:sz w:val="17"/>
        </w:rPr>
        <w:t xml:space="preserve"> </w:t>
      </w:r>
      <w:r>
        <w:rPr>
          <w:w w:val="105"/>
          <w:sz w:val="17"/>
        </w:rPr>
        <w:t>of</w:t>
      </w:r>
      <w:r>
        <w:rPr>
          <w:spacing w:val="-4"/>
          <w:w w:val="105"/>
          <w:sz w:val="17"/>
        </w:rPr>
        <w:t xml:space="preserve"> </w:t>
      </w:r>
      <w:r>
        <w:rPr>
          <w:w w:val="105"/>
          <w:sz w:val="17"/>
        </w:rPr>
        <w:t>the</w:t>
      </w:r>
      <w:r>
        <w:rPr>
          <w:spacing w:val="-5"/>
          <w:w w:val="105"/>
          <w:sz w:val="17"/>
        </w:rPr>
        <w:t xml:space="preserve"> </w:t>
      </w:r>
      <w:r>
        <w:rPr>
          <w:w w:val="105"/>
          <w:sz w:val="17"/>
        </w:rPr>
        <w:t>clinical</w:t>
      </w:r>
      <w:r>
        <w:rPr>
          <w:spacing w:val="-4"/>
          <w:w w:val="105"/>
          <w:sz w:val="17"/>
        </w:rPr>
        <w:t xml:space="preserve"> site.</w:t>
      </w:r>
    </w:p>
    <w:p w:rsidR="00504CCB" w:rsidP="008A477D" w:rsidRDefault="00103C2C" w14:paraId="6D385A34" w14:textId="77777777">
      <w:pPr>
        <w:pStyle w:val="ListParagraph"/>
        <w:numPr>
          <w:ilvl w:val="0"/>
          <w:numId w:val="5"/>
        </w:numPr>
        <w:tabs>
          <w:tab w:val="left" w:pos="973"/>
          <w:tab w:val="left" w:pos="975"/>
        </w:tabs>
        <w:spacing w:line="249" w:lineRule="auto"/>
        <w:ind w:right="720"/>
        <w:rPr>
          <w:sz w:val="17"/>
        </w:rPr>
      </w:pPr>
      <w:r>
        <w:rPr>
          <w:w w:val="105"/>
          <w:sz w:val="17"/>
        </w:rPr>
        <w:t>Students</w:t>
      </w:r>
      <w:r>
        <w:rPr>
          <w:spacing w:val="-4"/>
          <w:w w:val="105"/>
          <w:sz w:val="17"/>
        </w:rPr>
        <w:t xml:space="preserve"> </w:t>
      </w:r>
      <w:r>
        <w:rPr>
          <w:w w:val="105"/>
          <w:sz w:val="17"/>
        </w:rPr>
        <w:t>are</w:t>
      </w:r>
      <w:r>
        <w:rPr>
          <w:spacing w:val="-5"/>
          <w:w w:val="105"/>
          <w:sz w:val="17"/>
        </w:rPr>
        <w:t xml:space="preserve"> </w:t>
      </w:r>
      <w:r>
        <w:rPr>
          <w:w w:val="105"/>
          <w:sz w:val="17"/>
        </w:rPr>
        <w:t>required</w:t>
      </w:r>
      <w:r>
        <w:rPr>
          <w:spacing w:val="-5"/>
          <w:w w:val="105"/>
          <w:sz w:val="17"/>
        </w:rPr>
        <w:t xml:space="preserve"> </w:t>
      </w:r>
      <w:r>
        <w:rPr>
          <w:w w:val="105"/>
          <w:sz w:val="17"/>
        </w:rPr>
        <w:t>to</w:t>
      </w:r>
      <w:r>
        <w:rPr>
          <w:spacing w:val="-3"/>
          <w:w w:val="105"/>
          <w:sz w:val="17"/>
        </w:rPr>
        <w:t xml:space="preserve"> </w:t>
      </w:r>
      <w:r>
        <w:rPr>
          <w:w w:val="105"/>
          <w:sz w:val="17"/>
        </w:rPr>
        <w:t>bring</w:t>
      </w:r>
      <w:r>
        <w:rPr>
          <w:spacing w:val="-6"/>
          <w:w w:val="105"/>
          <w:sz w:val="17"/>
        </w:rPr>
        <w:t xml:space="preserve"> </w:t>
      </w:r>
      <w:r>
        <w:rPr>
          <w:w w:val="105"/>
          <w:sz w:val="17"/>
        </w:rPr>
        <w:t>documentation</w:t>
      </w:r>
      <w:r>
        <w:rPr>
          <w:spacing w:val="-5"/>
          <w:w w:val="105"/>
          <w:sz w:val="17"/>
        </w:rPr>
        <w:t xml:space="preserve"> </w:t>
      </w:r>
      <w:r>
        <w:rPr>
          <w:w w:val="105"/>
          <w:sz w:val="17"/>
        </w:rPr>
        <w:t>for</w:t>
      </w:r>
      <w:r>
        <w:rPr>
          <w:spacing w:val="-4"/>
          <w:w w:val="105"/>
          <w:sz w:val="17"/>
        </w:rPr>
        <w:t xml:space="preserve"> </w:t>
      </w:r>
      <w:r>
        <w:rPr>
          <w:w w:val="105"/>
          <w:sz w:val="17"/>
        </w:rPr>
        <w:t>the</w:t>
      </w:r>
      <w:r>
        <w:rPr>
          <w:spacing w:val="-5"/>
          <w:w w:val="105"/>
          <w:sz w:val="17"/>
        </w:rPr>
        <w:t xml:space="preserve"> </w:t>
      </w:r>
      <w:r>
        <w:rPr>
          <w:w w:val="105"/>
          <w:sz w:val="17"/>
        </w:rPr>
        <w:t>reason</w:t>
      </w:r>
      <w:r>
        <w:rPr>
          <w:spacing w:val="-4"/>
          <w:w w:val="105"/>
          <w:sz w:val="17"/>
        </w:rPr>
        <w:t xml:space="preserve"> </w:t>
      </w:r>
      <w:r>
        <w:rPr>
          <w:w w:val="105"/>
          <w:sz w:val="17"/>
        </w:rPr>
        <w:t>of</w:t>
      </w:r>
      <w:r>
        <w:rPr>
          <w:spacing w:val="-5"/>
          <w:w w:val="105"/>
          <w:sz w:val="17"/>
        </w:rPr>
        <w:t xml:space="preserve"> </w:t>
      </w:r>
      <w:r>
        <w:rPr>
          <w:w w:val="105"/>
          <w:sz w:val="17"/>
        </w:rPr>
        <w:t>the</w:t>
      </w:r>
      <w:r>
        <w:rPr>
          <w:spacing w:val="-5"/>
          <w:w w:val="105"/>
          <w:sz w:val="17"/>
        </w:rPr>
        <w:t xml:space="preserve"> </w:t>
      </w:r>
      <w:r>
        <w:rPr>
          <w:w w:val="105"/>
          <w:sz w:val="17"/>
        </w:rPr>
        <w:t>absence</w:t>
      </w:r>
      <w:r>
        <w:rPr>
          <w:spacing w:val="-4"/>
          <w:w w:val="105"/>
          <w:sz w:val="17"/>
        </w:rPr>
        <w:t xml:space="preserve"> </w:t>
      </w:r>
      <w:r>
        <w:rPr>
          <w:w w:val="105"/>
          <w:sz w:val="17"/>
        </w:rPr>
        <w:t>such</w:t>
      </w:r>
      <w:r>
        <w:rPr>
          <w:spacing w:val="-5"/>
          <w:w w:val="105"/>
          <w:sz w:val="17"/>
        </w:rPr>
        <w:t xml:space="preserve"> </w:t>
      </w:r>
      <w:r>
        <w:rPr>
          <w:w w:val="105"/>
          <w:sz w:val="17"/>
        </w:rPr>
        <w:t>as a</w:t>
      </w:r>
      <w:r>
        <w:rPr>
          <w:spacing w:val="-5"/>
          <w:w w:val="105"/>
          <w:sz w:val="17"/>
        </w:rPr>
        <w:t xml:space="preserve"> </w:t>
      </w:r>
      <w:r>
        <w:rPr>
          <w:w w:val="105"/>
          <w:sz w:val="17"/>
        </w:rPr>
        <w:t>doctor’s note, police report or a note from the court.</w:t>
      </w:r>
    </w:p>
    <w:p w:rsidR="00504CCB" w:rsidP="008A477D" w:rsidRDefault="00103C2C" w14:paraId="25E9766D" w14:textId="77777777">
      <w:pPr>
        <w:pStyle w:val="ListParagraph"/>
        <w:numPr>
          <w:ilvl w:val="0"/>
          <w:numId w:val="5"/>
        </w:numPr>
        <w:tabs>
          <w:tab w:val="left" w:pos="973"/>
          <w:tab w:val="left" w:pos="975"/>
        </w:tabs>
        <w:spacing w:before="2" w:line="252" w:lineRule="auto"/>
        <w:ind w:right="720"/>
        <w:rPr>
          <w:sz w:val="17"/>
        </w:rPr>
      </w:pPr>
      <w:r>
        <w:rPr>
          <w:w w:val="105"/>
          <w:sz w:val="17"/>
        </w:rPr>
        <w:t>A</w:t>
      </w:r>
      <w:r>
        <w:rPr>
          <w:spacing w:val="-4"/>
          <w:w w:val="105"/>
          <w:sz w:val="17"/>
        </w:rPr>
        <w:t xml:space="preserve"> </w:t>
      </w:r>
      <w:r>
        <w:rPr>
          <w:w w:val="105"/>
          <w:sz w:val="17"/>
        </w:rPr>
        <w:t>copy</w:t>
      </w:r>
      <w:r>
        <w:rPr>
          <w:spacing w:val="-7"/>
          <w:w w:val="105"/>
          <w:sz w:val="17"/>
        </w:rPr>
        <w:t xml:space="preserve"> </w:t>
      </w:r>
      <w:r>
        <w:rPr>
          <w:w w:val="105"/>
          <w:sz w:val="17"/>
        </w:rPr>
        <w:t>of</w:t>
      </w:r>
      <w:r>
        <w:rPr>
          <w:spacing w:val="-4"/>
          <w:w w:val="105"/>
          <w:sz w:val="17"/>
        </w:rPr>
        <w:t xml:space="preserve"> </w:t>
      </w:r>
      <w:r>
        <w:rPr>
          <w:w w:val="105"/>
          <w:sz w:val="17"/>
        </w:rPr>
        <w:t>this</w:t>
      </w:r>
      <w:r>
        <w:rPr>
          <w:spacing w:val="-3"/>
          <w:w w:val="105"/>
          <w:sz w:val="17"/>
        </w:rPr>
        <w:t xml:space="preserve"> </w:t>
      </w:r>
      <w:r>
        <w:rPr>
          <w:w w:val="105"/>
          <w:sz w:val="17"/>
        </w:rPr>
        <w:t>document</w:t>
      </w:r>
      <w:r>
        <w:rPr>
          <w:spacing w:val="-2"/>
          <w:w w:val="105"/>
          <w:sz w:val="17"/>
        </w:rPr>
        <w:t xml:space="preserve"> </w:t>
      </w:r>
      <w:r>
        <w:rPr>
          <w:w w:val="105"/>
          <w:sz w:val="17"/>
        </w:rPr>
        <w:t>should</w:t>
      </w:r>
      <w:r>
        <w:rPr>
          <w:spacing w:val="-4"/>
          <w:w w:val="105"/>
          <w:sz w:val="17"/>
        </w:rPr>
        <w:t xml:space="preserve"> </w:t>
      </w:r>
      <w:r>
        <w:rPr>
          <w:w w:val="105"/>
          <w:sz w:val="17"/>
        </w:rPr>
        <w:t>be</w:t>
      </w:r>
      <w:r>
        <w:rPr>
          <w:spacing w:val="-4"/>
          <w:w w:val="105"/>
          <w:sz w:val="17"/>
        </w:rPr>
        <w:t xml:space="preserve"> </w:t>
      </w:r>
      <w:r>
        <w:rPr>
          <w:w w:val="105"/>
          <w:sz w:val="17"/>
        </w:rPr>
        <w:t>attached</w:t>
      </w:r>
      <w:r>
        <w:rPr>
          <w:spacing w:val="-4"/>
          <w:w w:val="105"/>
          <w:sz w:val="17"/>
        </w:rPr>
        <w:t xml:space="preserve"> </w:t>
      </w:r>
      <w:r>
        <w:rPr>
          <w:w w:val="105"/>
          <w:sz w:val="17"/>
        </w:rPr>
        <w:t>to</w:t>
      </w:r>
      <w:r>
        <w:rPr>
          <w:spacing w:val="-4"/>
          <w:w w:val="105"/>
          <w:sz w:val="17"/>
        </w:rPr>
        <w:t xml:space="preserve"> </w:t>
      </w:r>
      <w:r>
        <w:rPr>
          <w:w w:val="105"/>
          <w:sz w:val="17"/>
        </w:rPr>
        <w:t>the</w:t>
      </w:r>
      <w:r>
        <w:rPr>
          <w:spacing w:val="-3"/>
          <w:w w:val="105"/>
          <w:sz w:val="17"/>
        </w:rPr>
        <w:t xml:space="preserve"> </w:t>
      </w:r>
      <w:r>
        <w:rPr>
          <w:w w:val="105"/>
          <w:sz w:val="17"/>
        </w:rPr>
        <w:t>time</w:t>
      </w:r>
      <w:r>
        <w:rPr>
          <w:spacing w:val="-4"/>
          <w:w w:val="105"/>
          <w:sz w:val="17"/>
        </w:rPr>
        <w:t xml:space="preserve"> </w:t>
      </w:r>
      <w:r>
        <w:rPr>
          <w:w w:val="105"/>
          <w:sz w:val="17"/>
        </w:rPr>
        <w:t>sheet</w:t>
      </w:r>
      <w:r>
        <w:rPr>
          <w:spacing w:val="-3"/>
          <w:w w:val="105"/>
          <w:sz w:val="17"/>
        </w:rPr>
        <w:t xml:space="preserve"> </w:t>
      </w:r>
      <w:r>
        <w:rPr>
          <w:w w:val="105"/>
          <w:sz w:val="17"/>
        </w:rPr>
        <w:t>for</w:t>
      </w:r>
      <w:r>
        <w:rPr>
          <w:spacing w:val="-4"/>
          <w:w w:val="105"/>
          <w:sz w:val="17"/>
        </w:rPr>
        <w:t xml:space="preserve"> </w:t>
      </w:r>
      <w:r>
        <w:rPr>
          <w:w w:val="105"/>
          <w:sz w:val="17"/>
        </w:rPr>
        <w:t>that</w:t>
      </w:r>
      <w:r>
        <w:rPr>
          <w:spacing w:val="-3"/>
          <w:w w:val="105"/>
          <w:sz w:val="17"/>
        </w:rPr>
        <w:t xml:space="preserve"> </w:t>
      </w:r>
      <w:r>
        <w:rPr>
          <w:w w:val="105"/>
          <w:sz w:val="17"/>
        </w:rPr>
        <w:t>rotation.</w:t>
      </w:r>
      <w:r>
        <w:rPr>
          <w:spacing w:val="40"/>
          <w:w w:val="105"/>
          <w:sz w:val="17"/>
        </w:rPr>
        <w:t xml:space="preserve"> </w:t>
      </w:r>
      <w:r>
        <w:rPr>
          <w:w w:val="105"/>
          <w:sz w:val="17"/>
        </w:rPr>
        <w:t>Students</w:t>
      </w:r>
      <w:r>
        <w:rPr>
          <w:spacing w:val="-3"/>
          <w:w w:val="105"/>
          <w:sz w:val="17"/>
        </w:rPr>
        <w:t xml:space="preserve"> </w:t>
      </w:r>
      <w:r>
        <w:rPr>
          <w:w w:val="105"/>
          <w:sz w:val="17"/>
        </w:rPr>
        <w:t>should refer to their Course Outlines (syllabi) for information about missed time in clinical.</w:t>
      </w:r>
    </w:p>
    <w:p w:rsidR="00504CCB" w:rsidP="008A477D" w:rsidRDefault="00504CCB" w14:paraId="617AD7CE" w14:textId="77777777">
      <w:pPr>
        <w:pStyle w:val="ListParagraph"/>
        <w:spacing w:line="252" w:lineRule="auto"/>
        <w:ind w:right="720"/>
        <w:rPr>
          <w:sz w:val="17"/>
        </w:rPr>
      </w:pPr>
    </w:p>
    <w:p w:rsidR="00504CCB" w:rsidP="008A477D" w:rsidRDefault="00103C2C" w14:paraId="65C578F4" w14:textId="77777777">
      <w:pPr>
        <w:pStyle w:val="Heading4"/>
        <w:ind w:right="720"/>
        <w:jc w:val="both"/>
      </w:pPr>
      <w:bookmarkStart w:name="_bookmark102" w:id="98"/>
      <w:bookmarkStart w:name="_bookmark100" w:id="99"/>
      <w:bookmarkEnd w:id="98"/>
      <w:bookmarkEnd w:id="99"/>
      <w:r>
        <w:rPr>
          <w:w w:val="105"/>
        </w:rPr>
        <w:t>Clinical</w:t>
      </w:r>
      <w:r>
        <w:rPr>
          <w:spacing w:val="-7"/>
          <w:w w:val="105"/>
        </w:rPr>
        <w:t xml:space="preserve"> </w:t>
      </w:r>
      <w:r>
        <w:rPr>
          <w:w w:val="105"/>
        </w:rPr>
        <w:t>Make-Up</w:t>
      </w:r>
      <w:r>
        <w:rPr>
          <w:spacing w:val="-6"/>
          <w:w w:val="105"/>
        </w:rPr>
        <w:t xml:space="preserve"> </w:t>
      </w:r>
      <w:r>
        <w:rPr>
          <w:spacing w:val="-2"/>
          <w:w w:val="105"/>
        </w:rPr>
        <w:t>Policy</w:t>
      </w:r>
    </w:p>
    <w:p w:rsidR="00504CCB" w:rsidP="008A477D" w:rsidRDefault="00103C2C" w14:paraId="63BE0C25" w14:textId="77777777">
      <w:pPr>
        <w:spacing w:before="188" w:line="252" w:lineRule="auto"/>
        <w:ind w:left="441" w:right="720"/>
        <w:jc w:val="both"/>
        <w:rPr>
          <w:sz w:val="17"/>
        </w:rPr>
      </w:pPr>
      <w:r>
        <w:rPr>
          <w:w w:val="105"/>
          <w:sz w:val="17"/>
        </w:rPr>
        <w:t>Students</w:t>
      </w:r>
      <w:r>
        <w:rPr>
          <w:spacing w:val="-1"/>
          <w:w w:val="105"/>
          <w:sz w:val="17"/>
        </w:rPr>
        <w:t xml:space="preserve"> </w:t>
      </w:r>
      <w:r>
        <w:rPr>
          <w:w w:val="105"/>
          <w:sz w:val="17"/>
        </w:rPr>
        <w:t>are</w:t>
      </w:r>
      <w:r>
        <w:rPr>
          <w:spacing w:val="-2"/>
          <w:w w:val="105"/>
          <w:sz w:val="17"/>
        </w:rPr>
        <w:t xml:space="preserve"> </w:t>
      </w:r>
      <w:r>
        <w:rPr>
          <w:w w:val="105"/>
          <w:sz w:val="17"/>
        </w:rPr>
        <w:t>expected</w:t>
      </w:r>
      <w:r>
        <w:rPr>
          <w:spacing w:val="-2"/>
          <w:w w:val="105"/>
          <w:sz w:val="17"/>
        </w:rPr>
        <w:t xml:space="preserve"> </w:t>
      </w:r>
      <w:r>
        <w:rPr>
          <w:w w:val="105"/>
          <w:sz w:val="17"/>
        </w:rPr>
        <w:t>to complete</w:t>
      </w:r>
      <w:r>
        <w:rPr>
          <w:spacing w:val="-2"/>
          <w:w w:val="105"/>
          <w:sz w:val="17"/>
        </w:rPr>
        <w:t xml:space="preserve"> </w:t>
      </w:r>
      <w:r>
        <w:rPr>
          <w:w w:val="105"/>
          <w:sz w:val="17"/>
        </w:rPr>
        <w:t>all</w:t>
      </w:r>
      <w:r>
        <w:rPr>
          <w:spacing w:val="-1"/>
          <w:w w:val="105"/>
          <w:sz w:val="17"/>
        </w:rPr>
        <w:t xml:space="preserve"> </w:t>
      </w:r>
      <w:r>
        <w:rPr>
          <w:w w:val="105"/>
          <w:sz w:val="17"/>
        </w:rPr>
        <w:t>assigned</w:t>
      </w:r>
      <w:r>
        <w:rPr>
          <w:spacing w:val="-2"/>
          <w:w w:val="105"/>
          <w:sz w:val="17"/>
        </w:rPr>
        <w:t xml:space="preserve"> </w:t>
      </w:r>
      <w:r>
        <w:rPr>
          <w:w w:val="105"/>
          <w:sz w:val="17"/>
        </w:rPr>
        <w:t>clinical</w:t>
      </w:r>
      <w:r>
        <w:rPr>
          <w:spacing w:val="-1"/>
          <w:w w:val="105"/>
          <w:sz w:val="17"/>
        </w:rPr>
        <w:t xml:space="preserve"> </w:t>
      </w:r>
      <w:r>
        <w:rPr>
          <w:w w:val="105"/>
          <w:sz w:val="17"/>
        </w:rPr>
        <w:t>hours</w:t>
      </w:r>
      <w:r>
        <w:rPr>
          <w:spacing w:val="-2"/>
          <w:w w:val="105"/>
          <w:sz w:val="17"/>
        </w:rPr>
        <w:t xml:space="preserve"> </w:t>
      </w:r>
      <w:r>
        <w:rPr>
          <w:w w:val="105"/>
          <w:sz w:val="17"/>
        </w:rPr>
        <w:t>as</w:t>
      </w:r>
      <w:r>
        <w:rPr>
          <w:spacing w:val="-1"/>
          <w:w w:val="105"/>
          <w:sz w:val="17"/>
        </w:rPr>
        <w:t xml:space="preserve"> </w:t>
      </w:r>
      <w:r>
        <w:rPr>
          <w:w w:val="105"/>
          <w:sz w:val="17"/>
        </w:rPr>
        <w:t>part</w:t>
      </w:r>
      <w:r>
        <w:rPr>
          <w:spacing w:val="-1"/>
          <w:w w:val="105"/>
          <w:sz w:val="17"/>
        </w:rPr>
        <w:t xml:space="preserve"> </w:t>
      </w:r>
      <w:r>
        <w:rPr>
          <w:w w:val="105"/>
          <w:sz w:val="17"/>
        </w:rPr>
        <w:t>of</w:t>
      </w:r>
      <w:r>
        <w:rPr>
          <w:spacing w:val="-2"/>
          <w:w w:val="105"/>
          <w:sz w:val="17"/>
        </w:rPr>
        <w:t xml:space="preserve"> </w:t>
      </w:r>
      <w:r>
        <w:rPr>
          <w:w w:val="105"/>
          <w:sz w:val="17"/>
        </w:rPr>
        <w:t>their</w:t>
      </w:r>
      <w:r>
        <w:rPr>
          <w:spacing w:val="-2"/>
          <w:w w:val="105"/>
          <w:sz w:val="17"/>
        </w:rPr>
        <w:t xml:space="preserve"> </w:t>
      </w:r>
      <w:r>
        <w:rPr>
          <w:w w:val="105"/>
          <w:sz w:val="17"/>
        </w:rPr>
        <w:t>curriculum.</w:t>
      </w:r>
      <w:r>
        <w:rPr>
          <w:spacing w:val="-2"/>
          <w:w w:val="105"/>
          <w:sz w:val="17"/>
        </w:rPr>
        <w:t xml:space="preserve"> </w:t>
      </w:r>
      <w:r>
        <w:rPr>
          <w:w w:val="105"/>
          <w:sz w:val="17"/>
        </w:rPr>
        <w:t>Make-up</w:t>
      </w:r>
      <w:r>
        <w:rPr>
          <w:spacing w:val="-2"/>
          <w:w w:val="105"/>
          <w:sz w:val="17"/>
        </w:rPr>
        <w:t xml:space="preserve"> </w:t>
      </w:r>
      <w:r>
        <w:rPr>
          <w:w w:val="105"/>
          <w:sz w:val="17"/>
        </w:rPr>
        <w:t>hours must</w:t>
      </w:r>
      <w:r>
        <w:rPr>
          <w:spacing w:val="-4"/>
          <w:w w:val="105"/>
          <w:sz w:val="17"/>
        </w:rPr>
        <w:t xml:space="preserve"> </w:t>
      </w:r>
      <w:r>
        <w:rPr>
          <w:w w:val="105"/>
          <w:sz w:val="17"/>
        </w:rPr>
        <w:t>be</w:t>
      </w:r>
      <w:r>
        <w:rPr>
          <w:spacing w:val="-5"/>
          <w:w w:val="105"/>
          <w:sz w:val="17"/>
        </w:rPr>
        <w:t xml:space="preserve"> </w:t>
      </w:r>
      <w:r>
        <w:rPr>
          <w:w w:val="105"/>
          <w:sz w:val="17"/>
        </w:rPr>
        <w:t>scheduled</w:t>
      </w:r>
      <w:r>
        <w:rPr>
          <w:spacing w:val="-3"/>
          <w:w w:val="105"/>
          <w:sz w:val="17"/>
        </w:rPr>
        <w:t xml:space="preserve"> </w:t>
      </w:r>
      <w:r>
        <w:rPr>
          <w:b/>
          <w:w w:val="105"/>
          <w:sz w:val="17"/>
        </w:rPr>
        <w:t>only</w:t>
      </w:r>
      <w:r>
        <w:rPr>
          <w:b/>
          <w:spacing w:val="-3"/>
          <w:w w:val="105"/>
          <w:sz w:val="17"/>
        </w:rPr>
        <w:t xml:space="preserve"> </w:t>
      </w:r>
      <w:r>
        <w:rPr>
          <w:b/>
          <w:w w:val="105"/>
          <w:sz w:val="17"/>
        </w:rPr>
        <w:t>when</w:t>
      </w:r>
      <w:r>
        <w:rPr>
          <w:b/>
          <w:spacing w:val="-4"/>
          <w:w w:val="105"/>
          <w:sz w:val="17"/>
        </w:rPr>
        <w:t xml:space="preserve"> </w:t>
      </w:r>
      <w:r>
        <w:rPr>
          <w:b/>
          <w:w w:val="105"/>
          <w:sz w:val="17"/>
        </w:rPr>
        <w:t>VGCC</w:t>
      </w:r>
      <w:r>
        <w:rPr>
          <w:b/>
          <w:spacing w:val="-5"/>
          <w:w w:val="105"/>
          <w:sz w:val="17"/>
        </w:rPr>
        <w:t xml:space="preserve"> </w:t>
      </w:r>
      <w:r>
        <w:rPr>
          <w:b/>
          <w:w w:val="105"/>
          <w:sz w:val="17"/>
        </w:rPr>
        <w:t>classes</w:t>
      </w:r>
      <w:r>
        <w:rPr>
          <w:b/>
          <w:spacing w:val="-3"/>
          <w:w w:val="105"/>
          <w:sz w:val="17"/>
        </w:rPr>
        <w:t xml:space="preserve"> </w:t>
      </w:r>
      <w:r>
        <w:rPr>
          <w:b/>
          <w:w w:val="105"/>
          <w:sz w:val="17"/>
        </w:rPr>
        <w:t>are</w:t>
      </w:r>
      <w:r>
        <w:rPr>
          <w:b/>
          <w:spacing w:val="-4"/>
          <w:w w:val="105"/>
          <w:sz w:val="17"/>
        </w:rPr>
        <w:t xml:space="preserve"> </w:t>
      </w:r>
      <w:r>
        <w:rPr>
          <w:b/>
          <w:w w:val="105"/>
          <w:sz w:val="17"/>
        </w:rPr>
        <w:t>in</w:t>
      </w:r>
      <w:r>
        <w:rPr>
          <w:b/>
          <w:spacing w:val="-6"/>
          <w:w w:val="105"/>
          <w:sz w:val="17"/>
        </w:rPr>
        <w:t xml:space="preserve"> </w:t>
      </w:r>
      <w:r>
        <w:rPr>
          <w:b/>
          <w:w w:val="105"/>
          <w:sz w:val="17"/>
        </w:rPr>
        <w:t>session</w:t>
      </w:r>
      <w:r>
        <w:rPr>
          <w:b/>
          <w:spacing w:val="-1"/>
          <w:w w:val="105"/>
          <w:sz w:val="17"/>
        </w:rPr>
        <w:t xml:space="preserve"> </w:t>
      </w:r>
      <w:r>
        <w:rPr>
          <w:w w:val="105"/>
          <w:sz w:val="17"/>
        </w:rPr>
        <w:t>and</w:t>
      </w:r>
      <w:r>
        <w:rPr>
          <w:spacing w:val="-4"/>
          <w:w w:val="105"/>
          <w:sz w:val="17"/>
        </w:rPr>
        <w:t xml:space="preserve"> </w:t>
      </w:r>
      <w:r>
        <w:rPr>
          <w:b/>
          <w:w w:val="105"/>
          <w:sz w:val="17"/>
        </w:rPr>
        <w:t>cannot</w:t>
      </w:r>
      <w:r>
        <w:rPr>
          <w:b/>
          <w:spacing w:val="-2"/>
          <w:w w:val="105"/>
          <w:sz w:val="17"/>
        </w:rPr>
        <w:t xml:space="preserve"> </w:t>
      </w:r>
      <w:r>
        <w:rPr>
          <w:b/>
          <w:w w:val="105"/>
          <w:sz w:val="17"/>
        </w:rPr>
        <w:t>be</w:t>
      </w:r>
      <w:r>
        <w:rPr>
          <w:b/>
          <w:spacing w:val="-4"/>
          <w:w w:val="105"/>
          <w:sz w:val="17"/>
        </w:rPr>
        <w:t xml:space="preserve"> </w:t>
      </w:r>
      <w:r>
        <w:rPr>
          <w:b/>
          <w:w w:val="105"/>
          <w:sz w:val="17"/>
        </w:rPr>
        <w:t>completed</w:t>
      </w:r>
      <w:r>
        <w:rPr>
          <w:b/>
          <w:spacing w:val="-4"/>
          <w:w w:val="105"/>
          <w:sz w:val="17"/>
        </w:rPr>
        <w:t xml:space="preserve"> </w:t>
      </w:r>
      <w:r>
        <w:rPr>
          <w:b/>
          <w:w w:val="105"/>
          <w:sz w:val="17"/>
        </w:rPr>
        <w:t>on</w:t>
      </w:r>
      <w:r>
        <w:rPr>
          <w:b/>
          <w:spacing w:val="-4"/>
          <w:w w:val="105"/>
          <w:sz w:val="17"/>
        </w:rPr>
        <w:t xml:space="preserve"> </w:t>
      </w:r>
      <w:r>
        <w:rPr>
          <w:b/>
          <w:w w:val="105"/>
          <w:sz w:val="17"/>
        </w:rPr>
        <w:t>holidays</w:t>
      </w:r>
      <w:r>
        <w:rPr>
          <w:w w:val="105"/>
          <w:sz w:val="17"/>
        </w:rPr>
        <w:t>.</w:t>
      </w:r>
      <w:r>
        <w:rPr>
          <w:spacing w:val="-5"/>
          <w:w w:val="105"/>
          <w:sz w:val="17"/>
        </w:rPr>
        <w:t xml:space="preserve"> </w:t>
      </w:r>
      <w:r>
        <w:rPr>
          <w:w w:val="105"/>
          <w:sz w:val="17"/>
        </w:rPr>
        <w:t xml:space="preserve">All make-up time must be </w:t>
      </w:r>
      <w:r>
        <w:rPr>
          <w:b/>
          <w:w w:val="105"/>
          <w:sz w:val="17"/>
        </w:rPr>
        <w:t xml:space="preserve">approved in advance </w:t>
      </w:r>
      <w:r>
        <w:rPr>
          <w:w w:val="105"/>
          <w:sz w:val="17"/>
        </w:rPr>
        <w:t>by clinical faculty.</w:t>
      </w:r>
    </w:p>
    <w:p w:rsidR="00504CCB" w:rsidP="008A477D" w:rsidRDefault="00103C2C" w14:paraId="0CE4C9AD" w14:textId="77777777">
      <w:pPr>
        <w:pStyle w:val="BodyText"/>
        <w:spacing w:before="176"/>
        <w:ind w:left="441" w:right="720"/>
        <w:jc w:val="both"/>
      </w:pPr>
      <w:r>
        <w:rPr>
          <w:w w:val="105"/>
        </w:rPr>
        <w:t>To</w:t>
      </w:r>
      <w:r>
        <w:rPr>
          <w:spacing w:val="-5"/>
          <w:w w:val="105"/>
        </w:rPr>
        <w:t xml:space="preserve"> </w:t>
      </w:r>
      <w:r>
        <w:rPr>
          <w:w w:val="105"/>
        </w:rPr>
        <w:t>ensure</w:t>
      </w:r>
      <w:r>
        <w:rPr>
          <w:spacing w:val="-6"/>
          <w:w w:val="105"/>
        </w:rPr>
        <w:t xml:space="preserve"> </w:t>
      </w:r>
      <w:r>
        <w:rPr>
          <w:w w:val="105"/>
        </w:rPr>
        <w:t>proper</w:t>
      </w:r>
      <w:r>
        <w:rPr>
          <w:spacing w:val="-5"/>
          <w:w w:val="105"/>
        </w:rPr>
        <w:t xml:space="preserve"> </w:t>
      </w:r>
      <w:r>
        <w:rPr>
          <w:spacing w:val="-2"/>
          <w:w w:val="105"/>
        </w:rPr>
        <w:t>documentation:</w:t>
      </w:r>
    </w:p>
    <w:p w:rsidR="00504CCB" w:rsidP="008A477D" w:rsidRDefault="00103C2C" w14:paraId="4019AA58" w14:textId="77777777">
      <w:pPr>
        <w:pStyle w:val="ListParagraph"/>
        <w:numPr>
          <w:ilvl w:val="0"/>
          <w:numId w:val="5"/>
        </w:numPr>
        <w:tabs>
          <w:tab w:val="left" w:pos="974"/>
        </w:tabs>
        <w:spacing w:before="188"/>
        <w:ind w:left="974" w:right="720" w:hanging="266"/>
        <w:rPr>
          <w:sz w:val="17"/>
        </w:rPr>
      </w:pPr>
      <w:r>
        <w:rPr>
          <w:w w:val="105"/>
          <w:sz w:val="17"/>
        </w:rPr>
        <w:t>Students</w:t>
      </w:r>
      <w:r>
        <w:rPr>
          <w:spacing w:val="-6"/>
          <w:w w:val="105"/>
          <w:sz w:val="17"/>
        </w:rPr>
        <w:t xml:space="preserve"> </w:t>
      </w:r>
      <w:r>
        <w:rPr>
          <w:w w:val="105"/>
          <w:sz w:val="17"/>
        </w:rPr>
        <w:t>must</w:t>
      </w:r>
      <w:r>
        <w:rPr>
          <w:spacing w:val="-5"/>
          <w:w w:val="105"/>
          <w:sz w:val="17"/>
        </w:rPr>
        <w:t xml:space="preserve"> </w:t>
      </w:r>
      <w:r>
        <w:rPr>
          <w:w w:val="105"/>
          <w:sz w:val="17"/>
        </w:rPr>
        <w:t>use</w:t>
      </w:r>
      <w:r>
        <w:rPr>
          <w:spacing w:val="-6"/>
          <w:w w:val="105"/>
          <w:sz w:val="17"/>
        </w:rPr>
        <w:t xml:space="preserve"> </w:t>
      </w:r>
      <w:r>
        <w:rPr>
          <w:w w:val="105"/>
          <w:sz w:val="17"/>
        </w:rPr>
        <w:t>the</w:t>
      </w:r>
      <w:r>
        <w:rPr>
          <w:spacing w:val="-4"/>
          <w:w w:val="105"/>
          <w:sz w:val="17"/>
        </w:rPr>
        <w:t xml:space="preserve"> </w:t>
      </w:r>
      <w:r>
        <w:rPr>
          <w:b/>
          <w:w w:val="105"/>
          <w:sz w:val="17"/>
        </w:rPr>
        <w:t>Clinical</w:t>
      </w:r>
      <w:r>
        <w:rPr>
          <w:b/>
          <w:spacing w:val="-5"/>
          <w:w w:val="105"/>
          <w:sz w:val="17"/>
        </w:rPr>
        <w:t xml:space="preserve"> </w:t>
      </w:r>
      <w:r>
        <w:rPr>
          <w:b/>
          <w:w w:val="105"/>
          <w:sz w:val="17"/>
        </w:rPr>
        <w:t>Make-Up</w:t>
      </w:r>
      <w:r>
        <w:rPr>
          <w:b/>
          <w:spacing w:val="-5"/>
          <w:w w:val="105"/>
          <w:sz w:val="17"/>
        </w:rPr>
        <w:t xml:space="preserve"> </w:t>
      </w:r>
      <w:r>
        <w:rPr>
          <w:b/>
          <w:w w:val="105"/>
          <w:sz w:val="17"/>
        </w:rPr>
        <w:t>Card</w:t>
      </w:r>
      <w:r>
        <w:rPr>
          <w:w w:val="105"/>
          <w:sz w:val="17"/>
        </w:rPr>
        <w:t>,</w:t>
      </w:r>
      <w:r>
        <w:rPr>
          <w:spacing w:val="-4"/>
          <w:w w:val="105"/>
          <w:sz w:val="17"/>
        </w:rPr>
        <w:t xml:space="preserve"> </w:t>
      </w:r>
      <w:r>
        <w:rPr>
          <w:w w:val="105"/>
          <w:sz w:val="17"/>
        </w:rPr>
        <w:t>available</w:t>
      </w:r>
      <w:r>
        <w:rPr>
          <w:spacing w:val="-6"/>
          <w:w w:val="105"/>
          <w:sz w:val="17"/>
        </w:rPr>
        <w:t xml:space="preserve"> </w:t>
      </w:r>
      <w:r>
        <w:rPr>
          <w:w w:val="105"/>
          <w:sz w:val="17"/>
        </w:rPr>
        <w:t>from</w:t>
      </w:r>
      <w:r>
        <w:rPr>
          <w:spacing w:val="-6"/>
          <w:w w:val="105"/>
          <w:sz w:val="17"/>
        </w:rPr>
        <w:t xml:space="preserve"> </w:t>
      </w:r>
      <w:r>
        <w:rPr>
          <w:w w:val="105"/>
          <w:sz w:val="17"/>
        </w:rPr>
        <w:t>the</w:t>
      </w:r>
      <w:r>
        <w:rPr>
          <w:spacing w:val="-6"/>
          <w:w w:val="105"/>
          <w:sz w:val="17"/>
        </w:rPr>
        <w:t xml:space="preserve"> </w:t>
      </w:r>
      <w:r>
        <w:rPr>
          <w:w w:val="105"/>
          <w:sz w:val="17"/>
        </w:rPr>
        <w:t>Clinical</w:t>
      </w:r>
      <w:r>
        <w:rPr>
          <w:spacing w:val="-4"/>
          <w:w w:val="105"/>
          <w:sz w:val="17"/>
        </w:rPr>
        <w:t xml:space="preserve"> </w:t>
      </w:r>
      <w:r>
        <w:rPr>
          <w:spacing w:val="-2"/>
          <w:w w:val="105"/>
          <w:sz w:val="17"/>
        </w:rPr>
        <w:t>Instructor.</w:t>
      </w:r>
    </w:p>
    <w:p w:rsidR="00504CCB" w:rsidP="008A477D" w:rsidRDefault="00103C2C" w14:paraId="33A8CA29" w14:textId="77777777">
      <w:pPr>
        <w:pStyle w:val="ListParagraph"/>
        <w:numPr>
          <w:ilvl w:val="0"/>
          <w:numId w:val="5"/>
        </w:numPr>
        <w:tabs>
          <w:tab w:val="left" w:pos="973"/>
          <w:tab w:val="left" w:pos="975"/>
        </w:tabs>
        <w:spacing w:before="8" w:line="249" w:lineRule="auto"/>
        <w:ind w:right="720"/>
        <w:rPr>
          <w:sz w:val="17"/>
        </w:rPr>
      </w:pPr>
      <w:r>
        <w:rPr>
          <w:w w:val="105"/>
          <w:sz w:val="17"/>
        </w:rPr>
        <w:t>The</w:t>
      </w:r>
      <w:r>
        <w:rPr>
          <w:spacing w:val="-5"/>
          <w:w w:val="105"/>
          <w:sz w:val="17"/>
        </w:rPr>
        <w:t xml:space="preserve"> </w:t>
      </w:r>
      <w:r>
        <w:rPr>
          <w:w w:val="105"/>
          <w:sz w:val="17"/>
        </w:rPr>
        <w:t>card</w:t>
      </w:r>
      <w:r>
        <w:rPr>
          <w:spacing w:val="-5"/>
          <w:w w:val="105"/>
          <w:sz w:val="17"/>
        </w:rPr>
        <w:t xml:space="preserve"> </w:t>
      </w:r>
      <w:r>
        <w:rPr>
          <w:w w:val="105"/>
          <w:sz w:val="17"/>
        </w:rPr>
        <w:t>must</w:t>
      </w:r>
      <w:r>
        <w:rPr>
          <w:spacing w:val="-4"/>
          <w:w w:val="105"/>
          <w:sz w:val="17"/>
        </w:rPr>
        <w:t xml:space="preserve"> </w:t>
      </w:r>
      <w:r>
        <w:rPr>
          <w:w w:val="105"/>
          <w:sz w:val="17"/>
        </w:rPr>
        <w:t>be</w:t>
      </w:r>
      <w:r>
        <w:rPr>
          <w:spacing w:val="-5"/>
          <w:w w:val="105"/>
          <w:sz w:val="17"/>
        </w:rPr>
        <w:t xml:space="preserve"> </w:t>
      </w:r>
      <w:r>
        <w:rPr>
          <w:w w:val="105"/>
          <w:sz w:val="17"/>
        </w:rPr>
        <w:t>signed</w:t>
      </w:r>
      <w:r>
        <w:rPr>
          <w:spacing w:val="-3"/>
          <w:w w:val="105"/>
          <w:sz w:val="17"/>
        </w:rPr>
        <w:t xml:space="preserve"> </w:t>
      </w:r>
      <w:r>
        <w:rPr>
          <w:w w:val="105"/>
          <w:sz w:val="17"/>
        </w:rPr>
        <w:t>by</w:t>
      </w:r>
      <w:r>
        <w:rPr>
          <w:spacing w:val="-8"/>
          <w:w w:val="105"/>
          <w:sz w:val="17"/>
        </w:rPr>
        <w:t xml:space="preserve"> </w:t>
      </w:r>
      <w:r>
        <w:rPr>
          <w:w w:val="105"/>
          <w:sz w:val="17"/>
        </w:rPr>
        <w:t>both</w:t>
      </w:r>
      <w:r>
        <w:rPr>
          <w:spacing w:val="-5"/>
          <w:w w:val="105"/>
          <w:sz w:val="17"/>
        </w:rPr>
        <w:t xml:space="preserve"> </w:t>
      </w:r>
      <w:r>
        <w:rPr>
          <w:w w:val="105"/>
          <w:sz w:val="17"/>
        </w:rPr>
        <w:t xml:space="preserve">the </w:t>
      </w:r>
      <w:r>
        <w:rPr>
          <w:b/>
          <w:w w:val="105"/>
          <w:sz w:val="17"/>
        </w:rPr>
        <w:t>Clinical</w:t>
      </w:r>
      <w:r>
        <w:rPr>
          <w:b/>
          <w:spacing w:val="-3"/>
          <w:w w:val="105"/>
          <w:sz w:val="17"/>
        </w:rPr>
        <w:t xml:space="preserve"> </w:t>
      </w:r>
      <w:r>
        <w:rPr>
          <w:b/>
          <w:w w:val="105"/>
          <w:sz w:val="17"/>
        </w:rPr>
        <w:t>Instructor</w:t>
      </w:r>
      <w:r>
        <w:rPr>
          <w:b/>
          <w:spacing w:val="-3"/>
          <w:w w:val="105"/>
          <w:sz w:val="17"/>
        </w:rPr>
        <w:t xml:space="preserve"> </w:t>
      </w:r>
      <w:r>
        <w:rPr>
          <w:w w:val="105"/>
          <w:sz w:val="17"/>
        </w:rPr>
        <w:t>and</w:t>
      </w:r>
      <w:r>
        <w:rPr>
          <w:spacing w:val="-5"/>
          <w:w w:val="105"/>
          <w:sz w:val="17"/>
        </w:rPr>
        <w:t xml:space="preserve"> </w:t>
      </w:r>
      <w:r>
        <w:rPr>
          <w:w w:val="105"/>
          <w:sz w:val="17"/>
        </w:rPr>
        <w:t>the</w:t>
      </w:r>
      <w:r>
        <w:rPr>
          <w:spacing w:val="-3"/>
          <w:w w:val="105"/>
          <w:sz w:val="17"/>
        </w:rPr>
        <w:t xml:space="preserve"> </w:t>
      </w:r>
      <w:r>
        <w:rPr>
          <w:b/>
          <w:w w:val="105"/>
          <w:sz w:val="17"/>
        </w:rPr>
        <w:t>Clinical</w:t>
      </w:r>
      <w:r>
        <w:rPr>
          <w:b/>
          <w:spacing w:val="-3"/>
          <w:w w:val="105"/>
          <w:sz w:val="17"/>
        </w:rPr>
        <w:t xml:space="preserve"> </w:t>
      </w:r>
      <w:r>
        <w:rPr>
          <w:b/>
          <w:w w:val="105"/>
          <w:sz w:val="17"/>
        </w:rPr>
        <w:t>Coordinator</w:t>
      </w:r>
      <w:r>
        <w:rPr>
          <w:b/>
          <w:spacing w:val="-2"/>
          <w:w w:val="105"/>
          <w:sz w:val="17"/>
        </w:rPr>
        <w:t xml:space="preserve"> </w:t>
      </w:r>
      <w:r>
        <w:rPr>
          <w:w w:val="105"/>
          <w:sz w:val="17"/>
        </w:rPr>
        <w:t>at</w:t>
      </w:r>
      <w:r>
        <w:rPr>
          <w:spacing w:val="-4"/>
          <w:w w:val="105"/>
          <w:sz w:val="17"/>
        </w:rPr>
        <w:t xml:space="preserve"> </w:t>
      </w:r>
      <w:r>
        <w:rPr>
          <w:w w:val="105"/>
          <w:sz w:val="17"/>
        </w:rPr>
        <w:t xml:space="preserve">the </w:t>
      </w:r>
      <w:r>
        <w:rPr>
          <w:spacing w:val="-2"/>
          <w:w w:val="105"/>
          <w:sz w:val="17"/>
        </w:rPr>
        <w:t>site.</w:t>
      </w:r>
    </w:p>
    <w:p w:rsidR="00504CCB" w:rsidP="008A477D" w:rsidRDefault="00103C2C" w14:paraId="6D6058B7" w14:textId="77777777">
      <w:pPr>
        <w:pStyle w:val="ListParagraph"/>
        <w:numPr>
          <w:ilvl w:val="0"/>
          <w:numId w:val="5"/>
        </w:numPr>
        <w:tabs>
          <w:tab w:val="left" w:pos="973"/>
          <w:tab w:val="left" w:pos="975"/>
        </w:tabs>
        <w:spacing w:before="2" w:line="249" w:lineRule="auto"/>
        <w:ind w:right="720"/>
        <w:rPr>
          <w:sz w:val="17"/>
        </w:rPr>
      </w:pPr>
      <w:r>
        <w:rPr>
          <w:w w:val="105"/>
          <w:sz w:val="17"/>
        </w:rPr>
        <w:t>The</w:t>
      </w:r>
      <w:r>
        <w:rPr>
          <w:spacing w:val="-5"/>
          <w:w w:val="105"/>
          <w:sz w:val="17"/>
        </w:rPr>
        <w:t xml:space="preserve"> </w:t>
      </w:r>
      <w:r>
        <w:rPr>
          <w:b/>
          <w:w w:val="105"/>
          <w:sz w:val="17"/>
        </w:rPr>
        <w:t>white</w:t>
      </w:r>
      <w:r>
        <w:rPr>
          <w:b/>
          <w:spacing w:val="-4"/>
          <w:w w:val="105"/>
          <w:sz w:val="17"/>
        </w:rPr>
        <w:t xml:space="preserve"> </w:t>
      </w:r>
      <w:r>
        <w:rPr>
          <w:b/>
          <w:w w:val="105"/>
          <w:sz w:val="17"/>
        </w:rPr>
        <w:t>copy</w:t>
      </w:r>
      <w:r>
        <w:rPr>
          <w:b/>
          <w:spacing w:val="-1"/>
          <w:w w:val="105"/>
          <w:sz w:val="17"/>
        </w:rPr>
        <w:t xml:space="preserve"> </w:t>
      </w:r>
      <w:r>
        <w:rPr>
          <w:w w:val="105"/>
          <w:sz w:val="17"/>
        </w:rPr>
        <w:t>of</w:t>
      </w:r>
      <w:r>
        <w:rPr>
          <w:spacing w:val="-5"/>
          <w:w w:val="105"/>
          <w:sz w:val="17"/>
        </w:rPr>
        <w:t xml:space="preserve"> </w:t>
      </w:r>
      <w:r>
        <w:rPr>
          <w:w w:val="105"/>
          <w:sz w:val="17"/>
        </w:rPr>
        <w:t>the</w:t>
      </w:r>
      <w:r>
        <w:rPr>
          <w:spacing w:val="-5"/>
          <w:w w:val="105"/>
          <w:sz w:val="17"/>
        </w:rPr>
        <w:t xml:space="preserve"> </w:t>
      </w:r>
      <w:r>
        <w:rPr>
          <w:w w:val="105"/>
          <w:sz w:val="17"/>
        </w:rPr>
        <w:t>completed</w:t>
      </w:r>
      <w:r>
        <w:rPr>
          <w:spacing w:val="-5"/>
          <w:w w:val="105"/>
          <w:sz w:val="17"/>
        </w:rPr>
        <w:t xml:space="preserve"> </w:t>
      </w:r>
      <w:r>
        <w:rPr>
          <w:w w:val="105"/>
          <w:sz w:val="17"/>
        </w:rPr>
        <w:t>card</w:t>
      </w:r>
      <w:r>
        <w:rPr>
          <w:spacing w:val="-5"/>
          <w:w w:val="105"/>
          <w:sz w:val="17"/>
        </w:rPr>
        <w:t xml:space="preserve"> </w:t>
      </w:r>
      <w:r>
        <w:rPr>
          <w:w w:val="105"/>
          <w:sz w:val="17"/>
        </w:rPr>
        <w:t>should</w:t>
      </w:r>
      <w:r>
        <w:rPr>
          <w:spacing w:val="-5"/>
          <w:w w:val="105"/>
          <w:sz w:val="17"/>
        </w:rPr>
        <w:t xml:space="preserve"> </w:t>
      </w:r>
      <w:r>
        <w:rPr>
          <w:w w:val="105"/>
          <w:sz w:val="17"/>
        </w:rPr>
        <w:t>be</w:t>
      </w:r>
      <w:r>
        <w:rPr>
          <w:spacing w:val="-4"/>
          <w:w w:val="105"/>
          <w:sz w:val="17"/>
        </w:rPr>
        <w:t xml:space="preserve"> </w:t>
      </w:r>
      <w:r>
        <w:rPr>
          <w:w w:val="105"/>
          <w:sz w:val="17"/>
        </w:rPr>
        <w:t>attached</w:t>
      </w:r>
      <w:r>
        <w:rPr>
          <w:spacing w:val="-5"/>
          <w:w w:val="105"/>
          <w:sz w:val="17"/>
        </w:rPr>
        <w:t xml:space="preserve"> </w:t>
      </w:r>
      <w:r>
        <w:rPr>
          <w:w w:val="105"/>
          <w:sz w:val="17"/>
        </w:rPr>
        <w:t>to</w:t>
      </w:r>
      <w:r>
        <w:rPr>
          <w:spacing w:val="-5"/>
          <w:w w:val="105"/>
          <w:sz w:val="17"/>
        </w:rPr>
        <w:t xml:space="preserve"> </w:t>
      </w:r>
      <w:r>
        <w:rPr>
          <w:w w:val="105"/>
          <w:sz w:val="17"/>
        </w:rPr>
        <w:t>the</w:t>
      </w:r>
      <w:r>
        <w:rPr>
          <w:spacing w:val="-5"/>
          <w:w w:val="105"/>
          <w:sz w:val="17"/>
        </w:rPr>
        <w:t xml:space="preserve"> </w:t>
      </w:r>
      <w:r>
        <w:rPr>
          <w:w w:val="105"/>
          <w:sz w:val="17"/>
        </w:rPr>
        <w:t>corresponding</w:t>
      </w:r>
      <w:r>
        <w:rPr>
          <w:spacing w:val="-1"/>
          <w:w w:val="105"/>
          <w:sz w:val="17"/>
        </w:rPr>
        <w:t xml:space="preserve"> </w:t>
      </w:r>
      <w:r>
        <w:rPr>
          <w:b/>
          <w:w w:val="105"/>
          <w:sz w:val="17"/>
        </w:rPr>
        <w:t>time</w:t>
      </w:r>
      <w:r>
        <w:rPr>
          <w:b/>
          <w:spacing w:val="-4"/>
          <w:w w:val="105"/>
          <w:sz w:val="17"/>
        </w:rPr>
        <w:t xml:space="preserve"> </w:t>
      </w:r>
      <w:r>
        <w:rPr>
          <w:b/>
          <w:w w:val="105"/>
          <w:sz w:val="17"/>
        </w:rPr>
        <w:t>sheet</w:t>
      </w:r>
      <w:r>
        <w:rPr>
          <w:w w:val="105"/>
          <w:sz w:val="17"/>
        </w:rPr>
        <w:t>,</w:t>
      </w:r>
      <w:r>
        <w:rPr>
          <w:spacing w:val="-5"/>
          <w:w w:val="105"/>
          <w:sz w:val="17"/>
        </w:rPr>
        <w:t xml:space="preserve"> </w:t>
      </w:r>
      <w:r>
        <w:rPr>
          <w:w w:val="105"/>
          <w:sz w:val="17"/>
        </w:rPr>
        <w:t>along with a note explaining the absence.</w:t>
      </w:r>
    </w:p>
    <w:p w:rsidR="00504CCB" w:rsidP="008A477D" w:rsidRDefault="00103C2C" w14:paraId="24384BCF" w14:textId="77777777">
      <w:pPr>
        <w:pStyle w:val="BodyText"/>
        <w:spacing w:before="180" w:line="252" w:lineRule="auto"/>
        <w:ind w:left="441" w:right="720"/>
      </w:pPr>
      <w:r>
        <w:rPr>
          <w:w w:val="105"/>
        </w:rPr>
        <w:t>Failure</w:t>
      </w:r>
      <w:r>
        <w:rPr>
          <w:spacing w:val="-5"/>
          <w:w w:val="105"/>
        </w:rPr>
        <w:t xml:space="preserve"> </w:t>
      </w:r>
      <w:r>
        <w:rPr>
          <w:w w:val="105"/>
        </w:rPr>
        <w:t>to</w:t>
      </w:r>
      <w:r>
        <w:rPr>
          <w:spacing w:val="-5"/>
          <w:w w:val="105"/>
        </w:rPr>
        <w:t xml:space="preserve"> </w:t>
      </w:r>
      <w:r>
        <w:rPr>
          <w:w w:val="105"/>
        </w:rPr>
        <w:t>obtain</w:t>
      </w:r>
      <w:r>
        <w:rPr>
          <w:spacing w:val="-5"/>
          <w:w w:val="105"/>
        </w:rPr>
        <w:t xml:space="preserve"> </w:t>
      </w:r>
      <w:r>
        <w:rPr>
          <w:w w:val="105"/>
        </w:rPr>
        <w:t>prior</w:t>
      </w:r>
      <w:r>
        <w:rPr>
          <w:spacing w:val="-4"/>
          <w:w w:val="105"/>
        </w:rPr>
        <w:t xml:space="preserve"> </w:t>
      </w:r>
      <w:r>
        <w:rPr>
          <w:w w:val="105"/>
        </w:rPr>
        <w:t>approval</w:t>
      </w:r>
      <w:r>
        <w:rPr>
          <w:spacing w:val="-4"/>
          <w:w w:val="105"/>
        </w:rPr>
        <w:t xml:space="preserve"> </w:t>
      </w:r>
      <w:r>
        <w:rPr>
          <w:w w:val="105"/>
        </w:rPr>
        <w:t>and</w:t>
      </w:r>
      <w:r>
        <w:rPr>
          <w:spacing w:val="-5"/>
          <w:w w:val="105"/>
        </w:rPr>
        <w:t xml:space="preserve"> </w:t>
      </w:r>
      <w:r>
        <w:rPr>
          <w:w w:val="105"/>
        </w:rPr>
        <w:t>submit</w:t>
      </w:r>
      <w:r>
        <w:rPr>
          <w:spacing w:val="-4"/>
          <w:w w:val="105"/>
        </w:rPr>
        <w:t xml:space="preserve"> </w:t>
      </w:r>
      <w:r>
        <w:rPr>
          <w:w w:val="105"/>
        </w:rPr>
        <w:t>proper</w:t>
      </w:r>
      <w:r>
        <w:rPr>
          <w:spacing w:val="-3"/>
          <w:w w:val="105"/>
        </w:rPr>
        <w:t xml:space="preserve"> </w:t>
      </w:r>
      <w:r>
        <w:rPr>
          <w:w w:val="105"/>
        </w:rPr>
        <w:t>documentation</w:t>
      </w:r>
      <w:r>
        <w:rPr>
          <w:spacing w:val="-5"/>
          <w:w w:val="105"/>
        </w:rPr>
        <w:t xml:space="preserve"> </w:t>
      </w:r>
      <w:r>
        <w:rPr>
          <w:w w:val="105"/>
        </w:rPr>
        <w:t>will</w:t>
      </w:r>
      <w:r>
        <w:rPr>
          <w:spacing w:val="-4"/>
          <w:w w:val="105"/>
        </w:rPr>
        <w:t xml:space="preserve"> </w:t>
      </w:r>
      <w:r>
        <w:rPr>
          <w:w w:val="105"/>
        </w:rPr>
        <w:t>result</w:t>
      </w:r>
      <w:r>
        <w:rPr>
          <w:spacing w:val="-4"/>
          <w:w w:val="105"/>
        </w:rPr>
        <w:t xml:space="preserve"> </w:t>
      </w:r>
      <w:r>
        <w:rPr>
          <w:w w:val="105"/>
        </w:rPr>
        <w:t xml:space="preserve">in </w:t>
      </w:r>
      <w:r>
        <w:rPr>
          <w:b/>
          <w:w w:val="105"/>
        </w:rPr>
        <w:t>no</w:t>
      </w:r>
      <w:r>
        <w:rPr>
          <w:b/>
          <w:spacing w:val="-3"/>
          <w:w w:val="105"/>
        </w:rPr>
        <w:t xml:space="preserve"> </w:t>
      </w:r>
      <w:r>
        <w:rPr>
          <w:b/>
          <w:w w:val="105"/>
        </w:rPr>
        <w:t>credit</w:t>
      </w:r>
      <w:r>
        <w:rPr>
          <w:b/>
          <w:spacing w:val="-2"/>
          <w:w w:val="105"/>
        </w:rPr>
        <w:t xml:space="preserve"> </w:t>
      </w:r>
      <w:r>
        <w:rPr>
          <w:w w:val="105"/>
        </w:rPr>
        <w:t>for</w:t>
      </w:r>
      <w:r>
        <w:rPr>
          <w:spacing w:val="-5"/>
          <w:w w:val="105"/>
        </w:rPr>
        <w:t xml:space="preserve"> </w:t>
      </w:r>
      <w:r>
        <w:rPr>
          <w:w w:val="105"/>
        </w:rPr>
        <w:t>the</w:t>
      </w:r>
      <w:r>
        <w:rPr>
          <w:spacing w:val="-5"/>
          <w:w w:val="105"/>
        </w:rPr>
        <w:t xml:space="preserve"> </w:t>
      </w:r>
      <w:r>
        <w:rPr>
          <w:w w:val="105"/>
        </w:rPr>
        <w:t>make-up</w:t>
      </w:r>
      <w:r>
        <w:rPr>
          <w:spacing w:val="-5"/>
          <w:w w:val="105"/>
        </w:rPr>
        <w:t xml:space="preserve"> </w:t>
      </w:r>
      <w:r>
        <w:rPr>
          <w:w w:val="105"/>
        </w:rPr>
        <w:t>hours.</w:t>
      </w:r>
      <w:r>
        <w:rPr>
          <w:spacing w:val="-4"/>
          <w:w w:val="105"/>
        </w:rPr>
        <w:t xml:space="preserve"> </w:t>
      </w:r>
      <w:r>
        <w:rPr>
          <w:w w:val="105"/>
        </w:rPr>
        <w:t>Uncompleted</w:t>
      </w:r>
      <w:r>
        <w:rPr>
          <w:spacing w:val="-5"/>
          <w:w w:val="105"/>
        </w:rPr>
        <w:t xml:space="preserve"> </w:t>
      </w:r>
      <w:r>
        <w:rPr>
          <w:w w:val="105"/>
        </w:rPr>
        <w:t>clinical</w:t>
      </w:r>
      <w:r>
        <w:rPr>
          <w:spacing w:val="-4"/>
          <w:w w:val="105"/>
        </w:rPr>
        <w:t xml:space="preserve"> </w:t>
      </w:r>
      <w:r>
        <w:rPr>
          <w:w w:val="105"/>
        </w:rPr>
        <w:t>days</w:t>
      </w:r>
      <w:r>
        <w:rPr>
          <w:spacing w:val="-4"/>
          <w:w w:val="105"/>
        </w:rPr>
        <w:t xml:space="preserve"> </w:t>
      </w:r>
      <w:r>
        <w:rPr>
          <w:w w:val="105"/>
        </w:rPr>
        <w:t>will</w:t>
      </w:r>
      <w:r>
        <w:rPr>
          <w:spacing w:val="-4"/>
          <w:w w:val="105"/>
        </w:rPr>
        <w:t xml:space="preserve"> </w:t>
      </w:r>
      <w:r>
        <w:rPr>
          <w:w w:val="105"/>
        </w:rPr>
        <w:t>lead</w:t>
      </w:r>
      <w:r>
        <w:rPr>
          <w:spacing w:val="-5"/>
          <w:w w:val="105"/>
        </w:rPr>
        <w:t xml:space="preserve"> </w:t>
      </w:r>
      <w:r>
        <w:rPr>
          <w:w w:val="105"/>
        </w:rPr>
        <w:t>to</w:t>
      </w:r>
      <w:r>
        <w:rPr>
          <w:spacing w:val="-3"/>
          <w:w w:val="105"/>
        </w:rPr>
        <w:t xml:space="preserve"> </w:t>
      </w:r>
      <w:r>
        <w:rPr>
          <w:w w:val="105"/>
        </w:rPr>
        <w:t xml:space="preserve">an </w:t>
      </w:r>
      <w:r>
        <w:rPr>
          <w:b/>
          <w:w w:val="105"/>
        </w:rPr>
        <w:t>incomplete</w:t>
      </w:r>
      <w:r>
        <w:rPr>
          <w:b/>
          <w:spacing w:val="-4"/>
          <w:w w:val="105"/>
        </w:rPr>
        <w:t xml:space="preserve"> </w:t>
      </w:r>
      <w:r>
        <w:rPr>
          <w:b/>
          <w:w w:val="105"/>
        </w:rPr>
        <w:t>grade</w:t>
      </w:r>
      <w:r>
        <w:rPr>
          <w:b/>
          <w:spacing w:val="-3"/>
          <w:w w:val="105"/>
        </w:rPr>
        <w:t xml:space="preserve"> </w:t>
      </w:r>
      <w:r>
        <w:rPr>
          <w:w w:val="105"/>
        </w:rPr>
        <w:t>for</w:t>
      </w:r>
      <w:r>
        <w:rPr>
          <w:spacing w:val="-4"/>
          <w:w w:val="105"/>
        </w:rPr>
        <w:t xml:space="preserve"> </w:t>
      </w:r>
      <w:r>
        <w:rPr>
          <w:w w:val="105"/>
        </w:rPr>
        <w:t>HTO</w:t>
      </w:r>
      <w:r>
        <w:rPr>
          <w:spacing w:val="-5"/>
          <w:w w:val="105"/>
        </w:rPr>
        <w:t xml:space="preserve"> </w:t>
      </w:r>
      <w:r>
        <w:rPr>
          <w:w w:val="105"/>
        </w:rPr>
        <w:t>220.</w:t>
      </w:r>
      <w:r>
        <w:rPr>
          <w:spacing w:val="-4"/>
          <w:w w:val="105"/>
        </w:rPr>
        <w:t xml:space="preserve"> </w:t>
      </w:r>
      <w:r>
        <w:rPr>
          <w:w w:val="105"/>
        </w:rPr>
        <w:t>Once</w:t>
      </w:r>
      <w:r>
        <w:rPr>
          <w:spacing w:val="-5"/>
          <w:w w:val="105"/>
        </w:rPr>
        <w:t xml:space="preserve"> </w:t>
      </w:r>
      <w:r>
        <w:rPr>
          <w:w w:val="105"/>
        </w:rPr>
        <w:t>the</w:t>
      </w:r>
      <w:r>
        <w:rPr>
          <w:spacing w:val="-5"/>
          <w:w w:val="105"/>
        </w:rPr>
        <w:t xml:space="preserve"> </w:t>
      </w:r>
      <w:r>
        <w:rPr>
          <w:w w:val="105"/>
        </w:rPr>
        <w:t xml:space="preserve">required hours are made up, the incomplete will be removed. If the hours are not made up, the student will be </w:t>
      </w:r>
      <w:r>
        <w:rPr>
          <w:b/>
          <w:w w:val="105"/>
        </w:rPr>
        <w:t>withdrawn from the course</w:t>
      </w:r>
      <w:r>
        <w:rPr>
          <w:w w:val="105"/>
        </w:rPr>
        <w:t>.</w:t>
      </w:r>
    </w:p>
    <w:p w:rsidR="00504CCB" w:rsidP="008A477D" w:rsidRDefault="00504CCB" w14:paraId="1EC10A42" w14:textId="77777777">
      <w:pPr>
        <w:pStyle w:val="BodyText"/>
        <w:ind w:right="720"/>
      </w:pPr>
    </w:p>
    <w:p w:rsidR="00504CCB" w:rsidP="008A477D" w:rsidRDefault="00504CCB" w14:paraId="6EB35972" w14:textId="77777777">
      <w:pPr>
        <w:pStyle w:val="BodyText"/>
        <w:spacing w:before="139"/>
        <w:ind w:right="720"/>
      </w:pPr>
    </w:p>
    <w:p w:rsidR="00504CCB" w:rsidP="38D7EEDA" w:rsidRDefault="00103C2C" w14:paraId="717B5196" w14:textId="66E81E01">
      <w:pPr>
        <w:pStyle w:val="Normal"/>
        <w:tabs>
          <w:tab w:val="left" w:pos="8025"/>
        </w:tabs>
        <w:spacing w:before="1"/>
        <w:ind w:left="441" w:right="720"/>
      </w:pPr>
      <w:r>
        <w:rPr>
          <w:b/>
          <w:noProof/>
          <w:sz w:val="17"/>
        </w:rPr>
        <mc:AlternateContent>
          <mc:Choice Requires="wps">
            <w:drawing>
              <wp:anchor distT="0" distB="0" distL="0" distR="0" simplePos="0" relativeHeight="486127104" behindDoc="1" locked="0" layoutInCell="1" allowOverlap="1" wp14:anchorId="2A2013A2" wp14:editId="2B9DF5A3">
                <wp:simplePos x="0" y="0"/>
                <wp:positionH relativeFrom="page">
                  <wp:posOffset>2460751</wp:posOffset>
                </wp:positionH>
                <wp:positionV relativeFrom="paragraph">
                  <wp:posOffset>-4309</wp:posOffset>
                </wp:positionV>
                <wp:extent cx="2540" cy="13017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 cy="130175"/>
                        </a:xfrm>
                        <a:custGeom>
                          <a:avLst/>
                          <a:gdLst/>
                          <a:ahLst/>
                          <a:cxnLst/>
                          <a:rect l="l" t="t" r="r" b="b"/>
                          <a:pathLst>
                            <a:path w="2540" h="130175">
                              <a:moveTo>
                                <a:pt x="2159" y="130175"/>
                              </a:moveTo>
                              <a:lnTo>
                                <a:pt x="1270" y="128905"/>
                              </a:lnTo>
                            </a:path>
                            <a:path w="2540" h="130175">
                              <a:moveTo>
                                <a:pt x="0" y="127762"/>
                              </a:moveTo>
                              <a:lnTo>
                                <a:pt x="0" y="2412"/>
                              </a:lnTo>
                            </a:path>
                            <a:path w="2540" h="130175">
                              <a:moveTo>
                                <a:pt x="0" y="1270"/>
                              </a:moveTo>
                              <a:lnTo>
                                <a:pt x="1270" y="0"/>
                              </a:lnTo>
                            </a:path>
                          </a:pathLst>
                        </a:custGeom>
                        <a:ln w="1778">
                          <a:solidFill>
                            <a:srgbClr val="B5082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CEA1DF1">
              <v:shape id="Graphic 44" style="position:absolute;margin-left:193.75pt;margin-top:-.35pt;width:.2pt;height:10.25pt;z-index:-17189376;visibility:visible;mso-wrap-style:square;mso-wrap-distance-left:0;mso-wrap-distance-top:0;mso-wrap-distance-right:0;mso-wrap-distance-bottom:0;mso-position-horizontal:absolute;mso-position-horizontal-relative:page;mso-position-vertical:absolute;mso-position-vertical-relative:text;v-text-anchor:top" coordsize="2540,130175" o:spid="_x0000_s1026" filled="f" strokecolor="#b5082d" strokeweight=".14pt" path="m2159,130175r-889,-1270em,127762l,2412em,1270l12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" w14:anchorId="0A1EE440">
                <v:path arrowok="t"/>
                <w10:wrap anchorx="page"/>
              </v:shape>
            </w:pict>
          </mc:Fallback>
        </mc:AlternateContent>
      </w:r>
      <w:r>
        <w:rPr>
          <w:b/>
          <w:noProof/>
          <w:sz w:val="17"/>
        </w:rPr>
        <mc:AlternateContent>
          <mc:Choice Requires="wps">
            <w:drawing>
              <wp:anchor distT="0" distB="0" distL="0" distR="0" simplePos="0" relativeHeight="486127616" behindDoc="1" locked="0" layoutInCell="1" allowOverlap="1" wp14:anchorId="65E52DA4" wp14:editId="2414D059">
                <wp:simplePos x="0" y="0"/>
                <wp:positionH relativeFrom="page">
                  <wp:posOffset>3793744</wp:posOffset>
                </wp:positionH>
                <wp:positionV relativeFrom="paragraph">
                  <wp:posOffset>-4309</wp:posOffset>
                </wp:positionV>
                <wp:extent cx="2540" cy="13017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 cy="130175"/>
                        </a:xfrm>
                        <a:custGeom>
                          <a:avLst/>
                          <a:gdLst/>
                          <a:ahLst/>
                          <a:cxnLst/>
                          <a:rect l="l" t="t" r="r" b="b"/>
                          <a:pathLst>
                            <a:path w="2540" h="130175">
                              <a:moveTo>
                                <a:pt x="0" y="130175"/>
                              </a:moveTo>
                              <a:lnTo>
                                <a:pt x="888" y="128905"/>
                              </a:lnTo>
                            </a:path>
                            <a:path w="2540" h="130175">
                              <a:moveTo>
                                <a:pt x="2031" y="127762"/>
                              </a:moveTo>
                              <a:lnTo>
                                <a:pt x="2031" y="2412"/>
                              </a:lnTo>
                            </a:path>
                            <a:path w="2540" h="130175">
                              <a:moveTo>
                                <a:pt x="2031" y="1270"/>
                              </a:moveTo>
                              <a:lnTo>
                                <a:pt x="888" y="0"/>
                              </a:lnTo>
                            </a:path>
                          </a:pathLst>
                        </a:custGeom>
                        <a:ln w="1778">
                          <a:solidFill>
                            <a:srgbClr val="B5082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8A59D18">
              <v:shape id="Graphic 45" style="position:absolute;margin-left:298.7pt;margin-top:-.35pt;width:.2pt;height:10.25pt;z-index:-17188864;visibility:visible;mso-wrap-style:square;mso-wrap-distance-left:0;mso-wrap-distance-top:0;mso-wrap-distance-right:0;mso-wrap-distance-bottom:0;mso-position-horizontal:absolute;mso-position-horizontal-relative:page;mso-position-vertical:absolute;mso-position-vertical-relative:text;v-text-anchor:top" coordsize="2540,130175" o:spid="_x0000_s1026" filled="f" strokecolor="#b5082d" strokeweight=".14pt" path="m,130175r888,-1270em2031,127762r,-125350em2031,1270l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" w14:anchorId="64EA5655">
                <v:path arrowok="t"/>
                <w10:wrap anchorx="page"/>
              </v:shape>
            </w:pict>
          </mc:Fallback>
        </mc:AlternateContent>
      </w:r>
      <w:bookmarkStart w:name="_bookmark101" w:id="100"/>
      <w:bookmarkEnd w:id="100"/>
      <w:r w:rsidRPr="38D7EEDA" w:rsidR="00103C2C">
        <w:rPr>
          <w:b w:val="1"/>
          <w:bCs w:val="1"/>
          <w:w w:val="105"/>
          <w:sz w:val="17"/>
          <w:szCs w:val="17"/>
        </w:rPr>
        <w:t>Service</w:t>
      </w:r>
      <w:r w:rsidRPr="38D7EEDA" w:rsidR="00103C2C">
        <w:rPr>
          <w:b w:val="1"/>
          <w:bCs w:val="1"/>
          <w:spacing w:val="-5"/>
          <w:w w:val="105"/>
          <w:sz w:val="17"/>
          <w:szCs w:val="17"/>
        </w:rPr>
        <w:t xml:space="preserve"> </w:t>
      </w:r>
      <w:r w:rsidRPr="38D7EEDA" w:rsidR="00103C2C">
        <w:rPr>
          <w:b w:val="1"/>
          <w:bCs w:val="1"/>
          <w:w w:val="105"/>
          <w:sz w:val="17"/>
          <w:szCs w:val="17"/>
        </w:rPr>
        <w:t>Work</w:t>
      </w:r>
      <w:r w:rsidRPr="38D7EEDA" w:rsidR="00103C2C">
        <w:rPr>
          <w:b w:val="1"/>
          <w:bCs w:val="1"/>
          <w:spacing w:val="-6"/>
          <w:w w:val="105"/>
          <w:sz w:val="17"/>
          <w:szCs w:val="17"/>
        </w:rPr>
        <w:t xml:space="preserve"> </w:t>
      </w:r>
      <w:r w:rsidRPr="38D7EEDA" w:rsidR="00103C2C">
        <w:rPr>
          <w:b w:val="1"/>
          <w:bCs w:val="1"/>
          <w:w w:val="105"/>
          <w:sz w:val="17"/>
          <w:szCs w:val="17"/>
        </w:rPr>
        <w:t>Policy:</w:t>
      </w:r>
      <w:r w:rsidRPr="38D7EEDA" w:rsidR="00103C2C">
        <w:rPr>
          <w:b w:val="1"/>
          <w:bCs w:val="1"/>
          <w:spacing w:val="36"/>
          <w:w w:val="105"/>
          <w:sz w:val="17"/>
          <w:szCs w:val="17"/>
        </w:rPr>
        <w:t xml:space="preserve"> </w:t>
      </w:r>
      <w:r w:rsidRPr="38D7EEDA" w:rsidR="00103C2C">
        <w:rPr>
          <w:b w:val="1"/>
          <w:bCs w:val="1"/>
          <w:w w:val="105"/>
          <w:sz w:val="17"/>
          <w:szCs w:val="17"/>
        </w:rPr>
        <w:t>Please</w:t>
      </w:r>
      <w:r w:rsidRPr="38D7EEDA" w:rsidR="00103C2C">
        <w:rPr>
          <w:b w:val="1"/>
          <w:bCs w:val="1"/>
          <w:spacing w:val="-5"/>
          <w:w w:val="105"/>
          <w:sz w:val="17"/>
          <w:szCs w:val="17"/>
        </w:rPr>
        <w:t xml:space="preserve"> </w:t>
      </w:r>
      <w:r w:rsidRPr="38D7EEDA" w:rsidR="00103C2C">
        <w:rPr>
          <w:b w:val="1"/>
          <w:bCs w:val="1"/>
          <w:w w:val="105"/>
          <w:sz w:val="17"/>
          <w:szCs w:val="17"/>
        </w:rPr>
        <w:t>See</w:t>
      </w:r>
      <w:r w:rsidRPr="38D7EEDA" w:rsidR="00103C2C">
        <w:rPr>
          <w:b w:val="1"/>
          <w:bCs w:val="1"/>
          <w:spacing w:val="-5"/>
          <w:w w:val="105"/>
          <w:sz w:val="17"/>
          <w:szCs w:val="17"/>
        </w:rPr>
        <w:t xml:space="preserve"> </w:t>
      </w:r>
      <w:r w:rsidRPr="38D7EEDA" w:rsidR="00103C2C">
        <w:rPr>
          <w:b w:val="1"/>
          <w:bCs w:val="1"/>
          <w:w w:val="105"/>
          <w:sz w:val="17"/>
          <w:szCs w:val="17"/>
        </w:rPr>
        <w:t>Servic</w:t>
      </w:r>
      <w:r w:rsidRPr="38D7EEDA" w:rsidR="1FA8C884">
        <w:rPr>
          <w:b w:val="1"/>
          <w:bCs w:val="1"/>
          <w:sz w:val="17"/>
          <w:szCs w:val="17"/>
        </w:rPr>
        <w:t xml:space="preserve">e </w:t>
      </w:r>
      <w:r w:rsidRPr="38D7EEDA" w:rsidR="1FA8C884">
        <w:rPr>
          <w:b w:val="1"/>
          <w:bCs w:val="1"/>
          <w:sz w:val="17"/>
          <w:szCs w:val="17"/>
        </w:rPr>
        <w:t>Work Policy on Page 15-16</w:t>
      </w:r>
    </w:p>
    <w:p w:rsidR="00504CCB" w:rsidP="008A477D" w:rsidRDefault="00504CCB" w14:paraId="22F5EC58" w14:textId="77777777">
      <w:pPr>
        <w:pStyle w:val="BodyText"/>
        <w:ind w:right="720"/>
        <w:rPr>
          <w:b/>
        </w:rPr>
      </w:pPr>
    </w:p>
    <w:p w:rsidR="00504CCB" w:rsidP="008A477D" w:rsidRDefault="00504CCB" w14:paraId="4F78A164" w14:textId="77777777">
      <w:pPr>
        <w:pStyle w:val="BodyText"/>
        <w:spacing w:before="27"/>
        <w:ind w:right="720"/>
        <w:rPr>
          <w:b/>
        </w:rPr>
      </w:pPr>
    </w:p>
    <w:p w:rsidR="00504CCB" w:rsidP="008A477D" w:rsidRDefault="00103C2C" w14:paraId="61D466B9" w14:textId="42FF8D35">
      <w:pPr>
        <w:pStyle w:val="Heading3"/>
        <w:spacing w:before="1" w:line="252" w:lineRule="auto"/>
        <w:ind w:right="720"/>
      </w:pPr>
      <w:r w:rsidR="00103C2C">
        <w:rPr>
          <w:w w:val="105"/>
        </w:rPr>
        <w:t>THE CLOSING OF VANCE AND/OR GRANVILLE COUNTY SCHOOLS DOES NOT MEAN THAT THE COLLEGE WILL BE CLOSED.</w:t>
      </w:r>
      <w:r w:rsidR="27554499">
        <w:rPr/>
        <w:t xml:space="preserve"> </w:t>
      </w:r>
    </w:p>
    <w:p w:rsidR="00504CCB" w:rsidP="008A477D" w:rsidRDefault="00504CCB" w14:paraId="2C75A88A" w14:textId="77777777">
      <w:pPr>
        <w:pStyle w:val="BodyText"/>
        <w:spacing w:before="7"/>
        <w:ind w:right="720"/>
        <w:rPr>
          <w:b/>
        </w:rPr>
      </w:pPr>
    </w:p>
    <w:p w:rsidR="00504CCB" w:rsidP="008A477D" w:rsidRDefault="00103C2C" w14:paraId="38CF8E19" w14:textId="77777777">
      <w:pPr>
        <w:pStyle w:val="BodyText"/>
        <w:spacing w:line="252" w:lineRule="auto"/>
        <w:ind w:left="441" w:right="720" w:firstLine="534"/>
        <w:jc w:val="both"/>
      </w:pPr>
      <w:r>
        <w:rPr>
          <w:w w:val="105"/>
        </w:rPr>
        <w:t>If the school is closed, students do not need to contact the instructor.</w:t>
      </w:r>
      <w:r>
        <w:rPr>
          <w:spacing w:val="40"/>
          <w:w w:val="105"/>
        </w:rPr>
        <w:t xml:space="preserve"> </w:t>
      </w:r>
      <w:r>
        <w:rPr>
          <w:w w:val="105"/>
        </w:rPr>
        <w:t>Students should not report to class or clinical if the school is closed.</w:t>
      </w:r>
      <w:r>
        <w:rPr>
          <w:spacing w:val="40"/>
          <w:w w:val="105"/>
        </w:rPr>
        <w:t xml:space="preserve"> </w:t>
      </w:r>
      <w:r>
        <w:rPr>
          <w:w w:val="105"/>
        </w:rPr>
        <w:t xml:space="preserve">Students assigned to a clinical site on a date that the school is closed </w:t>
      </w:r>
      <w:r>
        <w:rPr>
          <w:b/>
          <w:w w:val="105"/>
        </w:rPr>
        <w:t xml:space="preserve">MUST CONTACT THE COORDINATER AT THE CLINICAL SITE </w:t>
      </w:r>
      <w:r>
        <w:rPr>
          <w:w w:val="105"/>
        </w:rPr>
        <w:t>and explain that the school</w:t>
      </w:r>
      <w:r>
        <w:rPr>
          <w:spacing w:val="-5"/>
          <w:w w:val="105"/>
        </w:rPr>
        <w:t xml:space="preserve"> </w:t>
      </w:r>
      <w:r>
        <w:rPr>
          <w:w w:val="105"/>
        </w:rPr>
        <w:t>is</w:t>
      </w:r>
      <w:r>
        <w:rPr>
          <w:spacing w:val="-5"/>
          <w:w w:val="105"/>
        </w:rPr>
        <w:t xml:space="preserve"> </w:t>
      </w:r>
      <w:r>
        <w:rPr>
          <w:w w:val="105"/>
        </w:rPr>
        <w:t>closed</w:t>
      </w:r>
      <w:r>
        <w:rPr>
          <w:spacing w:val="-5"/>
          <w:w w:val="105"/>
        </w:rPr>
        <w:t xml:space="preserve"> </w:t>
      </w:r>
      <w:r>
        <w:rPr>
          <w:w w:val="105"/>
        </w:rPr>
        <w:t>and</w:t>
      </w:r>
      <w:r>
        <w:rPr>
          <w:spacing w:val="-5"/>
          <w:w w:val="105"/>
        </w:rPr>
        <w:t xml:space="preserve"> </w:t>
      </w:r>
      <w:r>
        <w:rPr>
          <w:w w:val="105"/>
        </w:rPr>
        <w:t>that</w:t>
      </w:r>
      <w:r>
        <w:rPr>
          <w:spacing w:val="-7"/>
          <w:w w:val="105"/>
        </w:rPr>
        <w:t xml:space="preserve"> </w:t>
      </w:r>
      <w:r>
        <w:rPr>
          <w:w w:val="105"/>
        </w:rPr>
        <w:t>they</w:t>
      </w:r>
      <w:r>
        <w:rPr>
          <w:spacing w:val="-9"/>
          <w:w w:val="105"/>
        </w:rPr>
        <w:t xml:space="preserve"> </w:t>
      </w:r>
      <w:r>
        <w:rPr>
          <w:w w:val="105"/>
        </w:rPr>
        <w:t>will</w:t>
      </w:r>
      <w:r>
        <w:rPr>
          <w:spacing w:val="-5"/>
          <w:w w:val="105"/>
        </w:rPr>
        <w:t xml:space="preserve"> </w:t>
      </w:r>
      <w:r>
        <w:rPr>
          <w:w w:val="105"/>
        </w:rPr>
        <w:t>not</w:t>
      </w:r>
      <w:r>
        <w:rPr>
          <w:spacing w:val="-5"/>
          <w:w w:val="105"/>
        </w:rPr>
        <w:t xml:space="preserve"> </w:t>
      </w:r>
      <w:r>
        <w:rPr>
          <w:w w:val="105"/>
        </w:rPr>
        <w:t>be</w:t>
      </w:r>
      <w:r>
        <w:rPr>
          <w:spacing w:val="-6"/>
          <w:w w:val="105"/>
        </w:rPr>
        <w:t xml:space="preserve"> </w:t>
      </w:r>
      <w:r>
        <w:rPr>
          <w:w w:val="105"/>
        </w:rPr>
        <w:t>in</w:t>
      </w:r>
      <w:r>
        <w:rPr>
          <w:spacing w:val="-5"/>
          <w:w w:val="105"/>
        </w:rPr>
        <w:t xml:space="preserve"> </w:t>
      </w:r>
      <w:r>
        <w:rPr>
          <w:w w:val="105"/>
        </w:rPr>
        <w:t>attendance</w:t>
      </w:r>
      <w:r>
        <w:rPr>
          <w:spacing w:val="-6"/>
          <w:w w:val="105"/>
        </w:rPr>
        <w:t xml:space="preserve"> </w:t>
      </w:r>
      <w:r>
        <w:rPr>
          <w:w w:val="105"/>
        </w:rPr>
        <w:t>that</w:t>
      </w:r>
      <w:r>
        <w:rPr>
          <w:spacing w:val="-5"/>
          <w:w w:val="105"/>
        </w:rPr>
        <w:t xml:space="preserve"> </w:t>
      </w:r>
      <w:r>
        <w:rPr>
          <w:w w:val="105"/>
        </w:rPr>
        <w:t>day.</w:t>
      </w:r>
      <w:r>
        <w:rPr>
          <w:spacing w:val="35"/>
          <w:w w:val="105"/>
        </w:rPr>
        <w:t xml:space="preserve"> </w:t>
      </w:r>
      <w:r>
        <w:rPr>
          <w:w w:val="105"/>
        </w:rPr>
        <w:t>Clinical</w:t>
      </w:r>
      <w:r>
        <w:rPr>
          <w:spacing w:val="-5"/>
          <w:w w:val="105"/>
        </w:rPr>
        <w:t xml:space="preserve"> </w:t>
      </w:r>
      <w:r>
        <w:rPr>
          <w:w w:val="105"/>
        </w:rPr>
        <w:t>sites</w:t>
      </w:r>
      <w:r>
        <w:rPr>
          <w:spacing w:val="-5"/>
          <w:w w:val="105"/>
        </w:rPr>
        <w:t xml:space="preserve"> </w:t>
      </w:r>
      <w:r>
        <w:rPr>
          <w:w w:val="105"/>
        </w:rPr>
        <w:t>should</w:t>
      </w:r>
      <w:r>
        <w:rPr>
          <w:spacing w:val="-5"/>
          <w:w w:val="105"/>
        </w:rPr>
        <w:t xml:space="preserve"> </w:t>
      </w:r>
      <w:r>
        <w:rPr>
          <w:w w:val="105"/>
        </w:rPr>
        <w:t>be</w:t>
      </w:r>
      <w:r>
        <w:rPr>
          <w:spacing w:val="-6"/>
          <w:w w:val="105"/>
        </w:rPr>
        <w:t xml:space="preserve"> </w:t>
      </w:r>
      <w:r>
        <w:rPr>
          <w:w w:val="105"/>
        </w:rPr>
        <w:t>called</w:t>
      </w:r>
      <w:r>
        <w:rPr>
          <w:spacing w:val="-5"/>
          <w:w w:val="105"/>
        </w:rPr>
        <w:t xml:space="preserve"> </w:t>
      </w:r>
      <w:r>
        <w:rPr>
          <w:w w:val="105"/>
        </w:rPr>
        <w:t>as</w:t>
      </w:r>
      <w:r>
        <w:rPr>
          <w:spacing w:val="-5"/>
          <w:w w:val="105"/>
        </w:rPr>
        <w:t xml:space="preserve"> </w:t>
      </w:r>
      <w:r>
        <w:rPr>
          <w:w w:val="105"/>
        </w:rPr>
        <w:t>soon</w:t>
      </w:r>
      <w:r>
        <w:rPr>
          <w:spacing w:val="-5"/>
          <w:w w:val="105"/>
        </w:rPr>
        <w:t xml:space="preserve"> </w:t>
      </w:r>
      <w:r>
        <w:rPr>
          <w:w w:val="105"/>
        </w:rPr>
        <w:t>as the site is open.</w:t>
      </w:r>
      <w:r>
        <w:rPr>
          <w:spacing w:val="40"/>
          <w:w w:val="105"/>
        </w:rPr>
        <w:t xml:space="preserve"> </w:t>
      </w:r>
      <w:r>
        <w:rPr>
          <w:w w:val="105"/>
        </w:rPr>
        <w:t xml:space="preserve">Messages concerning attendance or any other matter should </w:t>
      </w:r>
      <w:r>
        <w:rPr>
          <w:b/>
          <w:w w:val="105"/>
        </w:rPr>
        <w:t xml:space="preserve">NOT </w:t>
      </w:r>
      <w:r>
        <w:rPr>
          <w:w w:val="105"/>
        </w:rPr>
        <w:t>be left on answering machines or with staff other than the clinical coordinator.</w:t>
      </w:r>
    </w:p>
    <w:p w:rsidR="00504CCB" w:rsidP="008A477D" w:rsidRDefault="00504CCB" w14:paraId="0D8B385E" w14:textId="77777777">
      <w:pPr>
        <w:pStyle w:val="BodyText"/>
        <w:spacing w:before="7"/>
        <w:ind w:right="720"/>
      </w:pPr>
    </w:p>
    <w:p w:rsidR="00504CCB" w:rsidP="008A477D" w:rsidRDefault="00103C2C" w14:paraId="30FE151D" w14:textId="77777777">
      <w:pPr>
        <w:pStyle w:val="BodyText"/>
        <w:ind w:left="975" w:right="720"/>
        <w:jc w:val="both"/>
      </w:pPr>
      <w:r>
        <w:rPr>
          <w:w w:val="105"/>
        </w:rPr>
        <w:t>If</w:t>
      </w:r>
      <w:r>
        <w:rPr>
          <w:spacing w:val="6"/>
          <w:w w:val="105"/>
        </w:rPr>
        <w:t xml:space="preserve"> </w:t>
      </w:r>
      <w:r>
        <w:rPr>
          <w:w w:val="105"/>
        </w:rPr>
        <w:t>the</w:t>
      </w:r>
      <w:r>
        <w:rPr>
          <w:spacing w:val="6"/>
          <w:w w:val="105"/>
        </w:rPr>
        <w:t xml:space="preserve"> </w:t>
      </w:r>
      <w:r>
        <w:rPr>
          <w:w w:val="105"/>
        </w:rPr>
        <w:t>college</w:t>
      </w:r>
      <w:r>
        <w:rPr>
          <w:spacing w:val="5"/>
          <w:w w:val="105"/>
        </w:rPr>
        <w:t xml:space="preserve"> </w:t>
      </w:r>
      <w:r>
        <w:rPr>
          <w:w w:val="105"/>
        </w:rPr>
        <w:t>is</w:t>
      </w:r>
      <w:r>
        <w:rPr>
          <w:spacing w:val="7"/>
          <w:w w:val="105"/>
        </w:rPr>
        <w:t xml:space="preserve"> </w:t>
      </w:r>
      <w:r>
        <w:rPr>
          <w:w w:val="105"/>
        </w:rPr>
        <w:t>open</w:t>
      </w:r>
      <w:r>
        <w:rPr>
          <w:spacing w:val="5"/>
          <w:w w:val="105"/>
        </w:rPr>
        <w:t xml:space="preserve"> </w:t>
      </w:r>
      <w:r>
        <w:rPr>
          <w:w w:val="105"/>
        </w:rPr>
        <w:t>but</w:t>
      </w:r>
      <w:r>
        <w:rPr>
          <w:spacing w:val="8"/>
          <w:w w:val="105"/>
        </w:rPr>
        <w:t xml:space="preserve"> </w:t>
      </w:r>
      <w:r>
        <w:rPr>
          <w:w w:val="105"/>
        </w:rPr>
        <w:t>announces</w:t>
      </w:r>
      <w:r>
        <w:rPr>
          <w:spacing w:val="8"/>
          <w:w w:val="105"/>
        </w:rPr>
        <w:t xml:space="preserve"> </w:t>
      </w:r>
      <w:r>
        <w:rPr>
          <w:w w:val="105"/>
        </w:rPr>
        <w:t>a</w:t>
      </w:r>
      <w:r>
        <w:rPr>
          <w:spacing w:val="6"/>
          <w:w w:val="105"/>
        </w:rPr>
        <w:t xml:space="preserve"> </w:t>
      </w:r>
      <w:r>
        <w:rPr>
          <w:w w:val="105"/>
        </w:rPr>
        <w:t>delay</w:t>
      </w:r>
      <w:r>
        <w:rPr>
          <w:spacing w:val="3"/>
          <w:w w:val="105"/>
        </w:rPr>
        <w:t xml:space="preserve"> </w:t>
      </w:r>
      <w:r>
        <w:rPr>
          <w:w w:val="105"/>
        </w:rPr>
        <w:t>in</w:t>
      </w:r>
      <w:r>
        <w:rPr>
          <w:spacing w:val="5"/>
          <w:w w:val="105"/>
        </w:rPr>
        <w:t xml:space="preserve"> </w:t>
      </w:r>
      <w:r>
        <w:rPr>
          <w:w w:val="105"/>
        </w:rPr>
        <w:t>classes,</w:t>
      </w:r>
      <w:r>
        <w:rPr>
          <w:spacing w:val="7"/>
          <w:w w:val="105"/>
        </w:rPr>
        <w:t xml:space="preserve"> </w:t>
      </w:r>
      <w:r>
        <w:rPr>
          <w:w w:val="105"/>
        </w:rPr>
        <w:t>the</w:t>
      </w:r>
      <w:r>
        <w:rPr>
          <w:spacing w:val="6"/>
          <w:w w:val="105"/>
        </w:rPr>
        <w:t xml:space="preserve"> </w:t>
      </w:r>
      <w:r>
        <w:rPr>
          <w:w w:val="105"/>
        </w:rPr>
        <w:t>delay</w:t>
      </w:r>
      <w:r>
        <w:rPr>
          <w:spacing w:val="2"/>
          <w:w w:val="105"/>
        </w:rPr>
        <w:t xml:space="preserve"> </w:t>
      </w:r>
      <w:r>
        <w:rPr>
          <w:w w:val="105"/>
        </w:rPr>
        <w:t>should</w:t>
      </w:r>
      <w:r>
        <w:rPr>
          <w:spacing w:val="6"/>
          <w:w w:val="105"/>
        </w:rPr>
        <w:t xml:space="preserve"> </w:t>
      </w:r>
      <w:r>
        <w:rPr>
          <w:w w:val="105"/>
        </w:rPr>
        <w:t>be</w:t>
      </w:r>
      <w:r>
        <w:rPr>
          <w:spacing w:val="5"/>
          <w:w w:val="105"/>
        </w:rPr>
        <w:t xml:space="preserve"> </w:t>
      </w:r>
      <w:r>
        <w:rPr>
          <w:w w:val="105"/>
        </w:rPr>
        <w:t>based</w:t>
      </w:r>
      <w:r>
        <w:rPr>
          <w:spacing w:val="6"/>
          <w:w w:val="105"/>
        </w:rPr>
        <w:t xml:space="preserve"> </w:t>
      </w:r>
      <w:r>
        <w:rPr>
          <w:w w:val="105"/>
        </w:rPr>
        <w:t>upon</w:t>
      </w:r>
      <w:r>
        <w:rPr>
          <w:spacing w:val="8"/>
          <w:w w:val="105"/>
        </w:rPr>
        <w:t xml:space="preserve"> </w:t>
      </w:r>
      <w:r>
        <w:rPr>
          <w:w w:val="105"/>
        </w:rPr>
        <w:t>the</w:t>
      </w:r>
      <w:r>
        <w:rPr>
          <w:spacing w:val="5"/>
          <w:w w:val="105"/>
        </w:rPr>
        <w:t xml:space="preserve"> </w:t>
      </w:r>
      <w:r>
        <w:rPr>
          <w:spacing w:val="-4"/>
          <w:w w:val="105"/>
        </w:rPr>
        <w:t>8:00</w:t>
      </w:r>
    </w:p>
    <w:p w:rsidR="00504CCB" w:rsidP="008A477D" w:rsidRDefault="00103C2C" w14:paraId="1E7CBE66" w14:textId="77777777">
      <w:pPr>
        <w:pStyle w:val="BodyText"/>
        <w:spacing w:before="9" w:line="252" w:lineRule="auto"/>
        <w:ind w:left="441" w:right="720"/>
        <w:jc w:val="both"/>
      </w:pPr>
      <w:r>
        <w:rPr>
          <w:w w:val="105"/>
        </w:rPr>
        <w:t>a.m. hour.</w:t>
      </w:r>
      <w:r>
        <w:rPr>
          <w:spacing w:val="40"/>
          <w:w w:val="105"/>
        </w:rPr>
        <w:t xml:space="preserve"> </w:t>
      </w:r>
      <w:r>
        <w:rPr>
          <w:w w:val="105"/>
        </w:rPr>
        <w:t>For example, if a two (2) hour delay is announced, students should report to the 10:00 a.m. class or rotation at 10:00 a.m. The clinical coordinator at the clinical site should be notified of the scheduled</w:t>
      </w:r>
      <w:r>
        <w:rPr>
          <w:spacing w:val="-3"/>
          <w:w w:val="105"/>
        </w:rPr>
        <w:t xml:space="preserve"> </w:t>
      </w:r>
      <w:r>
        <w:rPr>
          <w:w w:val="105"/>
        </w:rPr>
        <w:t>delay</w:t>
      </w:r>
      <w:r>
        <w:rPr>
          <w:spacing w:val="-6"/>
          <w:w w:val="105"/>
        </w:rPr>
        <w:t xml:space="preserve"> </w:t>
      </w:r>
      <w:r>
        <w:rPr>
          <w:w w:val="105"/>
        </w:rPr>
        <w:t>as</w:t>
      </w:r>
      <w:r>
        <w:rPr>
          <w:spacing w:val="-1"/>
          <w:w w:val="105"/>
        </w:rPr>
        <w:t xml:space="preserve"> </w:t>
      </w:r>
      <w:r>
        <w:rPr>
          <w:w w:val="105"/>
        </w:rPr>
        <w:t>soon</w:t>
      </w:r>
      <w:r>
        <w:rPr>
          <w:spacing w:val="-1"/>
          <w:w w:val="105"/>
        </w:rPr>
        <w:t xml:space="preserve"> </w:t>
      </w:r>
      <w:r>
        <w:rPr>
          <w:w w:val="105"/>
        </w:rPr>
        <w:t>as</w:t>
      </w:r>
      <w:r>
        <w:rPr>
          <w:spacing w:val="-2"/>
          <w:w w:val="105"/>
        </w:rPr>
        <w:t xml:space="preserve"> </w:t>
      </w:r>
      <w:r>
        <w:rPr>
          <w:w w:val="105"/>
        </w:rPr>
        <w:t>the</w:t>
      </w:r>
      <w:r>
        <w:rPr>
          <w:spacing w:val="-3"/>
          <w:w w:val="105"/>
        </w:rPr>
        <w:t xml:space="preserve"> </w:t>
      </w:r>
      <w:r>
        <w:rPr>
          <w:w w:val="105"/>
        </w:rPr>
        <w:t>site</w:t>
      </w:r>
      <w:r>
        <w:rPr>
          <w:spacing w:val="-3"/>
          <w:w w:val="105"/>
        </w:rPr>
        <w:t xml:space="preserve"> </w:t>
      </w:r>
      <w:r>
        <w:rPr>
          <w:w w:val="105"/>
        </w:rPr>
        <w:t>is</w:t>
      </w:r>
      <w:r>
        <w:rPr>
          <w:spacing w:val="-2"/>
          <w:w w:val="105"/>
        </w:rPr>
        <w:t xml:space="preserve"> </w:t>
      </w:r>
      <w:r>
        <w:rPr>
          <w:w w:val="105"/>
        </w:rPr>
        <w:t>open.</w:t>
      </w:r>
      <w:r>
        <w:rPr>
          <w:spacing w:val="40"/>
          <w:w w:val="105"/>
        </w:rPr>
        <w:t xml:space="preserve"> </w:t>
      </w:r>
      <w:r>
        <w:rPr>
          <w:w w:val="105"/>
        </w:rPr>
        <w:t>Clinical</w:t>
      </w:r>
      <w:r>
        <w:rPr>
          <w:spacing w:val="-2"/>
          <w:w w:val="105"/>
        </w:rPr>
        <w:t xml:space="preserve"> </w:t>
      </w:r>
      <w:r>
        <w:rPr>
          <w:w w:val="105"/>
        </w:rPr>
        <w:t>hours</w:t>
      </w:r>
      <w:r>
        <w:rPr>
          <w:spacing w:val="-3"/>
          <w:w w:val="105"/>
        </w:rPr>
        <w:t xml:space="preserve"> </w:t>
      </w:r>
      <w:r>
        <w:rPr>
          <w:w w:val="105"/>
        </w:rPr>
        <w:t>missed</w:t>
      </w:r>
      <w:r>
        <w:rPr>
          <w:spacing w:val="-1"/>
          <w:w w:val="105"/>
        </w:rPr>
        <w:t xml:space="preserve"> </w:t>
      </w:r>
      <w:r>
        <w:rPr>
          <w:w w:val="105"/>
        </w:rPr>
        <w:t>must</w:t>
      </w:r>
      <w:r>
        <w:rPr>
          <w:spacing w:val="-2"/>
          <w:w w:val="105"/>
        </w:rPr>
        <w:t xml:space="preserve"> </w:t>
      </w:r>
      <w:r>
        <w:rPr>
          <w:w w:val="105"/>
        </w:rPr>
        <w:t>be</w:t>
      </w:r>
      <w:r>
        <w:rPr>
          <w:spacing w:val="-1"/>
          <w:w w:val="105"/>
        </w:rPr>
        <w:t xml:space="preserve"> </w:t>
      </w:r>
      <w:r>
        <w:rPr>
          <w:w w:val="105"/>
        </w:rPr>
        <w:t>made</w:t>
      </w:r>
      <w:r>
        <w:rPr>
          <w:spacing w:val="-3"/>
          <w:w w:val="105"/>
        </w:rPr>
        <w:t xml:space="preserve"> </w:t>
      </w:r>
      <w:r>
        <w:rPr>
          <w:w w:val="105"/>
        </w:rPr>
        <w:t>up</w:t>
      </w:r>
      <w:r>
        <w:rPr>
          <w:spacing w:val="-1"/>
          <w:w w:val="105"/>
        </w:rPr>
        <w:t xml:space="preserve"> </w:t>
      </w:r>
      <w:r>
        <w:rPr>
          <w:w w:val="105"/>
        </w:rPr>
        <w:t>before</w:t>
      </w:r>
      <w:r>
        <w:rPr>
          <w:spacing w:val="-3"/>
          <w:w w:val="105"/>
        </w:rPr>
        <w:t xml:space="preserve"> </w:t>
      </w:r>
      <w:r>
        <w:rPr>
          <w:w w:val="105"/>
        </w:rPr>
        <w:t>the</w:t>
      </w:r>
      <w:r>
        <w:rPr>
          <w:spacing w:val="-2"/>
          <w:w w:val="105"/>
        </w:rPr>
        <w:t xml:space="preserve"> </w:t>
      </w:r>
      <w:r>
        <w:rPr>
          <w:w w:val="105"/>
        </w:rPr>
        <w:t>end</w:t>
      </w:r>
      <w:r>
        <w:rPr>
          <w:spacing w:val="-2"/>
          <w:w w:val="105"/>
        </w:rPr>
        <w:t xml:space="preserve"> </w:t>
      </w:r>
      <w:r>
        <w:rPr>
          <w:w w:val="105"/>
        </w:rPr>
        <w:t>of</w:t>
      </w:r>
      <w:r>
        <w:rPr>
          <w:spacing w:val="-3"/>
          <w:w w:val="105"/>
        </w:rPr>
        <w:t xml:space="preserve"> </w:t>
      </w:r>
      <w:r>
        <w:rPr>
          <w:w w:val="105"/>
        </w:rPr>
        <w:t>the semester.</w:t>
      </w:r>
      <w:r>
        <w:rPr>
          <w:spacing w:val="76"/>
          <w:w w:val="105"/>
        </w:rPr>
        <w:t xml:space="preserve"> </w:t>
      </w:r>
      <w:r>
        <w:rPr>
          <w:w w:val="105"/>
        </w:rPr>
        <w:t>The</w:t>
      </w:r>
      <w:r>
        <w:rPr>
          <w:spacing w:val="-6"/>
          <w:w w:val="105"/>
        </w:rPr>
        <w:t xml:space="preserve"> </w:t>
      </w:r>
      <w:r>
        <w:rPr>
          <w:w w:val="105"/>
        </w:rPr>
        <w:t>college</w:t>
      </w:r>
      <w:r>
        <w:rPr>
          <w:spacing w:val="-6"/>
          <w:w w:val="105"/>
        </w:rPr>
        <w:t xml:space="preserve"> </w:t>
      </w:r>
      <w:r>
        <w:rPr>
          <w:w w:val="105"/>
        </w:rPr>
        <w:t>will</w:t>
      </w:r>
      <w:r>
        <w:rPr>
          <w:spacing w:val="-5"/>
          <w:w w:val="105"/>
        </w:rPr>
        <w:t xml:space="preserve"> </w:t>
      </w:r>
      <w:r>
        <w:rPr>
          <w:w w:val="105"/>
        </w:rPr>
        <w:t>schedule</w:t>
      </w:r>
      <w:r>
        <w:rPr>
          <w:spacing w:val="-6"/>
          <w:w w:val="105"/>
        </w:rPr>
        <w:t xml:space="preserve"> </w:t>
      </w:r>
      <w:r>
        <w:rPr>
          <w:w w:val="105"/>
        </w:rPr>
        <w:t>make-up</w:t>
      </w:r>
      <w:r>
        <w:rPr>
          <w:spacing w:val="-5"/>
          <w:w w:val="105"/>
        </w:rPr>
        <w:t xml:space="preserve"> </w:t>
      </w:r>
      <w:r>
        <w:rPr>
          <w:w w:val="105"/>
        </w:rPr>
        <w:t>time</w:t>
      </w:r>
      <w:r>
        <w:rPr>
          <w:spacing w:val="-6"/>
          <w:w w:val="105"/>
        </w:rPr>
        <w:t xml:space="preserve"> </w:t>
      </w:r>
      <w:r>
        <w:rPr>
          <w:w w:val="105"/>
        </w:rPr>
        <w:t>for</w:t>
      </w:r>
      <w:r>
        <w:rPr>
          <w:spacing w:val="-6"/>
          <w:w w:val="105"/>
        </w:rPr>
        <w:t xml:space="preserve"> </w:t>
      </w:r>
      <w:r>
        <w:rPr>
          <w:w w:val="105"/>
        </w:rPr>
        <w:t>the</w:t>
      </w:r>
      <w:r>
        <w:rPr>
          <w:spacing w:val="-6"/>
          <w:w w:val="105"/>
        </w:rPr>
        <w:t xml:space="preserve"> </w:t>
      </w:r>
      <w:r>
        <w:rPr>
          <w:w w:val="105"/>
        </w:rPr>
        <w:t>missed</w:t>
      </w:r>
      <w:r>
        <w:rPr>
          <w:spacing w:val="-5"/>
          <w:w w:val="105"/>
        </w:rPr>
        <w:t xml:space="preserve"> </w:t>
      </w:r>
      <w:r>
        <w:rPr>
          <w:w w:val="105"/>
        </w:rPr>
        <w:t>8:00</w:t>
      </w:r>
      <w:r>
        <w:rPr>
          <w:spacing w:val="-5"/>
          <w:w w:val="105"/>
        </w:rPr>
        <w:t xml:space="preserve"> </w:t>
      </w:r>
      <w:r>
        <w:rPr>
          <w:w w:val="105"/>
        </w:rPr>
        <w:t>and</w:t>
      </w:r>
      <w:r>
        <w:rPr>
          <w:spacing w:val="-3"/>
          <w:w w:val="105"/>
        </w:rPr>
        <w:t xml:space="preserve"> </w:t>
      </w:r>
      <w:r>
        <w:rPr>
          <w:w w:val="105"/>
        </w:rPr>
        <w:t>9:00</w:t>
      </w:r>
      <w:r>
        <w:rPr>
          <w:spacing w:val="-5"/>
          <w:w w:val="105"/>
        </w:rPr>
        <w:t xml:space="preserve"> </w:t>
      </w:r>
      <w:r>
        <w:rPr>
          <w:w w:val="105"/>
        </w:rPr>
        <w:t>classes</w:t>
      </w:r>
      <w:r>
        <w:rPr>
          <w:spacing w:val="-5"/>
          <w:w w:val="105"/>
        </w:rPr>
        <w:t xml:space="preserve"> </w:t>
      </w:r>
      <w:r>
        <w:rPr>
          <w:w w:val="105"/>
        </w:rPr>
        <w:t>at</w:t>
      </w:r>
      <w:r>
        <w:rPr>
          <w:spacing w:val="-5"/>
          <w:w w:val="105"/>
        </w:rPr>
        <w:t xml:space="preserve"> </w:t>
      </w:r>
      <w:r>
        <w:rPr>
          <w:w w:val="105"/>
        </w:rPr>
        <w:t>a</w:t>
      </w:r>
      <w:r>
        <w:rPr>
          <w:spacing w:val="-6"/>
          <w:w w:val="105"/>
        </w:rPr>
        <w:t xml:space="preserve"> </w:t>
      </w:r>
      <w:r>
        <w:rPr>
          <w:w w:val="105"/>
        </w:rPr>
        <w:t>later</w:t>
      </w:r>
      <w:r>
        <w:rPr>
          <w:spacing w:val="-6"/>
          <w:w w:val="105"/>
        </w:rPr>
        <w:t xml:space="preserve"> </w:t>
      </w:r>
      <w:r>
        <w:rPr>
          <w:w w:val="105"/>
        </w:rPr>
        <w:t>date.</w:t>
      </w:r>
      <w:r>
        <w:rPr>
          <w:spacing w:val="37"/>
          <w:w w:val="105"/>
        </w:rPr>
        <w:t xml:space="preserve"> </w:t>
      </w:r>
      <w:r>
        <w:rPr>
          <w:w w:val="105"/>
        </w:rPr>
        <w:t>If a</w:t>
      </w:r>
      <w:r>
        <w:rPr>
          <w:spacing w:val="-1"/>
          <w:w w:val="105"/>
        </w:rPr>
        <w:t xml:space="preserve"> </w:t>
      </w:r>
      <w:r>
        <w:rPr>
          <w:w w:val="105"/>
        </w:rPr>
        <w:t>student</w:t>
      </w:r>
      <w:r>
        <w:rPr>
          <w:spacing w:val="-1"/>
          <w:w w:val="105"/>
        </w:rPr>
        <w:t xml:space="preserve"> </w:t>
      </w:r>
      <w:r>
        <w:rPr>
          <w:w w:val="105"/>
        </w:rPr>
        <w:t>feels</w:t>
      </w:r>
      <w:r>
        <w:rPr>
          <w:spacing w:val="-1"/>
          <w:w w:val="105"/>
        </w:rPr>
        <w:t xml:space="preserve"> </w:t>
      </w:r>
      <w:r>
        <w:rPr>
          <w:w w:val="105"/>
        </w:rPr>
        <w:t>that</w:t>
      </w:r>
      <w:r>
        <w:rPr>
          <w:spacing w:val="-1"/>
          <w:w w:val="105"/>
        </w:rPr>
        <w:t xml:space="preserve"> </w:t>
      </w:r>
      <w:r>
        <w:rPr>
          <w:w w:val="105"/>
        </w:rPr>
        <w:t>he/she</w:t>
      </w:r>
      <w:r>
        <w:rPr>
          <w:spacing w:val="-1"/>
          <w:w w:val="105"/>
        </w:rPr>
        <w:t xml:space="preserve"> </w:t>
      </w:r>
      <w:r>
        <w:rPr>
          <w:w w:val="105"/>
        </w:rPr>
        <w:t>cannot</w:t>
      </w:r>
      <w:r>
        <w:rPr>
          <w:spacing w:val="-1"/>
          <w:w w:val="105"/>
        </w:rPr>
        <w:t xml:space="preserve"> </w:t>
      </w:r>
      <w:r>
        <w:rPr>
          <w:w w:val="105"/>
        </w:rPr>
        <w:t>meet</w:t>
      </w:r>
      <w:r>
        <w:rPr>
          <w:spacing w:val="-1"/>
          <w:w w:val="105"/>
        </w:rPr>
        <w:t xml:space="preserve"> </w:t>
      </w:r>
      <w:r>
        <w:rPr>
          <w:w w:val="105"/>
        </w:rPr>
        <w:t>the</w:t>
      </w:r>
      <w:r>
        <w:rPr>
          <w:spacing w:val="-1"/>
          <w:w w:val="105"/>
        </w:rPr>
        <w:t xml:space="preserve"> </w:t>
      </w:r>
      <w:r>
        <w:rPr>
          <w:w w:val="105"/>
        </w:rPr>
        <w:t>delayed time, then</w:t>
      </w:r>
      <w:r>
        <w:rPr>
          <w:spacing w:val="-1"/>
          <w:w w:val="105"/>
        </w:rPr>
        <w:t xml:space="preserve"> </w:t>
      </w:r>
      <w:r>
        <w:rPr>
          <w:w w:val="105"/>
        </w:rPr>
        <w:t>the</w:t>
      </w:r>
      <w:r>
        <w:rPr>
          <w:spacing w:val="-1"/>
          <w:w w:val="105"/>
        </w:rPr>
        <w:t xml:space="preserve"> </w:t>
      </w:r>
      <w:r>
        <w:rPr>
          <w:w w:val="105"/>
        </w:rPr>
        <w:t>instructor</w:t>
      </w:r>
      <w:r>
        <w:rPr>
          <w:spacing w:val="-1"/>
          <w:w w:val="105"/>
        </w:rPr>
        <w:t xml:space="preserve"> </w:t>
      </w:r>
      <w:r>
        <w:rPr>
          <w:w w:val="105"/>
        </w:rPr>
        <w:t>should</w:t>
      </w:r>
      <w:r>
        <w:rPr>
          <w:spacing w:val="-1"/>
          <w:w w:val="105"/>
        </w:rPr>
        <w:t xml:space="preserve"> </w:t>
      </w:r>
      <w:r>
        <w:rPr>
          <w:w w:val="105"/>
        </w:rPr>
        <w:t>be</w:t>
      </w:r>
      <w:r>
        <w:rPr>
          <w:spacing w:val="-1"/>
          <w:w w:val="105"/>
        </w:rPr>
        <w:t xml:space="preserve"> </w:t>
      </w:r>
      <w:r>
        <w:rPr>
          <w:w w:val="105"/>
        </w:rPr>
        <w:t>notified</w:t>
      </w:r>
      <w:r>
        <w:rPr>
          <w:spacing w:val="-1"/>
          <w:w w:val="105"/>
        </w:rPr>
        <w:t xml:space="preserve"> </w:t>
      </w:r>
      <w:r>
        <w:rPr>
          <w:w w:val="105"/>
        </w:rPr>
        <w:t>according to the attendance policies for the absence to be excused.</w:t>
      </w:r>
      <w:r>
        <w:rPr>
          <w:spacing w:val="40"/>
          <w:w w:val="105"/>
        </w:rPr>
        <w:t xml:space="preserve"> </w:t>
      </w:r>
      <w:r>
        <w:rPr>
          <w:w w:val="105"/>
        </w:rPr>
        <w:t>As with all absences, students are responsible for the material covered in class and for making up the missed clinical time during the semester.</w:t>
      </w:r>
    </w:p>
    <w:p w:rsidR="00504CCB" w:rsidRDefault="00504CCB" w14:paraId="2DCC3210" w14:textId="77777777">
      <w:pPr>
        <w:pStyle w:val="BodyText"/>
        <w:spacing w:line="252" w:lineRule="auto"/>
        <w:jc w:val="both"/>
      </w:pPr>
    </w:p>
    <w:p w:rsidR="00504CCB" w:rsidP="0039349A" w:rsidRDefault="00103C2C" w14:paraId="63A95C68" w14:textId="77777777">
      <w:pPr>
        <w:pStyle w:val="Heading3"/>
        <w:ind w:right="720"/>
      </w:pPr>
      <w:r>
        <w:rPr>
          <w:spacing w:val="2"/>
        </w:rPr>
        <w:t>CONFIDENTIAL</w:t>
      </w:r>
      <w:r>
        <w:rPr>
          <w:spacing w:val="29"/>
        </w:rPr>
        <w:t xml:space="preserve"> </w:t>
      </w:r>
      <w:r>
        <w:rPr>
          <w:spacing w:val="-2"/>
        </w:rPr>
        <w:t>INFORMATION</w:t>
      </w:r>
    </w:p>
    <w:p w:rsidR="00504CCB" w:rsidP="0039349A" w:rsidRDefault="00504CCB" w14:paraId="734AE56F" w14:textId="77777777">
      <w:pPr>
        <w:pStyle w:val="BodyText"/>
        <w:spacing w:before="19"/>
        <w:ind w:right="720"/>
        <w:rPr>
          <w:b/>
        </w:rPr>
      </w:pPr>
    </w:p>
    <w:p w:rsidR="00504CCB" w:rsidP="0039349A" w:rsidRDefault="00103C2C" w14:paraId="1B50C37F" w14:textId="1A4E24CD">
      <w:pPr>
        <w:pStyle w:val="BodyText"/>
        <w:spacing w:line="252" w:lineRule="auto"/>
        <w:ind w:left="441" w:right="720" w:firstLine="534"/>
        <w:jc w:val="both"/>
        <w:rPr>
          <w:i/>
        </w:rPr>
      </w:pPr>
      <w:r>
        <w:rPr>
          <w:w w:val="105"/>
        </w:rPr>
        <w:t>All</w:t>
      </w:r>
      <w:r>
        <w:rPr>
          <w:spacing w:val="-1"/>
          <w:w w:val="105"/>
        </w:rPr>
        <w:t xml:space="preserve"> </w:t>
      </w:r>
      <w:r>
        <w:rPr>
          <w:w w:val="105"/>
        </w:rPr>
        <w:t>histology</w:t>
      </w:r>
      <w:r>
        <w:rPr>
          <w:spacing w:val="-3"/>
          <w:w w:val="105"/>
        </w:rPr>
        <w:t xml:space="preserve"> </w:t>
      </w:r>
      <w:r>
        <w:rPr>
          <w:w w:val="105"/>
        </w:rPr>
        <w:t>and</w:t>
      </w:r>
      <w:r>
        <w:rPr>
          <w:spacing w:val="-2"/>
          <w:w w:val="105"/>
        </w:rPr>
        <w:t xml:space="preserve"> </w:t>
      </w:r>
      <w:r>
        <w:rPr>
          <w:w w:val="105"/>
        </w:rPr>
        <w:t>patient records</w:t>
      </w:r>
      <w:r>
        <w:rPr>
          <w:spacing w:val="-2"/>
          <w:w w:val="105"/>
        </w:rPr>
        <w:t xml:space="preserve"> </w:t>
      </w:r>
      <w:r>
        <w:rPr>
          <w:w w:val="105"/>
        </w:rPr>
        <w:t>are strictly</w:t>
      </w:r>
      <w:r>
        <w:rPr>
          <w:spacing w:val="-3"/>
          <w:w w:val="105"/>
        </w:rPr>
        <w:t xml:space="preserve"> </w:t>
      </w:r>
      <w:r>
        <w:rPr>
          <w:w w:val="105"/>
        </w:rPr>
        <w:t>confidential.</w:t>
      </w:r>
      <w:r>
        <w:rPr>
          <w:spacing w:val="40"/>
          <w:w w:val="105"/>
        </w:rPr>
        <w:t xml:space="preserve"> </w:t>
      </w:r>
      <w:r>
        <w:rPr>
          <w:w w:val="105"/>
        </w:rPr>
        <w:t>Requests</w:t>
      </w:r>
      <w:r>
        <w:rPr>
          <w:spacing w:val="-2"/>
          <w:w w:val="105"/>
        </w:rPr>
        <w:t xml:space="preserve"> </w:t>
      </w:r>
      <w:r>
        <w:rPr>
          <w:w w:val="105"/>
        </w:rPr>
        <w:t>for</w:t>
      </w:r>
      <w:r>
        <w:rPr>
          <w:spacing w:val="-3"/>
          <w:w w:val="105"/>
        </w:rPr>
        <w:t xml:space="preserve"> </w:t>
      </w:r>
      <w:r>
        <w:rPr>
          <w:w w:val="105"/>
        </w:rPr>
        <w:t>information</w:t>
      </w:r>
      <w:r>
        <w:rPr>
          <w:spacing w:val="-2"/>
          <w:w w:val="105"/>
        </w:rPr>
        <w:t xml:space="preserve"> </w:t>
      </w:r>
      <w:r>
        <w:rPr>
          <w:w w:val="105"/>
        </w:rPr>
        <w:t>concerning</w:t>
      </w:r>
      <w:r>
        <w:rPr>
          <w:spacing w:val="-3"/>
          <w:w w:val="105"/>
        </w:rPr>
        <w:t xml:space="preserve"> </w:t>
      </w:r>
      <w:r>
        <w:rPr>
          <w:w w:val="105"/>
        </w:rPr>
        <w:t>a patient should be referred to the Clinical Site Preceptor or designee.</w:t>
      </w:r>
      <w:r>
        <w:rPr>
          <w:spacing w:val="40"/>
          <w:w w:val="105"/>
        </w:rPr>
        <w:t xml:space="preserve"> </w:t>
      </w:r>
      <w:r>
        <w:rPr>
          <w:w w:val="105"/>
        </w:rPr>
        <w:t xml:space="preserve">Students should </w:t>
      </w:r>
      <w:r>
        <w:rPr>
          <w:b/>
          <w:w w:val="105"/>
        </w:rPr>
        <w:t xml:space="preserve">NEVER </w:t>
      </w:r>
      <w:r>
        <w:rPr>
          <w:w w:val="105"/>
        </w:rPr>
        <w:t>access a patient’s information if they are not directly involved with that patient’s care.</w:t>
      </w:r>
      <w:r>
        <w:rPr>
          <w:spacing w:val="40"/>
          <w:w w:val="105"/>
        </w:rPr>
        <w:t xml:space="preserve"> </w:t>
      </w:r>
      <w:r>
        <w:rPr>
          <w:w w:val="105"/>
        </w:rPr>
        <w:t>Students are expected to maintain the confidentiality of all histology records according to HIPAA regulations and policies of the clinical facility</w:t>
      </w:r>
      <w:r w:rsidR="00085F41">
        <w:rPr>
          <w:w w:val="105"/>
        </w:rPr>
        <w:t xml:space="preserve"> </w:t>
      </w:r>
      <w:r>
        <w:rPr>
          <w:w w:val="105"/>
        </w:rPr>
        <w:t>(</w:t>
      </w:r>
      <w:r>
        <w:rPr>
          <w:i/>
          <w:w w:val="105"/>
        </w:rPr>
        <w:t>Per conduct in Student College Catalog</w:t>
      </w:r>
      <w:r w:rsidR="00085F41">
        <w:rPr>
          <w:i/>
          <w:w w:val="105"/>
        </w:rPr>
        <w:t>).</w:t>
      </w:r>
    </w:p>
    <w:p w:rsidR="00504CCB" w:rsidP="0039349A" w:rsidRDefault="00504CCB" w14:paraId="04688F78" w14:textId="77777777">
      <w:pPr>
        <w:pStyle w:val="BodyText"/>
        <w:spacing w:before="6"/>
        <w:ind w:right="720"/>
        <w:rPr>
          <w:i/>
        </w:rPr>
      </w:pPr>
    </w:p>
    <w:p w:rsidR="00B22DA9" w:rsidP="0039349A" w:rsidRDefault="00B22DA9" w14:paraId="478C3BAD" w14:textId="77777777">
      <w:pPr>
        <w:pStyle w:val="Heading3"/>
        <w:ind w:right="720"/>
        <w:rPr>
          <w:w w:val="105"/>
        </w:rPr>
      </w:pPr>
    </w:p>
    <w:p w:rsidR="00150F94" w:rsidP="0039349A" w:rsidRDefault="00150F94" w14:paraId="5669A6AC" w14:textId="77777777">
      <w:pPr>
        <w:pStyle w:val="Heading3"/>
        <w:ind w:right="720"/>
        <w:rPr>
          <w:w w:val="105"/>
        </w:rPr>
      </w:pPr>
    </w:p>
    <w:p w:rsidR="00504CCB" w:rsidP="0039349A" w:rsidRDefault="00103C2C" w14:paraId="3A54A824" w14:textId="41AAF444">
      <w:pPr>
        <w:pStyle w:val="Heading3"/>
        <w:ind w:right="720"/>
      </w:pPr>
      <w:r>
        <w:rPr>
          <w:w w:val="105"/>
        </w:rPr>
        <w:t>HIPAA</w:t>
      </w:r>
      <w:r>
        <w:rPr>
          <w:spacing w:val="-9"/>
          <w:w w:val="105"/>
        </w:rPr>
        <w:t xml:space="preserve"> </w:t>
      </w:r>
      <w:r>
        <w:rPr>
          <w:spacing w:val="-2"/>
          <w:w w:val="105"/>
        </w:rPr>
        <w:t>TRAINING</w:t>
      </w:r>
    </w:p>
    <w:p w:rsidR="00504CCB" w:rsidP="0039349A" w:rsidRDefault="00504CCB" w14:paraId="5CC333BC" w14:textId="77777777">
      <w:pPr>
        <w:pStyle w:val="BodyText"/>
        <w:spacing w:before="18"/>
        <w:ind w:right="720"/>
        <w:rPr>
          <w:b/>
        </w:rPr>
      </w:pPr>
    </w:p>
    <w:p w:rsidR="00504CCB" w:rsidP="0039349A" w:rsidRDefault="00103C2C" w14:paraId="47A49826" w14:textId="77777777">
      <w:pPr>
        <w:pStyle w:val="BodyText"/>
        <w:spacing w:before="1" w:line="252" w:lineRule="auto"/>
        <w:ind w:left="441" w:right="720" w:firstLine="534"/>
        <w:jc w:val="both"/>
      </w:pPr>
      <w:r>
        <w:rPr>
          <w:w w:val="105"/>
        </w:rPr>
        <w:t>Students</w:t>
      </w:r>
      <w:r>
        <w:rPr>
          <w:spacing w:val="-9"/>
          <w:w w:val="105"/>
        </w:rPr>
        <w:t xml:space="preserve"> </w:t>
      </w:r>
      <w:r>
        <w:rPr>
          <w:w w:val="105"/>
        </w:rPr>
        <w:t>will</w:t>
      </w:r>
      <w:r>
        <w:rPr>
          <w:spacing w:val="-9"/>
          <w:w w:val="105"/>
        </w:rPr>
        <w:t xml:space="preserve"> </w:t>
      </w:r>
      <w:r>
        <w:rPr>
          <w:w w:val="105"/>
        </w:rPr>
        <w:t>be</w:t>
      </w:r>
      <w:r>
        <w:rPr>
          <w:spacing w:val="-10"/>
          <w:w w:val="105"/>
        </w:rPr>
        <w:t xml:space="preserve"> </w:t>
      </w:r>
      <w:r>
        <w:rPr>
          <w:w w:val="105"/>
        </w:rPr>
        <w:t>required</w:t>
      </w:r>
      <w:r>
        <w:rPr>
          <w:spacing w:val="-8"/>
          <w:w w:val="105"/>
        </w:rPr>
        <w:t xml:space="preserve"> </w:t>
      </w:r>
      <w:r>
        <w:rPr>
          <w:w w:val="105"/>
        </w:rPr>
        <w:t>to</w:t>
      </w:r>
      <w:r>
        <w:rPr>
          <w:spacing w:val="-10"/>
          <w:w w:val="105"/>
        </w:rPr>
        <w:t xml:space="preserve"> </w:t>
      </w:r>
      <w:r>
        <w:rPr>
          <w:w w:val="105"/>
        </w:rPr>
        <w:t>complete</w:t>
      </w:r>
      <w:r>
        <w:rPr>
          <w:spacing w:val="-7"/>
          <w:w w:val="105"/>
        </w:rPr>
        <w:t xml:space="preserve"> </w:t>
      </w:r>
      <w:r>
        <w:rPr>
          <w:w w:val="105"/>
        </w:rPr>
        <w:t>HIPAA</w:t>
      </w:r>
      <w:r>
        <w:rPr>
          <w:spacing w:val="-10"/>
          <w:w w:val="105"/>
        </w:rPr>
        <w:t xml:space="preserve"> </w:t>
      </w:r>
      <w:r>
        <w:rPr>
          <w:w w:val="105"/>
        </w:rPr>
        <w:t>training</w:t>
      </w:r>
      <w:r>
        <w:rPr>
          <w:spacing w:val="-10"/>
          <w:w w:val="105"/>
        </w:rPr>
        <w:t xml:space="preserve"> </w:t>
      </w:r>
      <w:r>
        <w:rPr>
          <w:w w:val="105"/>
        </w:rPr>
        <w:t>as</w:t>
      </w:r>
      <w:r>
        <w:rPr>
          <w:spacing w:val="-9"/>
          <w:w w:val="105"/>
        </w:rPr>
        <w:t xml:space="preserve"> </w:t>
      </w:r>
      <w:r>
        <w:rPr>
          <w:w w:val="105"/>
        </w:rPr>
        <w:t>part</w:t>
      </w:r>
      <w:r>
        <w:rPr>
          <w:spacing w:val="-9"/>
          <w:w w:val="105"/>
        </w:rPr>
        <w:t xml:space="preserve"> </w:t>
      </w:r>
      <w:r>
        <w:rPr>
          <w:w w:val="105"/>
        </w:rPr>
        <w:t>of</w:t>
      </w:r>
      <w:r>
        <w:rPr>
          <w:spacing w:val="-10"/>
          <w:w w:val="105"/>
        </w:rPr>
        <w:t xml:space="preserve"> </w:t>
      </w:r>
      <w:r>
        <w:rPr>
          <w:w w:val="105"/>
        </w:rPr>
        <w:t>its</w:t>
      </w:r>
      <w:r>
        <w:rPr>
          <w:spacing w:val="-9"/>
          <w:w w:val="105"/>
        </w:rPr>
        <w:t xml:space="preserve"> </w:t>
      </w:r>
      <w:r>
        <w:rPr>
          <w:w w:val="105"/>
        </w:rPr>
        <w:t>curriculum.</w:t>
      </w:r>
      <w:r>
        <w:rPr>
          <w:spacing w:val="27"/>
          <w:w w:val="105"/>
        </w:rPr>
        <w:t xml:space="preserve"> </w:t>
      </w:r>
      <w:r>
        <w:rPr>
          <w:w w:val="105"/>
        </w:rPr>
        <w:t>Most</w:t>
      </w:r>
      <w:r>
        <w:rPr>
          <w:spacing w:val="-9"/>
          <w:w w:val="105"/>
        </w:rPr>
        <w:t xml:space="preserve"> </w:t>
      </w:r>
      <w:r>
        <w:rPr>
          <w:w w:val="105"/>
        </w:rPr>
        <w:t>clinical</w:t>
      </w:r>
      <w:r>
        <w:rPr>
          <w:spacing w:val="-9"/>
          <w:w w:val="105"/>
        </w:rPr>
        <w:t xml:space="preserve"> </w:t>
      </w:r>
      <w:r>
        <w:rPr>
          <w:w w:val="105"/>
        </w:rPr>
        <w:t>sites provide their own HIPAA training with certificates of completion. Copies of HIPAA certificates will be kept</w:t>
      </w:r>
      <w:r>
        <w:rPr>
          <w:spacing w:val="-2"/>
          <w:w w:val="105"/>
        </w:rPr>
        <w:t xml:space="preserve"> </w:t>
      </w:r>
      <w:r>
        <w:rPr>
          <w:w w:val="105"/>
        </w:rPr>
        <w:t>in the</w:t>
      </w:r>
      <w:r>
        <w:rPr>
          <w:spacing w:val="-2"/>
          <w:w w:val="105"/>
        </w:rPr>
        <w:t xml:space="preserve"> </w:t>
      </w:r>
      <w:r>
        <w:rPr>
          <w:w w:val="105"/>
        </w:rPr>
        <w:t>students’</w:t>
      </w:r>
      <w:r>
        <w:rPr>
          <w:spacing w:val="-1"/>
          <w:w w:val="105"/>
        </w:rPr>
        <w:t xml:space="preserve"> </w:t>
      </w:r>
      <w:r>
        <w:rPr>
          <w:w w:val="105"/>
        </w:rPr>
        <w:t>files.</w:t>
      </w:r>
      <w:r>
        <w:rPr>
          <w:spacing w:val="40"/>
          <w:w w:val="105"/>
        </w:rPr>
        <w:t xml:space="preserve"> </w:t>
      </w:r>
      <w:r>
        <w:rPr>
          <w:w w:val="105"/>
        </w:rPr>
        <w:t>Students</w:t>
      </w:r>
      <w:r>
        <w:rPr>
          <w:spacing w:val="-4"/>
          <w:w w:val="105"/>
        </w:rPr>
        <w:t xml:space="preserve"> </w:t>
      </w:r>
      <w:r>
        <w:rPr>
          <w:w w:val="105"/>
        </w:rPr>
        <w:t>are</w:t>
      </w:r>
      <w:r>
        <w:rPr>
          <w:spacing w:val="-3"/>
          <w:w w:val="105"/>
        </w:rPr>
        <w:t xml:space="preserve"> </w:t>
      </w:r>
      <w:r>
        <w:rPr>
          <w:w w:val="105"/>
        </w:rPr>
        <w:t>also</w:t>
      </w:r>
      <w:r>
        <w:rPr>
          <w:spacing w:val="-2"/>
          <w:w w:val="105"/>
        </w:rPr>
        <w:t xml:space="preserve"> </w:t>
      </w:r>
      <w:r>
        <w:rPr>
          <w:w w:val="105"/>
        </w:rPr>
        <w:t>required</w:t>
      </w:r>
      <w:r>
        <w:rPr>
          <w:spacing w:val="-2"/>
          <w:w w:val="105"/>
        </w:rPr>
        <w:t xml:space="preserve"> </w:t>
      </w:r>
      <w:r>
        <w:rPr>
          <w:w w:val="105"/>
        </w:rPr>
        <w:t>to</w:t>
      </w:r>
      <w:r>
        <w:rPr>
          <w:spacing w:val="-2"/>
          <w:w w:val="105"/>
        </w:rPr>
        <w:t xml:space="preserve"> </w:t>
      </w:r>
      <w:r>
        <w:rPr>
          <w:w w:val="105"/>
        </w:rPr>
        <w:t>have</w:t>
      </w:r>
      <w:r>
        <w:rPr>
          <w:spacing w:val="-3"/>
          <w:w w:val="105"/>
        </w:rPr>
        <w:t xml:space="preserve"> </w:t>
      </w:r>
      <w:r>
        <w:rPr>
          <w:w w:val="105"/>
        </w:rPr>
        <w:t>a</w:t>
      </w:r>
      <w:r>
        <w:rPr>
          <w:spacing w:val="-3"/>
          <w:w w:val="105"/>
        </w:rPr>
        <w:t xml:space="preserve"> </w:t>
      </w:r>
      <w:r>
        <w:rPr>
          <w:w w:val="105"/>
        </w:rPr>
        <w:t>copy</w:t>
      </w:r>
      <w:r>
        <w:rPr>
          <w:spacing w:val="-6"/>
          <w:w w:val="105"/>
        </w:rPr>
        <w:t xml:space="preserve"> </w:t>
      </w:r>
      <w:r>
        <w:rPr>
          <w:w w:val="105"/>
        </w:rPr>
        <w:t>of</w:t>
      </w:r>
      <w:r>
        <w:rPr>
          <w:spacing w:val="-3"/>
          <w:w w:val="105"/>
        </w:rPr>
        <w:t xml:space="preserve"> </w:t>
      </w:r>
      <w:r>
        <w:rPr>
          <w:w w:val="105"/>
        </w:rPr>
        <w:t>their</w:t>
      </w:r>
      <w:r>
        <w:rPr>
          <w:spacing w:val="-1"/>
          <w:w w:val="105"/>
        </w:rPr>
        <w:t xml:space="preserve"> </w:t>
      </w:r>
      <w:r>
        <w:rPr>
          <w:w w:val="105"/>
        </w:rPr>
        <w:t>HIPAA</w:t>
      </w:r>
      <w:r>
        <w:rPr>
          <w:spacing w:val="-2"/>
          <w:w w:val="105"/>
        </w:rPr>
        <w:t xml:space="preserve"> </w:t>
      </w:r>
      <w:r>
        <w:rPr>
          <w:w w:val="105"/>
        </w:rPr>
        <w:t>certification in</w:t>
      </w:r>
      <w:r>
        <w:rPr>
          <w:spacing w:val="-2"/>
          <w:w w:val="105"/>
        </w:rPr>
        <w:t xml:space="preserve"> </w:t>
      </w:r>
      <w:r>
        <w:rPr>
          <w:w w:val="105"/>
        </w:rPr>
        <w:t>their clinical</w:t>
      </w:r>
      <w:r>
        <w:rPr>
          <w:spacing w:val="-4"/>
          <w:w w:val="105"/>
        </w:rPr>
        <w:t xml:space="preserve"> </w:t>
      </w:r>
      <w:r>
        <w:rPr>
          <w:w w:val="105"/>
        </w:rPr>
        <w:t>folder</w:t>
      </w:r>
      <w:r>
        <w:rPr>
          <w:spacing w:val="-5"/>
          <w:w w:val="105"/>
        </w:rPr>
        <w:t xml:space="preserve"> </w:t>
      </w:r>
      <w:r>
        <w:rPr>
          <w:w w:val="105"/>
        </w:rPr>
        <w:t>at</w:t>
      </w:r>
      <w:r>
        <w:rPr>
          <w:spacing w:val="-4"/>
          <w:w w:val="105"/>
        </w:rPr>
        <w:t xml:space="preserve"> </w:t>
      </w:r>
      <w:r>
        <w:rPr>
          <w:w w:val="105"/>
        </w:rPr>
        <w:t>all</w:t>
      </w:r>
      <w:r>
        <w:rPr>
          <w:spacing w:val="-4"/>
          <w:w w:val="105"/>
        </w:rPr>
        <w:t xml:space="preserve"> </w:t>
      </w:r>
      <w:r>
        <w:rPr>
          <w:w w:val="105"/>
        </w:rPr>
        <w:t>times</w:t>
      </w:r>
      <w:r>
        <w:rPr>
          <w:spacing w:val="-4"/>
          <w:w w:val="105"/>
        </w:rPr>
        <w:t xml:space="preserve"> </w:t>
      </w:r>
      <w:r>
        <w:rPr>
          <w:w w:val="105"/>
        </w:rPr>
        <w:t>during</w:t>
      </w:r>
      <w:r>
        <w:rPr>
          <w:spacing w:val="-6"/>
          <w:w w:val="105"/>
        </w:rPr>
        <w:t xml:space="preserve"> </w:t>
      </w:r>
      <w:r>
        <w:rPr>
          <w:w w:val="105"/>
        </w:rPr>
        <w:t>clinical</w:t>
      </w:r>
      <w:r>
        <w:rPr>
          <w:spacing w:val="-4"/>
          <w:w w:val="105"/>
        </w:rPr>
        <w:t xml:space="preserve"> </w:t>
      </w:r>
      <w:r>
        <w:rPr>
          <w:w w:val="105"/>
        </w:rPr>
        <w:t>rotations.</w:t>
      </w:r>
      <w:r>
        <w:rPr>
          <w:spacing w:val="41"/>
          <w:w w:val="105"/>
        </w:rPr>
        <w:t xml:space="preserve"> </w:t>
      </w:r>
      <w:r>
        <w:rPr>
          <w:w w:val="105"/>
        </w:rPr>
        <w:t>The</w:t>
      </w:r>
      <w:r>
        <w:rPr>
          <w:spacing w:val="-5"/>
          <w:w w:val="105"/>
        </w:rPr>
        <w:t xml:space="preserve"> </w:t>
      </w:r>
      <w:r>
        <w:rPr>
          <w:w w:val="105"/>
        </w:rPr>
        <w:t>clinical</w:t>
      </w:r>
      <w:r>
        <w:rPr>
          <w:spacing w:val="-4"/>
          <w:w w:val="105"/>
        </w:rPr>
        <w:t xml:space="preserve"> </w:t>
      </w:r>
      <w:r>
        <w:rPr>
          <w:w w:val="105"/>
        </w:rPr>
        <w:t>site</w:t>
      </w:r>
      <w:r>
        <w:rPr>
          <w:spacing w:val="-5"/>
          <w:w w:val="105"/>
        </w:rPr>
        <w:t xml:space="preserve"> </w:t>
      </w:r>
      <w:r>
        <w:rPr>
          <w:w w:val="105"/>
        </w:rPr>
        <w:t>may</w:t>
      </w:r>
      <w:r>
        <w:rPr>
          <w:spacing w:val="-8"/>
          <w:w w:val="105"/>
        </w:rPr>
        <w:t xml:space="preserve"> </w:t>
      </w:r>
      <w:r>
        <w:rPr>
          <w:w w:val="105"/>
        </w:rPr>
        <w:t>require</w:t>
      </w:r>
      <w:r>
        <w:rPr>
          <w:spacing w:val="-4"/>
          <w:w w:val="105"/>
        </w:rPr>
        <w:t xml:space="preserve"> </w:t>
      </w:r>
      <w:r>
        <w:rPr>
          <w:w w:val="105"/>
        </w:rPr>
        <w:t>a</w:t>
      </w:r>
      <w:r>
        <w:rPr>
          <w:spacing w:val="-5"/>
          <w:w w:val="105"/>
        </w:rPr>
        <w:t xml:space="preserve"> </w:t>
      </w:r>
      <w:r>
        <w:rPr>
          <w:w w:val="105"/>
        </w:rPr>
        <w:t>copy</w:t>
      </w:r>
      <w:r>
        <w:rPr>
          <w:spacing w:val="-8"/>
          <w:w w:val="105"/>
        </w:rPr>
        <w:t xml:space="preserve"> </w:t>
      </w:r>
      <w:r>
        <w:rPr>
          <w:w w:val="105"/>
        </w:rPr>
        <w:t>for</w:t>
      </w:r>
      <w:r>
        <w:rPr>
          <w:spacing w:val="-5"/>
          <w:w w:val="105"/>
        </w:rPr>
        <w:t xml:space="preserve"> </w:t>
      </w:r>
      <w:r>
        <w:rPr>
          <w:w w:val="105"/>
        </w:rPr>
        <w:t>their</w:t>
      </w:r>
      <w:r>
        <w:rPr>
          <w:spacing w:val="-5"/>
          <w:w w:val="105"/>
        </w:rPr>
        <w:t xml:space="preserve"> </w:t>
      </w:r>
      <w:r>
        <w:rPr>
          <w:spacing w:val="-2"/>
          <w:w w:val="105"/>
        </w:rPr>
        <w:t>records.</w:t>
      </w:r>
    </w:p>
    <w:p w:rsidR="00504CCB" w:rsidP="0039349A" w:rsidRDefault="00504CCB" w14:paraId="106DD661" w14:textId="77777777">
      <w:pPr>
        <w:pStyle w:val="BodyText"/>
        <w:spacing w:before="7"/>
        <w:ind w:right="720"/>
      </w:pPr>
    </w:p>
    <w:p w:rsidR="00504CCB" w:rsidP="0039349A" w:rsidRDefault="00103C2C" w14:paraId="60C60248" w14:textId="77777777">
      <w:pPr>
        <w:pStyle w:val="Heading3"/>
        <w:ind w:right="720"/>
      </w:pPr>
      <w:bookmarkStart w:name="_bookmark103" w:id="101"/>
      <w:bookmarkEnd w:id="101"/>
      <w:r>
        <w:rPr>
          <w:spacing w:val="-2"/>
          <w:w w:val="105"/>
        </w:rPr>
        <w:t>IDENTIFICATION</w:t>
      </w:r>
    </w:p>
    <w:p w:rsidR="00504CCB" w:rsidP="0039349A" w:rsidRDefault="00504CCB" w14:paraId="27526318" w14:textId="77777777">
      <w:pPr>
        <w:pStyle w:val="BodyText"/>
        <w:spacing w:before="18"/>
        <w:ind w:right="720"/>
        <w:rPr>
          <w:b/>
        </w:rPr>
      </w:pPr>
    </w:p>
    <w:p w:rsidR="00504CCB" w:rsidP="0039349A" w:rsidRDefault="00103C2C" w14:paraId="1EB04884" w14:textId="77777777">
      <w:pPr>
        <w:pStyle w:val="BodyText"/>
        <w:spacing w:before="1" w:line="252" w:lineRule="auto"/>
        <w:ind w:left="441" w:right="720" w:firstLine="534"/>
        <w:jc w:val="both"/>
      </w:pPr>
      <w:r>
        <w:rPr>
          <w:w w:val="105"/>
        </w:rPr>
        <w:t>Students</w:t>
      </w:r>
      <w:r>
        <w:rPr>
          <w:spacing w:val="-5"/>
          <w:w w:val="105"/>
        </w:rPr>
        <w:t xml:space="preserve"> </w:t>
      </w:r>
      <w:r>
        <w:rPr>
          <w:w w:val="105"/>
        </w:rPr>
        <w:t>will</w:t>
      </w:r>
      <w:r>
        <w:rPr>
          <w:spacing w:val="-6"/>
          <w:w w:val="105"/>
        </w:rPr>
        <w:t xml:space="preserve"> </w:t>
      </w:r>
      <w:r>
        <w:rPr>
          <w:w w:val="105"/>
        </w:rPr>
        <w:t>wear</w:t>
      </w:r>
      <w:r>
        <w:rPr>
          <w:spacing w:val="-6"/>
          <w:w w:val="105"/>
        </w:rPr>
        <w:t xml:space="preserve"> </w:t>
      </w:r>
      <w:r>
        <w:rPr>
          <w:w w:val="105"/>
        </w:rPr>
        <w:t>an</w:t>
      </w:r>
      <w:r>
        <w:rPr>
          <w:spacing w:val="-4"/>
          <w:w w:val="105"/>
        </w:rPr>
        <w:t xml:space="preserve"> </w:t>
      </w:r>
      <w:r>
        <w:rPr>
          <w:w w:val="105"/>
        </w:rPr>
        <w:t>identification</w:t>
      </w:r>
      <w:r>
        <w:rPr>
          <w:spacing w:val="-6"/>
          <w:w w:val="105"/>
        </w:rPr>
        <w:t xml:space="preserve"> </w:t>
      </w:r>
      <w:r>
        <w:rPr>
          <w:w w:val="105"/>
        </w:rPr>
        <w:t>name</w:t>
      </w:r>
      <w:r>
        <w:rPr>
          <w:spacing w:val="-6"/>
          <w:w w:val="105"/>
        </w:rPr>
        <w:t xml:space="preserve"> </w:t>
      </w:r>
      <w:r>
        <w:rPr>
          <w:w w:val="105"/>
        </w:rPr>
        <w:t>tag</w:t>
      </w:r>
      <w:r>
        <w:rPr>
          <w:spacing w:val="-6"/>
          <w:w w:val="105"/>
        </w:rPr>
        <w:t xml:space="preserve"> </w:t>
      </w:r>
      <w:r>
        <w:rPr>
          <w:w w:val="105"/>
        </w:rPr>
        <w:t>during</w:t>
      </w:r>
      <w:r>
        <w:rPr>
          <w:spacing w:val="-6"/>
          <w:w w:val="105"/>
        </w:rPr>
        <w:t xml:space="preserve"> </w:t>
      </w:r>
      <w:r>
        <w:rPr>
          <w:w w:val="105"/>
        </w:rPr>
        <w:t>all</w:t>
      </w:r>
      <w:r>
        <w:rPr>
          <w:spacing w:val="-5"/>
          <w:w w:val="105"/>
        </w:rPr>
        <w:t xml:space="preserve"> </w:t>
      </w:r>
      <w:r>
        <w:rPr>
          <w:w w:val="105"/>
        </w:rPr>
        <w:t>clinical</w:t>
      </w:r>
      <w:r>
        <w:rPr>
          <w:spacing w:val="-5"/>
          <w:w w:val="105"/>
        </w:rPr>
        <w:t xml:space="preserve"> </w:t>
      </w:r>
      <w:r>
        <w:rPr>
          <w:w w:val="105"/>
        </w:rPr>
        <w:t>assignments</w:t>
      </w:r>
      <w:r>
        <w:rPr>
          <w:spacing w:val="-1"/>
          <w:w w:val="105"/>
        </w:rPr>
        <w:t xml:space="preserve"> </w:t>
      </w:r>
      <w:r>
        <w:rPr>
          <w:w w:val="105"/>
        </w:rPr>
        <w:t>and</w:t>
      </w:r>
      <w:r>
        <w:rPr>
          <w:spacing w:val="-6"/>
          <w:w w:val="105"/>
        </w:rPr>
        <w:t xml:space="preserve"> </w:t>
      </w:r>
      <w:r>
        <w:rPr>
          <w:w w:val="105"/>
        </w:rPr>
        <w:t>in</w:t>
      </w:r>
      <w:r>
        <w:rPr>
          <w:spacing w:val="-6"/>
          <w:w w:val="105"/>
        </w:rPr>
        <w:t xml:space="preserve"> </w:t>
      </w:r>
      <w:r>
        <w:rPr>
          <w:w w:val="105"/>
        </w:rPr>
        <w:t>the</w:t>
      </w:r>
      <w:r>
        <w:rPr>
          <w:spacing w:val="-6"/>
          <w:w w:val="105"/>
        </w:rPr>
        <w:t xml:space="preserve"> </w:t>
      </w:r>
      <w:r>
        <w:rPr>
          <w:w w:val="105"/>
        </w:rPr>
        <w:t>classroom when required.</w:t>
      </w:r>
      <w:r>
        <w:rPr>
          <w:spacing w:val="40"/>
          <w:w w:val="105"/>
        </w:rPr>
        <w:t xml:space="preserve"> </w:t>
      </w:r>
      <w:r>
        <w:rPr>
          <w:w w:val="105"/>
        </w:rPr>
        <w:t>The program will inform the student during orientation as to the type of tag they</w:t>
      </w:r>
      <w:r>
        <w:rPr>
          <w:spacing w:val="-4"/>
          <w:w w:val="105"/>
        </w:rPr>
        <w:t xml:space="preserve"> </w:t>
      </w:r>
      <w:r>
        <w:rPr>
          <w:w w:val="105"/>
        </w:rPr>
        <w:t>should purchase and the proper format of the name tag.</w:t>
      </w:r>
    </w:p>
    <w:p w:rsidR="00504CCB" w:rsidP="0039349A" w:rsidRDefault="00504CCB" w14:paraId="6BDABDA7" w14:textId="77777777">
      <w:pPr>
        <w:pStyle w:val="BodyText"/>
        <w:ind w:right="720"/>
      </w:pPr>
    </w:p>
    <w:p w:rsidR="00504CCB" w:rsidP="0039349A" w:rsidRDefault="00504CCB" w14:paraId="41AA975E" w14:textId="77777777">
      <w:pPr>
        <w:pStyle w:val="BodyText"/>
        <w:spacing w:before="16"/>
        <w:ind w:right="720"/>
      </w:pPr>
    </w:p>
    <w:p w:rsidR="00504CCB" w:rsidP="0039349A" w:rsidRDefault="00103C2C" w14:paraId="487DD9F9" w14:textId="77777777">
      <w:pPr>
        <w:pStyle w:val="Heading3"/>
        <w:ind w:right="720"/>
      </w:pPr>
      <w:r>
        <w:rPr>
          <w:w w:val="105"/>
        </w:rPr>
        <w:t>PREGNANCY</w:t>
      </w:r>
      <w:r>
        <w:rPr>
          <w:spacing w:val="-11"/>
          <w:w w:val="105"/>
        </w:rPr>
        <w:t xml:space="preserve"> </w:t>
      </w:r>
      <w:r>
        <w:rPr>
          <w:spacing w:val="-2"/>
          <w:w w:val="105"/>
        </w:rPr>
        <w:t>POLICY</w:t>
      </w:r>
    </w:p>
    <w:p w:rsidR="00504CCB" w:rsidP="0039349A" w:rsidRDefault="00504CCB" w14:paraId="1F2003B8" w14:textId="77777777">
      <w:pPr>
        <w:pStyle w:val="BodyText"/>
        <w:spacing w:before="18"/>
        <w:ind w:right="720"/>
        <w:rPr>
          <w:b/>
        </w:rPr>
      </w:pPr>
    </w:p>
    <w:p w:rsidR="00504CCB" w:rsidP="0039349A" w:rsidRDefault="00103C2C" w14:paraId="2A3B70A7" w14:textId="77777777">
      <w:pPr>
        <w:pStyle w:val="BodyText"/>
        <w:spacing w:before="1" w:line="252" w:lineRule="auto"/>
        <w:ind w:left="441" w:right="720" w:firstLine="534"/>
        <w:jc w:val="both"/>
      </w:pPr>
      <w:r>
        <w:rPr>
          <w:w w:val="105"/>
        </w:rPr>
        <w:t>It</w:t>
      </w:r>
      <w:r>
        <w:rPr>
          <w:spacing w:val="-2"/>
          <w:w w:val="105"/>
        </w:rPr>
        <w:t xml:space="preserve"> </w:t>
      </w:r>
      <w:r>
        <w:rPr>
          <w:w w:val="105"/>
        </w:rPr>
        <w:t>is</w:t>
      </w:r>
      <w:r>
        <w:rPr>
          <w:spacing w:val="-2"/>
          <w:w w:val="105"/>
        </w:rPr>
        <w:t xml:space="preserve"> </w:t>
      </w:r>
      <w:r>
        <w:rPr>
          <w:w w:val="105"/>
        </w:rPr>
        <w:t>the</w:t>
      </w:r>
      <w:r>
        <w:rPr>
          <w:spacing w:val="-3"/>
          <w:w w:val="105"/>
        </w:rPr>
        <w:t xml:space="preserve"> </w:t>
      </w:r>
      <w:r>
        <w:rPr>
          <w:w w:val="105"/>
        </w:rPr>
        <w:t>goal</w:t>
      </w:r>
      <w:r>
        <w:rPr>
          <w:spacing w:val="-2"/>
          <w:w w:val="105"/>
        </w:rPr>
        <w:t xml:space="preserve"> </w:t>
      </w:r>
      <w:r>
        <w:rPr>
          <w:w w:val="105"/>
        </w:rPr>
        <w:t>of</w:t>
      </w:r>
      <w:r>
        <w:rPr>
          <w:spacing w:val="-3"/>
          <w:w w:val="105"/>
        </w:rPr>
        <w:t xml:space="preserve"> </w:t>
      </w:r>
      <w:r>
        <w:rPr>
          <w:w w:val="105"/>
        </w:rPr>
        <w:t>the Histotechnology</w:t>
      </w:r>
      <w:r>
        <w:rPr>
          <w:spacing w:val="-3"/>
          <w:w w:val="105"/>
        </w:rPr>
        <w:t xml:space="preserve"> </w:t>
      </w:r>
      <w:r>
        <w:rPr>
          <w:w w:val="105"/>
        </w:rPr>
        <w:t>program</w:t>
      </w:r>
      <w:r>
        <w:rPr>
          <w:spacing w:val="-2"/>
          <w:w w:val="105"/>
        </w:rPr>
        <w:t xml:space="preserve"> </w:t>
      </w:r>
      <w:r>
        <w:rPr>
          <w:w w:val="105"/>
        </w:rPr>
        <w:t>to</w:t>
      </w:r>
      <w:r>
        <w:rPr>
          <w:spacing w:val="-2"/>
          <w:w w:val="105"/>
        </w:rPr>
        <w:t xml:space="preserve"> </w:t>
      </w:r>
      <w:r>
        <w:rPr>
          <w:w w:val="105"/>
        </w:rPr>
        <w:t>allow</w:t>
      </w:r>
      <w:r>
        <w:rPr>
          <w:spacing w:val="-2"/>
          <w:w w:val="105"/>
        </w:rPr>
        <w:t xml:space="preserve"> </w:t>
      </w:r>
      <w:r>
        <w:rPr>
          <w:w w:val="105"/>
        </w:rPr>
        <w:t>students</w:t>
      </w:r>
      <w:r>
        <w:rPr>
          <w:spacing w:val="-2"/>
          <w:w w:val="105"/>
        </w:rPr>
        <w:t xml:space="preserve"> </w:t>
      </w:r>
      <w:r>
        <w:rPr>
          <w:w w:val="105"/>
        </w:rPr>
        <w:t>to</w:t>
      </w:r>
      <w:r>
        <w:rPr>
          <w:spacing w:val="-2"/>
          <w:w w:val="105"/>
        </w:rPr>
        <w:t xml:space="preserve"> </w:t>
      </w:r>
      <w:r>
        <w:rPr>
          <w:w w:val="105"/>
        </w:rPr>
        <w:t>rotate</w:t>
      </w:r>
      <w:r>
        <w:rPr>
          <w:spacing w:val="-3"/>
          <w:w w:val="105"/>
        </w:rPr>
        <w:t xml:space="preserve"> </w:t>
      </w:r>
      <w:r>
        <w:rPr>
          <w:w w:val="105"/>
        </w:rPr>
        <w:t>through</w:t>
      </w:r>
      <w:r>
        <w:rPr>
          <w:spacing w:val="-2"/>
          <w:w w:val="105"/>
        </w:rPr>
        <w:t xml:space="preserve"> </w:t>
      </w:r>
      <w:r>
        <w:rPr>
          <w:w w:val="105"/>
        </w:rPr>
        <w:t>a</w:t>
      </w:r>
      <w:r>
        <w:rPr>
          <w:spacing w:val="-3"/>
          <w:w w:val="105"/>
        </w:rPr>
        <w:t xml:space="preserve"> </w:t>
      </w:r>
      <w:r>
        <w:rPr>
          <w:w w:val="105"/>
        </w:rPr>
        <w:t>variety</w:t>
      </w:r>
      <w:r>
        <w:rPr>
          <w:spacing w:val="-6"/>
          <w:w w:val="105"/>
        </w:rPr>
        <w:t xml:space="preserve"> </w:t>
      </w:r>
      <w:r>
        <w:rPr>
          <w:w w:val="105"/>
        </w:rPr>
        <w:t>clinical histology</w:t>
      </w:r>
      <w:r>
        <w:rPr>
          <w:spacing w:val="-2"/>
          <w:w w:val="105"/>
        </w:rPr>
        <w:t xml:space="preserve"> </w:t>
      </w:r>
      <w:proofErr w:type="gramStart"/>
      <w:r>
        <w:rPr>
          <w:w w:val="105"/>
        </w:rPr>
        <w:t>settings</w:t>
      </w:r>
      <w:proofErr w:type="gramEnd"/>
      <w:r>
        <w:rPr>
          <w:w w:val="105"/>
        </w:rPr>
        <w:t>. Some clinical sites may</w:t>
      </w:r>
      <w:r>
        <w:rPr>
          <w:spacing w:val="-4"/>
          <w:w w:val="105"/>
        </w:rPr>
        <w:t xml:space="preserve"> </w:t>
      </w:r>
      <w:r>
        <w:rPr>
          <w:w w:val="105"/>
        </w:rPr>
        <w:t>provide</w:t>
      </w:r>
      <w:r>
        <w:rPr>
          <w:spacing w:val="-1"/>
          <w:w w:val="105"/>
        </w:rPr>
        <w:t xml:space="preserve"> </w:t>
      </w:r>
      <w:r>
        <w:rPr>
          <w:w w:val="105"/>
        </w:rPr>
        <w:t>a</w:t>
      </w:r>
      <w:r>
        <w:rPr>
          <w:spacing w:val="-1"/>
          <w:w w:val="105"/>
        </w:rPr>
        <w:t xml:space="preserve"> </w:t>
      </w:r>
      <w:r>
        <w:rPr>
          <w:w w:val="105"/>
        </w:rPr>
        <w:t>working</w:t>
      </w:r>
      <w:r>
        <w:rPr>
          <w:spacing w:val="-2"/>
          <w:w w:val="105"/>
        </w:rPr>
        <w:t xml:space="preserve"> </w:t>
      </w:r>
      <w:r>
        <w:rPr>
          <w:w w:val="105"/>
        </w:rPr>
        <w:t>environment that could facilitate</w:t>
      </w:r>
      <w:r>
        <w:rPr>
          <w:spacing w:val="-1"/>
          <w:w w:val="105"/>
        </w:rPr>
        <w:t xml:space="preserve"> </w:t>
      </w:r>
      <w:r>
        <w:rPr>
          <w:w w:val="105"/>
        </w:rPr>
        <w:t>exposure to hazardous substances.</w:t>
      </w:r>
      <w:r>
        <w:rPr>
          <w:spacing w:val="40"/>
          <w:w w:val="105"/>
        </w:rPr>
        <w:t xml:space="preserve"> </w:t>
      </w:r>
      <w:r>
        <w:rPr>
          <w:w w:val="105"/>
        </w:rPr>
        <w:t>However, should any student suspect pregnancy, it is recommended that she voluntarily disclose it to the Program Director. For this reason, students may require additional instructions</w:t>
      </w:r>
      <w:r>
        <w:rPr>
          <w:spacing w:val="-12"/>
          <w:w w:val="105"/>
        </w:rPr>
        <w:t xml:space="preserve"> </w:t>
      </w:r>
      <w:r>
        <w:rPr>
          <w:w w:val="105"/>
        </w:rPr>
        <w:t>concerning</w:t>
      </w:r>
      <w:r>
        <w:rPr>
          <w:spacing w:val="-11"/>
          <w:w w:val="105"/>
        </w:rPr>
        <w:t xml:space="preserve"> </w:t>
      </w:r>
      <w:r>
        <w:rPr>
          <w:w w:val="105"/>
        </w:rPr>
        <w:t>their</w:t>
      </w:r>
      <w:r>
        <w:rPr>
          <w:spacing w:val="-11"/>
          <w:w w:val="105"/>
        </w:rPr>
        <w:t xml:space="preserve"> </w:t>
      </w:r>
      <w:r>
        <w:rPr>
          <w:w w:val="105"/>
        </w:rPr>
        <w:t>assignments,</w:t>
      </w:r>
      <w:r>
        <w:rPr>
          <w:spacing w:val="-11"/>
          <w:w w:val="105"/>
        </w:rPr>
        <w:t xml:space="preserve"> </w:t>
      </w:r>
      <w:r>
        <w:rPr>
          <w:w w:val="105"/>
        </w:rPr>
        <w:t>tasks</w:t>
      </w:r>
      <w:r>
        <w:rPr>
          <w:spacing w:val="-11"/>
          <w:w w:val="105"/>
        </w:rPr>
        <w:t xml:space="preserve"> </w:t>
      </w:r>
      <w:r>
        <w:rPr>
          <w:w w:val="105"/>
        </w:rPr>
        <w:t>and</w:t>
      </w:r>
      <w:r>
        <w:rPr>
          <w:spacing w:val="-11"/>
          <w:w w:val="105"/>
        </w:rPr>
        <w:t xml:space="preserve"> </w:t>
      </w:r>
      <w:r>
        <w:rPr>
          <w:w w:val="105"/>
        </w:rPr>
        <w:t>duties</w:t>
      </w:r>
      <w:r>
        <w:rPr>
          <w:spacing w:val="-12"/>
          <w:w w:val="105"/>
        </w:rPr>
        <w:t xml:space="preserve"> </w:t>
      </w:r>
      <w:r>
        <w:rPr>
          <w:w w:val="105"/>
        </w:rPr>
        <w:t>during</w:t>
      </w:r>
      <w:r>
        <w:rPr>
          <w:spacing w:val="-11"/>
          <w:w w:val="105"/>
        </w:rPr>
        <w:t xml:space="preserve"> </w:t>
      </w:r>
      <w:r>
        <w:rPr>
          <w:w w:val="105"/>
        </w:rPr>
        <w:t>clinical</w:t>
      </w:r>
      <w:r>
        <w:rPr>
          <w:spacing w:val="-11"/>
          <w:w w:val="105"/>
        </w:rPr>
        <w:t xml:space="preserve"> </w:t>
      </w:r>
      <w:r>
        <w:rPr>
          <w:w w:val="105"/>
        </w:rPr>
        <w:t>rotation.</w:t>
      </w:r>
      <w:r>
        <w:rPr>
          <w:spacing w:val="-11"/>
          <w:w w:val="105"/>
        </w:rPr>
        <w:t xml:space="preserve"> </w:t>
      </w:r>
      <w:r>
        <w:rPr>
          <w:w w:val="105"/>
        </w:rPr>
        <w:t>This</w:t>
      </w:r>
      <w:r>
        <w:rPr>
          <w:spacing w:val="-11"/>
          <w:w w:val="105"/>
        </w:rPr>
        <w:t xml:space="preserve"> </w:t>
      </w:r>
      <w:r>
        <w:rPr>
          <w:w w:val="105"/>
        </w:rPr>
        <w:t>must</w:t>
      </w:r>
      <w:r>
        <w:rPr>
          <w:spacing w:val="-11"/>
          <w:w w:val="105"/>
        </w:rPr>
        <w:t xml:space="preserve"> </w:t>
      </w:r>
      <w:r>
        <w:rPr>
          <w:w w:val="105"/>
        </w:rPr>
        <w:t>be</w:t>
      </w:r>
      <w:r>
        <w:rPr>
          <w:spacing w:val="-12"/>
          <w:w w:val="105"/>
        </w:rPr>
        <w:t xml:space="preserve"> </w:t>
      </w:r>
      <w:r>
        <w:rPr>
          <w:w w:val="105"/>
        </w:rPr>
        <w:t>in</w:t>
      </w:r>
      <w:r>
        <w:rPr>
          <w:spacing w:val="-11"/>
          <w:w w:val="105"/>
        </w:rPr>
        <w:t xml:space="preserve"> </w:t>
      </w:r>
      <w:r>
        <w:rPr>
          <w:w w:val="105"/>
        </w:rPr>
        <w:t>writing and indicate the expected date of confinement (delivery). In the absence of this information, a student cannot receive considerations related to pregnancy.</w:t>
      </w:r>
    </w:p>
    <w:p w:rsidR="00504CCB" w:rsidP="0039349A" w:rsidRDefault="00504CCB" w14:paraId="455D8318" w14:textId="77777777">
      <w:pPr>
        <w:pStyle w:val="BodyText"/>
        <w:spacing w:before="5"/>
        <w:ind w:right="720"/>
      </w:pPr>
    </w:p>
    <w:p w:rsidR="00504CCB" w:rsidP="0039349A" w:rsidRDefault="00103C2C" w14:paraId="2F7B140D" w14:textId="77777777">
      <w:pPr>
        <w:pStyle w:val="Heading3"/>
        <w:ind w:right="720"/>
      </w:pPr>
      <w:bookmarkStart w:name="_bookmark104" w:id="102"/>
      <w:bookmarkEnd w:id="102"/>
      <w:r>
        <w:rPr>
          <w:spacing w:val="-2"/>
          <w:w w:val="105"/>
        </w:rPr>
        <w:t>MEALS</w:t>
      </w:r>
    </w:p>
    <w:p w:rsidR="00504CCB" w:rsidP="0039349A" w:rsidRDefault="00504CCB" w14:paraId="1FBCF285" w14:textId="77777777">
      <w:pPr>
        <w:pStyle w:val="BodyText"/>
        <w:spacing w:before="18"/>
        <w:ind w:right="720"/>
        <w:rPr>
          <w:b/>
        </w:rPr>
      </w:pPr>
    </w:p>
    <w:p w:rsidR="00504CCB" w:rsidP="0039349A" w:rsidRDefault="00103C2C" w14:paraId="2EB089D8" w14:textId="77777777">
      <w:pPr>
        <w:spacing w:before="1" w:line="252" w:lineRule="auto"/>
        <w:ind w:left="441" w:right="720" w:firstLine="534"/>
        <w:jc w:val="both"/>
        <w:rPr>
          <w:b/>
          <w:sz w:val="17"/>
        </w:rPr>
      </w:pPr>
      <w:r>
        <w:rPr>
          <w:w w:val="105"/>
          <w:sz w:val="17"/>
        </w:rPr>
        <w:t>Lunch schedules will be assigned at the discretion of the Clinical Preceptor at each clinical site. The</w:t>
      </w:r>
      <w:r>
        <w:rPr>
          <w:spacing w:val="-5"/>
          <w:w w:val="105"/>
          <w:sz w:val="17"/>
        </w:rPr>
        <w:t xml:space="preserve"> </w:t>
      </w:r>
      <w:r>
        <w:rPr>
          <w:w w:val="105"/>
          <w:sz w:val="17"/>
        </w:rPr>
        <w:t>student</w:t>
      </w:r>
      <w:r>
        <w:rPr>
          <w:spacing w:val="-4"/>
          <w:w w:val="105"/>
          <w:sz w:val="17"/>
        </w:rPr>
        <w:t xml:space="preserve"> </w:t>
      </w:r>
      <w:r>
        <w:rPr>
          <w:w w:val="105"/>
          <w:sz w:val="17"/>
        </w:rPr>
        <w:t>is</w:t>
      </w:r>
      <w:r>
        <w:rPr>
          <w:spacing w:val="-3"/>
          <w:w w:val="105"/>
          <w:sz w:val="17"/>
        </w:rPr>
        <w:t xml:space="preserve"> </w:t>
      </w:r>
      <w:r>
        <w:rPr>
          <w:w w:val="105"/>
          <w:sz w:val="17"/>
        </w:rPr>
        <w:t>provided</w:t>
      </w:r>
      <w:r>
        <w:rPr>
          <w:spacing w:val="-6"/>
          <w:w w:val="105"/>
          <w:sz w:val="17"/>
        </w:rPr>
        <w:t xml:space="preserve"> </w:t>
      </w:r>
      <w:r>
        <w:rPr>
          <w:w w:val="105"/>
          <w:sz w:val="17"/>
        </w:rPr>
        <w:t>with</w:t>
      </w:r>
      <w:r>
        <w:rPr>
          <w:spacing w:val="-3"/>
          <w:w w:val="105"/>
          <w:sz w:val="17"/>
        </w:rPr>
        <w:t xml:space="preserve"> </w:t>
      </w:r>
      <w:r>
        <w:rPr>
          <w:w w:val="105"/>
          <w:sz w:val="17"/>
        </w:rPr>
        <w:t>a</w:t>
      </w:r>
      <w:r>
        <w:rPr>
          <w:spacing w:val="-5"/>
          <w:w w:val="105"/>
          <w:sz w:val="17"/>
        </w:rPr>
        <w:t xml:space="preserve"> </w:t>
      </w:r>
      <w:r>
        <w:rPr>
          <w:w w:val="105"/>
          <w:sz w:val="17"/>
        </w:rPr>
        <w:t>half-hour</w:t>
      </w:r>
      <w:r>
        <w:rPr>
          <w:spacing w:val="-5"/>
          <w:w w:val="105"/>
          <w:sz w:val="17"/>
        </w:rPr>
        <w:t xml:space="preserve"> </w:t>
      </w:r>
      <w:r>
        <w:rPr>
          <w:w w:val="105"/>
          <w:sz w:val="17"/>
        </w:rPr>
        <w:t>lunch</w:t>
      </w:r>
      <w:r>
        <w:rPr>
          <w:spacing w:val="-5"/>
          <w:w w:val="105"/>
          <w:sz w:val="17"/>
        </w:rPr>
        <w:t xml:space="preserve"> </w:t>
      </w:r>
      <w:r>
        <w:rPr>
          <w:w w:val="105"/>
          <w:sz w:val="17"/>
        </w:rPr>
        <w:t>break</w:t>
      </w:r>
      <w:r>
        <w:rPr>
          <w:spacing w:val="-5"/>
          <w:w w:val="105"/>
          <w:sz w:val="17"/>
        </w:rPr>
        <w:t xml:space="preserve"> </w:t>
      </w:r>
      <w:r>
        <w:rPr>
          <w:w w:val="105"/>
          <w:sz w:val="17"/>
        </w:rPr>
        <w:t>during</w:t>
      </w:r>
      <w:r>
        <w:rPr>
          <w:spacing w:val="-6"/>
          <w:w w:val="105"/>
          <w:sz w:val="17"/>
        </w:rPr>
        <w:t xml:space="preserve"> </w:t>
      </w:r>
      <w:r>
        <w:rPr>
          <w:w w:val="105"/>
          <w:sz w:val="17"/>
        </w:rPr>
        <w:t>each</w:t>
      </w:r>
      <w:r>
        <w:rPr>
          <w:spacing w:val="-5"/>
          <w:w w:val="105"/>
          <w:sz w:val="17"/>
        </w:rPr>
        <w:t xml:space="preserve"> </w:t>
      </w:r>
      <w:r>
        <w:rPr>
          <w:w w:val="105"/>
          <w:sz w:val="17"/>
        </w:rPr>
        <w:t>clinic</w:t>
      </w:r>
      <w:r>
        <w:rPr>
          <w:spacing w:val="-5"/>
          <w:w w:val="105"/>
          <w:sz w:val="17"/>
        </w:rPr>
        <w:t xml:space="preserve"> </w:t>
      </w:r>
      <w:r>
        <w:rPr>
          <w:w w:val="105"/>
          <w:sz w:val="17"/>
        </w:rPr>
        <w:t>day.</w:t>
      </w:r>
      <w:r>
        <w:rPr>
          <w:spacing w:val="40"/>
          <w:w w:val="105"/>
          <w:sz w:val="17"/>
        </w:rPr>
        <w:t xml:space="preserve"> </w:t>
      </w:r>
      <w:r>
        <w:rPr>
          <w:b/>
          <w:w w:val="105"/>
          <w:sz w:val="17"/>
        </w:rPr>
        <w:t>The</w:t>
      </w:r>
      <w:r>
        <w:rPr>
          <w:b/>
          <w:spacing w:val="-4"/>
          <w:w w:val="105"/>
          <w:sz w:val="17"/>
        </w:rPr>
        <w:t xml:space="preserve"> </w:t>
      </w:r>
      <w:r>
        <w:rPr>
          <w:b/>
          <w:w w:val="105"/>
          <w:sz w:val="17"/>
        </w:rPr>
        <w:t>student</w:t>
      </w:r>
      <w:r>
        <w:rPr>
          <w:b/>
          <w:spacing w:val="-3"/>
          <w:w w:val="105"/>
          <w:sz w:val="17"/>
        </w:rPr>
        <w:t xml:space="preserve"> </w:t>
      </w:r>
      <w:r>
        <w:rPr>
          <w:b/>
          <w:w w:val="105"/>
          <w:sz w:val="17"/>
        </w:rPr>
        <w:t>is</w:t>
      </w:r>
      <w:r>
        <w:rPr>
          <w:b/>
          <w:spacing w:val="-5"/>
          <w:w w:val="105"/>
          <w:sz w:val="17"/>
        </w:rPr>
        <w:t xml:space="preserve"> </w:t>
      </w:r>
      <w:r>
        <w:rPr>
          <w:b/>
          <w:w w:val="105"/>
          <w:sz w:val="17"/>
        </w:rPr>
        <w:t>not</w:t>
      </w:r>
      <w:r>
        <w:rPr>
          <w:b/>
          <w:spacing w:val="-4"/>
          <w:w w:val="105"/>
          <w:sz w:val="17"/>
        </w:rPr>
        <w:t xml:space="preserve"> </w:t>
      </w:r>
      <w:r>
        <w:rPr>
          <w:b/>
          <w:w w:val="105"/>
          <w:sz w:val="17"/>
        </w:rPr>
        <w:t>allowed to work through his/her lunch period so that he/she can leave the clinical site early.</w:t>
      </w:r>
    </w:p>
    <w:p w:rsidR="00504CCB" w:rsidP="0039349A" w:rsidRDefault="00504CCB" w14:paraId="45A4FFC8" w14:textId="77777777">
      <w:pPr>
        <w:pStyle w:val="BodyText"/>
        <w:spacing w:before="7"/>
        <w:ind w:right="720"/>
        <w:rPr>
          <w:b/>
        </w:rPr>
      </w:pPr>
    </w:p>
    <w:p w:rsidR="00504CCB" w:rsidP="0039349A" w:rsidRDefault="00103C2C" w14:paraId="65F56D1A" w14:textId="77777777">
      <w:pPr>
        <w:pStyle w:val="Heading3"/>
        <w:ind w:right="720"/>
      </w:pPr>
      <w:bookmarkStart w:name="_bookmark105" w:id="103"/>
      <w:bookmarkEnd w:id="103"/>
      <w:r>
        <w:rPr>
          <w:spacing w:val="-2"/>
          <w:w w:val="105"/>
        </w:rPr>
        <w:t>STUDENT</w:t>
      </w:r>
      <w:r>
        <w:rPr>
          <w:spacing w:val="7"/>
          <w:w w:val="105"/>
        </w:rPr>
        <w:t xml:space="preserve"> </w:t>
      </w:r>
      <w:r>
        <w:rPr>
          <w:spacing w:val="-2"/>
          <w:w w:val="105"/>
        </w:rPr>
        <w:t>PERFORMANCE</w:t>
      </w:r>
      <w:r>
        <w:rPr>
          <w:spacing w:val="6"/>
          <w:w w:val="105"/>
        </w:rPr>
        <w:t xml:space="preserve"> </w:t>
      </w:r>
      <w:r>
        <w:rPr>
          <w:spacing w:val="-2"/>
          <w:w w:val="105"/>
        </w:rPr>
        <w:t>EVALUATIONS</w:t>
      </w:r>
    </w:p>
    <w:p w:rsidR="00504CCB" w:rsidP="0039349A" w:rsidRDefault="00504CCB" w14:paraId="1367694C" w14:textId="77777777">
      <w:pPr>
        <w:pStyle w:val="BodyText"/>
        <w:spacing w:before="19"/>
        <w:ind w:right="720"/>
        <w:rPr>
          <w:b/>
        </w:rPr>
      </w:pPr>
    </w:p>
    <w:p w:rsidR="00504CCB" w:rsidP="0039349A" w:rsidRDefault="00103C2C" w14:paraId="013F3CD7" w14:textId="77777777">
      <w:pPr>
        <w:pStyle w:val="BodyText"/>
        <w:spacing w:line="252" w:lineRule="auto"/>
        <w:ind w:left="441" w:right="720" w:firstLine="534"/>
        <w:jc w:val="both"/>
      </w:pPr>
      <w:r>
        <w:rPr>
          <w:w w:val="105"/>
        </w:rPr>
        <w:t>Students’ performance evaluations are completed by the clinical preceptor at the clinical site. Students</w:t>
      </w:r>
      <w:r>
        <w:rPr>
          <w:spacing w:val="-4"/>
          <w:w w:val="105"/>
        </w:rPr>
        <w:t xml:space="preserve"> </w:t>
      </w:r>
      <w:r>
        <w:rPr>
          <w:w w:val="105"/>
        </w:rPr>
        <w:t>are</w:t>
      </w:r>
      <w:r>
        <w:rPr>
          <w:spacing w:val="-4"/>
          <w:w w:val="105"/>
        </w:rPr>
        <w:t xml:space="preserve"> </w:t>
      </w:r>
      <w:r>
        <w:rPr>
          <w:w w:val="105"/>
        </w:rPr>
        <w:t>evaluated as</w:t>
      </w:r>
      <w:r>
        <w:rPr>
          <w:spacing w:val="-3"/>
          <w:w w:val="105"/>
        </w:rPr>
        <w:t xml:space="preserve"> </w:t>
      </w:r>
      <w:r>
        <w:rPr>
          <w:w w:val="105"/>
        </w:rPr>
        <w:t>entry</w:t>
      </w:r>
      <w:r>
        <w:rPr>
          <w:spacing w:val="-8"/>
          <w:w w:val="105"/>
        </w:rPr>
        <w:t xml:space="preserve"> </w:t>
      </w:r>
      <w:r>
        <w:rPr>
          <w:w w:val="105"/>
        </w:rPr>
        <w:t>level</w:t>
      </w:r>
      <w:r>
        <w:rPr>
          <w:spacing w:val="-4"/>
          <w:w w:val="105"/>
        </w:rPr>
        <w:t xml:space="preserve"> </w:t>
      </w:r>
      <w:r>
        <w:rPr>
          <w:w w:val="105"/>
        </w:rPr>
        <w:t>technicians</w:t>
      </w:r>
      <w:r>
        <w:rPr>
          <w:spacing w:val="-4"/>
          <w:w w:val="105"/>
        </w:rPr>
        <w:t xml:space="preserve"> </w:t>
      </w:r>
      <w:r>
        <w:rPr>
          <w:w w:val="105"/>
        </w:rPr>
        <w:t>and</w:t>
      </w:r>
      <w:r>
        <w:rPr>
          <w:spacing w:val="-5"/>
          <w:w w:val="105"/>
        </w:rPr>
        <w:t xml:space="preserve"> </w:t>
      </w:r>
      <w:r>
        <w:rPr>
          <w:w w:val="105"/>
        </w:rPr>
        <w:t>evaluations</w:t>
      </w:r>
      <w:r>
        <w:rPr>
          <w:spacing w:val="-4"/>
          <w:w w:val="105"/>
        </w:rPr>
        <w:t xml:space="preserve"> </w:t>
      </w:r>
      <w:r>
        <w:rPr>
          <w:w w:val="105"/>
        </w:rPr>
        <w:t>are</w:t>
      </w:r>
      <w:r>
        <w:rPr>
          <w:spacing w:val="-1"/>
          <w:w w:val="105"/>
        </w:rPr>
        <w:t xml:space="preserve"> </w:t>
      </w:r>
      <w:r>
        <w:rPr>
          <w:w w:val="105"/>
        </w:rPr>
        <w:t>intended</w:t>
      </w:r>
      <w:r>
        <w:rPr>
          <w:spacing w:val="-5"/>
          <w:w w:val="105"/>
        </w:rPr>
        <w:t xml:space="preserve"> </w:t>
      </w:r>
      <w:r>
        <w:rPr>
          <w:w w:val="105"/>
        </w:rPr>
        <w:t>to</w:t>
      </w:r>
      <w:r>
        <w:rPr>
          <w:spacing w:val="-5"/>
          <w:w w:val="105"/>
        </w:rPr>
        <w:t xml:space="preserve"> </w:t>
      </w:r>
      <w:r>
        <w:rPr>
          <w:w w:val="105"/>
        </w:rPr>
        <w:t>provide</w:t>
      </w:r>
      <w:r>
        <w:rPr>
          <w:spacing w:val="-3"/>
          <w:w w:val="105"/>
        </w:rPr>
        <w:t xml:space="preserve"> </w:t>
      </w:r>
      <w:r>
        <w:rPr>
          <w:w w:val="105"/>
        </w:rPr>
        <w:t>the</w:t>
      </w:r>
      <w:r>
        <w:rPr>
          <w:spacing w:val="-5"/>
          <w:w w:val="105"/>
        </w:rPr>
        <w:t xml:space="preserve"> </w:t>
      </w:r>
      <w:r>
        <w:rPr>
          <w:w w:val="105"/>
        </w:rPr>
        <w:t>student</w:t>
      </w:r>
      <w:r>
        <w:rPr>
          <w:spacing w:val="-3"/>
          <w:w w:val="105"/>
        </w:rPr>
        <w:t xml:space="preserve"> </w:t>
      </w:r>
      <w:r>
        <w:rPr>
          <w:w w:val="105"/>
        </w:rPr>
        <w:t>with feedback and opportunities for improvement.</w:t>
      </w:r>
      <w:r>
        <w:rPr>
          <w:spacing w:val="40"/>
          <w:w w:val="105"/>
        </w:rPr>
        <w:t xml:space="preserve"> </w:t>
      </w:r>
      <w:r>
        <w:rPr>
          <w:w w:val="105"/>
        </w:rPr>
        <w:t>At the end of the clinical rotation, evaluations should be placed</w:t>
      </w:r>
      <w:r>
        <w:rPr>
          <w:spacing w:val="-4"/>
          <w:w w:val="105"/>
        </w:rPr>
        <w:t xml:space="preserve"> </w:t>
      </w:r>
      <w:r>
        <w:rPr>
          <w:w w:val="105"/>
        </w:rPr>
        <w:t>in</w:t>
      </w:r>
      <w:r>
        <w:rPr>
          <w:spacing w:val="-4"/>
          <w:w w:val="105"/>
        </w:rPr>
        <w:t xml:space="preserve"> </w:t>
      </w:r>
      <w:r>
        <w:rPr>
          <w:w w:val="105"/>
        </w:rPr>
        <w:t>the</w:t>
      </w:r>
      <w:r>
        <w:rPr>
          <w:spacing w:val="-3"/>
          <w:w w:val="105"/>
        </w:rPr>
        <w:t xml:space="preserve"> </w:t>
      </w:r>
      <w:r>
        <w:rPr>
          <w:w w:val="105"/>
        </w:rPr>
        <w:t>sealed</w:t>
      </w:r>
      <w:r>
        <w:rPr>
          <w:spacing w:val="-4"/>
          <w:w w:val="105"/>
        </w:rPr>
        <w:t xml:space="preserve"> </w:t>
      </w:r>
      <w:r>
        <w:rPr>
          <w:w w:val="105"/>
        </w:rPr>
        <w:t>envelope</w:t>
      </w:r>
      <w:r>
        <w:rPr>
          <w:spacing w:val="-4"/>
          <w:w w:val="105"/>
        </w:rPr>
        <w:t xml:space="preserve"> </w:t>
      </w:r>
      <w:r>
        <w:rPr>
          <w:w w:val="105"/>
        </w:rPr>
        <w:t>provided</w:t>
      </w:r>
      <w:r>
        <w:rPr>
          <w:spacing w:val="-4"/>
          <w:w w:val="105"/>
        </w:rPr>
        <w:t xml:space="preserve"> </w:t>
      </w:r>
      <w:r>
        <w:rPr>
          <w:w w:val="105"/>
        </w:rPr>
        <w:t>in</w:t>
      </w:r>
      <w:r>
        <w:rPr>
          <w:spacing w:val="-3"/>
          <w:w w:val="105"/>
        </w:rPr>
        <w:t xml:space="preserve"> </w:t>
      </w:r>
      <w:r>
        <w:rPr>
          <w:w w:val="105"/>
        </w:rPr>
        <w:t>the</w:t>
      </w:r>
      <w:r>
        <w:rPr>
          <w:spacing w:val="-3"/>
          <w:w w:val="105"/>
        </w:rPr>
        <w:t xml:space="preserve"> </w:t>
      </w:r>
      <w:r>
        <w:rPr>
          <w:w w:val="105"/>
        </w:rPr>
        <w:t>clinical</w:t>
      </w:r>
      <w:r>
        <w:rPr>
          <w:spacing w:val="-3"/>
          <w:w w:val="105"/>
        </w:rPr>
        <w:t xml:space="preserve"> </w:t>
      </w:r>
      <w:r>
        <w:rPr>
          <w:w w:val="105"/>
        </w:rPr>
        <w:t>packet</w:t>
      </w:r>
      <w:r>
        <w:rPr>
          <w:spacing w:val="-3"/>
          <w:w w:val="105"/>
        </w:rPr>
        <w:t xml:space="preserve"> </w:t>
      </w:r>
      <w:r>
        <w:rPr>
          <w:w w:val="105"/>
        </w:rPr>
        <w:t>and</w:t>
      </w:r>
      <w:r>
        <w:rPr>
          <w:spacing w:val="-2"/>
          <w:w w:val="105"/>
        </w:rPr>
        <w:t xml:space="preserve"> </w:t>
      </w:r>
      <w:r>
        <w:rPr>
          <w:w w:val="105"/>
        </w:rPr>
        <w:t>returned</w:t>
      </w:r>
      <w:r>
        <w:rPr>
          <w:spacing w:val="-4"/>
          <w:w w:val="105"/>
        </w:rPr>
        <w:t xml:space="preserve"> </w:t>
      </w:r>
      <w:r>
        <w:rPr>
          <w:w w:val="105"/>
        </w:rPr>
        <w:t>to</w:t>
      </w:r>
      <w:r>
        <w:rPr>
          <w:spacing w:val="-4"/>
          <w:w w:val="105"/>
        </w:rPr>
        <w:t xml:space="preserve"> </w:t>
      </w:r>
      <w:r>
        <w:rPr>
          <w:w w:val="105"/>
        </w:rPr>
        <w:t>a</w:t>
      </w:r>
      <w:r>
        <w:rPr>
          <w:spacing w:val="-4"/>
          <w:w w:val="105"/>
        </w:rPr>
        <w:t xml:space="preserve"> </w:t>
      </w:r>
      <w:r>
        <w:rPr>
          <w:w w:val="105"/>
        </w:rPr>
        <w:t>faculty</w:t>
      </w:r>
      <w:r>
        <w:rPr>
          <w:spacing w:val="-7"/>
          <w:w w:val="105"/>
        </w:rPr>
        <w:t xml:space="preserve"> </w:t>
      </w:r>
      <w:r>
        <w:rPr>
          <w:w w:val="105"/>
        </w:rPr>
        <w:t>member</w:t>
      </w:r>
      <w:r>
        <w:rPr>
          <w:spacing w:val="-4"/>
          <w:w w:val="105"/>
        </w:rPr>
        <w:t xml:space="preserve"> </w:t>
      </w:r>
      <w:r>
        <w:rPr>
          <w:w w:val="105"/>
        </w:rPr>
        <w:t>during</w:t>
      </w:r>
      <w:r>
        <w:rPr>
          <w:spacing w:val="-5"/>
          <w:w w:val="105"/>
        </w:rPr>
        <w:t xml:space="preserve"> </w:t>
      </w:r>
      <w:r>
        <w:rPr>
          <w:w w:val="105"/>
        </w:rPr>
        <w:t>the next class day on campus.</w:t>
      </w:r>
    </w:p>
    <w:p w:rsidR="00504CCB" w:rsidP="0039349A" w:rsidRDefault="00504CCB" w14:paraId="7AACEC94" w14:textId="590A0B58">
      <w:pPr>
        <w:pStyle w:val="BodyText"/>
        <w:ind w:right="720"/>
      </w:pPr>
      <w:bookmarkStart w:name="_bookmark106" w:id="104"/>
      <w:bookmarkEnd w:id="104"/>
    </w:p>
    <w:p w:rsidR="00504CCB" w:rsidP="0039349A" w:rsidRDefault="00103C2C" w14:paraId="56FCE47F" w14:textId="77777777">
      <w:pPr>
        <w:pStyle w:val="Heading3"/>
        <w:ind w:right="720"/>
      </w:pPr>
      <w:r>
        <w:rPr>
          <w:w w:val="105"/>
        </w:rPr>
        <w:t>TIME</w:t>
      </w:r>
      <w:r>
        <w:rPr>
          <w:spacing w:val="-5"/>
          <w:w w:val="105"/>
        </w:rPr>
        <w:t xml:space="preserve"> </w:t>
      </w:r>
      <w:r>
        <w:rPr>
          <w:spacing w:val="-2"/>
          <w:w w:val="105"/>
        </w:rPr>
        <w:t>SHEETS</w:t>
      </w:r>
    </w:p>
    <w:p w:rsidR="00504CCB" w:rsidP="0039349A" w:rsidRDefault="00504CCB" w14:paraId="3ED6CA5B" w14:textId="77777777">
      <w:pPr>
        <w:pStyle w:val="BodyText"/>
        <w:spacing w:before="19"/>
        <w:ind w:right="720"/>
        <w:rPr>
          <w:b/>
        </w:rPr>
      </w:pPr>
    </w:p>
    <w:p w:rsidR="00504CCB" w:rsidP="0039349A" w:rsidRDefault="00103C2C" w14:paraId="511DE651" w14:textId="77777777">
      <w:pPr>
        <w:spacing w:line="249" w:lineRule="auto"/>
        <w:ind w:left="441" w:right="720" w:firstLine="534"/>
        <w:jc w:val="both"/>
        <w:rPr>
          <w:b/>
          <w:sz w:val="16"/>
        </w:rPr>
      </w:pPr>
      <w:r>
        <w:rPr>
          <w:w w:val="105"/>
          <w:sz w:val="17"/>
        </w:rPr>
        <w:t>Students are provided with a time sheet for each rotation.</w:t>
      </w:r>
      <w:r>
        <w:rPr>
          <w:spacing w:val="40"/>
          <w:w w:val="105"/>
          <w:sz w:val="17"/>
        </w:rPr>
        <w:t xml:space="preserve"> </w:t>
      </w:r>
      <w:r>
        <w:rPr>
          <w:w w:val="105"/>
          <w:sz w:val="17"/>
        </w:rPr>
        <w:t>The time sheet is to be filled out daily and</w:t>
      </w:r>
      <w:r>
        <w:rPr>
          <w:spacing w:val="-3"/>
          <w:w w:val="105"/>
          <w:sz w:val="17"/>
        </w:rPr>
        <w:t xml:space="preserve"> </w:t>
      </w:r>
      <w:r>
        <w:rPr>
          <w:w w:val="105"/>
          <w:sz w:val="17"/>
        </w:rPr>
        <w:t>signed</w:t>
      </w:r>
      <w:r>
        <w:rPr>
          <w:spacing w:val="-3"/>
          <w:w w:val="105"/>
          <w:sz w:val="17"/>
        </w:rPr>
        <w:t xml:space="preserve"> </w:t>
      </w:r>
      <w:r>
        <w:rPr>
          <w:w w:val="105"/>
          <w:sz w:val="17"/>
        </w:rPr>
        <w:t>or</w:t>
      </w:r>
      <w:r>
        <w:rPr>
          <w:spacing w:val="-3"/>
          <w:w w:val="105"/>
          <w:sz w:val="17"/>
        </w:rPr>
        <w:t xml:space="preserve"> </w:t>
      </w:r>
      <w:r>
        <w:rPr>
          <w:w w:val="105"/>
          <w:sz w:val="17"/>
        </w:rPr>
        <w:t>initialed</w:t>
      </w:r>
      <w:r>
        <w:rPr>
          <w:spacing w:val="-3"/>
          <w:w w:val="105"/>
          <w:sz w:val="17"/>
        </w:rPr>
        <w:t xml:space="preserve"> </w:t>
      </w:r>
      <w:r>
        <w:rPr>
          <w:w w:val="105"/>
          <w:sz w:val="17"/>
        </w:rPr>
        <w:t>by</w:t>
      </w:r>
      <w:r>
        <w:rPr>
          <w:spacing w:val="-4"/>
          <w:w w:val="105"/>
          <w:sz w:val="17"/>
        </w:rPr>
        <w:t xml:space="preserve"> </w:t>
      </w:r>
      <w:r>
        <w:rPr>
          <w:w w:val="105"/>
          <w:sz w:val="17"/>
        </w:rPr>
        <w:t>a</w:t>
      </w:r>
      <w:r>
        <w:rPr>
          <w:spacing w:val="-1"/>
          <w:w w:val="105"/>
          <w:sz w:val="17"/>
        </w:rPr>
        <w:t xml:space="preserve"> </w:t>
      </w:r>
      <w:r>
        <w:rPr>
          <w:w w:val="105"/>
          <w:sz w:val="17"/>
        </w:rPr>
        <w:t>clinic</w:t>
      </w:r>
      <w:r>
        <w:rPr>
          <w:spacing w:val="-2"/>
          <w:w w:val="105"/>
          <w:sz w:val="17"/>
        </w:rPr>
        <w:t xml:space="preserve"> </w:t>
      </w:r>
      <w:r>
        <w:rPr>
          <w:w w:val="105"/>
          <w:sz w:val="17"/>
        </w:rPr>
        <w:t>coordinator</w:t>
      </w:r>
      <w:r>
        <w:rPr>
          <w:spacing w:val="-3"/>
          <w:w w:val="105"/>
          <w:sz w:val="17"/>
        </w:rPr>
        <w:t xml:space="preserve"> </w:t>
      </w:r>
      <w:r>
        <w:rPr>
          <w:w w:val="105"/>
          <w:sz w:val="17"/>
        </w:rPr>
        <w:t>or</w:t>
      </w:r>
      <w:r>
        <w:rPr>
          <w:spacing w:val="-3"/>
          <w:w w:val="105"/>
          <w:sz w:val="17"/>
        </w:rPr>
        <w:t xml:space="preserve"> </w:t>
      </w:r>
      <w:r>
        <w:rPr>
          <w:w w:val="105"/>
          <w:sz w:val="17"/>
        </w:rPr>
        <w:t>clinic</w:t>
      </w:r>
      <w:r>
        <w:rPr>
          <w:spacing w:val="-3"/>
          <w:w w:val="105"/>
          <w:sz w:val="17"/>
        </w:rPr>
        <w:t xml:space="preserve"> </w:t>
      </w:r>
      <w:r>
        <w:rPr>
          <w:w w:val="105"/>
          <w:sz w:val="17"/>
        </w:rPr>
        <w:t>instructor.</w:t>
      </w:r>
      <w:r>
        <w:rPr>
          <w:spacing w:val="40"/>
          <w:w w:val="105"/>
          <w:sz w:val="17"/>
        </w:rPr>
        <w:t xml:space="preserve"> </w:t>
      </w:r>
      <w:r>
        <w:rPr>
          <w:w w:val="105"/>
          <w:sz w:val="17"/>
        </w:rPr>
        <w:t>If</w:t>
      </w:r>
      <w:r>
        <w:rPr>
          <w:spacing w:val="-1"/>
          <w:w w:val="105"/>
          <w:sz w:val="17"/>
        </w:rPr>
        <w:t xml:space="preserve"> </w:t>
      </w:r>
      <w:r>
        <w:rPr>
          <w:w w:val="105"/>
          <w:sz w:val="17"/>
        </w:rPr>
        <w:t>an</w:t>
      </w:r>
      <w:r>
        <w:rPr>
          <w:spacing w:val="-2"/>
          <w:w w:val="105"/>
          <w:sz w:val="17"/>
        </w:rPr>
        <w:t xml:space="preserve"> </w:t>
      </w:r>
      <w:r>
        <w:rPr>
          <w:w w:val="105"/>
          <w:sz w:val="17"/>
        </w:rPr>
        <w:t>error</w:t>
      </w:r>
      <w:r>
        <w:rPr>
          <w:spacing w:val="-3"/>
          <w:w w:val="105"/>
          <w:sz w:val="17"/>
        </w:rPr>
        <w:t xml:space="preserve"> </w:t>
      </w:r>
      <w:r>
        <w:rPr>
          <w:w w:val="105"/>
          <w:sz w:val="17"/>
        </w:rPr>
        <w:t>is</w:t>
      </w:r>
      <w:r>
        <w:rPr>
          <w:spacing w:val="-2"/>
          <w:w w:val="105"/>
          <w:sz w:val="17"/>
        </w:rPr>
        <w:t xml:space="preserve"> </w:t>
      </w:r>
      <w:r>
        <w:rPr>
          <w:w w:val="105"/>
          <w:sz w:val="17"/>
        </w:rPr>
        <w:t>made</w:t>
      </w:r>
      <w:r>
        <w:rPr>
          <w:spacing w:val="-1"/>
          <w:w w:val="105"/>
          <w:sz w:val="17"/>
        </w:rPr>
        <w:t xml:space="preserve"> </w:t>
      </w:r>
      <w:r>
        <w:rPr>
          <w:w w:val="105"/>
          <w:sz w:val="17"/>
        </w:rPr>
        <w:t>on</w:t>
      </w:r>
      <w:r>
        <w:rPr>
          <w:spacing w:val="-3"/>
          <w:w w:val="105"/>
          <w:sz w:val="17"/>
        </w:rPr>
        <w:t xml:space="preserve"> </w:t>
      </w:r>
      <w:r>
        <w:rPr>
          <w:w w:val="105"/>
          <w:sz w:val="17"/>
        </w:rPr>
        <w:t>the</w:t>
      </w:r>
      <w:r>
        <w:rPr>
          <w:spacing w:val="-3"/>
          <w:w w:val="105"/>
          <w:sz w:val="17"/>
        </w:rPr>
        <w:t xml:space="preserve"> </w:t>
      </w:r>
      <w:r>
        <w:rPr>
          <w:w w:val="105"/>
          <w:sz w:val="17"/>
        </w:rPr>
        <w:t>time</w:t>
      </w:r>
      <w:r>
        <w:rPr>
          <w:spacing w:val="-3"/>
          <w:w w:val="105"/>
          <w:sz w:val="17"/>
        </w:rPr>
        <w:t xml:space="preserve"> </w:t>
      </w:r>
      <w:r>
        <w:rPr>
          <w:w w:val="105"/>
          <w:sz w:val="17"/>
        </w:rPr>
        <w:t>sheet,</w:t>
      </w:r>
      <w:r>
        <w:rPr>
          <w:spacing w:val="-3"/>
          <w:w w:val="105"/>
          <w:sz w:val="17"/>
        </w:rPr>
        <w:t xml:space="preserve"> </w:t>
      </w:r>
      <w:r>
        <w:rPr>
          <w:w w:val="105"/>
          <w:sz w:val="17"/>
        </w:rPr>
        <w:t>a single</w:t>
      </w:r>
      <w:r>
        <w:rPr>
          <w:spacing w:val="-9"/>
          <w:w w:val="105"/>
          <w:sz w:val="17"/>
        </w:rPr>
        <w:t xml:space="preserve"> </w:t>
      </w:r>
      <w:r>
        <w:rPr>
          <w:w w:val="105"/>
          <w:sz w:val="17"/>
        </w:rPr>
        <w:t>line</w:t>
      </w:r>
      <w:r>
        <w:rPr>
          <w:spacing w:val="-9"/>
          <w:w w:val="105"/>
          <w:sz w:val="17"/>
        </w:rPr>
        <w:t xml:space="preserve"> </w:t>
      </w:r>
      <w:r>
        <w:rPr>
          <w:w w:val="105"/>
          <w:sz w:val="17"/>
        </w:rPr>
        <w:t>should</w:t>
      </w:r>
      <w:r>
        <w:rPr>
          <w:spacing w:val="-9"/>
          <w:w w:val="105"/>
          <w:sz w:val="17"/>
        </w:rPr>
        <w:t xml:space="preserve"> </w:t>
      </w:r>
      <w:r>
        <w:rPr>
          <w:w w:val="105"/>
          <w:sz w:val="17"/>
        </w:rPr>
        <w:t>be</w:t>
      </w:r>
      <w:r>
        <w:rPr>
          <w:spacing w:val="-8"/>
          <w:w w:val="105"/>
          <w:sz w:val="17"/>
        </w:rPr>
        <w:t xml:space="preserve"> </w:t>
      </w:r>
      <w:r>
        <w:rPr>
          <w:w w:val="105"/>
          <w:sz w:val="17"/>
        </w:rPr>
        <w:t>crossed</w:t>
      </w:r>
      <w:r>
        <w:rPr>
          <w:spacing w:val="-9"/>
          <w:w w:val="105"/>
          <w:sz w:val="17"/>
        </w:rPr>
        <w:t xml:space="preserve"> </w:t>
      </w:r>
      <w:r>
        <w:rPr>
          <w:w w:val="105"/>
          <w:sz w:val="17"/>
        </w:rPr>
        <w:t>through</w:t>
      </w:r>
      <w:r>
        <w:rPr>
          <w:spacing w:val="-9"/>
          <w:w w:val="105"/>
          <w:sz w:val="17"/>
        </w:rPr>
        <w:t xml:space="preserve"> </w:t>
      </w:r>
      <w:r>
        <w:rPr>
          <w:w w:val="105"/>
          <w:sz w:val="17"/>
        </w:rPr>
        <w:t>the</w:t>
      </w:r>
      <w:r>
        <w:rPr>
          <w:spacing w:val="-9"/>
          <w:w w:val="105"/>
          <w:sz w:val="17"/>
        </w:rPr>
        <w:t xml:space="preserve"> </w:t>
      </w:r>
      <w:r>
        <w:rPr>
          <w:w w:val="105"/>
          <w:sz w:val="17"/>
        </w:rPr>
        <w:t>error</w:t>
      </w:r>
      <w:r>
        <w:rPr>
          <w:spacing w:val="-8"/>
          <w:w w:val="105"/>
          <w:sz w:val="17"/>
        </w:rPr>
        <w:t xml:space="preserve"> </w:t>
      </w:r>
      <w:r>
        <w:rPr>
          <w:w w:val="105"/>
          <w:sz w:val="17"/>
        </w:rPr>
        <w:t>and</w:t>
      </w:r>
      <w:r>
        <w:rPr>
          <w:spacing w:val="-7"/>
          <w:w w:val="105"/>
          <w:sz w:val="17"/>
        </w:rPr>
        <w:t xml:space="preserve"> </w:t>
      </w:r>
      <w:r>
        <w:rPr>
          <w:w w:val="105"/>
          <w:sz w:val="17"/>
        </w:rPr>
        <w:t>initialed</w:t>
      </w:r>
      <w:r>
        <w:rPr>
          <w:spacing w:val="-9"/>
          <w:w w:val="105"/>
          <w:sz w:val="17"/>
        </w:rPr>
        <w:t xml:space="preserve"> </w:t>
      </w:r>
      <w:r>
        <w:rPr>
          <w:w w:val="105"/>
          <w:sz w:val="17"/>
        </w:rPr>
        <w:t>by</w:t>
      </w:r>
      <w:r>
        <w:rPr>
          <w:spacing w:val="-12"/>
          <w:w w:val="105"/>
          <w:sz w:val="17"/>
        </w:rPr>
        <w:t xml:space="preserve"> </w:t>
      </w:r>
      <w:r>
        <w:rPr>
          <w:w w:val="105"/>
          <w:sz w:val="17"/>
        </w:rPr>
        <w:t>the</w:t>
      </w:r>
      <w:r>
        <w:rPr>
          <w:spacing w:val="-7"/>
          <w:w w:val="105"/>
          <w:sz w:val="17"/>
        </w:rPr>
        <w:t xml:space="preserve"> </w:t>
      </w:r>
      <w:r>
        <w:rPr>
          <w:w w:val="105"/>
          <w:sz w:val="17"/>
        </w:rPr>
        <w:t>coordinator</w:t>
      </w:r>
      <w:r>
        <w:rPr>
          <w:spacing w:val="-9"/>
          <w:w w:val="105"/>
          <w:sz w:val="17"/>
        </w:rPr>
        <w:t xml:space="preserve"> </w:t>
      </w:r>
      <w:r>
        <w:rPr>
          <w:w w:val="105"/>
          <w:sz w:val="17"/>
        </w:rPr>
        <w:t>or</w:t>
      </w:r>
      <w:r>
        <w:rPr>
          <w:spacing w:val="-9"/>
          <w:w w:val="105"/>
          <w:sz w:val="17"/>
        </w:rPr>
        <w:t xml:space="preserve"> </w:t>
      </w:r>
      <w:r>
        <w:rPr>
          <w:w w:val="105"/>
          <w:sz w:val="17"/>
        </w:rPr>
        <w:t>clinic</w:t>
      </w:r>
      <w:r>
        <w:rPr>
          <w:spacing w:val="-9"/>
          <w:w w:val="105"/>
          <w:sz w:val="17"/>
        </w:rPr>
        <w:t xml:space="preserve"> </w:t>
      </w:r>
      <w:r>
        <w:rPr>
          <w:w w:val="105"/>
          <w:sz w:val="17"/>
        </w:rPr>
        <w:t>instructor.</w:t>
      </w:r>
      <w:r>
        <w:rPr>
          <w:spacing w:val="29"/>
          <w:w w:val="105"/>
          <w:sz w:val="17"/>
        </w:rPr>
        <w:t xml:space="preserve"> </w:t>
      </w:r>
      <w:r>
        <w:rPr>
          <w:w w:val="105"/>
          <w:sz w:val="17"/>
        </w:rPr>
        <w:t>Copies of time sheets will not be accepted.</w:t>
      </w:r>
      <w:r>
        <w:rPr>
          <w:spacing w:val="40"/>
          <w:w w:val="105"/>
          <w:sz w:val="17"/>
        </w:rPr>
        <w:t xml:space="preserve"> </w:t>
      </w:r>
      <w:r>
        <w:rPr>
          <w:b/>
          <w:w w:val="105"/>
          <w:sz w:val="17"/>
        </w:rPr>
        <w:t xml:space="preserve">If a time sheet is altered or falsified, the student will be </w:t>
      </w:r>
      <w:r>
        <w:rPr>
          <w:b/>
          <w:spacing w:val="-2"/>
          <w:w w:val="105"/>
          <w:sz w:val="17"/>
        </w:rPr>
        <w:t>immediately dismissed</w:t>
      </w:r>
      <w:r>
        <w:rPr>
          <w:b/>
          <w:spacing w:val="-3"/>
          <w:w w:val="105"/>
          <w:sz w:val="17"/>
        </w:rPr>
        <w:t xml:space="preserve"> </w:t>
      </w:r>
      <w:r>
        <w:rPr>
          <w:b/>
          <w:spacing w:val="-2"/>
          <w:w w:val="105"/>
          <w:sz w:val="17"/>
        </w:rPr>
        <w:t>from</w:t>
      </w:r>
      <w:r>
        <w:rPr>
          <w:b/>
          <w:spacing w:val="-6"/>
          <w:w w:val="105"/>
          <w:sz w:val="17"/>
        </w:rPr>
        <w:t xml:space="preserve"> </w:t>
      </w:r>
      <w:r>
        <w:rPr>
          <w:b/>
          <w:spacing w:val="-2"/>
          <w:w w:val="105"/>
          <w:sz w:val="17"/>
        </w:rPr>
        <w:t>the</w:t>
      </w:r>
      <w:r>
        <w:rPr>
          <w:b/>
          <w:spacing w:val="-3"/>
          <w:w w:val="105"/>
          <w:sz w:val="17"/>
        </w:rPr>
        <w:t xml:space="preserve"> </w:t>
      </w:r>
      <w:r>
        <w:rPr>
          <w:b/>
          <w:spacing w:val="-2"/>
          <w:w w:val="105"/>
          <w:sz w:val="17"/>
        </w:rPr>
        <w:t>program</w:t>
      </w:r>
      <w:r>
        <w:rPr>
          <w:b/>
          <w:spacing w:val="-4"/>
          <w:w w:val="105"/>
          <w:sz w:val="17"/>
        </w:rPr>
        <w:t xml:space="preserve"> </w:t>
      </w:r>
      <w:r>
        <w:rPr>
          <w:b/>
          <w:spacing w:val="-2"/>
          <w:w w:val="105"/>
          <w:sz w:val="16"/>
        </w:rPr>
        <w:t>without</w:t>
      </w:r>
      <w:r>
        <w:rPr>
          <w:b/>
          <w:spacing w:val="-5"/>
          <w:w w:val="105"/>
          <w:sz w:val="16"/>
        </w:rPr>
        <w:t xml:space="preserve"> </w:t>
      </w:r>
      <w:r>
        <w:rPr>
          <w:b/>
          <w:spacing w:val="-2"/>
          <w:w w:val="105"/>
          <w:sz w:val="16"/>
        </w:rPr>
        <w:t>opportunity</w:t>
      </w:r>
      <w:r>
        <w:rPr>
          <w:b/>
          <w:spacing w:val="-5"/>
          <w:w w:val="105"/>
          <w:sz w:val="16"/>
        </w:rPr>
        <w:t xml:space="preserve"> </w:t>
      </w:r>
      <w:r>
        <w:rPr>
          <w:b/>
          <w:spacing w:val="-2"/>
          <w:w w:val="105"/>
          <w:sz w:val="16"/>
        </w:rPr>
        <w:t>for</w:t>
      </w:r>
      <w:r>
        <w:rPr>
          <w:b/>
          <w:spacing w:val="-6"/>
          <w:w w:val="105"/>
          <w:sz w:val="16"/>
        </w:rPr>
        <w:t xml:space="preserve"> </w:t>
      </w:r>
      <w:r>
        <w:rPr>
          <w:b/>
          <w:spacing w:val="-2"/>
          <w:w w:val="105"/>
          <w:sz w:val="16"/>
        </w:rPr>
        <w:t>readmission.</w:t>
      </w:r>
      <w:r>
        <w:rPr>
          <w:b/>
          <w:spacing w:val="35"/>
          <w:w w:val="105"/>
          <w:sz w:val="16"/>
        </w:rPr>
        <w:t xml:space="preserve"> </w:t>
      </w:r>
      <w:r>
        <w:rPr>
          <w:b/>
          <w:spacing w:val="-2"/>
          <w:w w:val="105"/>
          <w:sz w:val="16"/>
        </w:rPr>
        <w:t>Students</w:t>
      </w:r>
      <w:r>
        <w:rPr>
          <w:b/>
          <w:spacing w:val="-6"/>
          <w:w w:val="105"/>
          <w:sz w:val="16"/>
        </w:rPr>
        <w:t xml:space="preserve"> </w:t>
      </w:r>
      <w:r>
        <w:rPr>
          <w:b/>
          <w:spacing w:val="-2"/>
          <w:w w:val="105"/>
          <w:sz w:val="16"/>
        </w:rPr>
        <w:t>will</w:t>
      </w:r>
      <w:r>
        <w:rPr>
          <w:b/>
          <w:spacing w:val="-6"/>
          <w:w w:val="105"/>
          <w:sz w:val="16"/>
        </w:rPr>
        <w:t xml:space="preserve"> </w:t>
      </w:r>
      <w:r>
        <w:rPr>
          <w:b/>
          <w:spacing w:val="-2"/>
          <w:w w:val="105"/>
          <w:sz w:val="16"/>
        </w:rPr>
        <w:t>turn</w:t>
      </w:r>
      <w:r>
        <w:rPr>
          <w:b/>
          <w:spacing w:val="-5"/>
          <w:w w:val="105"/>
          <w:sz w:val="16"/>
        </w:rPr>
        <w:t xml:space="preserve"> </w:t>
      </w:r>
      <w:r>
        <w:rPr>
          <w:b/>
          <w:spacing w:val="-2"/>
          <w:w w:val="105"/>
          <w:sz w:val="16"/>
        </w:rPr>
        <w:t>in</w:t>
      </w:r>
      <w:r>
        <w:rPr>
          <w:b/>
          <w:spacing w:val="-5"/>
          <w:w w:val="105"/>
          <w:sz w:val="16"/>
        </w:rPr>
        <w:t xml:space="preserve"> </w:t>
      </w:r>
      <w:r>
        <w:rPr>
          <w:b/>
          <w:spacing w:val="-2"/>
          <w:w w:val="105"/>
          <w:sz w:val="16"/>
        </w:rPr>
        <w:t>the</w:t>
      </w:r>
      <w:r>
        <w:rPr>
          <w:b/>
          <w:w w:val="105"/>
          <w:sz w:val="16"/>
        </w:rPr>
        <w:t xml:space="preserve"> top</w:t>
      </w:r>
      <w:r>
        <w:rPr>
          <w:b/>
          <w:spacing w:val="-4"/>
          <w:w w:val="105"/>
          <w:sz w:val="16"/>
        </w:rPr>
        <w:t xml:space="preserve"> </w:t>
      </w:r>
      <w:r>
        <w:rPr>
          <w:b/>
          <w:w w:val="105"/>
          <w:sz w:val="16"/>
        </w:rPr>
        <w:t>white</w:t>
      </w:r>
      <w:r>
        <w:rPr>
          <w:b/>
          <w:spacing w:val="-4"/>
          <w:w w:val="105"/>
          <w:sz w:val="16"/>
        </w:rPr>
        <w:t xml:space="preserve"> </w:t>
      </w:r>
      <w:r>
        <w:rPr>
          <w:b/>
          <w:w w:val="105"/>
          <w:sz w:val="16"/>
        </w:rPr>
        <w:t>copy</w:t>
      </w:r>
      <w:r>
        <w:rPr>
          <w:b/>
          <w:spacing w:val="-1"/>
          <w:w w:val="105"/>
          <w:sz w:val="16"/>
        </w:rPr>
        <w:t xml:space="preserve"> </w:t>
      </w:r>
      <w:r>
        <w:rPr>
          <w:b/>
          <w:w w:val="105"/>
          <w:sz w:val="16"/>
        </w:rPr>
        <w:t>to</w:t>
      </w:r>
      <w:r>
        <w:rPr>
          <w:b/>
          <w:spacing w:val="-3"/>
          <w:w w:val="105"/>
          <w:sz w:val="16"/>
        </w:rPr>
        <w:t xml:space="preserve"> </w:t>
      </w:r>
      <w:r>
        <w:rPr>
          <w:b/>
          <w:w w:val="105"/>
          <w:sz w:val="16"/>
        </w:rPr>
        <w:t>Clinical</w:t>
      </w:r>
      <w:r>
        <w:rPr>
          <w:b/>
          <w:spacing w:val="-1"/>
          <w:w w:val="105"/>
          <w:sz w:val="16"/>
        </w:rPr>
        <w:t xml:space="preserve"> </w:t>
      </w:r>
      <w:r>
        <w:rPr>
          <w:b/>
          <w:w w:val="105"/>
          <w:sz w:val="16"/>
        </w:rPr>
        <w:t>Faculty</w:t>
      </w:r>
      <w:r>
        <w:rPr>
          <w:b/>
          <w:spacing w:val="-2"/>
          <w:w w:val="105"/>
          <w:sz w:val="16"/>
        </w:rPr>
        <w:t xml:space="preserve"> </w:t>
      </w:r>
      <w:r>
        <w:rPr>
          <w:b/>
          <w:w w:val="105"/>
          <w:sz w:val="16"/>
        </w:rPr>
        <w:t>and</w:t>
      </w:r>
      <w:r>
        <w:rPr>
          <w:b/>
          <w:spacing w:val="-1"/>
          <w:w w:val="105"/>
          <w:sz w:val="16"/>
        </w:rPr>
        <w:t xml:space="preserve"> </w:t>
      </w:r>
      <w:r>
        <w:rPr>
          <w:b/>
          <w:w w:val="105"/>
          <w:sz w:val="16"/>
        </w:rPr>
        <w:t>keep</w:t>
      </w:r>
      <w:r>
        <w:rPr>
          <w:b/>
          <w:spacing w:val="-3"/>
          <w:w w:val="105"/>
          <w:sz w:val="16"/>
        </w:rPr>
        <w:t xml:space="preserve"> </w:t>
      </w:r>
      <w:r>
        <w:rPr>
          <w:b/>
          <w:w w:val="105"/>
          <w:sz w:val="16"/>
        </w:rPr>
        <w:t>the</w:t>
      </w:r>
      <w:r>
        <w:rPr>
          <w:b/>
          <w:spacing w:val="-4"/>
          <w:w w:val="105"/>
          <w:sz w:val="16"/>
        </w:rPr>
        <w:t xml:space="preserve"> </w:t>
      </w:r>
      <w:r>
        <w:rPr>
          <w:b/>
          <w:w w:val="105"/>
          <w:sz w:val="16"/>
        </w:rPr>
        <w:t>yellow copy</w:t>
      </w:r>
      <w:r>
        <w:rPr>
          <w:b/>
          <w:spacing w:val="-1"/>
          <w:w w:val="105"/>
          <w:sz w:val="16"/>
        </w:rPr>
        <w:t xml:space="preserve"> </w:t>
      </w:r>
      <w:r>
        <w:rPr>
          <w:b/>
          <w:w w:val="105"/>
          <w:sz w:val="16"/>
        </w:rPr>
        <w:t>for</w:t>
      </w:r>
      <w:r>
        <w:rPr>
          <w:b/>
          <w:spacing w:val="-4"/>
          <w:w w:val="105"/>
          <w:sz w:val="16"/>
        </w:rPr>
        <w:t xml:space="preserve"> </w:t>
      </w:r>
      <w:r>
        <w:rPr>
          <w:b/>
          <w:w w:val="105"/>
          <w:sz w:val="16"/>
        </w:rPr>
        <w:t>their</w:t>
      </w:r>
      <w:r>
        <w:rPr>
          <w:b/>
          <w:spacing w:val="-4"/>
          <w:w w:val="105"/>
          <w:sz w:val="16"/>
        </w:rPr>
        <w:t xml:space="preserve"> </w:t>
      </w:r>
      <w:r>
        <w:rPr>
          <w:b/>
          <w:w w:val="105"/>
          <w:sz w:val="16"/>
        </w:rPr>
        <w:t>records.</w:t>
      </w:r>
    </w:p>
    <w:p w:rsidR="00504CCB" w:rsidP="0039349A" w:rsidRDefault="00504CCB" w14:paraId="0319826D" w14:textId="77777777">
      <w:pPr>
        <w:pStyle w:val="BodyText"/>
        <w:ind w:right="720"/>
        <w:rPr>
          <w:b/>
        </w:rPr>
      </w:pPr>
    </w:p>
    <w:p w:rsidR="00504CCB" w:rsidP="0039349A" w:rsidRDefault="00504CCB" w14:paraId="04AD50A4" w14:textId="77777777">
      <w:pPr>
        <w:pStyle w:val="BodyText"/>
        <w:spacing w:before="21"/>
        <w:ind w:right="720"/>
        <w:rPr>
          <w:b/>
        </w:rPr>
      </w:pPr>
    </w:p>
    <w:p w:rsidR="00504CCB" w:rsidP="0039349A" w:rsidRDefault="00103C2C" w14:paraId="07FB4A2C" w14:textId="77777777">
      <w:pPr>
        <w:pStyle w:val="Heading3"/>
        <w:ind w:right="720"/>
      </w:pPr>
      <w:bookmarkStart w:name="_bookmark107" w:id="105"/>
      <w:bookmarkEnd w:id="105"/>
      <w:r>
        <w:rPr>
          <w:w w:val="105"/>
        </w:rPr>
        <w:t>PERSONAL</w:t>
      </w:r>
      <w:r>
        <w:rPr>
          <w:spacing w:val="-9"/>
          <w:w w:val="105"/>
        </w:rPr>
        <w:t xml:space="preserve"> </w:t>
      </w:r>
      <w:r>
        <w:rPr>
          <w:spacing w:val="-2"/>
          <w:w w:val="105"/>
        </w:rPr>
        <w:t>APPEARANCE</w:t>
      </w:r>
    </w:p>
    <w:p w:rsidR="00504CCB" w:rsidP="0039349A" w:rsidRDefault="00504CCB" w14:paraId="4E5932FF" w14:textId="77777777">
      <w:pPr>
        <w:pStyle w:val="BodyText"/>
        <w:spacing w:before="18"/>
        <w:ind w:right="720"/>
        <w:rPr>
          <w:b/>
        </w:rPr>
      </w:pPr>
    </w:p>
    <w:p w:rsidR="00504CCB" w:rsidP="0039349A" w:rsidRDefault="00103C2C" w14:paraId="4F0633FC" w14:textId="77777777">
      <w:pPr>
        <w:pStyle w:val="BodyText"/>
        <w:spacing w:line="252" w:lineRule="auto"/>
        <w:ind w:left="441" w:right="720" w:firstLine="534"/>
        <w:jc w:val="both"/>
      </w:pPr>
      <w:r>
        <w:rPr>
          <w:w w:val="105"/>
        </w:rPr>
        <w:t>The personal appearance and demeanor of Histotechnology students reflect both the college and program standards and are indicative of the students’ interest and pride in his/her profession.</w:t>
      </w:r>
    </w:p>
    <w:p w:rsidR="00504CCB" w:rsidP="0039349A" w:rsidRDefault="00504CCB" w14:paraId="3C052B34" w14:textId="77777777">
      <w:pPr>
        <w:pStyle w:val="BodyText"/>
        <w:spacing w:before="8"/>
        <w:ind w:right="720"/>
      </w:pPr>
    </w:p>
    <w:p w:rsidR="00504CCB" w:rsidP="0039349A" w:rsidRDefault="00103C2C" w14:paraId="2D574FDF" w14:textId="77777777">
      <w:pPr>
        <w:pStyle w:val="BodyText"/>
        <w:spacing w:line="252" w:lineRule="auto"/>
        <w:ind w:left="441" w:right="720" w:firstLine="534"/>
        <w:jc w:val="both"/>
      </w:pPr>
      <w:r>
        <w:rPr>
          <w:w w:val="105"/>
        </w:rPr>
        <w:t>The dress code is one mutually agreed upon by VGCC, the advisory committee and the clinical affiliates.</w:t>
      </w:r>
      <w:r>
        <w:rPr>
          <w:spacing w:val="36"/>
          <w:w w:val="105"/>
        </w:rPr>
        <w:t xml:space="preserve"> </w:t>
      </w:r>
      <w:r>
        <w:rPr>
          <w:w w:val="105"/>
        </w:rPr>
        <w:t>Student</w:t>
      </w:r>
      <w:r>
        <w:rPr>
          <w:spacing w:val="-4"/>
          <w:w w:val="105"/>
        </w:rPr>
        <w:t xml:space="preserve"> </w:t>
      </w:r>
      <w:r>
        <w:rPr>
          <w:w w:val="105"/>
        </w:rPr>
        <w:t>attire</w:t>
      </w:r>
      <w:r>
        <w:rPr>
          <w:spacing w:val="-5"/>
          <w:w w:val="105"/>
        </w:rPr>
        <w:t xml:space="preserve"> </w:t>
      </w:r>
      <w:r>
        <w:rPr>
          <w:w w:val="105"/>
        </w:rPr>
        <w:t>should</w:t>
      </w:r>
      <w:r>
        <w:rPr>
          <w:spacing w:val="-3"/>
          <w:w w:val="105"/>
        </w:rPr>
        <w:t xml:space="preserve"> </w:t>
      </w:r>
      <w:r>
        <w:rPr>
          <w:w w:val="105"/>
        </w:rPr>
        <w:t>be</w:t>
      </w:r>
      <w:r>
        <w:rPr>
          <w:spacing w:val="-5"/>
          <w:w w:val="105"/>
        </w:rPr>
        <w:t xml:space="preserve"> </w:t>
      </w:r>
      <w:r>
        <w:rPr>
          <w:w w:val="105"/>
        </w:rPr>
        <w:t>clean,</w:t>
      </w:r>
      <w:r>
        <w:rPr>
          <w:spacing w:val="-5"/>
          <w:w w:val="105"/>
        </w:rPr>
        <w:t xml:space="preserve"> </w:t>
      </w:r>
      <w:r>
        <w:rPr>
          <w:w w:val="105"/>
        </w:rPr>
        <w:t>pressed,</w:t>
      </w:r>
      <w:r>
        <w:rPr>
          <w:spacing w:val="-4"/>
          <w:w w:val="105"/>
        </w:rPr>
        <w:t xml:space="preserve"> </w:t>
      </w:r>
      <w:r>
        <w:rPr>
          <w:w w:val="105"/>
        </w:rPr>
        <w:t>and</w:t>
      </w:r>
      <w:r>
        <w:rPr>
          <w:spacing w:val="-4"/>
          <w:w w:val="105"/>
        </w:rPr>
        <w:t xml:space="preserve"> </w:t>
      </w:r>
      <w:r>
        <w:rPr>
          <w:w w:val="105"/>
        </w:rPr>
        <w:t>include</w:t>
      </w:r>
      <w:r>
        <w:rPr>
          <w:spacing w:val="-4"/>
          <w:w w:val="105"/>
        </w:rPr>
        <w:t xml:space="preserve"> </w:t>
      </w:r>
      <w:r>
        <w:rPr>
          <w:w w:val="105"/>
        </w:rPr>
        <w:t>proper</w:t>
      </w:r>
      <w:r>
        <w:rPr>
          <w:spacing w:val="-5"/>
          <w:w w:val="105"/>
        </w:rPr>
        <w:t xml:space="preserve"> </w:t>
      </w:r>
      <w:r>
        <w:rPr>
          <w:w w:val="105"/>
        </w:rPr>
        <w:t>identification.</w:t>
      </w:r>
      <w:r>
        <w:rPr>
          <w:spacing w:val="36"/>
          <w:w w:val="105"/>
        </w:rPr>
        <w:t xml:space="preserve"> </w:t>
      </w:r>
      <w:r>
        <w:rPr>
          <w:w w:val="105"/>
        </w:rPr>
        <w:t>Shoes</w:t>
      </w:r>
      <w:r>
        <w:rPr>
          <w:spacing w:val="-4"/>
          <w:w w:val="105"/>
        </w:rPr>
        <w:t xml:space="preserve"> </w:t>
      </w:r>
      <w:r>
        <w:rPr>
          <w:w w:val="105"/>
        </w:rPr>
        <w:t>must</w:t>
      </w:r>
      <w:r>
        <w:rPr>
          <w:spacing w:val="-4"/>
          <w:w w:val="105"/>
        </w:rPr>
        <w:t xml:space="preserve"> </w:t>
      </w:r>
      <w:r>
        <w:rPr>
          <w:w w:val="105"/>
        </w:rPr>
        <w:t>be</w:t>
      </w:r>
      <w:r>
        <w:rPr>
          <w:spacing w:val="-7"/>
          <w:w w:val="105"/>
        </w:rPr>
        <w:t xml:space="preserve"> </w:t>
      </w:r>
      <w:r>
        <w:rPr>
          <w:w w:val="105"/>
        </w:rPr>
        <w:t>clean and polished at all times.</w:t>
      </w:r>
    </w:p>
    <w:p w:rsidR="00504CCB" w:rsidP="0039349A" w:rsidRDefault="00504CCB" w14:paraId="099FD9A9" w14:textId="77777777">
      <w:pPr>
        <w:pStyle w:val="BodyText"/>
        <w:spacing w:before="8"/>
        <w:ind w:right="720"/>
      </w:pPr>
    </w:p>
    <w:p w:rsidR="00504CCB" w:rsidP="0039349A" w:rsidRDefault="00103C2C" w14:paraId="546DCBFC" w14:textId="77777777">
      <w:pPr>
        <w:spacing w:line="252" w:lineRule="auto"/>
        <w:ind w:left="441" w:right="720" w:firstLine="534"/>
        <w:jc w:val="both"/>
        <w:rPr>
          <w:sz w:val="17"/>
        </w:rPr>
      </w:pPr>
      <w:r>
        <w:rPr>
          <w:b/>
          <w:w w:val="105"/>
          <w:sz w:val="17"/>
        </w:rPr>
        <w:t>Any student reporting to the clinical affiliate in improper attire will be sent home by the Clinical Preceptor or Program Faculty</w:t>
      </w:r>
      <w:r>
        <w:rPr>
          <w:w w:val="105"/>
          <w:sz w:val="17"/>
        </w:rPr>
        <w:t>. The time missed will be unexcused and count towards the student’s attendance grade.</w:t>
      </w:r>
    </w:p>
    <w:p w:rsidR="00504CCB" w:rsidP="0039349A" w:rsidRDefault="00103C2C" w14:paraId="1337671B" w14:textId="77777777">
      <w:pPr>
        <w:spacing w:line="177" w:lineRule="exact"/>
        <w:ind w:left="441" w:right="720"/>
        <w:rPr>
          <w:sz w:val="16"/>
        </w:rPr>
      </w:pPr>
      <w:bookmarkStart w:name="_bookmark108" w:id="106"/>
      <w:bookmarkEnd w:id="106"/>
      <w:r>
        <w:rPr>
          <w:sz w:val="16"/>
        </w:rPr>
        <w:t>DRESS</w:t>
      </w:r>
      <w:r>
        <w:rPr>
          <w:spacing w:val="8"/>
          <w:sz w:val="16"/>
        </w:rPr>
        <w:t xml:space="preserve"> </w:t>
      </w:r>
      <w:r>
        <w:rPr>
          <w:spacing w:val="-4"/>
          <w:sz w:val="16"/>
        </w:rPr>
        <w:t>CODE</w:t>
      </w:r>
    </w:p>
    <w:p w:rsidR="00504CCB" w:rsidP="0039349A" w:rsidRDefault="00504CCB" w14:paraId="4F7B2124" w14:textId="77777777">
      <w:pPr>
        <w:pStyle w:val="BodyText"/>
        <w:spacing w:before="8"/>
        <w:ind w:right="720"/>
        <w:rPr>
          <w:sz w:val="16"/>
        </w:rPr>
      </w:pPr>
    </w:p>
    <w:p w:rsidR="00504CCB" w:rsidP="0039349A" w:rsidRDefault="00103C2C" w14:paraId="41B353F8" w14:textId="77777777">
      <w:pPr>
        <w:pStyle w:val="ListParagraph"/>
        <w:numPr>
          <w:ilvl w:val="0"/>
          <w:numId w:val="3"/>
        </w:numPr>
        <w:tabs>
          <w:tab w:val="left" w:pos="1509"/>
        </w:tabs>
        <w:spacing w:before="0" w:line="244" w:lineRule="auto"/>
        <w:ind w:right="720"/>
        <w:rPr>
          <w:sz w:val="16"/>
        </w:rPr>
      </w:pPr>
      <w:r>
        <w:rPr>
          <w:sz w:val="16"/>
        </w:rPr>
        <w:t>Clean, pressed</w:t>
      </w:r>
      <w:r>
        <w:rPr>
          <w:spacing w:val="16"/>
          <w:sz w:val="16"/>
        </w:rPr>
        <w:t xml:space="preserve"> </w:t>
      </w:r>
      <w:r>
        <w:rPr>
          <w:sz w:val="16"/>
        </w:rPr>
        <w:t>lab jackets</w:t>
      </w:r>
      <w:r>
        <w:rPr>
          <w:spacing w:val="16"/>
          <w:sz w:val="16"/>
        </w:rPr>
        <w:t xml:space="preserve"> </w:t>
      </w:r>
      <w:r>
        <w:rPr>
          <w:sz w:val="16"/>
        </w:rPr>
        <w:t>and scrubs along with name tag</w:t>
      </w:r>
      <w:r>
        <w:rPr>
          <w:spacing w:val="17"/>
          <w:sz w:val="16"/>
        </w:rPr>
        <w:t xml:space="preserve"> </w:t>
      </w:r>
      <w:r>
        <w:rPr>
          <w:sz w:val="16"/>
        </w:rPr>
        <w:t>should be worn while working at any</w:t>
      </w:r>
      <w:r>
        <w:rPr>
          <w:spacing w:val="40"/>
          <w:sz w:val="16"/>
        </w:rPr>
        <w:t xml:space="preserve"> </w:t>
      </w:r>
      <w:r>
        <w:rPr>
          <w:sz w:val="16"/>
        </w:rPr>
        <w:t>clinical</w:t>
      </w:r>
      <w:r>
        <w:rPr>
          <w:spacing w:val="-1"/>
          <w:sz w:val="16"/>
        </w:rPr>
        <w:t xml:space="preserve"> </w:t>
      </w:r>
      <w:r>
        <w:rPr>
          <w:sz w:val="16"/>
        </w:rPr>
        <w:t>site.</w:t>
      </w:r>
    </w:p>
    <w:p w:rsidR="00504CCB" w:rsidP="0039349A" w:rsidRDefault="00504CCB" w14:paraId="17A92E88" w14:textId="77777777">
      <w:pPr>
        <w:pStyle w:val="BodyText"/>
        <w:spacing w:before="3"/>
        <w:ind w:right="720"/>
        <w:rPr>
          <w:sz w:val="16"/>
        </w:rPr>
      </w:pPr>
    </w:p>
    <w:p w:rsidR="00504CCB" w:rsidP="0039349A" w:rsidRDefault="00103C2C" w14:paraId="506ADE4A" w14:textId="77777777">
      <w:pPr>
        <w:pStyle w:val="ListParagraph"/>
        <w:numPr>
          <w:ilvl w:val="0"/>
          <w:numId w:val="3"/>
        </w:numPr>
        <w:tabs>
          <w:tab w:val="left" w:pos="1509"/>
        </w:tabs>
        <w:spacing w:before="0"/>
        <w:ind w:right="720"/>
        <w:rPr>
          <w:sz w:val="16"/>
        </w:rPr>
      </w:pPr>
      <w:r>
        <w:rPr>
          <w:sz w:val="16"/>
        </w:rPr>
        <w:t>No jeans,</w:t>
      </w:r>
      <w:r>
        <w:rPr>
          <w:spacing w:val="5"/>
          <w:sz w:val="16"/>
        </w:rPr>
        <w:t xml:space="preserve"> </w:t>
      </w:r>
      <w:r>
        <w:rPr>
          <w:sz w:val="16"/>
        </w:rPr>
        <w:t>sweat</w:t>
      </w:r>
      <w:r>
        <w:rPr>
          <w:spacing w:val="5"/>
          <w:sz w:val="16"/>
        </w:rPr>
        <w:t xml:space="preserve"> </w:t>
      </w:r>
      <w:r>
        <w:rPr>
          <w:sz w:val="16"/>
        </w:rPr>
        <w:t>suits</w:t>
      </w:r>
      <w:r>
        <w:rPr>
          <w:spacing w:val="5"/>
          <w:sz w:val="16"/>
        </w:rPr>
        <w:t xml:space="preserve"> </w:t>
      </w:r>
      <w:r>
        <w:rPr>
          <w:sz w:val="16"/>
        </w:rPr>
        <w:t>or</w:t>
      </w:r>
      <w:r>
        <w:rPr>
          <w:spacing w:val="6"/>
          <w:sz w:val="16"/>
        </w:rPr>
        <w:t xml:space="preserve"> </w:t>
      </w:r>
      <w:r>
        <w:rPr>
          <w:sz w:val="16"/>
        </w:rPr>
        <w:t>wind</w:t>
      </w:r>
      <w:r>
        <w:rPr>
          <w:spacing w:val="4"/>
          <w:sz w:val="16"/>
        </w:rPr>
        <w:t xml:space="preserve"> </w:t>
      </w:r>
      <w:r>
        <w:rPr>
          <w:spacing w:val="-2"/>
          <w:sz w:val="16"/>
        </w:rPr>
        <w:t>suits.</w:t>
      </w:r>
    </w:p>
    <w:p w:rsidR="00504CCB" w:rsidP="0039349A" w:rsidRDefault="00504CCB" w14:paraId="2EDE9048" w14:textId="77777777">
      <w:pPr>
        <w:pStyle w:val="BodyText"/>
        <w:spacing w:before="8"/>
        <w:ind w:right="720"/>
        <w:rPr>
          <w:sz w:val="16"/>
        </w:rPr>
      </w:pPr>
    </w:p>
    <w:p w:rsidR="00504CCB" w:rsidP="0039349A" w:rsidRDefault="00103C2C" w14:paraId="2B51D401" w14:textId="77777777">
      <w:pPr>
        <w:pStyle w:val="ListParagraph"/>
        <w:numPr>
          <w:ilvl w:val="0"/>
          <w:numId w:val="3"/>
        </w:numPr>
        <w:tabs>
          <w:tab w:val="left" w:pos="1509"/>
        </w:tabs>
        <w:spacing w:before="0" w:line="244" w:lineRule="auto"/>
        <w:ind w:right="720"/>
        <w:rPr>
          <w:sz w:val="16"/>
        </w:rPr>
      </w:pPr>
      <w:r>
        <w:rPr>
          <w:sz w:val="16"/>
        </w:rPr>
        <w:t>Closed toe shoes</w:t>
      </w:r>
      <w:r>
        <w:rPr>
          <w:spacing w:val="18"/>
          <w:sz w:val="16"/>
        </w:rPr>
        <w:t xml:space="preserve"> </w:t>
      </w:r>
      <w:r>
        <w:rPr>
          <w:sz w:val="16"/>
        </w:rPr>
        <w:t>are required.</w:t>
      </w:r>
      <w:r>
        <w:rPr>
          <w:spacing w:val="73"/>
          <w:sz w:val="16"/>
        </w:rPr>
        <w:t xml:space="preserve"> </w:t>
      </w:r>
      <w:r>
        <w:rPr>
          <w:sz w:val="16"/>
        </w:rPr>
        <w:t>Athletic shoes</w:t>
      </w:r>
      <w:r>
        <w:rPr>
          <w:spacing w:val="18"/>
          <w:sz w:val="16"/>
        </w:rPr>
        <w:t xml:space="preserve"> </w:t>
      </w:r>
      <w:r>
        <w:rPr>
          <w:sz w:val="16"/>
        </w:rPr>
        <w:t>are acceptable but</w:t>
      </w:r>
      <w:r>
        <w:rPr>
          <w:spacing w:val="16"/>
          <w:sz w:val="16"/>
        </w:rPr>
        <w:t xml:space="preserve"> </w:t>
      </w:r>
      <w:r>
        <w:rPr>
          <w:sz w:val="16"/>
        </w:rPr>
        <w:t>must</w:t>
      </w:r>
      <w:r>
        <w:rPr>
          <w:spacing w:val="16"/>
          <w:sz w:val="16"/>
        </w:rPr>
        <w:t xml:space="preserve"> </w:t>
      </w:r>
      <w:r>
        <w:rPr>
          <w:sz w:val="16"/>
        </w:rPr>
        <w:t>be</w:t>
      </w:r>
      <w:r>
        <w:rPr>
          <w:spacing w:val="19"/>
          <w:sz w:val="16"/>
        </w:rPr>
        <w:t xml:space="preserve"> </w:t>
      </w:r>
      <w:r>
        <w:rPr>
          <w:sz w:val="16"/>
        </w:rPr>
        <w:t>black</w:t>
      </w:r>
      <w:r>
        <w:rPr>
          <w:spacing w:val="18"/>
          <w:sz w:val="16"/>
        </w:rPr>
        <w:t xml:space="preserve"> </w:t>
      </w:r>
      <w:r>
        <w:rPr>
          <w:sz w:val="16"/>
        </w:rPr>
        <w:t>and</w:t>
      </w:r>
      <w:r>
        <w:rPr>
          <w:spacing w:val="16"/>
          <w:sz w:val="16"/>
        </w:rPr>
        <w:t xml:space="preserve"> </w:t>
      </w:r>
      <w:r>
        <w:rPr>
          <w:sz w:val="16"/>
        </w:rPr>
        <w:t>always kept</w:t>
      </w:r>
      <w:r>
        <w:rPr>
          <w:spacing w:val="40"/>
          <w:sz w:val="16"/>
        </w:rPr>
        <w:t xml:space="preserve"> </w:t>
      </w:r>
      <w:r>
        <w:rPr>
          <w:sz w:val="16"/>
        </w:rPr>
        <w:t>clean.</w:t>
      </w:r>
      <w:r>
        <w:rPr>
          <w:spacing w:val="40"/>
          <w:sz w:val="16"/>
        </w:rPr>
        <w:t xml:space="preserve"> </w:t>
      </w:r>
      <w:r>
        <w:rPr>
          <w:sz w:val="16"/>
        </w:rPr>
        <w:t>Black athletic shoes with bright colors and high-tops are not acceptable.</w:t>
      </w:r>
    </w:p>
    <w:p w:rsidR="00504CCB" w:rsidP="0039349A" w:rsidRDefault="00504CCB" w14:paraId="7D3EE687" w14:textId="77777777">
      <w:pPr>
        <w:pStyle w:val="BodyText"/>
        <w:spacing w:before="3"/>
        <w:ind w:right="720"/>
        <w:rPr>
          <w:sz w:val="16"/>
        </w:rPr>
      </w:pPr>
    </w:p>
    <w:p w:rsidR="00504CCB" w:rsidP="0039349A" w:rsidRDefault="00103C2C" w14:paraId="711EC3C6" w14:textId="77777777">
      <w:pPr>
        <w:pStyle w:val="ListParagraph"/>
        <w:numPr>
          <w:ilvl w:val="0"/>
          <w:numId w:val="3"/>
        </w:numPr>
        <w:tabs>
          <w:tab w:val="left" w:pos="1509"/>
        </w:tabs>
        <w:spacing w:before="1"/>
        <w:ind w:right="720"/>
        <w:rPr>
          <w:sz w:val="16"/>
        </w:rPr>
      </w:pPr>
      <w:r>
        <w:rPr>
          <w:sz w:val="16"/>
        </w:rPr>
        <w:t>Make-up,</w:t>
      </w:r>
      <w:r>
        <w:rPr>
          <w:spacing w:val="5"/>
          <w:sz w:val="16"/>
        </w:rPr>
        <w:t xml:space="preserve"> </w:t>
      </w:r>
      <w:r>
        <w:rPr>
          <w:sz w:val="16"/>
        </w:rPr>
        <w:t>perfume,</w:t>
      </w:r>
      <w:r>
        <w:rPr>
          <w:spacing w:val="8"/>
          <w:sz w:val="16"/>
        </w:rPr>
        <w:t xml:space="preserve"> </w:t>
      </w:r>
      <w:r>
        <w:rPr>
          <w:sz w:val="16"/>
        </w:rPr>
        <w:t>and</w:t>
      </w:r>
      <w:r>
        <w:rPr>
          <w:spacing w:val="5"/>
          <w:sz w:val="16"/>
        </w:rPr>
        <w:t xml:space="preserve"> </w:t>
      </w:r>
      <w:r>
        <w:rPr>
          <w:sz w:val="16"/>
        </w:rPr>
        <w:t>aftershave</w:t>
      </w:r>
      <w:r>
        <w:rPr>
          <w:spacing w:val="4"/>
          <w:sz w:val="16"/>
        </w:rPr>
        <w:t xml:space="preserve"> </w:t>
      </w:r>
      <w:r>
        <w:rPr>
          <w:sz w:val="16"/>
        </w:rPr>
        <w:t>should</w:t>
      </w:r>
      <w:r>
        <w:rPr>
          <w:spacing w:val="5"/>
          <w:sz w:val="16"/>
        </w:rPr>
        <w:t xml:space="preserve"> </w:t>
      </w:r>
      <w:r>
        <w:rPr>
          <w:sz w:val="16"/>
        </w:rPr>
        <w:t>be</w:t>
      </w:r>
      <w:r>
        <w:rPr>
          <w:spacing w:val="3"/>
          <w:sz w:val="16"/>
        </w:rPr>
        <w:t xml:space="preserve"> </w:t>
      </w:r>
      <w:r>
        <w:rPr>
          <w:sz w:val="16"/>
        </w:rPr>
        <w:t>applied</w:t>
      </w:r>
      <w:r>
        <w:rPr>
          <w:spacing w:val="5"/>
          <w:sz w:val="16"/>
        </w:rPr>
        <w:t xml:space="preserve"> </w:t>
      </w:r>
      <w:r>
        <w:rPr>
          <w:spacing w:val="-2"/>
          <w:sz w:val="16"/>
        </w:rPr>
        <w:t>conservatively.</w:t>
      </w:r>
    </w:p>
    <w:p w:rsidR="00504CCB" w:rsidP="0039349A" w:rsidRDefault="00504CCB" w14:paraId="44497126" w14:textId="77777777">
      <w:pPr>
        <w:pStyle w:val="BodyText"/>
        <w:spacing w:before="7"/>
        <w:ind w:right="720"/>
        <w:rPr>
          <w:sz w:val="16"/>
        </w:rPr>
      </w:pPr>
    </w:p>
    <w:p w:rsidR="00504CCB" w:rsidP="0039349A" w:rsidRDefault="00103C2C" w14:paraId="5086A023" w14:textId="77777777">
      <w:pPr>
        <w:pStyle w:val="ListParagraph"/>
        <w:numPr>
          <w:ilvl w:val="0"/>
          <w:numId w:val="3"/>
        </w:numPr>
        <w:tabs>
          <w:tab w:val="left" w:pos="1509"/>
        </w:tabs>
        <w:spacing w:before="0"/>
        <w:ind w:right="720"/>
        <w:rPr>
          <w:sz w:val="16"/>
        </w:rPr>
      </w:pPr>
      <w:r>
        <w:rPr>
          <w:sz w:val="16"/>
        </w:rPr>
        <w:t>NO</w:t>
      </w:r>
      <w:r>
        <w:rPr>
          <w:spacing w:val="4"/>
          <w:sz w:val="16"/>
        </w:rPr>
        <w:t xml:space="preserve"> </w:t>
      </w:r>
      <w:r>
        <w:rPr>
          <w:sz w:val="16"/>
        </w:rPr>
        <w:t>jewelry</w:t>
      </w:r>
      <w:r>
        <w:rPr>
          <w:spacing w:val="3"/>
          <w:sz w:val="16"/>
        </w:rPr>
        <w:t xml:space="preserve"> </w:t>
      </w:r>
      <w:r>
        <w:rPr>
          <w:sz w:val="16"/>
        </w:rPr>
        <w:t>is</w:t>
      </w:r>
      <w:r>
        <w:rPr>
          <w:spacing w:val="4"/>
          <w:sz w:val="16"/>
        </w:rPr>
        <w:t xml:space="preserve"> </w:t>
      </w:r>
      <w:r>
        <w:rPr>
          <w:sz w:val="16"/>
        </w:rPr>
        <w:t>to be</w:t>
      </w:r>
      <w:r>
        <w:rPr>
          <w:spacing w:val="3"/>
          <w:sz w:val="16"/>
        </w:rPr>
        <w:t xml:space="preserve"> </w:t>
      </w:r>
      <w:r>
        <w:rPr>
          <w:spacing w:val="-4"/>
          <w:sz w:val="16"/>
        </w:rPr>
        <w:t>worn.</w:t>
      </w:r>
    </w:p>
    <w:p w:rsidR="00504CCB" w:rsidP="0039349A" w:rsidRDefault="00504CCB" w14:paraId="57BA36AE" w14:textId="77777777">
      <w:pPr>
        <w:pStyle w:val="BodyText"/>
        <w:spacing w:before="8"/>
        <w:ind w:right="720"/>
        <w:rPr>
          <w:sz w:val="16"/>
        </w:rPr>
      </w:pPr>
    </w:p>
    <w:p w:rsidR="00504CCB" w:rsidP="0039349A" w:rsidRDefault="00103C2C" w14:paraId="1DD0947E" w14:textId="77777777">
      <w:pPr>
        <w:pStyle w:val="ListParagraph"/>
        <w:numPr>
          <w:ilvl w:val="0"/>
          <w:numId w:val="3"/>
        </w:numPr>
        <w:tabs>
          <w:tab w:val="left" w:pos="1509"/>
        </w:tabs>
        <w:spacing w:before="0" w:line="242" w:lineRule="auto"/>
        <w:ind w:right="720"/>
        <w:rPr>
          <w:sz w:val="16"/>
        </w:rPr>
      </w:pPr>
      <w:r>
        <w:rPr>
          <w:sz w:val="16"/>
        </w:rPr>
        <w:t>Hair</w:t>
      </w:r>
      <w:r>
        <w:rPr>
          <w:spacing w:val="-1"/>
          <w:sz w:val="16"/>
        </w:rPr>
        <w:t xml:space="preserve"> </w:t>
      </w:r>
      <w:r>
        <w:rPr>
          <w:sz w:val="16"/>
        </w:rPr>
        <w:t>must be</w:t>
      </w:r>
      <w:r>
        <w:rPr>
          <w:spacing w:val="-5"/>
          <w:sz w:val="16"/>
        </w:rPr>
        <w:t xml:space="preserve"> </w:t>
      </w:r>
      <w:r>
        <w:rPr>
          <w:sz w:val="16"/>
        </w:rPr>
        <w:t>always</w:t>
      </w:r>
      <w:r>
        <w:rPr>
          <w:spacing w:val="-3"/>
          <w:sz w:val="16"/>
        </w:rPr>
        <w:t xml:space="preserve"> </w:t>
      </w:r>
      <w:r>
        <w:rPr>
          <w:sz w:val="16"/>
        </w:rPr>
        <w:t>clean</w:t>
      </w:r>
      <w:r>
        <w:rPr>
          <w:spacing w:val="-2"/>
          <w:sz w:val="16"/>
        </w:rPr>
        <w:t xml:space="preserve"> </w:t>
      </w:r>
      <w:r>
        <w:rPr>
          <w:sz w:val="16"/>
        </w:rPr>
        <w:t>and</w:t>
      </w:r>
      <w:r>
        <w:rPr>
          <w:spacing w:val="-2"/>
          <w:sz w:val="16"/>
        </w:rPr>
        <w:t xml:space="preserve"> </w:t>
      </w:r>
      <w:r>
        <w:rPr>
          <w:sz w:val="16"/>
        </w:rPr>
        <w:t>out of</w:t>
      </w:r>
      <w:r>
        <w:rPr>
          <w:spacing w:val="-1"/>
          <w:sz w:val="16"/>
        </w:rPr>
        <w:t xml:space="preserve"> </w:t>
      </w:r>
      <w:r>
        <w:rPr>
          <w:sz w:val="16"/>
        </w:rPr>
        <w:t>the</w:t>
      </w:r>
      <w:r>
        <w:rPr>
          <w:spacing w:val="-5"/>
          <w:sz w:val="16"/>
        </w:rPr>
        <w:t xml:space="preserve"> </w:t>
      </w:r>
      <w:r>
        <w:rPr>
          <w:sz w:val="16"/>
        </w:rPr>
        <w:t>face.</w:t>
      </w:r>
      <w:r>
        <w:rPr>
          <w:spacing w:val="37"/>
          <w:sz w:val="16"/>
        </w:rPr>
        <w:t xml:space="preserve"> </w:t>
      </w:r>
      <w:r>
        <w:rPr>
          <w:sz w:val="16"/>
        </w:rPr>
        <w:t>Hair ornaments</w:t>
      </w:r>
      <w:r>
        <w:rPr>
          <w:spacing w:val="-3"/>
          <w:sz w:val="16"/>
        </w:rPr>
        <w:t xml:space="preserve"> </w:t>
      </w:r>
      <w:r>
        <w:rPr>
          <w:sz w:val="16"/>
        </w:rPr>
        <w:t>should</w:t>
      </w:r>
      <w:r>
        <w:rPr>
          <w:spacing w:val="-2"/>
          <w:sz w:val="16"/>
        </w:rPr>
        <w:t xml:space="preserve"> </w:t>
      </w:r>
      <w:r>
        <w:rPr>
          <w:sz w:val="16"/>
        </w:rPr>
        <w:t>be</w:t>
      </w:r>
      <w:r>
        <w:rPr>
          <w:spacing w:val="-5"/>
          <w:sz w:val="16"/>
        </w:rPr>
        <w:t xml:space="preserve"> </w:t>
      </w:r>
      <w:r>
        <w:rPr>
          <w:sz w:val="16"/>
        </w:rPr>
        <w:t>small and discreet.</w:t>
      </w:r>
      <w:r>
        <w:rPr>
          <w:spacing w:val="37"/>
          <w:sz w:val="16"/>
        </w:rPr>
        <w:t xml:space="preserve"> </w:t>
      </w:r>
      <w:r>
        <w:rPr>
          <w:sz w:val="16"/>
        </w:rPr>
        <w:t>Facial</w:t>
      </w:r>
      <w:r>
        <w:rPr>
          <w:spacing w:val="40"/>
          <w:sz w:val="16"/>
        </w:rPr>
        <w:t xml:space="preserve"> </w:t>
      </w:r>
      <w:r>
        <w:rPr>
          <w:sz w:val="16"/>
        </w:rPr>
        <w:t>hair should be clean shaved or kept neat and professional in appearance.</w:t>
      </w:r>
    </w:p>
    <w:p w:rsidR="00504CCB" w:rsidP="0039349A" w:rsidRDefault="00504CCB" w14:paraId="65DD7319" w14:textId="77777777">
      <w:pPr>
        <w:pStyle w:val="BodyText"/>
        <w:spacing w:before="7"/>
        <w:ind w:right="720"/>
        <w:rPr>
          <w:sz w:val="16"/>
        </w:rPr>
      </w:pPr>
    </w:p>
    <w:p w:rsidR="00504CCB" w:rsidP="0039349A" w:rsidRDefault="00103C2C" w14:paraId="7B95714D" w14:textId="77777777">
      <w:pPr>
        <w:pStyle w:val="ListParagraph"/>
        <w:numPr>
          <w:ilvl w:val="0"/>
          <w:numId w:val="3"/>
        </w:numPr>
        <w:tabs>
          <w:tab w:val="left" w:pos="1509"/>
        </w:tabs>
        <w:spacing w:before="0" w:line="247" w:lineRule="auto"/>
        <w:ind w:right="720"/>
        <w:rPr>
          <w:sz w:val="16"/>
        </w:rPr>
      </w:pPr>
      <w:r>
        <w:rPr>
          <w:sz w:val="16"/>
        </w:rPr>
        <w:t>Fingernails must be</w:t>
      </w:r>
      <w:r>
        <w:rPr>
          <w:spacing w:val="-1"/>
          <w:sz w:val="16"/>
        </w:rPr>
        <w:t xml:space="preserve"> </w:t>
      </w:r>
      <w:r>
        <w:rPr>
          <w:sz w:val="16"/>
        </w:rPr>
        <w:t>kept short and clean without polish or acrylics in clinical settings where sterile</w:t>
      </w:r>
      <w:r>
        <w:rPr>
          <w:spacing w:val="40"/>
          <w:sz w:val="16"/>
        </w:rPr>
        <w:t xml:space="preserve"> </w:t>
      </w:r>
      <w:r>
        <w:rPr>
          <w:sz w:val="16"/>
        </w:rPr>
        <w:t>products are being prepared.</w:t>
      </w:r>
    </w:p>
    <w:p w:rsidR="00504CCB" w:rsidP="0039349A" w:rsidRDefault="00103C2C" w14:paraId="2F289467" w14:textId="77777777">
      <w:pPr>
        <w:pStyle w:val="ListParagraph"/>
        <w:numPr>
          <w:ilvl w:val="0"/>
          <w:numId w:val="14"/>
        </w:numPr>
        <w:tabs>
          <w:tab w:val="left" w:pos="1509"/>
        </w:tabs>
        <w:spacing w:before="183"/>
        <w:ind w:right="720"/>
        <w:rPr>
          <w:sz w:val="16"/>
        </w:rPr>
      </w:pPr>
      <w:r>
        <w:rPr>
          <w:sz w:val="16"/>
        </w:rPr>
        <w:t>Tattoos</w:t>
      </w:r>
      <w:r>
        <w:rPr>
          <w:spacing w:val="3"/>
          <w:sz w:val="16"/>
        </w:rPr>
        <w:t xml:space="preserve"> </w:t>
      </w:r>
      <w:r>
        <w:rPr>
          <w:sz w:val="16"/>
        </w:rPr>
        <w:t>MUST</w:t>
      </w:r>
      <w:r>
        <w:rPr>
          <w:spacing w:val="9"/>
          <w:sz w:val="16"/>
        </w:rPr>
        <w:t xml:space="preserve"> </w:t>
      </w:r>
      <w:r>
        <w:rPr>
          <w:sz w:val="16"/>
        </w:rPr>
        <w:t>be</w:t>
      </w:r>
      <w:r>
        <w:rPr>
          <w:spacing w:val="4"/>
          <w:sz w:val="16"/>
        </w:rPr>
        <w:t xml:space="preserve"> </w:t>
      </w:r>
      <w:r>
        <w:rPr>
          <w:sz w:val="16"/>
        </w:rPr>
        <w:t>always</w:t>
      </w:r>
      <w:r>
        <w:rPr>
          <w:spacing w:val="6"/>
          <w:sz w:val="16"/>
        </w:rPr>
        <w:t xml:space="preserve"> </w:t>
      </w:r>
      <w:r>
        <w:rPr>
          <w:spacing w:val="-2"/>
          <w:sz w:val="16"/>
        </w:rPr>
        <w:t>covered.</w:t>
      </w:r>
    </w:p>
    <w:p w:rsidR="00504CCB" w:rsidP="0039349A" w:rsidRDefault="00504CCB" w14:paraId="42D20FF4" w14:textId="77777777">
      <w:pPr>
        <w:pStyle w:val="BodyText"/>
        <w:spacing w:before="7"/>
        <w:ind w:right="720"/>
        <w:rPr>
          <w:sz w:val="16"/>
        </w:rPr>
      </w:pPr>
    </w:p>
    <w:p w:rsidR="00504CCB" w:rsidP="0039349A" w:rsidRDefault="00103C2C" w14:paraId="0FBAE9FF" w14:textId="77777777">
      <w:pPr>
        <w:spacing w:before="1" w:line="247" w:lineRule="auto"/>
        <w:ind w:left="975" w:right="720"/>
        <w:rPr>
          <w:sz w:val="16"/>
        </w:rPr>
      </w:pPr>
      <w:r>
        <w:rPr>
          <w:sz w:val="16"/>
        </w:rPr>
        <w:t>If</w:t>
      </w:r>
      <w:r>
        <w:rPr>
          <w:spacing w:val="16"/>
          <w:sz w:val="16"/>
        </w:rPr>
        <w:t xml:space="preserve"> </w:t>
      </w:r>
      <w:r>
        <w:rPr>
          <w:sz w:val="16"/>
        </w:rPr>
        <w:t>in doubt, the student</w:t>
      </w:r>
      <w:r>
        <w:rPr>
          <w:spacing w:val="16"/>
          <w:sz w:val="16"/>
        </w:rPr>
        <w:t xml:space="preserve"> </w:t>
      </w:r>
      <w:r>
        <w:rPr>
          <w:sz w:val="16"/>
        </w:rPr>
        <w:t>should ask the program faculty prior</w:t>
      </w:r>
      <w:r>
        <w:rPr>
          <w:spacing w:val="16"/>
          <w:sz w:val="16"/>
        </w:rPr>
        <w:t xml:space="preserve"> </w:t>
      </w:r>
      <w:r>
        <w:rPr>
          <w:sz w:val="16"/>
        </w:rPr>
        <w:t>to wearing questionable attire to the clinical</w:t>
      </w:r>
      <w:r>
        <w:rPr>
          <w:spacing w:val="40"/>
          <w:sz w:val="16"/>
        </w:rPr>
        <w:t xml:space="preserve"> </w:t>
      </w:r>
      <w:r>
        <w:rPr>
          <w:spacing w:val="-2"/>
          <w:sz w:val="16"/>
        </w:rPr>
        <w:t>site.</w:t>
      </w:r>
    </w:p>
    <w:p w:rsidR="00504CCB" w:rsidP="0039349A" w:rsidRDefault="00504CCB" w14:paraId="3659FB87" w14:textId="33A84273">
      <w:pPr>
        <w:pStyle w:val="BodyText"/>
        <w:ind w:right="720"/>
      </w:pPr>
      <w:bookmarkStart w:name="_bookmark109" w:id="107"/>
      <w:bookmarkEnd w:id="107"/>
    </w:p>
    <w:p w:rsidR="00504CCB" w:rsidP="0039349A" w:rsidRDefault="00103C2C" w14:paraId="351328E9" w14:textId="77777777">
      <w:pPr>
        <w:pStyle w:val="Heading3"/>
        <w:ind w:right="720"/>
      </w:pPr>
      <w:r>
        <w:rPr>
          <w:w w:val="105"/>
        </w:rPr>
        <w:t>RELATIONSHIPS</w:t>
      </w:r>
      <w:r>
        <w:rPr>
          <w:spacing w:val="-12"/>
          <w:w w:val="105"/>
        </w:rPr>
        <w:t xml:space="preserve"> </w:t>
      </w:r>
      <w:r>
        <w:rPr>
          <w:w w:val="105"/>
        </w:rPr>
        <w:t>WITH</w:t>
      </w:r>
      <w:r>
        <w:rPr>
          <w:spacing w:val="-11"/>
          <w:w w:val="105"/>
        </w:rPr>
        <w:t xml:space="preserve"> </w:t>
      </w:r>
      <w:r>
        <w:rPr>
          <w:spacing w:val="-2"/>
          <w:w w:val="105"/>
        </w:rPr>
        <w:t>INSTRUCTORS</w:t>
      </w:r>
    </w:p>
    <w:p w:rsidR="00504CCB" w:rsidP="0039349A" w:rsidRDefault="00504CCB" w14:paraId="3B153555" w14:textId="77777777">
      <w:pPr>
        <w:pStyle w:val="BodyText"/>
        <w:spacing w:before="13"/>
        <w:ind w:right="720"/>
        <w:rPr>
          <w:b/>
        </w:rPr>
      </w:pPr>
    </w:p>
    <w:p w:rsidR="00504CCB" w:rsidP="0039349A" w:rsidRDefault="00103C2C" w14:paraId="37ABCAAE" w14:textId="77777777">
      <w:pPr>
        <w:spacing w:before="1" w:line="244" w:lineRule="auto"/>
        <w:ind w:left="441" w:right="720"/>
        <w:rPr>
          <w:sz w:val="16"/>
        </w:rPr>
      </w:pPr>
      <w:r>
        <w:rPr>
          <w:sz w:val="16"/>
        </w:rPr>
        <w:t>Instructors are people.</w:t>
      </w:r>
      <w:r>
        <w:rPr>
          <w:spacing w:val="40"/>
          <w:sz w:val="16"/>
        </w:rPr>
        <w:t xml:space="preserve"> </w:t>
      </w:r>
      <w:r>
        <w:rPr>
          <w:sz w:val="16"/>
        </w:rPr>
        <w:t>They are an integral part of your education.</w:t>
      </w:r>
      <w:r>
        <w:rPr>
          <w:spacing w:val="40"/>
          <w:sz w:val="16"/>
        </w:rPr>
        <w:t xml:space="preserve"> </w:t>
      </w:r>
      <w:r>
        <w:rPr>
          <w:sz w:val="16"/>
        </w:rPr>
        <w:t>Here are some suggestions for forming a good</w:t>
      </w:r>
      <w:r>
        <w:rPr>
          <w:spacing w:val="40"/>
          <w:sz w:val="16"/>
        </w:rPr>
        <w:t xml:space="preserve"> </w:t>
      </w:r>
      <w:r>
        <w:rPr>
          <w:sz w:val="16"/>
        </w:rPr>
        <w:t>working relationship with them.</w:t>
      </w:r>
    </w:p>
    <w:p w:rsidR="00504CCB" w:rsidP="0039349A" w:rsidRDefault="00504CCB" w14:paraId="548B5604" w14:textId="77777777">
      <w:pPr>
        <w:pStyle w:val="BodyText"/>
        <w:spacing w:before="3"/>
        <w:ind w:right="720"/>
        <w:rPr>
          <w:sz w:val="16"/>
        </w:rPr>
      </w:pPr>
    </w:p>
    <w:p w:rsidR="00504CCB" w:rsidP="0039349A" w:rsidRDefault="00103C2C" w14:paraId="006FCB5F" w14:textId="77777777">
      <w:pPr>
        <w:pStyle w:val="ListParagraph"/>
        <w:numPr>
          <w:ilvl w:val="0"/>
          <w:numId w:val="2"/>
        </w:numPr>
        <w:tabs>
          <w:tab w:val="left" w:pos="706"/>
          <w:tab w:val="left" w:pos="708"/>
        </w:tabs>
        <w:spacing w:before="0" w:line="247" w:lineRule="auto"/>
        <w:ind w:right="720"/>
        <w:jc w:val="both"/>
        <w:rPr>
          <w:sz w:val="16"/>
        </w:rPr>
      </w:pPr>
      <w:r>
        <w:rPr>
          <w:sz w:val="16"/>
        </w:rPr>
        <w:t>Form your own opinion about each instructor.</w:t>
      </w:r>
      <w:r>
        <w:rPr>
          <w:spacing w:val="40"/>
          <w:sz w:val="16"/>
        </w:rPr>
        <w:t xml:space="preserve"> </w:t>
      </w:r>
      <w:r>
        <w:rPr>
          <w:sz w:val="16"/>
        </w:rPr>
        <w:t>Students talk about teachers, and you may hear conflicting</w:t>
      </w:r>
      <w:r>
        <w:rPr>
          <w:spacing w:val="40"/>
          <w:sz w:val="16"/>
        </w:rPr>
        <w:t xml:space="preserve"> </w:t>
      </w:r>
      <w:r>
        <w:rPr>
          <w:sz w:val="16"/>
        </w:rPr>
        <w:t>reports.</w:t>
      </w:r>
      <w:r>
        <w:rPr>
          <w:spacing w:val="40"/>
          <w:sz w:val="16"/>
        </w:rPr>
        <w:t xml:space="preserve"> </w:t>
      </w:r>
      <w:r>
        <w:rPr>
          <w:sz w:val="16"/>
        </w:rPr>
        <w:t>Decide for yourself.</w:t>
      </w:r>
    </w:p>
    <w:p w:rsidR="00504CCB" w:rsidP="0039349A" w:rsidRDefault="00103C2C" w14:paraId="5BD9AEE9" w14:textId="77777777">
      <w:pPr>
        <w:pStyle w:val="ListParagraph"/>
        <w:numPr>
          <w:ilvl w:val="0"/>
          <w:numId w:val="2"/>
        </w:numPr>
        <w:tabs>
          <w:tab w:val="left" w:pos="706"/>
          <w:tab w:val="left" w:pos="708"/>
        </w:tabs>
        <w:spacing w:before="183" w:line="247" w:lineRule="auto"/>
        <w:ind w:right="720"/>
        <w:jc w:val="both"/>
        <w:rPr>
          <w:sz w:val="16"/>
        </w:rPr>
      </w:pPr>
      <w:r>
        <w:rPr>
          <w:sz w:val="16"/>
        </w:rPr>
        <w:t>Be attentive.</w:t>
      </w:r>
      <w:r>
        <w:rPr>
          <w:spacing w:val="40"/>
          <w:sz w:val="16"/>
        </w:rPr>
        <w:t xml:space="preserve"> </w:t>
      </w:r>
      <w:r>
        <w:rPr>
          <w:sz w:val="16"/>
        </w:rPr>
        <w:t>Daydreaming, sleeping, or having side conversations in class will insult your instructor.</w:t>
      </w:r>
      <w:r>
        <w:rPr>
          <w:spacing w:val="40"/>
          <w:sz w:val="16"/>
        </w:rPr>
        <w:t xml:space="preserve"> </w:t>
      </w:r>
      <w:r>
        <w:rPr>
          <w:sz w:val="16"/>
        </w:rPr>
        <w:t>Besides,</w:t>
      </w:r>
      <w:r>
        <w:rPr>
          <w:spacing w:val="40"/>
          <w:sz w:val="16"/>
        </w:rPr>
        <w:t xml:space="preserve"> </w:t>
      </w:r>
      <w:r>
        <w:rPr>
          <w:sz w:val="16"/>
        </w:rPr>
        <w:t>you miss what’s happening. Side conversations also disturb other students.</w:t>
      </w:r>
    </w:p>
    <w:p w:rsidR="00504CCB" w:rsidP="0039349A" w:rsidRDefault="00504CCB" w14:paraId="491811B6" w14:textId="77777777">
      <w:pPr>
        <w:pStyle w:val="BodyText"/>
        <w:spacing w:before="2"/>
        <w:ind w:right="720"/>
        <w:rPr>
          <w:sz w:val="16"/>
        </w:rPr>
      </w:pPr>
    </w:p>
    <w:p w:rsidR="00504CCB" w:rsidP="0039349A" w:rsidRDefault="00103C2C" w14:paraId="3B6C5C18" w14:textId="77777777">
      <w:pPr>
        <w:pStyle w:val="ListParagraph"/>
        <w:numPr>
          <w:ilvl w:val="0"/>
          <w:numId w:val="2"/>
        </w:numPr>
        <w:tabs>
          <w:tab w:val="left" w:pos="706"/>
          <w:tab w:val="left" w:pos="708"/>
        </w:tabs>
        <w:spacing w:before="0" w:line="244" w:lineRule="auto"/>
        <w:ind w:right="720"/>
        <w:jc w:val="both"/>
        <w:rPr>
          <w:sz w:val="16"/>
        </w:rPr>
      </w:pPr>
      <w:r>
        <w:rPr>
          <w:sz w:val="16"/>
        </w:rPr>
        <w:t>We all have mental pictures about instructors.</w:t>
      </w:r>
      <w:r>
        <w:rPr>
          <w:spacing w:val="40"/>
          <w:sz w:val="16"/>
        </w:rPr>
        <w:t xml:space="preserve"> </w:t>
      </w:r>
      <w:r>
        <w:rPr>
          <w:sz w:val="16"/>
        </w:rPr>
        <w:t>Perhaps they are unapproachable, brilliant, boring, demanding,</w:t>
      </w:r>
      <w:r>
        <w:rPr>
          <w:spacing w:val="40"/>
          <w:sz w:val="16"/>
        </w:rPr>
        <w:t xml:space="preserve"> </w:t>
      </w:r>
      <w:r>
        <w:rPr>
          <w:sz w:val="16"/>
        </w:rPr>
        <w:t>eccentric, etc. Assume nothing.</w:t>
      </w:r>
      <w:r>
        <w:rPr>
          <w:spacing w:val="40"/>
          <w:sz w:val="16"/>
        </w:rPr>
        <w:t xml:space="preserve"> </w:t>
      </w:r>
      <w:r>
        <w:rPr>
          <w:sz w:val="16"/>
        </w:rPr>
        <w:t>Get to know your teacher first-hand.</w:t>
      </w:r>
      <w:r>
        <w:rPr>
          <w:spacing w:val="40"/>
          <w:sz w:val="16"/>
        </w:rPr>
        <w:t xml:space="preserve"> </w:t>
      </w:r>
      <w:r>
        <w:rPr>
          <w:sz w:val="16"/>
        </w:rPr>
        <w:t>Take advantage of their office hours.</w:t>
      </w:r>
      <w:r>
        <w:rPr>
          <w:spacing w:val="40"/>
          <w:sz w:val="16"/>
        </w:rPr>
        <w:t xml:space="preserve"> </w:t>
      </w:r>
      <w:r>
        <w:rPr>
          <w:sz w:val="16"/>
        </w:rPr>
        <w:t>Some teachers best express their love and enthusiasm for their subject in private conversations rather than</w:t>
      </w:r>
      <w:r>
        <w:rPr>
          <w:spacing w:val="40"/>
          <w:sz w:val="16"/>
        </w:rPr>
        <w:t xml:space="preserve"> </w:t>
      </w:r>
      <w:r>
        <w:rPr>
          <w:spacing w:val="-2"/>
          <w:sz w:val="16"/>
        </w:rPr>
        <w:t>lectures.</w:t>
      </w:r>
    </w:p>
    <w:p w:rsidR="00504CCB" w:rsidP="0039349A" w:rsidRDefault="00504CCB" w14:paraId="4715CA8D" w14:textId="77777777">
      <w:pPr>
        <w:pStyle w:val="BodyText"/>
        <w:spacing w:before="3"/>
        <w:ind w:right="720"/>
        <w:rPr>
          <w:sz w:val="16"/>
        </w:rPr>
      </w:pPr>
    </w:p>
    <w:p w:rsidR="00504CCB" w:rsidP="0039349A" w:rsidRDefault="00103C2C" w14:paraId="2A086827" w14:textId="77777777">
      <w:pPr>
        <w:pStyle w:val="ListParagraph"/>
        <w:numPr>
          <w:ilvl w:val="0"/>
          <w:numId w:val="2"/>
        </w:numPr>
        <w:tabs>
          <w:tab w:val="left" w:pos="706"/>
          <w:tab w:val="left" w:pos="708"/>
        </w:tabs>
        <w:spacing w:before="0" w:line="244" w:lineRule="auto"/>
        <w:ind w:right="720"/>
        <w:jc w:val="both"/>
        <w:rPr>
          <w:sz w:val="16"/>
        </w:rPr>
      </w:pPr>
      <w:r>
        <w:rPr>
          <w:sz w:val="16"/>
        </w:rPr>
        <w:t>Many</w:t>
      </w:r>
      <w:r>
        <w:rPr>
          <w:spacing w:val="-5"/>
          <w:sz w:val="16"/>
        </w:rPr>
        <w:t xml:space="preserve"> </w:t>
      </w:r>
      <w:r>
        <w:rPr>
          <w:sz w:val="16"/>
        </w:rPr>
        <w:t>instructors</w:t>
      </w:r>
      <w:r>
        <w:rPr>
          <w:spacing w:val="-3"/>
          <w:sz w:val="16"/>
        </w:rPr>
        <w:t xml:space="preserve"> </w:t>
      </w:r>
      <w:r>
        <w:rPr>
          <w:sz w:val="16"/>
        </w:rPr>
        <w:t>have</w:t>
      </w:r>
      <w:r>
        <w:rPr>
          <w:spacing w:val="-3"/>
          <w:sz w:val="16"/>
        </w:rPr>
        <w:t xml:space="preserve"> </w:t>
      </w:r>
      <w:r>
        <w:rPr>
          <w:sz w:val="16"/>
        </w:rPr>
        <w:t>special</w:t>
      </w:r>
      <w:r>
        <w:rPr>
          <w:spacing w:val="-2"/>
          <w:sz w:val="16"/>
        </w:rPr>
        <w:t xml:space="preserve"> </w:t>
      </w:r>
      <w:r>
        <w:rPr>
          <w:sz w:val="16"/>
        </w:rPr>
        <w:t>office</w:t>
      </w:r>
      <w:r>
        <w:rPr>
          <w:spacing w:val="-5"/>
          <w:sz w:val="16"/>
        </w:rPr>
        <w:t xml:space="preserve"> </w:t>
      </w:r>
      <w:r>
        <w:rPr>
          <w:sz w:val="16"/>
        </w:rPr>
        <w:t>hours.</w:t>
      </w:r>
      <w:r>
        <w:rPr>
          <w:spacing w:val="38"/>
          <w:sz w:val="16"/>
        </w:rPr>
        <w:t xml:space="preserve"> </w:t>
      </w:r>
      <w:r>
        <w:rPr>
          <w:sz w:val="16"/>
        </w:rPr>
        <w:t>Most are</w:t>
      </w:r>
      <w:r>
        <w:rPr>
          <w:spacing w:val="-5"/>
          <w:sz w:val="16"/>
        </w:rPr>
        <w:t xml:space="preserve"> </w:t>
      </w:r>
      <w:r>
        <w:rPr>
          <w:sz w:val="16"/>
        </w:rPr>
        <w:t>delighted to</w:t>
      </w:r>
      <w:r>
        <w:rPr>
          <w:spacing w:val="-5"/>
          <w:sz w:val="16"/>
        </w:rPr>
        <w:t xml:space="preserve"> </w:t>
      </w:r>
      <w:r>
        <w:rPr>
          <w:sz w:val="16"/>
        </w:rPr>
        <w:t>talk to</w:t>
      </w:r>
      <w:r>
        <w:rPr>
          <w:spacing w:val="-5"/>
          <w:sz w:val="16"/>
        </w:rPr>
        <w:t xml:space="preserve"> </w:t>
      </w:r>
      <w:r>
        <w:rPr>
          <w:sz w:val="16"/>
        </w:rPr>
        <w:t>students.</w:t>
      </w:r>
      <w:r>
        <w:rPr>
          <w:spacing w:val="38"/>
          <w:sz w:val="16"/>
        </w:rPr>
        <w:t xml:space="preserve"> </w:t>
      </w:r>
      <w:r>
        <w:rPr>
          <w:sz w:val="16"/>
        </w:rPr>
        <w:t>That’s</w:t>
      </w:r>
      <w:r>
        <w:rPr>
          <w:spacing w:val="-3"/>
          <w:sz w:val="16"/>
        </w:rPr>
        <w:t xml:space="preserve"> </w:t>
      </w:r>
      <w:r>
        <w:rPr>
          <w:sz w:val="16"/>
        </w:rPr>
        <w:t>why</w:t>
      </w:r>
      <w:r>
        <w:rPr>
          <w:spacing w:val="-5"/>
          <w:sz w:val="16"/>
        </w:rPr>
        <w:t xml:space="preserve"> </w:t>
      </w:r>
      <w:r>
        <w:rPr>
          <w:sz w:val="16"/>
        </w:rPr>
        <w:t>they</w:t>
      </w:r>
      <w:r>
        <w:rPr>
          <w:spacing w:val="-4"/>
          <w:sz w:val="16"/>
        </w:rPr>
        <w:t xml:space="preserve"> </w:t>
      </w:r>
      <w:r>
        <w:rPr>
          <w:sz w:val="16"/>
        </w:rPr>
        <w:t>are</w:t>
      </w:r>
      <w:r>
        <w:rPr>
          <w:spacing w:val="-5"/>
          <w:sz w:val="16"/>
        </w:rPr>
        <w:t xml:space="preserve"> </w:t>
      </w:r>
      <w:r>
        <w:rPr>
          <w:sz w:val="16"/>
        </w:rPr>
        <w:t>teachers.</w:t>
      </w:r>
      <w:r>
        <w:rPr>
          <w:spacing w:val="40"/>
          <w:sz w:val="16"/>
        </w:rPr>
        <w:t xml:space="preserve"> </w:t>
      </w:r>
      <w:r>
        <w:rPr>
          <w:sz w:val="16"/>
        </w:rPr>
        <w:t>Talking to one student</w:t>
      </w:r>
      <w:r>
        <w:rPr>
          <w:spacing w:val="12"/>
          <w:sz w:val="16"/>
        </w:rPr>
        <w:t xml:space="preserve"> </w:t>
      </w:r>
      <w:r>
        <w:rPr>
          <w:sz w:val="16"/>
        </w:rPr>
        <w:t>allows them to focus on the area that’s critical to that</w:t>
      </w:r>
      <w:r>
        <w:rPr>
          <w:spacing w:val="12"/>
          <w:sz w:val="16"/>
        </w:rPr>
        <w:t xml:space="preserve"> </w:t>
      </w:r>
      <w:r>
        <w:rPr>
          <w:sz w:val="16"/>
        </w:rPr>
        <w:t>student</w:t>
      </w:r>
      <w:r>
        <w:rPr>
          <w:spacing w:val="10"/>
          <w:sz w:val="16"/>
        </w:rPr>
        <w:t xml:space="preserve"> </w:t>
      </w:r>
      <w:r>
        <w:rPr>
          <w:sz w:val="16"/>
        </w:rPr>
        <w:t>and</w:t>
      </w:r>
      <w:r>
        <w:rPr>
          <w:spacing w:val="10"/>
          <w:sz w:val="16"/>
        </w:rPr>
        <w:t xml:space="preserve"> </w:t>
      </w:r>
      <w:r>
        <w:rPr>
          <w:sz w:val="16"/>
        </w:rPr>
        <w:t>their</w:t>
      </w:r>
      <w:r>
        <w:rPr>
          <w:spacing w:val="12"/>
          <w:sz w:val="16"/>
        </w:rPr>
        <w:t xml:space="preserve"> </w:t>
      </w:r>
      <w:r>
        <w:rPr>
          <w:sz w:val="16"/>
        </w:rPr>
        <w:t>enthusiasm can</w:t>
      </w:r>
      <w:r>
        <w:rPr>
          <w:spacing w:val="40"/>
          <w:sz w:val="16"/>
        </w:rPr>
        <w:t xml:space="preserve"> </w:t>
      </w:r>
      <w:r>
        <w:rPr>
          <w:sz w:val="16"/>
        </w:rPr>
        <w:t>be contagious.</w:t>
      </w:r>
      <w:r>
        <w:rPr>
          <w:spacing w:val="40"/>
          <w:sz w:val="16"/>
        </w:rPr>
        <w:t xml:space="preserve"> </w:t>
      </w:r>
      <w:r>
        <w:rPr>
          <w:sz w:val="16"/>
        </w:rPr>
        <w:t>What sounded incomprehensible in class may become clear in a one-to-one exchange.</w:t>
      </w:r>
    </w:p>
    <w:p w:rsidR="00504CCB" w:rsidP="0039349A" w:rsidRDefault="00504CCB" w14:paraId="1F906D59" w14:textId="77777777">
      <w:pPr>
        <w:pStyle w:val="BodyText"/>
        <w:spacing w:before="3"/>
        <w:ind w:right="720"/>
        <w:rPr>
          <w:sz w:val="16"/>
        </w:rPr>
      </w:pPr>
    </w:p>
    <w:p w:rsidR="00504CCB" w:rsidP="0039349A" w:rsidRDefault="00103C2C" w14:paraId="02BFA642" w14:textId="77777777">
      <w:pPr>
        <w:pStyle w:val="ListParagraph"/>
        <w:numPr>
          <w:ilvl w:val="0"/>
          <w:numId w:val="2"/>
        </w:numPr>
        <w:tabs>
          <w:tab w:val="left" w:pos="706"/>
          <w:tab w:val="left" w:pos="708"/>
        </w:tabs>
        <w:spacing w:before="0" w:line="247" w:lineRule="auto"/>
        <w:ind w:right="720"/>
        <w:jc w:val="both"/>
        <w:rPr>
          <w:sz w:val="16"/>
        </w:rPr>
      </w:pPr>
      <w:r>
        <w:rPr>
          <w:sz w:val="16"/>
        </w:rPr>
        <w:t>Arrive early</w:t>
      </w:r>
      <w:r>
        <w:rPr>
          <w:spacing w:val="-1"/>
          <w:sz w:val="16"/>
        </w:rPr>
        <w:t xml:space="preserve"> </w:t>
      </w:r>
      <w:r>
        <w:rPr>
          <w:sz w:val="16"/>
        </w:rPr>
        <w:t>for classes.</w:t>
      </w:r>
      <w:r>
        <w:rPr>
          <w:spacing w:val="40"/>
          <w:sz w:val="16"/>
        </w:rPr>
        <w:t xml:space="preserve"> </w:t>
      </w:r>
      <w:r>
        <w:rPr>
          <w:sz w:val="16"/>
        </w:rPr>
        <w:t>You can visit with your instructor or classmates, review notes, or spend a</w:t>
      </w:r>
      <w:r>
        <w:rPr>
          <w:spacing w:val="-1"/>
          <w:sz w:val="16"/>
        </w:rPr>
        <w:t xml:space="preserve"> </w:t>
      </w:r>
      <w:r>
        <w:rPr>
          <w:sz w:val="16"/>
        </w:rPr>
        <w:t>few minutes</w:t>
      </w:r>
      <w:r>
        <w:rPr>
          <w:spacing w:val="40"/>
          <w:sz w:val="16"/>
        </w:rPr>
        <w:t xml:space="preserve"> </w:t>
      </w:r>
      <w:r>
        <w:rPr>
          <w:sz w:val="16"/>
        </w:rPr>
        <w:t>relaxing.</w:t>
      </w:r>
      <w:r>
        <w:rPr>
          <w:spacing w:val="40"/>
          <w:sz w:val="16"/>
        </w:rPr>
        <w:t xml:space="preserve"> </w:t>
      </w:r>
      <w:r>
        <w:rPr>
          <w:sz w:val="16"/>
        </w:rPr>
        <w:t>Being on time demonstrates your commitment and interest.</w:t>
      </w:r>
    </w:p>
    <w:p w:rsidR="00504CCB" w:rsidP="0039349A" w:rsidRDefault="00504CCB" w14:paraId="0D59EAED" w14:textId="77777777">
      <w:pPr>
        <w:pStyle w:val="BodyText"/>
        <w:spacing w:before="1"/>
        <w:ind w:right="720"/>
        <w:rPr>
          <w:sz w:val="16"/>
        </w:rPr>
      </w:pPr>
    </w:p>
    <w:p w:rsidR="00504CCB" w:rsidP="0039349A" w:rsidRDefault="00103C2C" w14:paraId="4D963B60" w14:textId="77777777">
      <w:pPr>
        <w:pStyle w:val="ListParagraph"/>
        <w:numPr>
          <w:ilvl w:val="0"/>
          <w:numId w:val="2"/>
        </w:numPr>
        <w:tabs>
          <w:tab w:val="left" w:pos="706"/>
          <w:tab w:val="left" w:pos="708"/>
        </w:tabs>
        <w:spacing w:before="0" w:line="244" w:lineRule="auto"/>
        <w:ind w:right="720"/>
        <w:jc w:val="both"/>
        <w:rPr>
          <w:sz w:val="16"/>
        </w:rPr>
      </w:pPr>
      <w:r>
        <w:rPr>
          <w:sz w:val="16"/>
        </w:rPr>
        <w:t>Participate in class discussions.</w:t>
      </w:r>
      <w:r>
        <w:rPr>
          <w:spacing w:val="40"/>
          <w:sz w:val="16"/>
        </w:rPr>
        <w:t xml:space="preserve"> </w:t>
      </w:r>
      <w:r>
        <w:rPr>
          <w:sz w:val="16"/>
        </w:rPr>
        <w:t>Ask questions. Provide answers.</w:t>
      </w:r>
      <w:r>
        <w:rPr>
          <w:spacing w:val="40"/>
          <w:sz w:val="16"/>
        </w:rPr>
        <w:t xml:space="preserve"> </w:t>
      </w:r>
      <w:r>
        <w:rPr>
          <w:sz w:val="16"/>
        </w:rPr>
        <w:t>Be ready to debate and discuss.</w:t>
      </w:r>
      <w:r>
        <w:rPr>
          <w:spacing w:val="40"/>
          <w:sz w:val="16"/>
        </w:rPr>
        <w:t xml:space="preserve"> </w:t>
      </w:r>
      <w:r>
        <w:rPr>
          <w:sz w:val="16"/>
        </w:rPr>
        <w:t>Your</w:t>
      </w:r>
      <w:r>
        <w:rPr>
          <w:spacing w:val="40"/>
          <w:sz w:val="16"/>
        </w:rPr>
        <w:t xml:space="preserve"> </w:t>
      </w:r>
      <w:r>
        <w:rPr>
          <w:sz w:val="16"/>
        </w:rPr>
        <w:t>instructor will know you are interested and prepared.</w:t>
      </w:r>
      <w:r>
        <w:rPr>
          <w:spacing w:val="40"/>
          <w:sz w:val="16"/>
        </w:rPr>
        <w:t xml:space="preserve"> </w:t>
      </w:r>
      <w:r>
        <w:rPr>
          <w:sz w:val="16"/>
        </w:rPr>
        <w:t>Asking questions to sidetrack your teacher or just to get</w:t>
      </w:r>
      <w:r>
        <w:rPr>
          <w:spacing w:val="40"/>
          <w:sz w:val="16"/>
        </w:rPr>
        <w:t xml:space="preserve"> </w:t>
      </w:r>
      <w:r>
        <w:rPr>
          <w:sz w:val="16"/>
        </w:rPr>
        <w:t>noticed, however, wastes everyone’s time.</w:t>
      </w:r>
    </w:p>
    <w:p w:rsidR="00504CCB" w:rsidP="0039349A" w:rsidRDefault="00504CCB" w14:paraId="1770A1FA" w14:textId="77777777">
      <w:pPr>
        <w:pStyle w:val="BodyText"/>
        <w:spacing w:before="3"/>
        <w:ind w:right="720"/>
        <w:rPr>
          <w:sz w:val="16"/>
        </w:rPr>
      </w:pPr>
    </w:p>
    <w:p w:rsidR="00504CCB" w:rsidP="0039349A" w:rsidRDefault="00103C2C" w14:paraId="5702ADF7" w14:textId="77777777">
      <w:pPr>
        <w:pStyle w:val="ListParagraph"/>
        <w:numPr>
          <w:ilvl w:val="0"/>
          <w:numId w:val="2"/>
        </w:numPr>
        <w:tabs>
          <w:tab w:val="left" w:pos="706"/>
          <w:tab w:val="left" w:pos="708"/>
        </w:tabs>
        <w:spacing w:before="0" w:line="247" w:lineRule="auto"/>
        <w:ind w:right="720"/>
        <w:jc w:val="both"/>
        <w:rPr>
          <w:sz w:val="16"/>
        </w:rPr>
      </w:pPr>
      <w:r>
        <w:rPr>
          <w:sz w:val="16"/>
        </w:rPr>
        <w:t>Accept criticism.</w:t>
      </w:r>
      <w:r>
        <w:rPr>
          <w:spacing w:val="40"/>
          <w:sz w:val="16"/>
        </w:rPr>
        <w:t xml:space="preserve"> </w:t>
      </w:r>
      <w:r>
        <w:rPr>
          <w:sz w:val="16"/>
        </w:rPr>
        <w:t>Learn from your teacher’s comments on your work.</w:t>
      </w:r>
      <w:r>
        <w:rPr>
          <w:spacing w:val="40"/>
          <w:sz w:val="16"/>
        </w:rPr>
        <w:t xml:space="preserve"> </w:t>
      </w:r>
      <w:r>
        <w:rPr>
          <w:sz w:val="16"/>
        </w:rPr>
        <w:t>It is a teacher’s job to correct.</w:t>
      </w:r>
      <w:r>
        <w:rPr>
          <w:spacing w:val="40"/>
          <w:sz w:val="16"/>
        </w:rPr>
        <w:t xml:space="preserve"> </w:t>
      </w:r>
      <w:r>
        <w:rPr>
          <w:sz w:val="16"/>
        </w:rPr>
        <w:t>Don’t</w:t>
      </w:r>
      <w:r>
        <w:rPr>
          <w:spacing w:val="40"/>
          <w:sz w:val="16"/>
        </w:rPr>
        <w:t xml:space="preserve"> </w:t>
      </w:r>
      <w:r>
        <w:rPr>
          <w:sz w:val="16"/>
        </w:rPr>
        <w:t>take it personally.</w:t>
      </w:r>
    </w:p>
    <w:p w:rsidR="00504CCB" w:rsidP="0039349A" w:rsidRDefault="00103C2C" w14:paraId="1CD8B4C6" w14:textId="77777777">
      <w:pPr>
        <w:pStyle w:val="ListParagraph"/>
        <w:numPr>
          <w:ilvl w:val="0"/>
          <w:numId w:val="2"/>
        </w:numPr>
        <w:tabs>
          <w:tab w:val="left" w:pos="706"/>
          <w:tab w:val="left" w:pos="708"/>
        </w:tabs>
        <w:spacing w:before="183" w:line="247" w:lineRule="auto"/>
        <w:ind w:right="720"/>
        <w:jc w:val="both"/>
        <w:rPr>
          <w:sz w:val="16"/>
        </w:rPr>
      </w:pPr>
      <w:r>
        <w:rPr>
          <w:sz w:val="16"/>
        </w:rPr>
        <w:t>Submit professional work of high quality in both content and form. Prepare papers as if you were submitting</w:t>
      </w:r>
      <w:r>
        <w:rPr>
          <w:spacing w:val="40"/>
          <w:sz w:val="16"/>
        </w:rPr>
        <w:t xml:space="preserve"> </w:t>
      </w:r>
      <w:r>
        <w:rPr>
          <w:sz w:val="16"/>
        </w:rPr>
        <w:t>them to an employer.</w:t>
      </w:r>
      <w:r>
        <w:rPr>
          <w:spacing w:val="40"/>
          <w:sz w:val="16"/>
        </w:rPr>
        <w:t xml:space="preserve"> </w:t>
      </w:r>
      <w:r>
        <w:rPr>
          <w:sz w:val="16"/>
        </w:rPr>
        <w:t>Imagine that a promotion and raise will be determined by your work.</w:t>
      </w:r>
    </w:p>
    <w:p w:rsidR="00504CCB" w:rsidP="0039349A" w:rsidRDefault="00504CCB" w14:paraId="409BD3D1" w14:textId="77777777">
      <w:pPr>
        <w:pStyle w:val="BodyText"/>
        <w:spacing w:before="6"/>
        <w:ind w:right="720"/>
        <w:rPr>
          <w:sz w:val="16"/>
        </w:rPr>
      </w:pPr>
    </w:p>
    <w:p w:rsidR="00504CCB" w:rsidP="0039349A" w:rsidRDefault="00103C2C" w14:paraId="3519C222" w14:textId="77777777">
      <w:pPr>
        <w:pStyle w:val="Heading4"/>
        <w:ind w:right="720"/>
      </w:pPr>
      <w:bookmarkStart w:name="_bookmark110" w:id="108"/>
      <w:bookmarkEnd w:id="108"/>
      <w:r>
        <w:rPr>
          <w:w w:val="105"/>
        </w:rPr>
        <w:t>Academic</w:t>
      </w:r>
      <w:r>
        <w:rPr>
          <w:spacing w:val="-10"/>
          <w:w w:val="105"/>
        </w:rPr>
        <w:t xml:space="preserve"> </w:t>
      </w:r>
      <w:r>
        <w:rPr>
          <w:spacing w:val="-2"/>
          <w:w w:val="105"/>
        </w:rPr>
        <w:t>Calendar</w:t>
      </w:r>
    </w:p>
    <w:p w:rsidR="00504CCB" w:rsidP="0039349A" w:rsidRDefault="00103C2C" w14:paraId="38395796" w14:textId="77777777">
      <w:pPr>
        <w:spacing w:before="192" w:line="244" w:lineRule="auto"/>
        <w:ind w:left="441" w:right="720"/>
        <w:rPr>
          <w:sz w:val="16"/>
        </w:rPr>
      </w:pPr>
      <w:r>
        <w:rPr>
          <w:sz w:val="16"/>
        </w:rPr>
        <w:t>Vance-Granville Community College operates</w:t>
      </w:r>
      <w:r>
        <w:rPr>
          <w:spacing w:val="18"/>
          <w:sz w:val="16"/>
        </w:rPr>
        <w:t xml:space="preserve"> </w:t>
      </w:r>
      <w:r>
        <w:rPr>
          <w:sz w:val="16"/>
        </w:rPr>
        <w:t>on the semester</w:t>
      </w:r>
      <w:r>
        <w:rPr>
          <w:spacing w:val="21"/>
          <w:sz w:val="16"/>
        </w:rPr>
        <w:t xml:space="preserve"> </w:t>
      </w:r>
      <w:r>
        <w:rPr>
          <w:sz w:val="16"/>
        </w:rPr>
        <w:t>system. The fall and spring semesters</w:t>
      </w:r>
      <w:r>
        <w:rPr>
          <w:spacing w:val="18"/>
          <w:sz w:val="16"/>
        </w:rPr>
        <w:t xml:space="preserve"> </w:t>
      </w:r>
      <w:r>
        <w:rPr>
          <w:sz w:val="16"/>
        </w:rPr>
        <w:t>are 16</w:t>
      </w:r>
      <w:r>
        <w:rPr>
          <w:spacing w:val="40"/>
          <w:sz w:val="16"/>
        </w:rPr>
        <w:t xml:space="preserve"> </w:t>
      </w:r>
      <w:r>
        <w:rPr>
          <w:sz w:val="16"/>
        </w:rPr>
        <w:t>weeks (80 days) in length. The summer term includes 8 weeks (40 days) and 10 weeks (48 days) sessions. In</w:t>
      </w:r>
      <w:r>
        <w:rPr>
          <w:spacing w:val="40"/>
          <w:sz w:val="16"/>
        </w:rPr>
        <w:t xml:space="preserve"> </w:t>
      </w:r>
      <w:r>
        <w:rPr>
          <w:sz w:val="16"/>
        </w:rPr>
        <w:t>addition, mini terms are offered during Fall and Spring semesters. These include 8-week terms in the general</w:t>
      </w:r>
      <w:r>
        <w:rPr>
          <w:spacing w:val="40"/>
          <w:sz w:val="16"/>
        </w:rPr>
        <w:t xml:space="preserve"> </w:t>
      </w:r>
      <w:r>
        <w:rPr>
          <w:sz w:val="16"/>
        </w:rPr>
        <w:t>education courses. Each mini term has a census date, add/drop period, and withdrawal dates that are published in</w:t>
      </w:r>
      <w:r>
        <w:rPr>
          <w:spacing w:val="40"/>
          <w:sz w:val="16"/>
        </w:rPr>
        <w:t xml:space="preserve"> </w:t>
      </w:r>
      <w:r>
        <w:rPr>
          <w:sz w:val="16"/>
        </w:rPr>
        <w:t>the College registration bulletin (ARCHES).</w:t>
      </w:r>
    </w:p>
    <w:p w:rsidR="00504CCB" w:rsidP="0039349A" w:rsidRDefault="00103C2C" w14:paraId="0AE1E90A" w14:textId="77777777">
      <w:pPr>
        <w:spacing w:before="180" w:line="475" w:lineRule="auto"/>
        <w:ind w:left="441" w:right="720"/>
        <w:rPr>
          <w:sz w:val="16"/>
        </w:rPr>
      </w:pPr>
      <w:r>
        <w:rPr>
          <w:sz w:val="16"/>
        </w:rPr>
        <w:t>The academic calendar is available on the Vance Granville Community College website.</w:t>
      </w:r>
      <w:r>
        <w:rPr>
          <w:spacing w:val="40"/>
          <w:sz w:val="16"/>
        </w:rPr>
        <w:t xml:space="preserve"> </w:t>
      </w:r>
      <w:hyperlink r:id="rId20">
        <w:r>
          <w:rPr>
            <w:color w:val="0000FF"/>
            <w:spacing w:val="-2"/>
            <w:sz w:val="16"/>
            <w:u w:val="single" w:color="0000FF"/>
          </w:rPr>
          <w:t>http://www.vgcc.edu/academics/academic-calendar</w:t>
        </w:r>
      </w:hyperlink>
    </w:p>
    <w:p w:rsidR="00504CCB" w:rsidP="0039349A" w:rsidRDefault="00504CCB" w14:paraId="17B5EC6B" w14:textId="77777777">
      <w:pPr>
        <w:spacing w:line="475" w:lineRule="auto"/>
        <w:ind w:right="720"/>
        <w:rPr>
          <w:sz w:val="16"/>
        </w:rPr>
        <w:sectPr w:rsidR="00504CCB">
          <w:pgSz w:w="12240" w:h="15840" w:orient="portrait"/>
          <w:pgMar w:top="1440" w:right="1440" w:bottom="1440" w:left="1440" w:header="0" w:footer="2776" w:gutter="0"/>
          <w:cols w:space="720"/>
          <w:headerReference w:type="default" r:id="Rf9dd949acb854b3d"/>
        </w:sectPr>
      </w:pPr>
    </w:p>
    <w:p w:rsidR="00504CCB" w:rsidP="0039349A" w:rsidRDefault="00103C2C" w14:paraId="1DAF4CD7" w14:textId="77777777">
      <w:pPr>
        <w:pStyle w:val="Heading1"/>
        <w:spacing w:before="1"/>
        <w:ind w:right="720"/>
      </w:pPr>
      <w:bookmarkStart w:name="_bookmark111" w:id="109"/>
      <w:bookmarkEnd w:id="109"/>
      <w:r>
        <w:rPr>
          <w:spacing w:val="-2"/>
          <w:u w:val="single"/>
        </w:rPr>
        <w:t>CLINICAL ROTATION</w:t>
      </w:r>
      <w:r>
        <w:rPr>
          <w:spacing w:val="-1"/>
          <w:u w:val="single"/>
        </w:rPr>
        <w:t xml:space="preserve"> </w:t>
      </w:r>
      <w:r>
        <w:rPr>
          <w:spacing w:val="-2"/>
          <w:u w:val="single"/>
        </w:rPr>
        <w:t>ATTENDANCE REVIEW</w:t>
      </w:r>
      <w:r>
        <w:rPr>
          <w:spacing w:val="-1"/>
          <w:u w:val="single"/>
        </w:rPr>
        <w:t xml:space="preserve"> </w:t>
      </w:r>
      <w:r>
        <w:rPr>
          <w:spacing w:val="-2"/>
          <w:u w:val="single"/>
        </w:rPr>
        <w:t>PROCEDURE</w:t>
      </w:r>
    </w:p>
    <w:p w:rsidR="00504CCB" w:rsidP="0039349A" w:rsidRDefault="00504CCB" w14:paraId="692399DD" w14:textId="77777777">
      <w:pPr>
        <w:pStyle w:val="BodyText"/>
        <w:spacing w:before="15"/>
        <w:ind w:right="720"/>
        <w:rPr>
          <w:b/>
        </w:rPr>
      </w:pPr>
    </w:p>
    <w:p w:rsidR="00504CCB" w:rsidP="0039349A" w:rsidRDefault="00103C2C" w14:paraId="15D29140" w14:textId="77777777">
      <w:pPr>
        <w:spacing w:line="252" w:lineRule="auto"/>
        <w:ind w:left="441" w:right="720" w:firstLine="534"/>
        <w:rPr>
          <w:b/>
          <w:sz w:val="17"/>
        </w:rPr>
      </w:pPr>
      <w:r>
        <w:rPr>
          <w:w w:val="105"/>
          <w:sz w:val="17"/>
        </w:rPr>
        <w:t>Clinical</w:t>
      </w:r>
      <w:r>
        <w:rPr>
          <w:spacing w:val="-4"/>
          <w:w w:val="105"/>
          <w:sz w:val="17"/>
        </w:rPr>
        <w:t xml:space="preserve"> </w:t>
      </w:r>
      <w:r>
        <w:rPr>
          <w:w w:val="105"/>
          <w:sz w:val="17"/>
        </w:rPr>
        <w:t>Rotation</w:t>
      </w:r>
      <w:r>
        <w:rPr>
          <w:spacing w:val="-4"/>
          <w:w w:val="105"/>
          <w:sz w:val="17"/>
        </w:rPr>
        <w:t xml:space="preserve"> </w:t>
      </w:r>
      <w:r>
        <w:rPr>
          <w:w w:val="105"/>
          <w:sz w:val="17"/>
        </w:rPr>
        <w:t>is</w:t>
      </w:r>
      <w:r>
        <w:rPr>
          <w:spacing w:val="-4"/>
          <w:w w:val="105"/>
          <w:sz w:val="17"/>
        </w:rPr>
        <w:t xml:space="preserve"> </w:t>
      </w:r>
      <w:r>
        <w:rPr>
          <w:w w:val="105"/>
          <w:sz w:val="17"/>
        </w:rPr>
        <w:t>a</w:t>
      </w:r>
      <w:r>
        <w:rPr>
          <w:spacing w:val="-4"/>
          <w:w w:val="105"/>
          <w:sz w:val="17"/>
        </w:rPr>
        <w:t xml:space="preserve"> </w:t>
      </w:r>
      <w:r>
        <w:rPr>
          <w:w w:val="105"/>
          <w:sz w:val="17"/>
        </w:rPr>
        <w:t>required</w:t>
      </w:r>
      <w:r>
        <w:rPr>
          <w:spacing w:val="-4"/>
          <w:w w:val="105"/>
          <w:sz w:val="17"/>
        </w:rPr>
        <w:t xml:space="preserve"> </w:t>
      </w:r>
      <w:r>
        <w:rPr>
          <w:w w:val="105"/>
          <w:sz w:val="17"/>
        </w:rPr>
        <w:t>portion</w:t>
      </w:r>
      <w:r>
        <w:rPr>
          <w:spacing w:val="-4"/>
          <w:w w:val="105"/>
          <w:sz w:val="17"/>
        </w:rPr>
        <w:t xml:space="preserve"> </w:t>
      </w:r>
      <w:r>
        <w:rPr>
          <w:w w:val="105"/>
          <w:sz w:val="17"/>
        </w:rPr>
        <w:t>of</w:t>
      </w:r>
      <w:r>
        <w:rPr>
          <w:spacing w:val="-4"/>
          <w:w w:val="105"/>
          <w:sz w:val="17"/>
        </w:rPr>
        <w:t xml:space="preserve"> </w:t>
      </w:r>
      <w:r>
        <w:rPr>
          <w:w w:val="105"/>
          <w:sz w:val="17"/>
        </w:rPr>
        <w:t>the</w:t>
      </w:r>
      <w:r>
        <w:rPr>
          <w:spacing w:val="-4"/>
          <w:w w:val="105"/>
          <w:sz w:val="17"/>
        </w:rPr>
        <w:t xml:space="preserve"> </w:t>
      </w:r>
      <w:r>
        <w:rPr>
          <w:w w:val="105"/>
          <w:sz w:val="17"/>
        </w:rPr>
        <w:t>curriculum.</w:t>
      </w:r>
      <w:r>
        <w:rPr>
          <w:spacing w:val="38"/>
          <w:w w:val="105"/>
          <w:sz w:val="17"/>
        </w:rPr>
        <w:t xml:space="preserve"> </w:t>
      </w:r>
      <w:r>
        <w:rPr>
          <w:w w:val="105"/>
          <w:sz w:val="17"/>
        </w:rPr>
        <w:t xml:space="preserve">Students </w:t>
      </w:r>
      <w:r>
        <w:rPr>
          <w:b/>
          <w:w w:val="105"/>
          <w:sz w:val="17"/>
        </w:rPr>
        <w:t>MUST</w:t>
      </w:r>
      <w:r>
        <w:rPr>
          <w:b/>
          <w:spacing w:val="-4"/>
          <w:w w:val="105"/>
          <w:sz w:val="17"/>
        </w:rPr>
        <w:t xml:space="preserve"> </w:t>
      </w:r>
      <w:r>
        <w:rPr>
          <w:w w:val="105"/>
          <w:sz w:val="17"/>
        </w:rPr>
        <w:t>attend</w:t>
      </w:r>
      <w:r>
        <w:rPr>
          <w:spacing w:val="-4"/>
          <w:w w:val="105"/>
          <w:sz w:val="17"/>
        </w:rPr>
        <w:t xml:space="preserve"> </w:t>
      </w:r>
      <w:r>
        <w:rPr>
          <w:w w:val="105"/>
          <w:sz w:val="17"/>
        </w:rPr>
        <w:t>their</w:t>
      </w:r>
      <w:r>
        <w:rPr>
          <w:spacing w:val="-4"/>
          <w:w w:val="105"/>
          <w:sz w:val="17"/>
        </w:rPr>
        <w:t xml:space="preserve"> </w:t>
      </w:r>
      <w:r>
        <w:rPr>
          <w:w w:val="105"/>
          <w:sz w:val="17"/>
        </w:rPr>
        <w:t>clinical</w:t>
      </w:r>
      <w:r>
        <w:rPr>
          <w:spacing w:val="-4"/>
          <w:w w:val="105"/>
          <w:sz w:val="17"/>
        </w:rPr>
        <w:t xml:space="preserve"> </w:t>
      </w:r>
      <w:r>
        <w:rPr>
          <w:w w:val="105"/>
          <w:sz w:val="17"/>
        </w:rPr>
        <w:t>on their scheduled rotation days and times.</w:t>
      </w:r>
      <w:r>
        <w:rPr>
          <w:spacing w:val="40"/>
          <w:w w:val="105"/>
          <w:sz w:val="17"/>
        </w:rPr>
        <w:t xml:space="preserve"> </w:t>
      </w:r>
      <w:r>
        <w:rPr>
          <w:w w:val="105"/>
          <w:sz w:val="17"/>
        </w:rPr>
        <w:t xml:space="preserve">If students are unable to attend a clinical day, they </w:t>
      </w:r>
      <w:r>
        <w:rPr>
          <w:b/>
          <w:w w:val="105"/>
          <w:sz w:val="17"/>
        </w:rPr>
        <w:t>MUST CONTACT</w:t>
      </w:r>
      <w:r>
        <w:rPr>
          <w:b/>
          <w:spacing w:val="-5"/>
          <w:w w:val="105"/>
          <w:sz w:val="17"/>
        </w:rPr>
        <w:t xml:space="preserve"> </w:t>
      </w:r>
      <w:r>
        <w:rPr>
          <w:w w:val="105"/>
          <w:sz w:val="17"/>
        </w:rPr>
        <w:t>the</w:t>
      </w:r>
      <w:r>
        <w:rPr>
          <w:spacing w:val="-5"/>
          <w:w w:val="105"/>
          <w:sz w:val="17"/>
        </w:rPr>
        <w:t xml:space="preserve"> </w:t>
      </w:r>
      <w:r>
        <w:rPr>
          <w:w w:val="105"/>
          <w:sz w:val="17"/>
        </w:rPr>
        <w:t>Clinical</w:t>
      </w:r>
      <w:r>
        <w:rPr>
          <w:spacing w:val="-4"/>
          <w:w w:val="105"/>
          <w:sz w:val="17"/>
        </w:rPr>
        <w:t xml:space="preserve"> </w:t>
      </w:r>
      <w:r>
        <w:rPr>
          <w:w w:val="105"/>
          <w:sz w:val="17"/>
        </w:rPr>
        <w:t>Rotation</w:t>
      </w:r>
      <w:r>
        <w:rPr>
          <w:spacing w:val="-5"/>
          <w:w w:val="105"/>
          <w:sz w:val="17"/>
        </w:rPr>
        <w:t xml:space="preserve"> </w:t>
      </w:r>
      <w:r>
        <w:rPr>
          <w:w w:val="105"/>
          <w:sz w:val="17"/>
        </w:rPr>
        <w:t>site</w:t>
      </w:r>
      <w:r>
        <w:rPr>
          <w:spacing w:val="-5"/>
          <w:w w:val="105"/>
          <w:sz w:val="17"/>
        </w:rPr>
        <w:t xml:space="preserve"> </w:t>
      </w:r>
      <w:r>
        <w:rPr>
          <w:w w:val="105"/>
          <w:sz w:val="17"/>
        </w:rPr>
        <w:t>and</w:t>
      </w:r>
      <w:r>
        <w:rPr>
          <w:spacing w:val="-5"/>
          <w:w w:val="105"/>
          <w:sz w:val="17"/>
        </w:rPr>
        <w:t xml:space="preserve"> </w:t>
      </w:r>
      <w:r>
        <w:rPr>
          <w:w w:val="105"/>
          <w:sz w:val="17"/>
        </w:rPr>
        <w:t>their</w:t>
      </w:r>
      <w:r>
        <w:rPr>
          <w:spacing w:val="-5"/>
          <w:w w:val="105"/>
          <w:sz w:val="17"/>
        </w:rPr>
        <w:t xml:space="preserve"> </w:t>
      </w:r>
      <w:r>
        <w:rPr>
          <w:w w:val="105"/>
          <w:sz w:val="17"/>
        </w:rPr>
        <w:t>Clinical</w:t>
      </w:r>
      <w:r>
        <w:rPr>
          <w:spacing w:val="-4"/>
          <w:w w:val="105"/>
          <w:sz w:val="17"/>
        </w:rPr>
        <w:t xml:space="preserve"> </w:t>
      </w:r>
      <w:r>
        <w:rPr>
          <w:w w:val="105"/>
          <w:sz w:val="17"/>
        </w:rPr>
        <w:t>Instructor</w:t>
      </w:r>
      <w:r>
        <w:rPr>
          <w:spacing w:val="-5"/>
          <w:w w:val="105"/>
          <w:sz w:val="17"/>
        </w:rPr>
        <w:t xml:space="preserve"> </w:t>
      </w:r>
      <w:r>
        <w:rPr>
          <w:w w:val="105"/>
          <w:sz w:val="17"/>
        </w:rPr>
        <w:t>prior</w:t>
      </w:r>
      <w:r>
        <w:rPr>
          <w:spacing w:val="-5"/>
          <w:w w:val="105"/>
          <w:sz w:val="17"/>
        </w:rPr>
        <w:t xml:space="preserve"> </w:t>
      </w:r>
      <w:r>
        <w:rPr>
          <w:w w:val="105"/>
          <w:sz w:val="17"/>
        </w:rPr>
        <w:t>to</w:t>
      </w:r>
      <w:r>
        <w:rPr>
          <w:spacing w:val="-5"/>
          <w:w w:val="105"/>
          <w:sz w:val="17"/>
        </w:rPr>
        <w:t xml:space="preserve"> </w:t>
      </w:r>
      <w:r>
        <w:rPr>
          <w:w w:val="105"/>
          <w:sz w:val="17"/>
        </w:rPr>
        <w:t>their</w:t>
      </w:r>
      <w:r>
        <w:rPr>
          <w:spacing w:val="-5"/>
          <w:w w:val="105"/>
          <w:sz w:val="17"/>
        </w:rPr>
        <w:t xml:space="preserve"> </w:t>
      </w:r>
      <w:r>
        <w:rPr>
          <w:w w:val="105"/>
          <w:sz w:val="17"/>
        </w:rPr>
        <w:t>scheduled</w:t>
      </w:r>
      <w:r>
        <w:rPr>
          <w:spacing w:val="-5"/>
          <w:w w:val="105"/>
          <w:sz w:val="17"/>
        </w:rPr>
        <w:t xml:space="preserve"> </w:t>
      </w:r>
      <w:r>
        <w:rPr>
          <w:w w:val="105"/>
          <w:sz w:val="17"/>
        </w:rPr>
        <w:t>shift.</w:t>
      </w:r>
      <w:r>
        <w:rPr>
          <w:spacing w:val="40"/>
          <w:w w:val="105"/>
          <w:sz w:val="17"/>
        </w:rPr>
        <w:t xml:space="preserve"> </w:t>
      </w:r>
      <w:r>
        <w:rPr>
          <w:b/>
          <w:w w:val="105"/>
          <w:sz w:val="17"/>
        </w:rPr>
        <w:t>Failure to properly contact the clinical site and the Clinical Faculty will result in a student review.</w:t>
      </w:r>
    </w:p>
    <w:p w:rsidR="00046EEF" w:rsidP="0039349A" w:rsidRDefault="00046EEF" w14:paraId="0E93E80B" w14:textId="77777777">
      <w:pPr>
        <w:pStyle w:val="BodyText"/>
        <w:spacing w:line="252" w:lineRule="auto"/>
        <w:ind w:left="441" w:right="720"/>
        <w:rPr>
          <w:w w:val="105"/>
        </w:rPr>
      </w:pPr>
    </w:p>
    <w:p w:rsidR="00504CCB" w:rsidP="0039349A" w:rsidRDefault="00103C2C" w14:paraId="4A1AEF2F" w14:textId="7C817C8B">
      <w:pPr>
        <w:pStyle w:val="BodyText"/>
        <w:spacing w:line="252" w:lineRule="auto"/>
        <w:ind w:left="441" w:right="720"/>
      </w:pPr>
      <w:r>
        <w:rPr>
          <w:w w:val="105"/>
        </w:rPr>
        <w:t>Absences must be made up at the convenience of the clinical site.</w:t>
      </w:r>
      <w:r>
        <w:rPr>
          <w:spacing w:val="40"/>
          <w:w w:val="105"/>
        </w:rPr>
        <w:t xml:space="preserve"> </w:t>
      </w:r>
      <w:r>
        <w:rPr>
          <w:w w:val="105"/>
        </w:rPr>
        <w:t>Students are required to bring documentation</w:t>
      </w:r>
      <w:r>
        <w:rPr>
          <w:spacing w:val="-2"/>
          <w:w w:val="105"/>
        </w:rPr>
        <w:t xml:space="preserve"> </w:t>
      </w:r>
      <w:r>
        <w:rPr>
          <w:w w:val="105"/>
        </w:rPr>
        <w:t>for</w:t>
      </w:r>
      <w:r>
        <w:rPr>
          <w:spacing w:val="-2"/>
          <w:w w:val="105"/>
        </w:rPr>
        <w:t xml:space="preserve"> </w:t>
      </w:r>
      <w:r>
        <w:rPr>
          <w:w w:val="105"/>
        </w:rPr>
        <w:t>the</w:t>
      </w:r>
      <w:r>
        <w:rPr>
          <w:spacing w:val="-2"/>
          <w:w w:val="105"/>
        </w:rPr>
        <w:t xml:space="preserve"> </w:t>
      </w:r>
      <w:r>
        <w:rPr>
          <w:w w:val="105"/>
        </w:rPr>
        <w:t>reason</w:t>
      </w:r>
      <w:r>
        <w:rPr>
          <w:spacing w:val="-1"/>
          <w:w w:val="105"/>
        </w:rPr>
        <w:t xml:space="preserve"> </w:t>
      </w:r>
      <w:r>
        <w:rPr>
          <w:w w:val="105"/>
        </w:rPr>
        <w:t>of their</w:t>
      </w:r>
      <w:r>
        <w:rPr>
          <w:spacing w:val="-1"/>
          <w:w w:val="105"/>
        </w:rPr>
        <w:t xml:space="preserve"> </w:t>
      </w:r>
      <w:r>
        <w:rPr>
          <w:w w:val="105"/>
        </w:rPr>
        <w:t>absence</w:t>
      </w:r>
      <w:r>
        <w:rPr>
          <w:spacing w:val="-2"/>
          <w:w w:val="105"/>
        </w:rPr>
        <w:t xml:space="preserve"> </w:t>
      </w:r>
      <w:r>
        <w:rPr>
          <w:w w:val="105"/>
        </w:rPr>
        <w:t>such</w:t>
      </w:r>
      <w:r>
        <w:rPr>
          <w:spacing w:val="-2"/>
          <w:w w:val="105"/>
        </w:rPr>
        <w:t xml:space="preserve"> </w:t>
      </w:r>
      <w:r>
        <w:rPr>
          <w:w w:val="105"/>
        </w:rPr>
        <w:t>as</w:t>
      </w:r>
      <w:r>
        <w:rPr>
          <w:spacing w:val="-2"/>
          <w:w w:val="105"/>
        </w:rPr>
        <w:t xml:space="preserve"> </w:t>
      </w:r>
      <w:r>
        <w:rPr>
          <w:w w:val="105"/>
        </w:rPr>
        <w:t>a</w:t>
      </w:r>
      <w:r>
        <w:rPr>
          <w:spacing w:val="-2"/>
          <w:w w:val="105"/>
        </w:rPr>
        <w:t xml:space="preserve"> </w:t>
      </w:r>
      <w:r>
        <w:rPr>
          <w:w w:val="105"/>
        </w:rPr>
        <w:t>doctor’s</w:t>
      </w:r>
      <w:r>
        <w:rPr>
          <w:spacing w:val="-1"/>
          <w:w w:val="105"/>
        </w:rPr>
        <w:t xml:space="preserve"> </w:t>
      </w:r>
      <w:r>
        <w:rPr>
          <w:w w:val="105"/>
        </w:rPr>
        <w:t>note,</w:t>
      </w:r>
      <w:r>
        <w:rPr>
          <w:spacing w:val="-2"/>
          <w:w w:val="105"/>
        </w:rPr>
        <w:t xml:space="preserve"> </w:t>
      </w:r>
      <w:r>
        <w:rPr>
          <w:w w:val="105"/>
        </w:rPr>
        <w:t>police</w:t>
      </w:r>
      <w:r>
        <w:rPr>
          <w:spacing w:val="-2"/>
          <w:w w:val="105"/>
        </w:rPr>
        <w:t xml:space="preserve"> </w:t>
      </w:r>
      <w:r>
        <w:rPr>
          <w:w w:val="105"/>
        </w:rPr>
        <w:t>report</w:t>
      </w:r>
      <w:r>
        <w:rPr>
          <w:spacing w:val="-1"/>
          <w:w w:val="105"/>
        </w:rPr>
        <w:t xml:space="preserve"> </w:t>
      </w:r>
      <w:r>
        <w:rPr>
          <w:w w:val="105"/>
        </w:rPr>
        <w:t>or</w:t>
      </w:r>
      <w:r>
        <w:rPr>
          <w:spacing w:val="-2"/>
          <w:w w:val="105"/>
        </w:rPr>
        <w:t xml:space="preserve"> </w:t>
      </w:r>
      <w:r>
        <w:rPr>
          <w:w w:val="105"/>
        </w:rPr>
        <w:t>a</w:t>
      </w:r>
      <w:r>
        <w:rPr>
          <w:spacing w:val="-2"/>
          <w:w w:val="105"/>
        </w:rPr>
        <w:t xml:space="preserve"> </w:t>
      </w:r>
      <w:r>
        <w:rPr>
          <w:w w:val="105"/>
        </w:rPr>
        <w:t>note</w:t>
      </w:r>
      <w:r>
        <w:rPr>
          <w:spacing w:val="-1"/>
          <w:w w:val="105"/>
        </w:rPr>
        <w:t xml:space="preserve"> </w:t>
      </w:r>
      <w:r>
        <w:rPr>
          <w:w w:val="105"/>
        </w:rPr>
        <w:t>from</w:t>
      </w:r>
      <w:r>
        <w:rPr>
          <w:spacing w:val="-1"/>
          <w:w w:val="105"/>
        </w:rPr>
        <w:t xml:space="preserve"> </w:t>
      </w:r>
      <w:r>
        <w:rPr>
          <w:w w:val="105"/>
        </w:rPr>
        <w:t>the court.</w:t>
      </w:r>
      <w:r>
        <w:rPr>
          <w:spacing w:val="38"/>
          <w:w w:val="105"/>
        </w:rPr>
        <w:t xml:space="preserve"> </w:t>
      </w:r>
      <w:r>
        <w:rPr>
          <w:w w:val="105"/>
        </w:rPr>
        <w:t>A</w:t>
      </w:r>
      <w:r>
        <w:rPr>
          <w:spacing w:val="-4"/>
          <w:w w:val="105"/>
        </w:rPr>
        <w:t xml:space="preserve"> </w:t>
      </w:r>
      <w:r>
        <w:rPr>
          <w:w w:val="105"/>
        </w:rPr>
        <w:t>copy</w:t>
      </w:r>
      <w:r>
        <w:rPr>
          <w:spacing w:val="-7"/>
          <w:w w:val="105"/>
        </w:rPr>
        <w:t xml:space="preserve"> </w:t>
      </w:r>
      <w:r>
        <w:rPr>
          <w:w w:val="105"/>
        </w:rPr>
        <w:t>of</w:t>
      </w:r>
      <w:r>
        <w:rPr>
          <w:spacing w:val="-4"/>
          <w:w w:val="105"/>
        </w:rPr>
        <w:t xml:space="preserve"> </w:t>
      </w:r>
      <w:r>
        <w:rPr>
          <w:w w:val="105"/>
        </w:rPr>
        <w:t>this</w:t>
      </w:r>
      <w:r>
        <w:rPr>
          <w:spacing w:val="-3"/>
          <w:w w:val="105"/>
        </w:rPr>
        <w:t xml:space="preserve"> </w:t>
      </w:r>
      <w:r>
        <w:rPr>
          <w:w w:val="105"/>
        </w:rPr>
        <w:t>document</w:t>
      </w:r>
      <w:r>
        <w:rPr>
          <w:spacing w:val="-4"/>
          <w:w w:val="105"/>
        </w:rPr>
        <w:t xml:space="preserve"> </w:t>
      </w:r>
      <w:r>
        <w:rPr>
          <w:w w:val="105"/>
        </w:rPr>
        <w:t>should</w:t>
      </w:r>
      <w:r>
        <w:rPr>
          <w:spacing w:val="-4"/>
          <w:w w:val="105"/>
        </w:rPr>
        <w:t xml:space="preserve"> </w:t>
      </w:r>
      <w:r>
        <w:rPr>
          <w:w w:val="105"/>
        </w:rPr>
        <w:t>be</w:t>
      </w:r>
      <w:r>
        <w:rPr>
          <w:spacing w:val="-4"/>
          <w:w w:val="105"/>
        </w:rPr>
        <w:t xml:space="preserve"> </w:t>
      </w:r>
      <w:r>
        <w:rPr>
          <w:w w:val="105"/>
        </w:rPr>
        <w:t>attached</w:t>
      </w:r>
      <w:r>
        <w:rPr>
          <w:spacing w:val="-3"/>
          <w:w w:val="105"/>
        </w:rPr>
        <w:t xml:space="preserve"> </w:t>
      </w:r>
      <w:r>
        <w:rPr>
          <w:w w:val="105"/>
        </w:rPr>
        <w:t>to</w:t>
      </w:r>
      <w:r>
        <w:rPr>
          <w:spacing w:val="-4"/>
          <w:w w:val="105"/>
        </w:rPr>
        <w:t xml:space="preserve"> </w:t>
      </w:r>
      <w:r>
        <w:rPr>
          <w:w w:val="105"/>
        </w:rPr>
        <w:t>the</w:t>
      </w:r>
      <w:r>
        <w:rPr>
          <w:spacing w:val="-4"/>
          <w:w w:val="105"/>
        </w:rPr>
        <w:t xml:space="preserve"> </w:t>
      </w:r>
      <w:r>
        <w:rPr>
          <w:w w:val="105"/>
        </w:rPr>
        <w:t>time</w:t>
      </w:r>
      <w:r>
        <w:rPr>
          <w:spacing w:val="-4"/>
          <w:w w:val="105"/>
        </w:rPr>
        <w:t xml:space="preserve"> </w:t>
      </w:r>
      <w:r>
        <w:rPr>
          <w:w w:val="105"/>
        </w:rPr>
        <w:t>sheet</w:t>
      </w:r>
      <w:r>
        <w:rPr>
          <w:spacing w:val="-3"/>
          <w:w w:val="105"/>
        </w:rPr>
        <w:t xml:space="preserve"> </w:t>
      </w:r>
      <w:r>
        <w:rPr>
          <w:w w:val="105"/>
        </w:rPr>
        <w:t>for</w:t>
      </w:r>
      <w:r>
        <w:rPr>
          <w:spacing w:val="-4"/>
          <w:w w:val="105"/>
        </w:rPr>
        <w:t xml:space="preserve"> </w:t>
      </w:r>
      <w:r>
        <w:rPr>
          <w:w w:val="105"/>
        </w:rPr>
        <w:t>that</w:t>
      </w:r>
      <w:r>
        <w:rPr>
          <w:spacing w:val="-2"/>
          <w:w w:val="105"/>
        </w:rPr>
        <w:t xml:space="preserve"> </w:t>
      </w:r>
      <w:r>
        <w:rPr>
          <w:w w:val="105"/>
        </w:rPr>
        <w:t>rotation.</w:t>
      </w:r>
      <w:r>
        <w:rPr>
          <w:spacing w:val="38"/>
          <w:w w:val="105"/>
        </w:rPr>
        <w:t xml:space="preserve"> </w:t>
      </w:r>
      <w:r>
        <w:rPr>
          <w:w w:val="105"/>
        </w:rPr>
        <w:t>Students</w:t>
      </w:r>
      <w:r>
        <w:rPr>
          <w:spacing w:val="-3"/>
          <w:w w:val="105"/>
        </w:rPr>
        <w:t xml:space="preserve"> </w:t>
      </w:r>
      <w:r>
        <w:rPr>
          <w:w w:val="105"/>
        </w:rPr>
        <w:t>should refer to their Course Outlines (syllabi) for information about missed time in clinical.</w:t>
      </w:r>
    </w:p>
    <w:p w:rsidR="00504CCB" w:rsidP="0039349A" w:rsidRDefault="00504CCB" w14:paraId="0656BAFD" w14:textId="77777777">
      <w:pPr>
        <w:pStyle w:val="BodyText"/>
        <w:ind w:right="720"/>
      </w:pPr>
    </w:p>
    <w:p w:rsidR="00504CCB" w:rsidP="0039349A" w:rsidRDefault="00504CCB" w14:paraId="48503861" w14:textId="77777777">
      <w:pPr>
        <w:pStyle w:val="BodyText"/>
        <w:spacing w:before="14"/>
        <w:ind w:right="720"/>
      </w:pPr>
    </w:p>
    <w:p w:rsidR="00504CCB" w:rsidP="0039349A" w:rsidRDefault="00103C2C" w14:paraId="488FAB1E" w14:textId="1BFF0A9E">
      <w:pPr>
        <w:pStyle w:val="BodyText"/>
        <w:tabs>
          <w:tab w:val="left" w:pos="2923"/>
          <w:tab w:val="left" w:pos="3470"/>
          <w:tab w:val="left" w:pos="4008"/>
          <w:tab w:val="left" w:pos="4413"/>
          <w:tab w:val="left" w:pos="4818"/>
          <w:tab w:val="left" w:pos="5157"/>
          <w:tab w:val="left" w:pos="5473"/>
          <w:tab w:val="left" w:pos="5789"/>
        </w:tabs>
        <w:spacing w:line="252" w:lineRule="auto"/>
        <w:ind w:left="441" w:right="720"/>
      </w:pPr>
      <w:r w:rsidR="00103C2C">
        <w:rPr>
          <w:w w:val="105"/>
        </w:rPr>
        <w:t xml:space="preserve">Student</w:t>
      </w:r>
      <w:r w:rsidRPr="38D7EEDA" w:rsidR="00103C2C">
        <w:rPr>
          <w:u w:val="single"/>
        </w:rPr>
        <w:t xml:space="preserve"> </w:t>
      </w:r>
      <w:r w:rsidRPr="38D7EEDA" w:rsidR="01D8B0D1">
        <w:rPr>
          <w:u w:val="single"/>
        </w:rPr>
        <w:t xml:space="preserve">______________________________ </w:t>
      </w:r>
      <w:r w:rsidR="00103C2C">
        <w:rPr/>
        <w:t>on</w:t>
      </w:r>
      <w:r>
        <w:tab/>
      </w:r>
      <w:r w:rsidRPr="38D7EEDA" w:rsidR="00103C2C">
        <w:rPr>
          <w:u w:val="single"/>
        </w:rPr>
        <w:t>/</w:t>
      </w:r>
      <w:r>
        <w:tab/>
      </w:r>
      <w:r w:rsidRPr="38D7EEDA" w:rsidR="00103C2C">
        <w:rPr>
          <w:u w:val="single"/>
        </w:rPr>
        <w:t>/</w:t>
      </w:r>
      <w:r>
        <w:tab/>
      </w:r>
      <w:r w:rsidR="00103C2C">
        <w:rPr/>
        <w:t xml:space="preserve"> </w:t>
      </w:r>
      <w:r w:rsidR="00103C2C">
        <w:rPr/>
        <w:t>date</w:t>
      </w:r>
      <w:r w:rsidR="00103C2C">
        <w:rPr/>
        <w:t xml:space="preserve"> </w:t>
      </w:r>
      <w:r w:rsidR="00103C2C">
        <w:rPr/>
        <w:t>fa</w:t>
      </w:r>
      <w:r w:rsidR="00103C2C">
        <w:rPr/>
        <w:t>iled</w:t>
      </w:r>
      <w:r w:rsidR="00103C2C">
        <w:rPr/>
        <w:t xml:space="preserve"> </w:t>
      </w:r>
      <w:r w:rsidR="00103C2C">
        <w:rPr/>
        <w:t>to</w:t>
      </w:r>
      <w:r w:rsidR="00103C2C">
        <w:rPr/>
        <w:t xml:space="preserve"> </w:t>
      </w:r>
      <w:r w:rsidR="00103C2C">
        <w:rPr/>
        <w:t>p</w:t>
      </w:r>
      <w:r w:rsidR="00103C2C">
        <w:rPr/>
        <w:t>roperly</w:t>
      </w:r>
      <w:r w:rsidR="00103C2C">
        <w:rPr/>
        <w:t xml:space="preserve"> </w:t>
      </w:r>
      <w:r w:rsidR="00103C2C">
        <w:rPr/>
        <w:t>contact</w:t>
      </w:r>
      <w:r w:rsidR="00103C2C">
        <w:rPr/>
        <w:t xml:space="preserve"> </w:t>
      </w:r>
      <w:r w:rsidR="00103C2C">
        <w:rPr/>
        <w:t>the</w:t>
      </w:r>
      <w:r w:rsidR="00103C2C">
        <w:rPr/>
        <w:t xml:space="preserve"> </w:t>
      </w:r>
      <w:r w:rsidR="00103C2C">
        <w:rPr/>
        <w:t xml:space="preserve">Clinical Faculty and Clinical Instructor prior to scheduled shift. Today </w:t>
      </w:r>
      <w:r>
        <w:tab/>
      </w:r>
      <w:r w:rsidRPr="38D7EEDA" w:rsidR="00103C2C">
        <w:rPr>
          <w:u w:val="single"/>
        </w:rPr>
        <w:t>/</w:t>
      </w:r>
      <w:r>
        <w:tab/>
      </w:r>
      <w:r w:rsidRPr="38D7EEDA" w:rsidR="00103C2C">
        <w:rPr>
          <w:u w:val="single"/>
        </w:rPr>
        <w:t>/</w:t>
      </w:r>
      <w:r>
        <w:tab/>
      </w:r>
      <w:r w:rsidR="00103C2C">
        <w:rPr/>
        <w:t xml:space="preserve"> </w:t>
      </w:r>
      <w:r w:rsidR="00103C2C">
        <w:rPr/>
        <w:t>student met with Clinical Faculty</w:t>
      </w:r>
      <w:r w:rsidR="00103C2C">
        <w:rPr/>
        <w:t xml:space="preserve"> </w:t>
      </w:r>
      <w:r>
        <w:tab/>
      </w:r>
      <w:r w:rsidR="00103C2C">
        <w:rPr/>
        <w:t>and reviewed the attendance policy.</w:t>
      </w:r>
    </w:p>
    <w:p w:rsidR="00504CCB" w:rsidP="0039349A" w:rsidRDefault="00504CCB" w14:paraId="4AA47B7C" w14:textId="77777777">
      <w:pPr>
        <w:pStyle w:val="BodyText"/>
        <w:ind w:right="720"/>
      </w:pPr>
    </w:p>
    <w:p w:rsidR="00504CCB" w:rsidP="0039349A" w:rsidRDefault="00504CCB" w14:paraId="232218DE" w14:textId="77777777">
      <w:pPr>
        <w:pStyle w:val="BodyText"/>
        <w:spacing w:before="17"/>
        <w:ind w:right="720"/>
      </w:pPr>
    </w:p>
    <w:p w:rsidR="00504CCB" w:rsidP="0039349A" w:rsidRDefault="00103C2C" w14:paraId="6E20C7CD" w14:textId="77777777">
      <w:pPr>
        <w:pStyle w:val="BodyText"/>
        <w:spacing w:line="252" w:lineRule="auto"/>
        <w:ind w:left="441" w:right="720"/>
      </w:pPr>
      <w:r>
        <w:rPr>
          <w:w w:val="105"/>
        </w:rPr>
        <w:t>Student</w:t>
      </w:r>
      <w:r>
        <w:rPr>
          <w:spacing w:val="-4"/>
          <w:w w:val="105"/>
        </w:rPr>
        <w:t xml:space="preserve"> </w:t>
      </w:r>
      <w:r>
        <w:rPr>
          <w:w w:val="105"/>
        </w:rPr>
        <w:t>affirms</w:t>
      </w:r>
      <w:r>
        <w:rPr>
          <w:spacing w:val="-4"/>
          <w:w w:val="105"/>
        </w:rPr>
        <w:t xml:space="preserve"> </w:t>
      </w:r>
      <w:r>
        <w:rPr>
          <w:w w:val="105"/>
        </w:rPr>
        <w:t>that</w:t>
      </w:r>
      <w:r>
        <w:rPr>
          <w:spacing w:val="-4"/>
          <w:w w:val="105"/>
        </w:rPr>
        <w:t xml:space="preserve"> </w:t>
      </w:r>
      <w:r>
        <w:rPr>
          <w:w w:val="105"/>
        </w:rPr>
        <w:t>the</w:t>
      </w:r>
      <w:r>
        <w:rPr>
          <w:spacing w:val="-5"/>
          <w:w w:val="105"/>
        </w:rPr>
        <w:t xml:space="preserve"> </w:t>
      </w:r>
      <w:r>
        <w:rPr>
          <w:w w:val="105"/>
        </w:rPr>
        <w:t>attendance</w:t>
      </w:r>
      <w:r>
        <w:rPr>
          <w:spacing w:val="-5"/>
          <w:w w:val="105"/>
        </w:rPr>
        <w:t xml:space="preserve"> </w:t>
      </w:r>
      <w:r>
        <w:rPr>
          <w:w w:val="105"/>
        </w:rPr>
        <w:t>policy</w:t>
      </w:r>
      <w:r>
        <w:rPr>
          <w:spacing w:val="-8"/>
          <w:w w:val="105"/>
        </w:rPr>
        <w:t xml:space="preserve"> </w:t>
      </w:r>
      <w:r>
        <w:rPr>
          <w:w w:val="105"/>
        </w:rPr>
        <w:t>has</w:t>
      </w:r>
      <w:r>
        <w:rPr>
          <w:spacing w:val="-4"/>
          <w:w w:val="105"/>
        </w:rPr>
        <w:t xml:space="preserve"> </w:t>
      </w:r>
      <w:r>
        <w:rPr>
          <w:w w:val="105"/>
        </w:rPr>
        <w:t>been</w:t>
      </w:r>
      <w:r>
        <w:rPr>
          <w:spacing w:val="-5"/>
          <w:w w:val="105"/>
        </w:rPr>
        <w:t xml:space="preserve"> </w:t>
      </w:r>
      <w:r>
        <w:rPr>
          <w:w w:val="105"/>
        </w:rPr>
        <w:t>fully</w:t>
      </w:r>
      <w:r>
        <w:rPr>
          <w:spacing w:val="-2"/>
          <w:w w:val="105"/>
        </w:rPr>
        <w:t xml:space="preserve"> </w:t>
      </w:r>
      <w:r>
        <w:rPr>
          <w:w w:val="105"/>
        </w:rPr>
        <w:t>explained,</w:t>
      </w:r>
      <w:r>
        <w:rPr>
          <w:spacing w:val="-3"/>
          <w:w w:val="105"/>
        </w:rPr>
        <w:t xml:space="preserve"> </w:t>
      </w:r>
      <w:r>
        <w:rPr>
          <w:w w:val="105"/>
        </w:rPr>
        <w:t>and</w:t>
      </w:r>
      <w:r>
        <w:rPr>
          <w:spacing w:val="-5"/>
          <w:w w:val="105"/>
        </w:rPr>
        <w:t xml:space="preserve"> </w:t>
      </w:r>
      <w:r>
        <w:rPr>
          <w:w w:val="105"/>
        </w:rPr>
        <w:t>he/she</w:t>
      </w:r>
      <w:r>
        <w:rPr>
          <w:spacing w:val="-5"/>
          <w:w w:val="105"/>
        </w:rPr>
        <w:t xml:space="preserve"> </w:t>
      </w:r>
      <w:r>
        <w:rPr>
          <w:w w:val="105"/>
        </w:rPr>
        <w:t>has</w:t>
      </w:r>
      <w:r>
        <w:rPr>
          <w:spacing w:val="-5"/>
          <w:w w:val="105"/>
        </w:rPr>
        <w:t xml:space="preserve"> </w:t>
      </w:r>
      <w:r>
        <w:rPr>
          <w:w w:val="105"/>
        </w:rPr>
        <w:t>been</w:t>
      </w:r>
      <w:r>
        <w:rPr>
          <w:spacing w:val="-5"/>
          <w:w w:val="105"/>
        </w:rPr>
        <w:t xml:space="preserve"> </w:t>
      </w:r>
      <w:r>
        <w:rPr>
          <w:w w:val="105"/>
        </w:rPr>
        <w:t>informed</w:t>
      </w:r>
      <w:r>
        <w:rPr>
          <w:spacing w:val="-5"/>
          <w:w w:val="105"/>
        </w:rPr>
        <w:t xml:space="preserve"> </w:t>
      </w:r>
      <w:r>
        <w:rPr>
          <w:w w:val="105"/>
        </w:rPr>
        <w:t>that any subsequent offense will result in dismissal from the Histology Technology Program.</w:t>
      </w:r>
    </w:p>
    <w:p w:rsidR="00504CCB" w:rsidP="0039349A" w:rsidRDefault="00504CCB" w14:paraId="7A9DE46D" w14:textId="77777777">
      <w:pPr>
        <w:pStyle w:val="BodyText"/>
        <w:ind w:right="720"/>
      </w:pPr>
    </w:p>
    <w:p w:rsidR="00504CCB" w:rsidP="0039349A" w:rsidRDefault="00504CCB" w14:paraId="16512B9A" w14:textId="77777777">
      <w:pPr>
        <w:pStyle w:val="BodyText"/>
        <w:ind w:right="720"/>
      </w:pPr>
    </w:p>
    <w:p w:rsidR="00504CCB" w:rsidP="0039349A" w:rsidRDefault="00504CCB" w14:paraId="43026C1E" w14:textId="77777777">
      <w:pPr>
        <w:pStyle w:val="BodyText"/>
        <w:spacing w:before="27"/>
        <w:ind w:right="720"/>
      </w:pPr>
    </w:p>
    <w:p w:rsidR="00504CCB" w:rsidP="0039349A" w:rsidRDefault="00103C2C" w14:paraId="4EFA8514" w14:textId="28DACD94">
      <w:pPr>
        <w:pStyle w:val="BodyText"/>
        <w:tabs>
          <w:tab w:val="left" w:pos="4178"/>
        </w:tabs>
        <w:spacing w:line="252" w:lineRule="auto"/>
        <w:ind w:left="441" w:right="720"/>
      </w:pPr>
      <w:r w:rsidR="00103C2C">
        <w:rPr>
          <w:w w:val="105"/>
        </w:rPr>
        <w:t xml:space="preserve">By signing below</w:t>
      </w:r>
      <w:r w:rsidR="01C422AA">
        <w:rPr/>
        <w:t>______________________________</w:t>
      </w:r>
      <w:r>
        <w:tab/>
      </w:r>
      <w:r w:rsidR="00103C2C">
        <w:rPr/>
        <w:t>attests</w:t>
      </w:r>
      <w:r w:rsidR="00103C2C">
        <w:rPr/>
        <w:t xml:space="preserve"> </w:t>
      </w:r>
      <w:r w:rsidR="00103C2C">
        <w:rPr/>
        <w:t>to</w:t>
      </w:r>
      <w:r w:rsidR="00103C2C">
        <w:rPr/>
        <w:t xml:space="preserve"> </w:t>
      </w:r>
      <w:r w:rsidR="00103C2C">
        <w:rPr/>
        <w:t>his/her</w:t>
      </w:r>
      <w:r w:rsidR="00103C2C">
        <w:rPr/>
        <w:t xml:space="preserve"> </w:t>
      </w:r>
      <w:r w:rsidR="00103C2C">
        <w:rPr/>
        <w:t>recommitment</w:t>
      </w:r>
      <w:r w:rsidR="00103C2C">
        <w:rPr/>
        <w:t xml:space="preserve"> </w:t>
      </w:r>
      <w:r w:rsidR="00103C2C">
        <w:rPr/>
        <w:t>to</w:t>
      </w:r>
      <w:r w:rsidR="00103C2C">
        <w:rPr/>
        <w:t xml:space="preserve"> </w:t>
      </w:r>
      <w:r w:rsidR="00103C2C">
        <w:rPr/>
        <w:t>full</w:t>
      </w:r>
      <w:r w:rsidR="00103C2C">
        <w:rPr/>
        <w:t xml:space="preserve"> </w:t>
      </w:r>
      <w:r w:rsidR="00103C2C">
        <w:rPr/>
        <w:t xml:space="preserve">compliance with the attendance policy as </w:t>
      </w:r>
      <w:r w:rsidR="00103C2C">
        <w:rPr/>
        <w:t>stated</w:t>
      </w:r>
      <w:r w:rsidR="00103C2C">
        <w:rPr/>
        <w:t>.</w:t>
      </w:r>
      <w:r w:rsidR="00103C2C">
        <w:rPr/>
        <w:t xml:space="preserve"> </w:t>
      </w:r>
      <w:r w:rsidR="00103C2C">
        <w:rPr/>
        <w:t xml:space="preserve">He/she also </w:t>
      </w:r>
      <w:r w:rsidR="00103C2C">
        <w:rPr/>
        <w:t>confirms</w:t>
      </w:r>
      <w:r w:rsidR="00103C2C">
        <w:rPr/>
        <w:t xml:space="preserve"> understanding of the consequence of </w:t>
      </w:r>
      <w:r w:rsidR="00103C2C">
        <w:rPr/>
        <w:t>subsequent</w:t>
      </w:r>
      <w:r w:rsidR="00103C2C">
        <w:rPr/>
        <w:t xml:space="preserve"> failure is dismissal from the Histology technology Program.</w:t>
      </w:r>
    </w:p>
    <w:p w:rsidR="00504CCB" w:rsidP="0039349A" w:rsidRDefault="00504CCB" w14:paraId="7BD0235C" w14:textId="77777777">
      <w:pPr>
        <w:pStyle w:val="BodyText"/>
        <w:ind w:right="720"/>
        <w:rPr>
          <w:sz w:val="20"/>
        </w:rPr>
      </w:pPr>
    </w:p>
    <w:p w:rsidR="00504CCB" w:rsidP="0039349A" w:rsidRDefault="00504CCB" w14:paraId="7AE96B1E" w14:textId="77777777">
      <w:pPr>
        <w:pStyle w:val="BodyText"/>
        <w:ind w:right="720"/>
        <w:rPr>
          <w:sz w:val="20"/>
        </w:rPr>
      </w:pPr>
    </w:p>
    <w:p w:rsidR="00504CCB" w:rsidP="38D7EEDA" w:rsidRDefault="00504CCB" w14:paraId="77A90118" w14:textId="71E244F4">
      <w:pPr>
        <w:pStyle w:val="BodyText"/>
        <w:tabs>
          <w:tab w:val="left" w:leader="none" w:pos="4179"/>
        </w:tabs>
        <w:spacing w:before="1"/>
        <w:ind w:left="441" w:right="720"/>
      </w:pPr>
      <w:r w:rsidR="6F5B6CDE">
        <w:rPr/>
        <w:t>Student</w:t>
      </w:r>
      <w:r w:rsidR="6F5B6CDE">
        <w:rPr/>
        <w:t xml:space="preserve"> </w:t>
      </w:r>
      <w:r w:rsidR="6F5B6CDE">
        <w:rPr/>
        <w:t>Signature____________________________</w:t>
      </w:r>
      <w:r>
        <w:tab/>
      </w:r>
      <w:r w:rsidR="6F5B6CDE">
        <w:rPr/>
        <w:t>Date __________________________</w:t>
      </w:r>
    </w:p>
    <w:p w:rsidR="00504CCB" w:rsidP="0039349A" w:rsidRDefault="00504CCB" w14:textId="77777777" w14:paraId="565F4464">
      <w:pPr>
        <w:pStyle w:val="BodyText"/>
        <w:ind w:right="720"/>
      </w:pPr>
    </w:p>
    <w:p w:rsidR="00504CCB" w:rsidP="38D7EEDA" w:rsidRDefault="00504CCB" w14:paraId="67BF50E9" w14:textId="37093039">
      <w:pPr>
        <w:pStyle w:val="BodyText"/>
        <w:ind w:right="720"/>
        <w:rPr>
          <w:sz w:val="20"/>
          <w:szCs w:val="20"/>
        </w:rPr>
      </w:pPr>
    </w:p>
    <w:p w:rsidR="00504CCB" w:rsidP="0039349A" w:rsidRDefault="00504CCB" w14:paraId="7A8EB466" w14:textId="77777777">
      <w:pPr>
        <w:pStyle w:val="BodyText"/>
        <w:ind w:right="720"/>
        <w:rPr>
          <w:sz w:val="20"/>
        </w:rPr>
      </w:pPr>
    </w:p>
    <w:p w:rsidR="00504CCB" w:rsidP="0039349A" w:rsidRDefault="00103C2C" w14:paraId="4FABA850" w14:textId="77777777">
      <w:pPr>
        <w:pStyle w:val="BodyText"/>
        <w:spacing w:before="221"/>
        <w:ind w:right="720"/>
        <w:rPr>
          <w:sz w:val="20"/>
        </w:rPr>
      </w:pPr>
      <w:r>
        <w:rPr>
          <w:noProof/>
          <w:sz w:val="20"/>
        </w:rPr>
        <mc:AlternateContent>
          <mc:Choice Requires="wps">
            <w:drawing>
              <wp:anchor distT="0" distB="0" distL="0" distR="0" simplePos="0" relativeHeight="487612928" behindDoc="1" locked="0" layoutInCell="1" allowOverlap="1" wp14:anchorId="583CA4F9" wp14:editId="2991C3B1">
                <wp:simplePos x="0" y="0"/>
                <wp:positionH relativeFrom="page">
                  <wp:posOffset>508711</wp:posOffset>
                </wp:positionH>
                <wp:positionV relativeFrom="paragraph">
                  <wp:posOffset>301778</wp:posOffset>
                </wp:positionV>
                <wp:extent cx="157924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9245" cy="1270"/>
                        </a:xfrm>
                        <a:custGeom>
                          <a:avLst/>
                          <a:gdLst/>
                          <a:ahLst/>
                          <a:cxnLst/>
                          <a:rect l="l" t="t" r="r" b="b"/>
                          <a:pathLst>
                            <a:path w="1579245">
                              <a:moveTo>
                                <a:pt x="0" y="0"/>
                              </a:moveTo>
                              <a:lnTo>
                                <a:pt x="1578864"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6D5FA13">
              <v:shape id="Graphic 54" style="position:absolute;margin-left:40.05pt;margin-top:23.75pt;width:124.3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1579245,1270" o:spid="_x0000_s1026" filled="f" strokeweight=".1253mm" path="m,l15788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" w14:anchorId="011BB834">
                <v:path arrowok="t"/>
                <w10:wrap type="topAndBottom" anchorx="page"/>
              </v:shape>
            </w:pict>
          </mc:Fallback>
        </mc:AlternateContent>
      </w:r>
      <w:r>
        <w:rPr>
          <w:noProof/>
          <w:sz w:val="20"/>
        </w:rPr>
        <mc:AlternateContent>
          <mc:Choice Requires="wps">
            <w:drawing>
              <wp:anchor distT="0" distB="0" distL="0" distR="0" simplePos="0" relativeHeight="487613440" behindDoc="1" locked="0" layoutInCell="1" allowOverlap="1" wp14:anchorId="580D31F8" wp14:editId="0D42DAAD">
                <wp:simplePos x="0" y="0"/>
                <wp:positionH relativeFrom="page">
                  <wp:posOffset>2882773</wp:posOffset>
                </wp:positionH>
                <wp:positionV relativeFrom="paragraph">
                  <wp:posOffset>301778</wp:posOffset>
                </wp:positionV>
                <wp:extent cx="14097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1270"/>
                        </a:xfrm>
                        <a:custGeom>
                          <a:avLst/>
                          <a:gdLst/>
                          <a:ahLst/>
                          <a:cxnLst/>
                          <a:rect l="l" t="t" r="r" b="b"/>
                          <a:pathLst>
                            <a:path w="1409700">
                              <a:moveTo>
                                <a:pt x="0" y="0"/>
                              </a:moveTo>
                              <a:lnTo>
                                <a:pt x="1409700"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7DD832D2">
              <v:shape id="Graphic 55" style="position:absolute;margin-left:227pt;margin-top:23.75pt;width:111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1409700,1270" o:spid="_x0000_s1026" filled="f" strokeweight=".1253mm" path="m,l14097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" w14:anchorId="4F564069">
                <v:path arrowok="t"/>
                <w10:wrap type="topAndBottom" anchorx="page"/>
              </v:shape>
            </w:pict>
          </mc:Fallback>
        </mc:AlternateContent>
      </w:r>
    </w:p>
    <w:p w:rsidR="00504CCB" w:rsidP="0039349A" w:rsidRDefault="00504CCB" w14:paraId="0764D743" w14:textId="77777777">
      <w:pPr>
        <w:pStyle w:val="BodyText"/>
        <w:spacing w:before="16"/>
        <w:ind w:right="720"/>
      </w:pPr>
    </w:p>
    <w:p w:rsidR="00504CCB" w:rsidP="0039349A" w:rsidRDefault="00504CCB" w14:paraId="7DE2EA65" w14:textId="77777777">
      <w:pPr>
        <w:pStyle w:val="BodyText"/>
        <w:ind w:right="720"/>
        <w:sectPr w:rsidR="00504CCB">
          <w:pgSz w:w="12240" w:h="15840" w:orient="portrait"/>
          <w:pgMar w:top="1440" w:right="1440" w:bottom="1440" w:left="1440" w:header="0" w:footer="2776" w:gutter="0"/>
          <w:cols w:space="720"/>
          <w:headerReference w:type="default" r:id="R3f9dfb56bf284964"/>
        </w:sectPr>
      </w:pPr>
    </w:p>
    <w:p w:rsidR="00504CCB" w:rsidP="38D7EEDA" w:rsidRDefault="00103C2C" w14:paraId="001AFB11" w14:textId="77777777">
      <w:pPr>
        <w:pStyle w:val="Heading1"/>
        <w:spacing w:before="1" w:line="237" w:lineRule="auto"/>
        <w:ind w:left="180" w:right="720" w:hanging="148"/>
      </w:pPr>
      <w:bookmarkStart w:name="_bookmark112" w:id="110"/>
      <w:bookmarkEnd w:id="110"/>
      <w:r w:rsidR="00103C2C">
        <w:rPr>
          <w:spacing w:val="-2"/>
          <w:u w:val="single"/>
        </w:rPr>
        <w:t>DIVISION</w:t>
      </w:r>
      <w:r w:rsidR="00103C2C">
        <w:rPr>
          <w:spacing w:val="-8"/>
          <w:u w:val="single"/>
        </w:rPr>
        <w:t xml:space="preserve"> </w:t>
      </w:r>
      <w:r w:rsidR="00103C2C">
        <w:rPr>
          <w:spacing w:val="-2"/>
          <w:u w:val="single"/>
        </w:rPr>
        <w:t>OF</w:t>
      </w:r>
      <w:r w:rsidR="00103C2C">
        <w:rPr>
          <w:spacing w:val="-9"/>
          <w:u w:val="single"/>
        </w:rPr>
        <w:t xml:space="preserve"> </w:t>
      </w:r>
      <w:r w:rsidR="00103C2C">
        <w:rPr>
          <w:spacing w:val="-2"/>
          <w:u w:val="single"/>
        </w:rPr>
        <w:t>HEALTH</w:t>
      </w:r>
      <w:r w:rsidR="00103C2C">
        <w:rPr>
          <w:spacing w:val="-7"/>
          <w:u w:val="single"/>
        </w:rPr>
        <w:t xml:space="preserve"> </w:t>
      </w:r>
      <w:r w:rsidR="00103C2C">
        <w:rPr>
          <w:spacing w:val="-2"/>
          <w:u w:val="single"/>
        </w:rPr>
        <w:t>SCIENCES</w:t>
      </w:r>
      <w:r w:rsidR="00103C2C">
        <w:rPr>
          <w:spacing w:val="-2"/>
        </w:rPr>
        <w:t xml:space="preserve"> </w:t>
      </w:r>
      <w:bookmarkStart w:name="_bookmark113" w:id="111"/>
      <w:bookmarkEnd w:id="111"/>
      <w:r w:rsidR="00103C2C">
        <w:rPr>
          <w:u w:val="single"/>
        </w:rPr>
        <w:t>CLINICAL INCIDENT REPORT</w:t>
      </w:r>
    </w:p>
    <w:p w:rsidR="00504CCB" w:rsidP="0039349A" w:rsidRDefault="00504CCB" w14:paraId="261E60CB" w14:textId="77777777">
      <w:pPr>
        <w:pStyle w:val="BodyText"/>
        <w:ind w:right="720"/>
        <w:rPr>
          <w:b/>
        </w:rPr>
      </w:pPr>
    </w:p>
    <w:p w:rsidR="00504CCB" w:rsidP="0039349A" w:rsidRDefault="00504CCB" w14:paraId="76740643" w14:textId="77777777">
      <w:pPr>
        <w:pStyle w:val="BodyText"/>
        <w:spacing w:before="24"/>
        <w:ind w:right="720"/>
        <w:rPr>
          <w:b/>
        </w:rPr>
      </w:pPr>
    </w:p>
    <w:p w:rsidR="00504CCB" w:rsidP="004E2632" w:rsidRDefault="00103C2C" w14:paraId="5C21419B" w14:textId="77777777">
      <w:pPr>
        <w:pStyle w:val="BodyText"/>
        <w:tabs>
          <w:tab w:val="left" w:pos="9180"/>
        </w:tabs>
        <w:ind w:left="441" w:right="720"/>
      </w:pPr>
      <w:r>
        <w:rPr>
          <w:w w:val="105"/>
        </w:rPr>
        <w:t>NAME</w:t>
      </w:r>
      <w:r>
        <w:rPr>
          <w:spacing w:val="-1"/>
          <w:w w:val="105"/>
        </w:rPr>
        <w:t xml:space="preserve"> </w:t>
      </w:r>
      <w:r>
        <w:rPr>
          <w:w w:val="105"/>
        </w:rPr>
        <w:t>OF</w:t>
      </w:r>
      <w:r>
        <w:rPr>
          <w:spacing w:val="-2"/>
          <w:w w:val="105"/>
        </w:rPr>
        <w:t xml:space="preserve"> </w:t>
      </w:r>
      <w:r>
        <w:rPr>
          <w:w w:val="105"/>
        </w:rPr>
        <w:t xml:space="preserve">PROGRAM </w:t>
      </w:r>
      <w:r>
        <w:rPr>
          <w:u w:val="single"/>
        </w:rPr>
        <w:tab/>
      </w:r>
    </w:p>
    <w:p w:rsidR="00504CCB" w:rsidP="0039349A" w:rsidRDefault="00504CCB" w14:paraId="02DECE86" w14:textId="77777777">
      <w:pPr>
        <w:pStyle w:val="BodyText"/>
        <w:spacing w:before="18"/>
        <w:ind w:right="720"/>
      </w:pPr>
    </w:p>
    <w:p w:rsidR="00504CCB" w:rsidP="0039349A" w:rsidRDefault="00103C2C" w14:paraId="38A59DC8" w14:textId="77777777">
      <w:pPr>
        <w:pStyle w:val="BodyText"/>
        <w:spacing w:before="1"/>
        <w:ind w:left="441" w:right="720"/>
      </w:pPr>
      <w:r>
        <w:rPr>
          <w:w w:val="105"/>
        </w:rPr>
        <w:t>STUDENT</w:t>
      </w:r>
      <w:r>
        <w:rPr>
          <w:spacing w:val="-9"/>
          <w:w w:val="105"/>
        </w:rPr>
        <w:t xml:space="preserve"> </w:t>
      </w:r>
      <w:r>
        <w:rPr>
          <w:w w:val="105"/>
        </w:rPr>
        <w:t>AND/OR</w:t>
      </w:r>
      <w:r>
        <w:rPr>
          <w:spacing w:val="-6"/>
          <w:w w:val="105"/>
        </w:rPr>
        <w:t xml:space="preserve"> </w:t>
      </w:r>
      <w:r>
        <w:rPr>
          <w:w w:val="105"/>
        </w:rPr>
        <w:t>FACULTY</w:t>
      </w:r>
      <w:r>
        <w:rPr>
          <w:spacing w:val="-8"/>
          <w:w w:val="105"/>
        </w:rPr>
        <w:t xml:space="preserve"> </w:t>
      </w:r>
      <w:r>
        <w:rPr>
          <w:w w:val="105"/>
        </w:rPr>
        <w:t>MEMBER</w:t>
      </w:r>
      <w:r>
        <w:rPr>
          <w:spacing w:val="-6"/>
          <w:w w:val="105"/>
        </w:rPr>
        <w:t xml:space="preserve"> </w:t>
      </w:r>
      <w:r>
        <w:rPr>
          <w:w w:val="105"/>
        </w:rPr>
        <w:t>INVOLVED</w:t>
      </w:r>
      <w:r>
        <w:rPr>
          <w:spacing w:val="-6"/>
          <w:w w:val="105"/>
        </w:rPr>
        <w:t xml:space="preserve"> </w:t>
      </w:r>
      <w:r>
        <w:rPr>
          <w:w w:val="105"/>
        </w:rPr>
        <w:t>IN</w:t>
      </w:r>
      <w:r>
        <w:rPr>
          <w:spacing w:val="-5"/>
          <w:w w:val="105"/>
        </w:rPr>
        <w:t xml:space="preserve"> </w:t>
      </w:r>
      <w:r>
        <w:rPr>
          <w:spacing w:val="-2"/>
          <w:w w:val="105"/>
        </w:rPr>
        <w:t>INCIDENT</w:t>
      </w:r>
    </w:p>
    <w:p w:rsidR="00504CCB" w:rsidP="38D7EEDA" w:rsidRDefault="00103C2C" w14:paraId="44A2D6DA" w14:textId="77777777">
      <w:pPr>
        <w:pStyle w:val="BodyText"/>
        <w:spacing w:before="5"/>
        <w:ind w:right="720"/>
        <w:rPr>
          <w:sz w:val="15"/>
          <w:szCs w:val="15"/>
        </w:rPr>
      </w:pPr>
    </w:p>
    <w:p w:rsidR="00504CCB" w:rsidP="0039349A" w:rsidRDefault="00504CCB" w14:paraId="361947D5" w14:textId="77777777">
      <w:pPr>
        <w:pStyle w:val="BodyText"/>
        <w:spacing w:before="16"/>
        <w:ind w:right="720"/>
      </w:pPr>
    </w:p>
    <w:p w:rsidR="00504CCB" w:rsidP="004E2632" w:rsidRDefault="00103C2C" w14:paraId="02E579AB" w14:textId="77777777">
      <w:pPr>
        <w:pStyle w:val="BodyText"/>
        <w:tabs>
          <w:tab w:val="left" w:pos="9180"/>
        </w:tabs>
        <w:spacing w:before="1"/>
        <w:ind w:left="441" w:right="720"/>
      </w:pPr>
      <w:r>
        <w:rPr>
          <w:w w:val="105"/>
        </w:rPr>
        <w:t>CLINICAL</w:t>
      </w:r>
      <w:r>
        <w:rPr>
          <w:spacing w:val="-8"/>
          <w:w w:val="105"/>
        </w:rPr>
        <w:t xml:space="preserve"> </w:t>
      </w:r>
      <w:r>
        <w:rPr>
          <w:w w:val="105"/>
        </w:rPr>
        <w:t>FACILITY</w:t>
      </w:r>
      <w:r>
        <w:rPr>
          <w:spacing w:val="-5"/>
          <w:w w:val="105"/>
        </w:rPr>
        <w:t xml:space="preserve"> </w:t>
      </w:r>
      <w:r>
        <w:rPr>
          <w:w w:val="105"/>
        </w:rPr>
        <w:t>AND</w:t>
      </w:r>
      <w:r>
        <w:rPr>
          <w:spacing w:val="-7"/>
          <w:w w:val="105"/>
        </w:rPr>
        <w:t xml:space="preserve"> </w:t>
      </w:r>
      <w:r>
        <w:rPr>
          <w:w w:val="105"/>
        </w:rPr>
        <w:t>DEPARTMENT</w:t>
      </w:r>
      <w:r>
        <w:rPr>
          <w:spacing w:val="-6"/>
          <w:w w:val="105"/>
        </w:rPr>
        <w:t xml:space="preserve"> </w:t>
      </w:r>
      <w:r>
        <w:rPr>
          <w:w w:val="105"/>
        </w:rPr>
        <w:t>OR</w:t>
      </w:r>
      <w:r>
        <w:rPr>
          <w:spacing w:val="-6"/>
          <w:w w:val="105"/>
        </w:rPr>
        <w:t xml:space="preserve"> </w:t>
      </w:r>
      <w:r>
        <w:rPr>
          <w:w w:val="105"/>
        </w:rPr>
        <w:t>UNIT</w:t>
      </w:r>
      <w:r>
        <w:rPr>
          <w:spacing w:val="-7"/>
          <w:w w:val="105"/>
        </w:rPr>
        <w:t xml:space="preserve"> </w:t>
      </w:r>
      <w:r>
        <w:rPr>
          <w:u w:val="single"/>
        </w:rPr>
        <w:tab/>
      </w:r>
    </w:p>
    <w:p w:rsidR="00504CCB" w:rsidP="0039349A" w:rsidRDefault="00504CCB" w14:paraId="38794CF2" w14:textId="77777777">
      <w:pPr>
        <w:pStyle w:val="BodyText"/>
        <w:ind w:right="720"/>
      </w:pPr>
    </w:p>
    <w:p w:rsidR="00504CCB" w:rsidP="0039349A" w:rsidRDefault="00504CCB" w14:paraId="20899FC2" w14:textId="77777777">
      <w:pPr>
        <w:pStyle w:val="BodyText"/>
        <w:spacing w:before="27"/>
        <w:ind w:right="720"/>
      </w:pPr>
    </w:p>
    <w:p w:rsidR="00504CCB" w:rsidP="004E2632" w:rsidRDefault="00103C2C" w14:paraId="5AC296AA" w14:textId="77777777">
      <w:pPr>
        <w:pStyle w:val="BodyText"/>
        <w:tabs>
          <w:tab w:val="left" w:pos="9180"/>
        </w:tabs>
        <w:ind w:left="441" w:right="720"/>
      </w:pPr>
      <w:r>
        <w:rPr>
          <w:w w:val="105"/>
        </w:rPr>
        <w:t>DATE</w:t>
      </w:r>
      <w:r>
        <w:rPr>
          <w:spacing w:val="-3"/>
          <w:w w:val="105"/>
        </w:rPr>
        <w:t xml:space="preserve"> </w:t>
      </w:r>
      <w:r>
        <w:rPr>
          <w:w w:val="105"/>
        </w:rPr>
        <w:t>OF INCIDENT</w:t>
      </w:r>
      <w:r>
        <w:rPr>
          <w:spacing w:val="-3"/>
          <w:w w:val="105"/>
        </w:rPr>
        <w:t xml:space="preserve"> </w:t>
      </w:r>
      <w:r>
        <w:rPr>
          <w:u w:val="single"/>
        </w:rPr>
        <w:tab/>
      </w:r>
    </w:p>
    <w:p w:rsidR="00504CCB" w:rsidP="0039349A" w:rsidRDefault="00504CCB" w14:paraId="761AD2A5" w14:textId="77777777">
      <w:pPr>
        <w:pStyle w:val="BodyText"/>
        <w:spacing w:before="19"/>
        <w:ind w:right="720"/>
      </w:pPr>
    </w:p>
    <w:p w:rsidR="004E2632" w:rsidP="0039349A" w:rsidRDefault="00103C2C" w14:paraId="0CB4D9D9" w14:textId="77777777">
      <w:pPr>
        <w:pStyle w:val="BodyText"/>
        <w:tabs>
          <w:tab w:val="left" w:pos="6382"/>
          <w:tab w:val="left" w:pos="7193"/>
        </w:tabs>
        <w:spacing w:line="501" w:lineRule="auto"/>
        <w:ind w:left="441" w:right="720"/>
        <w:rPr>
          <w:w w:val="105"/>
        </w:rPr>
      </w:pPr>
      <w:r>
        <w:rPr>
          <w:w w:val="105"/>
        </w:rPr>
        <w:t xml:space="preserve">TIME OF INCIDENT </w:t>
      </w:r>
      <w:r>
        <w:rPr>
          <w:u w:val="single"/>
        </w:rPr>
        <w:tab/>
      </w:r>
      <w:r>
        <w:rPr>
          <w:w w:val="105"/>
        </w:rPr>
        <w:t>A.M.</w:t>
      </w:r>
      <w:r>
        <w:rPr>
          <w:spacing w:val="55"/>
          <w:w w:val="105"/>
        </w:rPr>
        <w:t xml:space="preserve"> </w:t>
      </w:r>
      <w:r>
        <w:rPr>
          <w:w w:val="105"/>
        </w:rPr>
        <w:t xml:space="preserve">P.M. </w:t>
      </w:r>
    </w:p>
    <w:p w:rsidR="00504CCB" w:rsidP="004E2632" w:rsidRDefault="00103C2C" w14:paraId="7E0FEA71" w14:textId="2C81DAD5">
      <w:pPr>
        <w:pStyle w:val="BodyText"/>
        <w:tabs>
          <w:tab w:val="left" w:pos="6382"/>
          <w:tab w:val="left" w:pos="9180"/>
        </w:tabs>
        <w:spacing w:line="501" w:lineRule="auto"/>
        <w:ind w:left="441" w:right="2700"/>
      </w:pPr>
      <w:r>
        <w:rPr>
          <w:w w:val="105"/>
        </w:rPr>
        <w:t>DESCRIPTION</w:t>
      </w:r>
      <w:r>
        <w:rPr>
          <w:spacing w:val="-6"/>
          <w:w w:val="105"/>
        </w:rPr>
        <w:t xml:space="preserve"> </w:t>
      </w:r>
      <w:r>
        <w:rPr>
          <w:w w:val="105"/>
        </w:rPr>
        <w:t>OF</w:t>
      </w:r>
      <w:r>
        <w:rPr>
          <w:spacing w:val="-5"/>
          <w:w w:val="105"/>
        </w:rPr>
        <w:t xml:space="preserve"> </w:t>
      </w:r>
      <w:r>
        <w:rPr>
          <w:w w:val="105"/>
        </w:rPr>
        <w:t>INCIDENT</w:t>
      </w:r>
      <w:r>
        <w:rPr>
          <w:spacing w:val="-6"/>
          <w:w w:val="105"/>
        </w:rPr>
        <w:t xml:space="preserve"> </w:t>
      </w:r>
      <w:r>
        <w:rPr>
          <w:u w:val="single"/>
        </w:rPr>
        <w:tab/>
      </w:r>
      <w:r>
        <w:rPr>
          <w:u w:val="single"/>
        </w:rPr>
        <w:tab/>
      </w:r>
    </w:p>
    <w:p w:rsidR="00504CCB" w:rsidP="004E2632" w:rsidRDefault="00103C2C" w14:paraId="43A1DD79" w14:textId="77777777">
      <w:pPr>
        <w:pStyle w:val="BodyText"/>
        <w:tabs>
          <w:tab w:val="left" w:pos="9180"/>
        </w:tabs>
        <w:spacing w:before="2"/>
        <w:ind w:left="441" w:right="720"/>
      </w:pPr>
      <w:r>
        <w:rPr>
          <w:w w:val="105"/>
        </w:rPr>
        <w:t>ACTION</w:t>
      </w:r>
      <w:r>
        <w:rPr>
          <w:spacing w:val="-4"/>
          <w:w w:val="105"/>
        </w:rPr>
        <w:t xml:space="preserve"> </w:t>
      </w:r>
      <w:r>
        <w:rPr>
          <w:w w:val="105"/>
        </w:rPr>
        <w:t>TAKEN</w:t>
      </w:r>
      <w:r>
        <w:rPr>
          <w:spacing w:val="-4"/>
          <w:w w:val="105"/>
        </w:rPr>
        <w:t xml:space="preserve"> </w:t>
      </w:r>
      <w:r>
        <w:rPr>
          <w:u w:val="single"/>
        </w:rPr>
        <w:tab/>
      </w:r>
    </w:p>
    <w:p w:rsidR="00504CCB" w:rsidP="0039349A" w:rsidRDefault="00504CCB" w14:paraId="33BA3E81" w14:textId="77777777">
      <w:pPr>
        <w:pStyle w:val="BodyText"/>
        <w:ind w:right="720"/>
      </w:pPr>
    </w:p>
    <w:p w:rsidR="00504CCB" w:rsidP="0039349A" w:rsidRDefault="00504CCB" w14:paraId="0AFCA2A6" w14:textId="77777777">
      <w:pPr>
        <w:pStyle w:val="BodyText"/>
        <w:spacing w:before="28"/>
        <w:ind w:right="720"/>
      </w:pPr>
    </w:p>
    <w:p w:rsidR="00504CCB" w:rsidP="38D7EEDA" w:rsidRDefault="00103C2C" w14:paraId="0DA9A28E" w14:textId="2BD954B7">
      <w:pPr>
        <w:pStyle w:val="BodyText"/>
        <w:tabs>
          <w:tab w:val="left" w:pos="3600"/>
        </w:tabs>
        <w:ind w:left="441" w:right="720"/>
        <w:rPr>
          <w:sz w:val="20"/>
          <w:szCs w:val="20"/>
        </w:rPr>
      </w:pPr>
      <w:r w:rsidR="00103C2C">
        <w:rPr>
          <w:w w:val="105"/>
        </w:rPr>
        <w:t>WITNESSES:</w:t>
      </w:r>
      <w:r w:rsidR="00103C2C">
        <w:rPr>
          <w:spacing w:val="28"/>
          <w:w w:val="105"/>
        </w:rPr>
        <w:t xml:space="preserve"> </w:t>
      </w:r>
      <w:r w:rsidR="00103C2C">
        <w:rPr>
          <w:spacing w:val="-2"/>
          <w:w w:val="105"/>
        </w:rPr>
        <w:t>NAME/ADDRESS/PHONE</w:t>
      </w:r>
      <w:r>
        <w:tab/>
      </w:r>
      <w:r w:rsidR="005C23E4">
        <w:rPr/>
        <w:t>___________________________________</w:t>
      </w:r>
      <w:r w:rsidR="2D702D76">
        <w:rPr/>
        <w:t>_______________________________________________________________________________________________________________________________</w:t>
      </w:r>
      <w:r w:rsidR="005C23E4">
        <w:rPr/>
        <w:t>______________________________</w:t>
      </w:r>
    </w:p>
    <w:p w:rsidR="38D7EEDA" w:rsidP="38D7EEDA" w:rsidRDefault="38D7EEDA" w14:paraId="7D0C981C" w14:textId="6559F796">
      <w:pPr>
        <w:pStyle w:val="BodyText"/>
        <w:spacing w:before="126"/>
        <w:ind w:right="720"/>
      </w:pPr>
    </w:p>
    <w:p w:rsidR="38D7EEDA" w:rsidP="38D7EEDA" w:rsidRDefault="38D7EEDA" w14:paraId="2215F519" w14:textId="0E1FFDE1">
      <w:pPr>
        <w:pStyle w:val="BodyText"/>
        <w:spacing w:before="126"/>
        <w:ind w:right="720"/>
      </w:pPr>
    </w:p>
    <w:p w:rsidR="00504CCB" w:rsidP="38D7EEDA" w:rsidRDefault="00103C2C" w14:paraId="40ACC1B4" w14:textId="675B1E32">
      <w:pPr>
        <w:pStyle w:val="BodyText"/>
        <w:spacing w:before="126"/>
        <w:ind w:left="360" w:right="720"/>
      </w:pPr>
      <w:r w:rsidR="00103C2C">
        <w:rPr/>
        <w:t>CLINICAL</w:t>
      </w:r>
      <w:r w:rsidR="00103C2C">
        <w:rPr/>
        <w:t xml:space="preserve"> </w:t>
      </w:r>
      <w:r w:rsidR="00103C2C">
        <w:rPr/>
        <w:t>INSTRUCTOR</w:t>
      </w:r>
      <w:r w:rsidR="3382AD0F">
        <w:rPr/>
        <w:t xml:space="preserve">____________________________ </w:t>
      </w:r>
      <w:r w:rsidR="00103C2C">
        <w:rPr/>
        <w:t>DATE</w:t>
      </w:r>
      <w:r w:rsidR="00103C2C">
        <w:rPr/>
        <w:t xml:space="preserve"> </w:t>
      </w:r>
      <w:r w:rsidR="00103C2C">
        <w:rPr/>
        <w:t>OF</w:t>
      </w:r>
      <w:r w:rsidR="00103C2C">
        <w:rPr/>
        <w:t xml:space="preserve"> </w:t>
      </w:r>
      <w:r w:rsidR="00103C2C">
        <w:rPr/>
        <w:t>SUBMISSION</w:t>
      </w:r>
      <w:r w:rsidR="00103C2C">
        <w:rPr/>
        <w:t xml:space="preserve"> </w:t>
      </w:r>
      <w:r w:rsidR="00103C2C">
        <w:rPr/>
        <w:t>OF</w:t>
      </w:r>
      <w:r w:rsidR="00103C2C">
        <w:rPr/>
        <w:t xml:space="preserve"> </w:t>
      </w:r>
      <w:r w:rsidR="00103C2C">
        <w:rPr/>
        <w:t>REPORT</w:t>
      </w:r>
      <w:r w:rsidR="5D1AB8A8">
        <w:rPr/>
        <w:t>____________</w:t>
      </w:r>
    </w:p>
    <w:p w:rsidR="00504CCB" w:rsidP="0039349A" w:rsidRDefault="00504CCB" w14:paraId="3E8FF45A" w14:textId="77777777">
      <w:pPr>
        <w:pStyle w:val="BodyText"/>
        <w:spacing w:before="18"/>
        <w:ind w:right="720"/>
      </w:pPr>
    </w:p>
    <w:p w:rsidR="005C23E4" w:rsidP="38D7EEDA" w:rsidRDefault="00103C2C" w14:paraId="6A48FEBB" w14:textId="2C2FC194">
      <w:pPr>
        <w:pStyle w:val="BodyText"/>
        <w:tabs>
          <w:tab w:val="left" w:pos="10170"/>
        </w:tabs>
        <w:spacing w:before="1" w:line="252" w:lineRule="auto"/>
        <w:ind w:left="441" w:right="0"/>
      </w:pPr>
      <w:r w:rsidR="00103C2C">
        <w:rPr>
          <w:w w:val="105"/>
        </w:rPr>
        <w:t>INSTRUCTIONS:</w:t>
      </w:r>
      <w:r w:rsidR="00103C2C">
        <w:rPr>
          <w:spacing w:val="-5"/>
          <w:w w:val="105"/>
        </w:rPr>
        <w:t xml:space="preserve"> </w:t>
      </w:r>
      <w:r w:rsidR="00103C2C">
        <w:rPr>
          <w:w w:val="105"/>
        </w:rPr>
        <w:t>Contact</w:t>
      </w:r>
      <w:r w:rsidR="00103C2C">
        <w:rPr>
          <w:spacing w:val="-4"/>
          <w:w w:val="105"/>
        </w:rPr>
        <w:t xml:space="preserve"> </w:t>
      </w:r>
      <w:r w:rsidR="00103C2C">
        <w:rPr>
          <w:w w:val="105"/>
        </w:rPr>
        <w:t>Department/Program</w:t>
      </w:r>
      <w:r w:rsidR="00103C2C">
        <w:rPr>
          <w:spacing w:val="-5"/>
          <w:w w:val="105"/>
        </w:rPr>
        <w:t xml:space="preserve"> </w:t>
      </w:r>
      <w:r w:rsidR="00103C2C">
        <w:rPr>
          <w:w w:val="105"/>
        </w:rPr>
        <w:t>Head</w:t>
      </w:r>
      <w:r w:rsidR="00103C2C">
        <w:rPr>
          <w:spacing w:val="-6"/>
          <w:w w:val="105"/>
        </w:rPr>
        <w:t xml:space="preserve"> </w:t>
      </w:r>
      <w:r w:rsidR="00103C2C">
        <w:rPr>
          <w:w w:val="105"/>
        </w:rPr>
        <w:t>Supervisor</w:t>
      </w:r>
      <w:r w:rsidR="00103C2C">
        <w:rPr>
          <w:spacing w:val="-4"/>
          <w:w w:val="105"/>
        </w:rPr>
        <w:t xml:space="preserve"> </w:t>
      </w:r>
      <w:r w:rsidR="00103C2C">
        <w:rPr>
          <w:w w:val="105"/>
        </w:rPr>
        <w:t>at</w:t>
      </w:r>
      <w:r w:rsidR="00103C2C">
        <w:rPr>
          <w:spacing w:val="-5"/>
          <w:w w:val="105"/>
        </w:rPr>
        <w:t xml:space="preserve"> </w:t>
      </w:r>
      <w:r w:rsidR="00103C2C">
        <w:rPr>
          <w:w w:val="105"/>
        </w:rPr>
        <w:t>the</w:t>
      </w:r>
      <w:r w:rsidR="00103C2C">
        <w:rPr>
          <w:spacing w:val="-6"/>
          <w:w w:val="105"/>
        </w:rPr>
        <w:t xml:space="preserve"> </w:t>
      </w:r>
      <w:r w:rsidR="00103C2C">
        <w:rPr>
          <w:w w:val="105"/>
        </w:rPr>
        <w:t>time</w:t>
      </w:r>
      <w:r w:rsidR="00103C2C">
        <w:rPr>
          <w:spacing w:val="-6"/>
          <w:w w:val="105"/>
        </w:rPr>
        <w:t xml:space="preserve"> </w:t>
      </w:r>
      <w:r w:rsidR="00103C2C">
        <w:rPr>
          <w:w w:val="105"/>
        </w:rPr>
        <w:t>of</w:t>
      </w:r>
      <w:r w:rsidR="00103C2C">
        <w:rPr>
          <w:spacing w:val="-6"/>
          <w:w w:val="105"/>
        </w:rPr>
        <w:t xml:space="preserve"> </w:t>
      </w:r>
      <w:r w:rsidR="00103C2C">
        <w:rPr>
          <w:w w:val="105"/>
        </w:rPr>
        <w:t>the</w:t>
      </w:r>
      <w:r w:rsidR="00103C2C">
        <w:rPr>
          <w:spacing w:val="-6"/>
          <w:w w:val="105"/>
        </w:rPr>
        <w:t xml:space="preserve"> </w:t>
      </w:r>
      <w:r w:rsidR="00103C2C">
        <w:rPr>
          <w:w w:val="105"/>
        </w:rPr>
        <w:t>incident</w:t>
      </w:r>
      <w:r w:rsidR="00103C2C">
        <w:rPr>
          <w:spacing w:val="-5"/>
          <w:w w:val="105"/>
        </w:rPr>
        <w:t xml:space="preserve"> </w:t>
      </w:r>
      <w:r w:rsidR="00103C2C">
        <w:rPr>
          <w:w w:val="105"/>
        </w:rPr>
        <w:t>and</w:t>
      </w:r>
      <w:r w:rsidR="00103C2C">
        <w:rPr>
          <w:spacing w:val="-6"/>
          <w:w w:val="105"/>
        </w:rPr>
        <w:t xml:space="preserve"> </w:t>
      </w:r>
      <w:r w:rsidR="00103C2C">
        <w:rPr>
          <w:w w:val="105"/>
        </w:rPr>
        <w:t>prepare an</w:t>
      </w:r>
      <w:r w:rsidR="6C148D36">
        <w:rPr/>
        <w:t xml:space="preserve"> </w:t>
      </w:r>
      <w:r w:rsidR="00103C2C">
        <w:rPr/>
        <w:t>incident report.</w:t>
      </w:r>
      <w:r w:rsidR="00103C2C">
        <w:rPr/>
        <w:t xml:space="preserve"> </w:t>
      </w:r>
    </w:p>
    <w:p w:rsidR="00504CCB" w:rsidP="38D7EEDA" w:rsidRDefault="00103C2C" w14:paraId="339DF1FE" w14:textId="114A4BC2">
      <w:pPr>
        <w:pStyle w:val="BodyText"/>
        <w:tabs>
          <w:tab w:val="left" w:pos="10170"/>
        </w:tabs>
        <w:spacing w:before="1" w:line="252" w:lineRule="auto"/>
        <w:ind w:left="441" w:right="0"/>
      </w:pPr>
      <w:r w:rsidR="00103C2C">
        <w:rPr>
          <w:w w:val="105"/>
        </w:rPr>
        <w:t>Make two copies of the report and distribute it to the Dean of Health Sciences.</w:t>
      </w:r>
      <w:r w:rsidR="00103C2C">
        <w:rPr>
          <w:spacing w:val="40"/>
          <w:w w:val="105"/>
        </w:rPr>
        <w:t xml:space="preserve"> </w:t>
      </w:r>
      <w:r w:rsidR="00103C2C">
        <w:rPr>
          <w:w w:val="105"/>
        </w:rPr>
        <w:t>The report is to be submitted within 24-48 hours of the incident.</w:t>
      </w:r>
    </w:p>
    <w:p w:rsidR="00504CCB" w:rsidP="0039349A" w:rsidRDefault="00504CCB" w14:paraId="4D597A2F" w14:textId="77777777">
      <w:pPr>
        <w:pStyle w:val="BodyText"/>
        <w:spacing w:line="252" w:lineRule="auto"/>
        <w:ind w:right="720"/>
        <w:sectPr w:rsidR="00504CCB">
          <w:pgSz w:w="12240" w:h="15840" w:orient="portrait"/>
          <w:pgMar w:top="1440" w:right="1440" w:bottom="1440" w:left="1440" w:header="0" w:footer="2776" w:gutter="0"/>
          <w:cols w:space="720"/>
          <w:headerReference w:type="default" r:id="R3be2122bcdf54fe0"/>
        </w:sectPr>
      </w:pPr>
    </w:p>
    <w:p w:rsidR="00504CCB" w:rsidP="0039349A" w:rsidRDefault="00504CCB" w14:paraId="744C11CB" w14:textId="77777777">
      <w:pPr>
        <w:pStyle w:val="BodyText"/>
        <w:spacing w:before="78"/>
        <w:ind w:right="720"/>
        <w:rPr>
          <w:sz w:val="21"/>
        </w:rPr>
      </w:pPr>
    </w:p>
    <w:p w:rsidR="00504CCB" w:rsidP="0039349A" w:rsidRDefault="00103C2C" w14:paraId="2553A0E5" w14:textId="77777777">
      <w:pPr>
        <w:pStyle w:val="Heading2"/>
        <w:spacing w:before="1"/>
        <w:ind w:left="2650" w:right="720"/>
      </w:pPr>
      <w:bookmarkStart w:name="_bookmark114" w:id="112"/>
      <w:bookmarkEnd w:id="112"/>
      <w:r>
        <w:rPr>
          <w:spacing w:val="-2"/>
          <w:u w:val="single"/>
        </w:rPr>
        <w:t>Histotechnology</w:t>
      </w:r>
      <w:r>
        <w:rPr>
          <w:spacing w:val="4"/>
          <w:u w:val="single"/>
        </w:rPr>
        <w:t xml:space="preserve"> </w:t>
      </w:r>
      <w:r>
        <w:rPr>
          <w:spacing w:val="-2"/>
          <w:u w:val="single"/>
        </w:rPr>
        <w:t>Student</w:t>
      </w:r>
      <w:r>
        <w:rPr>
          <w:spacing w:val="4"/>
          <w:u w:val="single"/>
        </w:rPr>
        <w:t xml:space="preserve"> </w:t>
      </w:r>
      <w:r>
        <w:rPr>
          <w:spacing w:val="-2"/>
          <w:u w:val="single"/>
        </w:rPr>
        <w:t>Checklist</w:t>
      </w:r>
    </w:p>
    <w:p w:rsidR="00504CCB" w:rsidP="0039349A" w:rsidRDefault="00504CCB" w14:paraId="14502652" w14:textId="77777777">
      <w:pPr>
        <w:pStyle w:val="BodyText"/>
        <w:ind w:right="720"/>
        <w:rPr>
          <w:b/>
          <w:sz w:val="20"/>
        </w:rPr>
      </w:pPr>
    </w:p>
    <w:p w:rsidR="00504CCB" w:rsidP="0039349A" w:rsidRDefault="00504CCB" w14:paraId="61DAC2F2" w14:textId="77777777">
      <w:pPr>
        <w:pStyle w:val="BodyText"/>
        <w:spacing w:before="16"/>
        <w:ind w:right="720"/>
        <w:rPr>
          <w:b/>
          <w:sz w:val="20"/>
        </w:rPr>
      </w:pPr>
    </w:p>
    <w:tbl>
      <w:tblPr>
        <w:tblW w:w="0" w:type="auto"/>
        <w:tblInd w:w="6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6186"/>
        <w:gridCol w:w="3895"/>
      </w:tblGrid>
      <w:tr w:rsidR="00504CCB" w:rsidTr="000518C2" w14:paraId="79358D6B" w14:textId="77777777">
        <w:trPr>
          <w:trHeight w:val="711"/>
        </w:trPr>
        <w:tc>
          <w:tcPr>
            <w:tcW w:w="6186" w:type="dxa"/>
            <w:tcBorders>
              <w:bottom w:val="single" w:color="000000" w:sz="12" w:space="0"/>
              <w:right w:val="single" w:color="000000" w:sz="12" w:space="0"/>
            </w:tcBorders>
          </w:tcPr>
          <w:p w:rsidR="00504CCB" w:rsidP="0039349A" w:rsidRDefault="00103C2C" w14:paraId="2075AFBB" w14:textId="77777777">
            <w:pPr>
              <w:pStyle w:val="TableParagraph"/>
              <w:spacing w:line="238" w:lineRule="exact"/>
              <w:ind w:right="720"/>
              <w:rPr>
                <w:i/>
                <w:sz w:val="21"/>
              </w:rPr>
            </w:pPr>
            <w:r>
              <w:rPr>
                <w:i/>
                <w:sz w:val="21"/>
              </w:rPr>
              <w:t>Histology students should make sure that the following forms or information</w:t>
            </w:r>
            <w:r>
              <w:rPr>
                <w:i/>
                <w:spacing w:val="-11"/>
                <w:sz w:val="21"/>
              </w:rPr>
              <w:t xml:space="preserve"> </w:t>
            </w:r>
            <w:r>
              <w:rPr>
                <w:i/>
                <w:sz w:val="21"/>
              </w:rPr>
              <w:t>has</w:t>
            </w:r>
            <w:r>
              <w:rPr>
                <w:i/>
                <w:spacing w:val="-11"/>
                <w:sz w:val="21"/>
              </w:rPr>
              <w:t xml:space="preserve"> </w:t>
            </w:r>
            <w:r>
              <w:rPr>
                <w:i/>
                <w:sz w:val="21"/>
              </w:rPr>
              <w:t>been</w:t>
            </w:r>
            <w:r>
              <w:rPr>
                <w:i/>
                <w:spacing w:val="-12"/>
                <w:sz w:val="21"/>
              </w:rPr>
              <w:t xml:space="preserve"> </w:t>
            </w:r>
            <w:r>
              <w:rPr>
                <w:i/>
                <w:sz w:val="21"/>
              </w:rPr>
              <w:t>completed</w:t>
            </w:r>
            <w:r>
              <w:rPr>
                <w:i/>
                <w:spacing w:val="-11"/>
                <w:sz w:val="21"/>
              </w:rPr>
              <w:t xml:space="preserve"> </w:t>
            </w:r>
            <w:r>
              <w:rPr>
                <w:i/>
                <w:sz w:val="21"/>
              </w:rPr>
              <w:t>and/or</w:t>
            </w:r>
            <w:r>
              <w:rPr>
                <w:i/>
                <w:spacing w:val="-11"/>
                <w:sz w:val="21"/>
              </w:rPr>
              <w:t xml:space="preserve"> </w:t>
            </w:r>
            <w:r>
              <w:rPr>
                <w:i/>
                <w:sz w:val="21"/>
              </w:rPr>
              <w:t>turned</w:t>
            </w:r>
            <w:r>
              <w:rPr>
                <w:i/>
                <w:spacing w:val="-10"/>
                <w:sz w:val="21"/>
              </w:rPr>
              <w:t xml:space="preserve"> </w:t>
            </w:r>
            <w:r>
              <w:rPr>
                <w:i/>
                <w:sz w:val="21"/>
              </w:rPr>
              <w:t>in</w:t>
            </w:r>
            <w:r>
              <w:rPr>
                <w:i/>
                <w:spacing w:val="-11"/>
                <w:sz w:val="21"/>
              </w:rPr>
              <w:t xml:space="preserve"> </w:t>
            </w:r>
            <w:r>
              <w:rPr>
                <w:i/>
                <w:sz w:val="21"/>
              </w:rPr>
              <w:t>prior</w:t>
            </w:r>
            <w:r>
              <w:rPr>
                <w:i/>
                <w:spacing w:val="-10"/>
                <w:sz w:val="21"/>
              </w:rPr>
              <w:t xml:space="preserve"> </w:t>
            </w:r>
            <w:r>
              <w:rPr>
                <w:i/>
                <w:sz w:val="21"/>
              </w:rPr>
              <w:t>to</w:t>
            </w:r>
            <w:r>
              <w:rPr>
                <w:i/>
                <w:spacing w:val="-11"/>
                <w:sz w:val="21"/>
              </w:rPr>
              <w:t xml:space="preserve"> </w:t>
            </w:r>
            <w:r>
              <w:rPr>
                <w:i/>
                <w:sz w:val="21"/>
              </w:rPr>
              <w:t>completing</w:t>
            </w:r>
            <w:r>
              <w:rPr>
                <w:i/>
                <w:spacing w:val="-11"/>
                <w:sz w:val="21"/>
              </w:rPr>
              <w:t xml:space="preserve"> </w:t>
            </w:r>
            <w:r>
              <w:rPr>
                <w:i/>
                <w:sz w:val="21"/>
              </w:rPr>
              <w:t>an application for graduation</w:t>
            </w:r>
          </w:p>
        </w:tc>
        <w:tc>
          <w:tcPr>
            <w:tcW w:w="3895" w:type="dxa"/>
            <w:tcBorders>
              <w:left w:val="single" w:color="000000" w:sz="12" w:space="0"/>
            </w:tcBorders>
          </w:tcPr>
          <w:p w:rsidR="00504CCB" w:rsidP="0039349A" w:rsidRDefault="00103C2C" w14:paraId="5DE36F66" w14:textId="77777777">
            <w:pPr>
              <w:pStyle w:val="TableParagraph"/>
              <w:spacing w:before="7" w:line="252" w:lineRule="auto"/>
              <w:ind w:left="69" w:right="720"/>
              <w:rPr>
                <w:i/>
                <w:sz w:val="17"/>
              </w:rPr>
            </w:pPr>
            <w:r>
              <w:rPr>
                <w:i/>
                <w:spacing w:val="-4"/>
                <w:w w:val="105"/>
                <w:sz w:val="17"/>
              </w:rPr>
              <w:t xml:space="preserve">Date </w:t>
            </w:r>
            <w:r>
              <w:rPr>
                <w:i/>
                <w:spacing w:val="-2"/>
                <w:w w:val="105"/>
                <w:sz w:val="17"/>
              </w:rPr>
              <w:t>Completed</w:t>
            </w:r>
          </w:p>
        </w:tc>
      </w:tr>
      <w:tr w:rsidR="00504CCB" w:rsidTr="000518C2" w14:paraId="6BACD0BD" w14:textId="77777777">
        <w:trPr>
          <w:trHeight w:val="265"/>
        </w:trPr>
        <w:tc>
          <w:tcPr>
            <w:tcW w:w="6186" w:type="dxa"/>
            <w:tcBorders>
              <w:top w:val="single" w:color="000000" w:sz="12" w:space="0"/>
            </w:tcBorders>
          </w:tcPr>
          <w:p w:rsidR="00504CCB" w:rsidP="0039349A" w:rsidRDefault="00103C2C" w14:paraId="167F3B42" w14:textId="77777777">
            <w:pPr>
              <w:pStyle w:val="TableParagraph"/>
              <w:spacing w:line="235" w:lineRule="exact"/>
              <w:ind w:right="720"/>
              <w:rPr>
                <w:sz w:val="21"/>
              </w:rPr>
            </w:pPr>
            <w:r>
              <w:rPr>
                <w:sz w:val="21"/>
              </w:rPr>
              <w:t>Copy</w:t>
            </w:r>
            <w:r>
              <w:rPr>
                <w:spacing w:val="-12"/>
                <w:sz w:val="21"/>
              </w:rPr>
              <w:t xml:space="preserve"> </w:t>
            </w:r>
            <w:r>
              <w:rPr>
                <w:sz w:val="21"/>
              </w:rPr>
              <w:t>of</w:t>
            </w:r>
            <w:r>
              <w:rPr>
                <w:spacing w:val="-10"/>
                <w:sz w:val="21"/>
              </w:rPr>
              <w:t xml:space="preserve"> </w:t>
            </w:r>
            <w:r>
              <w:rPr>
                <w:sz w:val="21"/>
              </w:rPr>
              <w:t>Histology</w:t>
            </w:r>
            <w:r>
              <w:rPr>
                <w:spacing w:val="-10"/>
                <w:sz w:val="21"/>
              </w:rPr>
              <w:t xml:space="preserve"> </w:t>
            </w:r>
            <w:r>
              <w:rPr>
                <w:sz w:val="21"/>
              </w:rPr>
              <w:t>Technology</w:t>
            </w:r>
            <w:r>
              <w:rPr>
                <w:spacing w:val="-12"/>
                <w:sz w:val="21"/>
              </w:rPr>
              <w:t xml:space="preserve"> </w:t>
            </w:r>
            <w:r>
              <w:rPr>
                <w:sz w:val="21"/>
              </w:rPr>
              <w:t>Acceptance</w:t>
            </w:r>
            <w:r>
              <w:rPr>
                <w:spacing w:val="-11"/>
                <w:sz w:val="21"/>
              </w:rPr>
              <w:t xml:space="preserve"> </w:t>
            </w:r>
            <w:r>
              <w:rPr>
                <w:sz w:val="21"/>
              </w:rPr>
              <w:t>Letter</w:t>
            </w:r>
            <w:r>
              <w:rPr>
                <w:spacing w:val="-12"/>
                <w:sz w:val="21"/>
              </w:rPr>
              <w:t xml:space="preserve"> </w:t>
            </w:r>
            <w:r>
              <w:rPr>
                <w:sz w:val="21"/>
              </w:rPr>
              <w:t>on</w:t>
            </w:r>
            <w:r>
              <w:rPr>
                <w:spacing w:val="-10"/>
                <w:sz w:val="21"/>
              </w:rPr>
              <w:t xml:space="preserve"> </w:t>
            </w:r>
            <w:r>
              <w:rPr>
                <w:spacing w:val="-2"/>
                <w:sz w:val="21"/>
              </w:rPr>
              <w:t>file.</w:t>
            </w:r>
          </w:p>
        </w:tc>
        <w:tc>
          <w:tcPr>
            <w:tcW w:w="3895" w:type="dxa"/>
          </w:tcPr>
          <w:p w:rsidR="00504CCB" w:rsidP="0039349A" w:rsidRDefault="00504CCB" w14:paraId="2A111058" w14:textId="77777777">
            <w:pPr>
              <w:pStyle w:val="TableParagraph"/>
              <w:spacing w:line="240" w:lineRule="auto"/>
              <w:ind w:left="0" w:right="720"/>
              <w:rPr>
                <w:sz w:val="18"/>
              </w:rPr>
            </w:pPr>
          </w:p>
        </w:tc>
      </w:tr>
      <w:tr w:rsidR="00504CCB" w:rsidTr="000518C2" w14:paraId="25452BFB" w14:textId="77777777">
        <w:trPr>
          <w:trHeight w:val="269"/>
        </w:trPr>
        <w:tc>
          <w:tcPr>
            <w:tcW w:w="6186" w:type="dxa"/>
          </w:tcPr>
          <w:p w:rsidR="00504CCB" w:rsidP="0039349A" w:rsidRDefault="00103C2C" w14:paraId="5FD0DB85" w14:textId="77777777">
            <w:pPr>
              <w:pStyle w:val="TableParagraph"/>
              <w:spacing w:line="238" w:lineRule="exact"/>
              <w:ind w:right="720"/>
              <w:rPr>
                <w:sz w:val="21"/>
              </w:rPr>
            </w:pPr>
            <w:r>
              <w:rPr>
                <w:sz w:val="21"/>
              </w:rPr>
              <w:t>Returned</w:t>
            </w:r>
            <w:r>
              <w:rPr>
                <w:spacing w:val="-11"/>
                <w:sz w:val="21"/>
              </w:rPr>
              <w:t xml:space="preserve"> </w:t>
            </w:r>
            <w:r>
              <w:rPr>
                <w:sz w:val="21"/>
              </w:rPr>
              <w:t>Response</w:t>
            </w:r>
            <w:r>
              <w:rPr>
                <w:spacing w:val="-10"/>
                <w:sz w:val="21"/>
              </w:rPr>
              <w:t xml:space="preserve"> </w:t>
            </w:r>
            <w:r>
              <w:rPr>
                <w:sz w:val="21"/>
              </w:rPr>
              <w:t>letter</w:t>
            </w:r>
            <w:r>
              <w:rPr>
                <w:spacing w:val="-11"/>
                <w:sz w:val="21"/>
              </w:rPr>
              <w:t xml:space="preserve"> </w:t>
            </w:r>
            <w:r>
              <w:rPr>
                <w:sz w:val="21"/>
              </w:rPr>
              <w:t>on</w:t>
            </w:r>
            <w:r>
              <w:rPr>
                <w:spacing w:val="-11"/>
                <w:sz w:val="21"/>
              </w:rPr>
              <w:t xml:space="preserve"> </w:t>
            </w:r>
            <w:r>
              <w:rPr>
                <w:spacing w:val="-2"/>
                <w:sz w:val="21"/>
              </w:rPr>
              <w:t>file.</w:t>
            </w:r>
          </w:p>
        </w:tc>
        <w:tc>
          <w:tcPr>
            <w:tcW w:w="3895" w:type="dxa"/>
          </w:tcPr>
          <w:p w:rsidR="00504CCB" w:rsidP="0039349A" w:rsidRDefault="00504CCB" w14:paraId="6A8256B4" w14:textId="77777777">
            <w:pPr>
              <w:pStyle w:val="TableParagraph"/>
              <w:spacing w:line="240" w:lineRule="auto"/>
              <w:ind w:left="0" w:right="720"/>
              <w:rPr>
                <w:sz w:val="18"/>
              </w:rPr>
            </w:pPr>
          </w:p>
        </w:tc>
      </w:tr>
      <w:tr w:rsidR="00504CCB" w:rsidTr="000518C2" w14:paraId="17098225" w14:textId="77777777">
        <w:trPr>
          <w:trHeight w:val="476"/>
        </w:trPr>
        <w:tc>
          <w:tcPr>
            <w:tcW w:w="6186" w:type="dxa"/>
          </w:tcPr>
          <w:p w:rsidR="00504CCB" w:rsidP="0039349A" w:rsidRDefault="00103C2C" w14:paraId="69B507EF" w14:textId="77777777">
            <w:pPr>
              <w:pStyle w:val="TableParagraph"/>
              <w:spacing w:line="238" w:lineRule="exact"/>
              <w:ind w:right="720"/>
              <w:rPr>
                <w:sz w:val="21"/>
              </w:rPr>
            </w:pPr>
            <w:r>
              <w:rPr>
                <w:sz w:val="21"/>
              </w:rPr>
              <w:t>Copy</w:t>
            </w:r>
            <w:r>
              <w:rPr>
                <w:spacing w:val="-14"/>
                <w:sz w:val="21"/>
              </w:rPr>
              <w:t xml:space="preserve"> </w:t>
            </w:r>
            <w:r>
              <w:rPr>
                <w:sz w:val="21"/>
              </w:rPr>
              <w:t>of</w:t>
            </w:r>
            <w:r>
              <w:rPr>
                <w:spacing w:val="-13"/>
                <w:sz w:val="21"/>
              </w:rPr>
              <w:t xml:space="preserve"> </w:t>
            </w:r>
            <w:r>
              <w:rPr>
                <w:sz w:val="21"/>
              </w:rPr>
              <w:t>Certificate</w:t>
            </w:r>
            <w:r>
              <w:rPr>
                <w:spacing w:val="-11"/>
                <w:sz w:val="21"/>
              </w:rPr>
              <w:t xml:space="preserve"> </w:t>
            </w:r>
            <w:r>
              <w:rPr>
                <w:sz w:val="21"/>
              </w:rPr>
              <w:t>for</w:t>
            </w:r>
            <w:r>
              <w:rPr>
                <w:spacing w:val="-13"/>
                <w:sz w:val="21"/>
              </w:rPr>
              <w:t xml:space="preserve"> </w:t>
            </w:r>
            <w:r>
              <w:rPr>
                <w:sz w:val="21"/>
              </w:rPr>
              <w:t>Health</w:t>
            </w:r>
            <w:r>
              <w:rPr>
                <w:spacing w:val="-12"/>
                <w:sz w:val="21"/>
              </w:rPr>
              <w:t xml:space="preserve"> </w:t>
            </w:r>
            <w:r>
              <w:rPr>
                <w:sz w:val="21"/>
              </w:rPr>
              <w:t>Science</w:t>
            </w:r>
            <w:r>
              <w:rPr>
                <w:spacing w:val="-13"/>
                <w:sz w:val="21"/>
              </w:rPr>
              <w:t xml:space="preserve"> </w:t>
            </w:r>
            <w:r>
              <w:rPr>
                <w:sz w:val="21"/>
              </w:rPr>
              <w:t>Admission</w:t>
            </w:r>
            <w:r>
              <w:rPr>
                <w:spacing w:val="-12"/>
                <w:sz w:val="21"/>
              </w:rPr>
              <w:t xml:space="preserve"> </w:t>
            </w:r>
            <w:r>
              <w:rPr>
                <w:sz w:val="21"/>
              </w:rPr>
              <w:t>Information</w:t>
            </w:r>
            <w:r>
              <w:rPr>
                <w:spacing w:val="-13"/>
                <w:sz w:val="21"/>
              </w:rPr>
              <w:t xml:space="preserve"> </w:t>
            </w:r>
            <w:r>
              <w:rPr>
                <w:sz w:val="21"/>
              </w:rPr>
              <w:t>Session on file.</w:t>
            </w:r>
          </w:p>
        </w:tc>
        <w:tc>
          <w:tcPr>
            <w:tcW w:w="3895" w:type="dxa"/>
          </w:tcPr>
          <w:p w:rsidR="00504CCB" w:rsidP="0039349A" w:rsidRDefault="00504CCB" w14:paraId="60FE4E2A" w14:textId="77777777">
            <w:pPr>
              <w:pStyle w:val="TableParagraph"/>
              <w:spacing w:line="240" w:lineRule="auto"/>
              <w:ind w:left="0" w:right="720"/>
              <w:rPr>
                <w:sz w:val="20"/>
              </w:rPr>
            </w:pPr>
          </w:p>
        </w:tc>
      </w:tr>
      <w:tr w:rsidR="00504CCB" w:rsidTr="000518C2" w14:paraId="09289E27" w14:textId="77777777">
        <w:trPr>
          <w:trHeight w:val="474"/>
        </w:trPr>
        <w:tc>
          <w:tcPr>
            <w:tcW w:w="6186" w:type="dxa"/>
          </w:tcPr>
          <w:p w:rsidR="00504CCB" w:rsidP="0039349A" w:rsidRDefault="00103C2C" w14:paraId="62D27398" w14:textId="77777777">
            <w:pPr>
              <w:pStyle w:val="TableParagraph"/>
              <w:spacing w:line="238" w:lineRule="exact"/>
              <w:ind w:right="720"/>
              <w:rPr>
                <w:sz w:val="21"/>
              </w:rPr>
            </w:pPr>
            <w:r>
              <w:rPr>
                <w:sz w:val="21"/>
              </w:rPr>
              <w:t>Documentation</w:t>
            </w:r>
            <w:r>
              <w:rPr>
                <w:spacing w:val="-14"/>
                <w:sz w:val="21"/>
              </w:rPr>
              <w:t xml:space="preserve"> </w:t>
            </w:r>
            <w:r>
              <w:rPr>
                <w:sz w:val="21"/>
              </w:rPr>
              <w:t>of</w:t>
            </w:r>
            <w:r>
              <w:rPr>
                <w:spacing w:val="-13"/>
                <w:sz w:val="21"/>
              </w:rPr>
              <w:t xml:space="preserve"> </w:t>
            </w:r>
            <w:r>
              <w:rPr>
                <w:sz w:val="21"/>
              </w:rPr>
              <w:t>Attendance</w:t>
            </w:r>
            <w:r>
              <w:rPr>
                <w:spacing w:val="-13"/>
                <w:sz w:val="21"/>
              </w:rPr>
              <w:t xml:space="preserve"> </w:t>
            </w:r>
            <w:r>
              <w:rPr>
                <w:sz w:val="21"/>
              </w:rPr>
              <w:t>of</w:t>
            </w:r>
            <w:r>
              <w:rPr>
                <w:spacing w:val="-13"/>
                <w:sz w:val="21"/>
              </w:rPr>
              <w:t xml:space="preserve"> </w:t>
            </w:r>
            <w:r>
              <w:rPr>
                <w:sz w:val="21"/>
              </w:rPr>
              <w:t>the</w:t>
            </w:r>
            <w:r>
              <w:rPr>
                <w:spacing w:val="-13"/>
                <w:sz w:val="21"/>
              </w:rPr>
              <w:t xml:space="preserve"> </w:t>
            </w:r>
            <w:r>
              <w:rPr>
                <w:sz w:val="21"/>
              </w:rPr>
              <w:t>Histology</w:t>
            </w:r>
            <w:r>
              <w:rPr>
                <w:spacing w:val="-13"/>
                <w:sz w:val="21"/>
              </w:rPr>
              <w:t xml:space="preserve"> </w:t>
            </w:r>
            <w:r>
              <w:rPr>
                <w:sz w:val="21"/>
              </w:rPr>
              <w:t>Technology</w:t>
            </w:r>
            <w:r>
              <w:rPr>
                <w:spacing w:val="-13"/>
                <w:sz w:val="21"/>
              </w:rPr>
              <w:t xml:space="preserve"> </w:t>
            </w:r>
            <w:r>
              <w:rPr>
                <w:sz w:val="21"/>
              </w:rPr>
              <w:t>Program Orientation on file.</w:t>
            </w:r>
          </w:p>
        </w:tc>
        <w:tc>
          <w:tcPr>
            <w:tcW w:w="3895" w:type="dxa"/>
          </w:tcPr>
          <w:p w:rsidR="00504CCB" w:rsidP="0039349A" w:rsidRDefault="00504CCB" w14:paraId="3EA98A3A" w14:textId="77777777">
            <w:pPr>
              <w:pStyle w:val="TableParagraph"/>
              <w:spacing w:line="240" w:lineRule="auto"/>
              <w:ind w:left="0" w:right="720"/>
              <w:rPr>
                <w:sz w:val="20"/>
              </w:rPr>
            </w:pPr>
          </w:p>
        </w:tc>
      </w:tr>
      <w:tr w:rsidR="00504CCB" w:rsidTr="000518C2" w14:paraId="315FEC35" w14:textId="77777777">
        <w:trPr>
          <w:trHeight w:val="473"/>
        </w:trPr>
        <w:tc>
          <w:tcPr>
            <w:tcW w:w="6186" w:type="dxa"/>
          </w:tcPr>
          <w:p w:rsidR="00504CCB" w:rsidP="0039349A" w:rsidRDefault="00103C2C" w14:paraId="7647F1CA" w14:textId="77777777">
            <w:pPr>
              <w:pStyle w:val="TableParagraph"/>
              <w:spacing w:line="238" w:lineRule="exact"/>
              <w:ind w:right="720"/>
              <w:rPr>
                <w:sz w:val="21"/>
              </w:rPr>
            </w:pPr>
            <w:r>
              <w:rPr>
                <w:sz w:val="21"/>
              </w:rPr>
              <w:t>Copy</w:t>
            </w:r>
            <w:r>
              <w:rPr>
                <w:spacing w:val="-13"/>
                <w:sz w:val="21"/>
              </w:rPr>
              <w:t xml:space="preserve"> </w:t>
            </w:r>
            <w:r>
              <w:rPr>
                <w:sz w:val="21"/>
              </w:rPr>
              <w:t>of</w:t>
            </w:r>
            <w:r>
              <w:rPr>
                <w:spacing w:val="-12"/>
                <w:sz w:val="21"/>
              </w:rPr>
              <w:t xml:space="preserve"> </w:t>
            </w:r>
            <w:r>
              <w:rPr>
                <w:sz w:val="21"/>
              </w:rPr>
              <w:t>Student</w:t>
            </w:r>
            <w:r>
              <w:rPr>
                <w:spacing w:val="-11"/>
                <w:sz w:val="21"/>
              </w:rPr>
              <w:t xml:space="preserve"> </w:t>
            </w:r>
            <w:r>
              <w:rPr>
                <w:sz w:val="21"/>
              </w:rPr>
              <w:t>Program</w:t>
            </w:r>
            <w:r>
              <w:rPr>
                <w:spacing w:val="-13"/>
                <w:sz w:val="21"/>
              </w:rPr>
              <w:t xml:space="preserve"> </w:t>
            </w:r>
            <w:r>
              <w:rPr>
                <w:sz w:val="21"/>
              </w:rPr>
              <w:t>requirement</w:t>
            </w:r>
            <w:r>
              <w:rPr>
                <w:spacing w:val="-13"/>
                <w:sz w:val="21"/>
              </w:rPr>
              <w:t xml:space="preserve"> </w:t>
            </w:r>
            <w:r>
              <w:rPr>
                <w:sz w:val="21"/>
              </w:rPr>
              <w:t>grid</w:t>
            </w:r>
            <w:r>
              <w:rPr>
                <w:spacing w:val="-9"/>
                <w:sz w:val="21"/>
              </w:rPr>
              <w:t xml:space="preserve"> </w:t>
            </w:r>
            <w:r>
              <w:rPr>
                <w:sz w:val="21"/>
              </w:rPr>
              <w:t>on</w:t>
            </w:r>
            <w:r>
              <w:rPr>
                <w:spacing w:val="-11"/>
                <w:sz w:val="21"/>
              </w:rPr>
              <w:t xml:space="preserve"> </w:t>
            </w:r>
            <w:r>
              <w:rPr>
                <w:sz w:val="21"/>
              </w:rPr>
              <w:t>file</w:t>
            </w:r>
            <w:r>
              <w:rPr>
                <w:spacing w:val="-10"/>
                <w:sz w:val="21"/>
              </w:rPr>
              <w:t xml:space="preserve"> </w:t>
            </w:r>
            <w:r>
              <w:rPr>
                <w:sz w:val="21"/>
              </w:rPr>
              <w:t>(instructor</w:t>
            </w:r>
            <w:r>
              <w:rPr>
                <w:spacing w:val="-13"/>
                <w:sz w:val="21"/>
              </w:rPr>
              <w:t xml:space="preserve"> </w:t>
            </w:r>
            <w:r>
              <w:rPr>
                <w:sz w:val="21"/>
              </w:rPr>
              <w:t xml:space="preserve">will </w:t>
            </w:r>
            <w:r>
              <w:rPr>
                <w:spacing w:val="-2"/>
                <w:sz w:val="21"/>
              </w:rPr>
              <w:t>provide).</w:t>
            </w:r>
          </w:p>
        </w:tc>
        <w:tc>
          <w:tcPr>
            <w:tcW w:w="3895" w:type="dxa"/>
          </w:tcPr>
          <w:p w:rsidR="00504CCB" w:rsidP="0039349A" w:rsidRDefault="00504CCB" w14:paraId="4113D85B" w14:textId="77777777">
            <w:pPr>
              <w:pStyle w:val="TableParagraph"/>
              <w:spacing w:line="240" w:lineRule="auto"/>
              <w:ind w:left="0" w:right="720"/>
              <w:rPr>
                <w:sz w:val="20"/>
              </w:rPr>
            </w:pPr>
          </w:p>
        </w:tc>
      </w:tr>
      <w:tr w:rsidR="00504CCB" w:rsidTr="000518C2" w14:paraId="2A1231AB" w14:textId="77777777">
        <w:trPr>
          <w:trHeight w:val="472"/>
        </w:trPr>
        <w:tc>
          <w:tcPr>
            <w:tcW w:w="6186" w:type="dxa"/>
          </w:tcPr>
          <w:p w:rsidR="00504CCB" w:rsidP="0039349A" w:rsidRDefault="00103C2C" w14:paraId="47F57C3A" w14:textId="77777777">
            <w:pPr>
              <w:pStyle w:val="TableParagraph"/>
              <w:spacing w:line="235" w:lineRule="exact"/>
              <w:ind w:right="720"/>
              <w:rPr>
                <w:sz w:val="21"/>
              </w:rPr>
            </w:pPr>
            <w:r>
              <w:rPr>
                <w:sz w:val="21"/>
              </w:rPr>
              <w:t>Copy</w:t>
            </w:r>
            <w:r>
              <w:rPr>
                <w:spacing w:val="-11"/>
                <w:sz w:val="21"/>
              </w:rPr>
              <w:t xml:space="preserve"> </w:t>
            </w:r>
            <w:r>
              <w:rPr>
                <w:sz w:val="21"/>
              </w:rPr>
              <w:t>of</w:t>
            </w:r>
            <w:r>
              <w:rPr>
                <w:spacing w:val="-10"/>
                <w:sz w:val="21"/>
              </w:rPr>
              <w:t xml:space="preserve"> </w:t>
            </w:r>
            <w:r>
              <w:rPr>
                <w:sz w:val="21"/>
              </w:rPr>
              <w:t>completed</w:t>
            </w:r>
            <w:r>
              <w:rPr>
                <w:spacing w:val="-9"/>
                <w:sz w:val="21"/>
              </w:rPr>
              <w:t xml:space="preserve"> </w:t>
            </w:r>
            <w:r>
              <w:rPr>
                <w:sz w:val="21"/>
              </w:rPr>
              <w:t>Medical</w:t>
            </w:r>
            <w:r>
              <w:rPr>
                <w:spacing w:val="-11"/>
                <w:sz w:val="21"/>
              </w:rPr>
              <w:t xml:space="preserve"> </w:t>
            </w:r>
            <w:r>
              <w:rPr>
                <w:sz w:val="21"/>
              </w:rPr>
              <w:t>Form</w:t>
            </w:r>
            <w:r>
              <w:rPr>
                <w:spacing w:val="-8"/>
                <w:sz w:val="21"/>
              </w:rPr>
              <w:t xml:space="preserve"> </w:t>
            </w:r>
            <w:r>
              <w:rPr>
                <w:sz w:val="21"/>
              </w:rPr>
              <w:t>on</w:t>
            </w:r>
            <w:r>
              <w:rPr>
                <w:spacing w:val="-9"/>
                <w:sz w:val="21"/>
              </w:rPr>
              <w:t xml:space="preserve"> </w:t>
            </w:r>
            <w:r>
              <w:rPr>
                <w:sz w:val="21"/>
              </w:rPr>
              <w:t>file</w:t>
            </w:r>
            <w:r>
              <w:rPr>
                <w:spacing w:val="-7"/>
                <w:sz w:val="21"/>
              </w:rPr>
              <w:t xml:space="preserve"> </w:t>
            </w:r>
            <w:r>
              <w:rPr>
                <w:sz w:val="21"/>
              </w:rPr>
              <w:t>including</w:t>
            </w:r>
            <w:r>
              <w:rPr>
                <w:spacing w:val="-10"/>
                <w:sz w:val="21"/>
              </w:rPr>
              <w:t xml:space="preserve"> </w:t>
            </w:r>
            <w:r>
              <w:rPr>
                <w:spacing w:val="-2"/>
                <w:sz w:val="21"/>
              </w:rPr>
              <w:t>required/updated</w:t>
            </w:r>
          </w:p>
          <w:p w:rsidR="00504CCB" w:rsidP="0039349A" w:rsidRDefault="00103C2C" w14:paraId="2FABA825" w14:textId="77777777">
            <w:pPr>
              <w:pStyle w:val="TableParagraph"/>
              <w:spacing w:line="218" w:lineRule="exact"/>
              <w:ind w:right="720"/>
              <w:rPr>
                <w:sz w:val="21"/>
              </w:rPr>
            </w:pPr>
            <w:r>
              <w:rPr>
                <w:sz w:val="21"/>
              </w:rPr>
              <w:t>vaccine</w:t>
            </w:r>
            <w:r>
              <w:rPr>
                <w:spacing w:val="-12"/>
                <w:sz w:val="21"/>
              </w:rPr>
              <w:t xml:space="preserve"> </w:t>
            </w:r>
            <w:r>
              <w:rPr>
                <w:spacing w:val="-2"/>
                <w:sz w:val="21"/>
              </w:rPr>
              <w:t>record.</w:t>
            </w:r>
          </w:p>
        </w:tc>
        <w:tc>
          <w:tcPr>
            <w:tcW w:w="3895" w:type="dxa"/>
          </w:tcPr>
          <w:p w:rsidR="00504CCB" w:rsidP="0039349A" w:rsidRDefault="00504CCB" w14:paraId="675E5C92" w14:textId="77777777">
            <w:pPr>
              <w:pStyle w:val="TableParagraph"/>
              <w:spacing w:line="240" w:lineRule="auto"/>
              <w:ind w:left="0" w:right="720"/>
              <w:rPr>
                <w:sz w:val="20"/>
              </w:rPr>
            </w:pPr>
          </w:p>
        </w:tc>
      </w:tr>
      <w:tr w:rsidR="00504CCB" w:rsidTr="000518C2" w14:paraId="4947E331" w14:textId="77777777">
        <w:trPr>
          <w:trHeight w:val="271"/>
        </w:trPr>
        <w:tc>
          <w:tcPr>
            <w:tcW w:w="6186" w:type="dxa"/>
          </w:tcPr>
          <w:p w:rsidR="00504CCB" w:rsidP="0039349A" w:rsidRDefault="00103C2C" w14:paraId="170844CA" w14:textId="77777777">
            <w:pPr>
              <w:pStyle w:val="TableParagraph"/>
              <w:spacing w:line="238" w:lineRule="exact"/>
              <w:ind w:right="720"/>
              <w:rPr>
                <w:sz w:val="21"/>
              </w:rPr>
            </w:pPr>
            <w:r>
              <w:rPr>
                <w:sz w:val="21"/>
              </w:rPr>
              <w:t>Copy</w:t>
            </w:r>
            <w:r>
              <w:rPr>
                <w:spacing w:val="-8"/>
                <w:sz w:val="21"/>
              </w:rPr>
              <w:t xml:space="preserve"> </w:t>
            </w:r>
            <w:r>
              <w:rPr>
                <w:sz w:val="21"/>
              </w:rPr>
              <w:t>of</w:t>
            </w:r>
            <w:r>
              <w:rPr>
                <w:spacing w:val="-8"/>
                <w:sz w:val="21"/>
              </w:rPr>
              <w:t xml:space="preserve"> </w:t>
            </w:r>
            <w:r>
              <w:rPr>
                <w:sz w:val="21"/>
              </w:rPr>
              <w:t>current</w:t>
            </w:r>
            <w:r>
              <w:rPr>
                <w:spacing w:val="-6"/>
                <w:sz w:val="21"/>
              </w:rPr>
              <w:t xml:space="preserve"> </w:t>
            </w:r>
            <w:r>
              <w:rPr>
                <w:sz w:val="21"/>
              </w:rPr>
              <w:t>CPR</w:t>
            </w:r>
            <w:r>
              <w:rPr>
                <w:spacing w:val="-6"/>
                <w:sz w:val="21"/>
              </w:rPr>
              <w:t xml:space="preserve"> </w:t>
            </w:r>
            <w:r>
              <w:rPr>
                <w:sz w:val="21"/>
              </w:rPr>
              <w:t>card</w:t>
            </w:r>
            <w:r>
              <w:rPr>
                <w:spacing w:val="-7"/>
                <w:sz w:val="21"/>
              </w:rPr>
              <w:t xml:space="preserve"> </w:t>
            </w:r>
            <w:r>
              <w:rPr>
                <w:sz w:val="21"/>
              </w:rPr>
              <w:t>on</w:t>
            </w:r>
            <w:r>
              <w:rPr>
                <w:spacing w:val="-5"/>
                <w:sz w:val="21"/>
              </w:rPr>
              <w:t xml:space="preserve"> </w:t>
            </w:r>
            <w:r>
              <w:rPr>
                <w:spacing w:val="-2"/>
                <w:sz w:val="21"/>
              </w:rPr>
              <w:t>file.</w:t>
            </w:r>
          </w:p>
        </w:tc>
        <w:tc>
          <w:tcPr>
            <w:tcW w:w="3895" w:type="dxa"/>
          </w:tcPr>
          <w:p w:rsidR="00504CCB" w:rsidP="0039349A" w:rsidRDefault="00504CCB" w14:paraId="3343C0CA" w14:textId="77777777">
            <w:pPr>
              <w:pStyle w:val="TableParagraph"/>
              <w:spacing w:line="240" w:lineRule="auto"/>
              <w:ind w:left="0" w:right="720"/>
              <w:rPr>
                <w:sz w:val="20"/>
              </w:rPr>
            </w:pPr>
          </w:p>
        </w:tc>
      </w:tr>
      <w:tr w:rsidR="00504CCB" w:rsidTr="000518C2" w14:paraId="41C0BA76" w14:textId="77777777">
        <w:trPr>
          <w:trHeight w:val="712"/>
        </w:trPr>
        <w:tc>
          <w:tcPr>
            <w:tcW w:w="6186" w:type="dxa"/>
          </w:tcPr>
          <w:p w:rsidR="00504CCB" w:rsidP="0039349A" w:rsidRDefault="00103C2C" w14:paraId="65E3B886" w14:textId="77777777">
            <w:pPr>
              <w:pStyle w:val="TableParagraph"/>
              <w:spacing w:line="238" w:lineRule="exact"/>
              <w:ind w:right="720"/>
              <w:jc w:val="both"/>
              <w:rPr>
                <w:sz w:val="21"/>
              </w:rPr>
            </w:pPr>
            <w:r>
              <w:rPr>
                <w:sz w:val="21"/>
              </w:rPr>
              <w:t>Histology</w:t>
            </w:r>
            <w:r>
              <w:rPr>
                <w:spacing w:val="-14"/>
                <w:sz w:val="21"/>
              </w:rPr>
              <w:t xml:space="preserve"> </w:t>
            </w:r>
            <w:r>
              <w:rPr>
                <w:sz w:val="21"/>
              </w:rPr>
              <w:t>Technology</w:t>
            </w:r>
            <w:r>
              <w:rPr>
                <w:spacing w:val="-13"/>
                <w:sz w:val="21"/>
              </w:rPr>
              <w:t xml:space="preserve"> </w:t>
            </w:r>
            <w:r>
              <w:rPr>
                <w:sz w:val="21"/>
              </w:rPr>
              <w:t>Program</w:t>
            </w:r>
            <w:r>
              <w:rPr>
                <w:spacing w:val="-13"/>
                <w:sz w:val="21"/>
              </w:rPr>
              <w:t xml:space="preserve"> </w:t>
            </w:r>
            <w:r>
              <w:rPr>
                <w:sz w:val="21"/>
              </w:rPr>
              <w:t>handbook</w:t>
            </w:r>
            <w:r>
              <w:rPr>
                <w:spacing w:val="-13"/>
                <w:sz w:val="21"/>
              </w:rPr>
              <w:t xml:space="preserve"> </w:t>
            </w:r>
            <w:r>
              <w:rPr>
                <w:sz w:val="21"/>
              </w:rPr>
              <w:t>signed</w:t>
            </w:r>
            <w:r>
              <w:rPr>
                <w:spacing w:val="-13"/>
                <w:sz w:val="21"/>
              </w:rPr>
              <w:t xml:space="preserve"> </w:t>
            </w:r>
            <w:r>
              <w:rPr>
                <w:sz w:val="21"/>
              </w:rPr>
              <w:t>pages</w:t>
            </w:r>
            <w:r>
              <w:rPr>
                <w:spacing w:val="-12"/>
                <w:sz w:val="21"/>
              </w:rPr>
              <w:t xml:space="preserve"> </w:t>
            </w:r>
            <w:r>
              <w:rPr>
                <w:sz w:val="21"/>
              </w:rPr>
              <w:t>(NC</w:t>
            </w:r>
            <w:r>
              <w:rPr>
                <w:spacing w:val="-13"/>
                <w:sz w:val="21"/>
              </w:rPr>
              <w:t xml:space="preserve"> </w:t>
            </w:r>
            <w:r>
              <w:rPr>
                <w:sz w:val="21"/>
              </w:rPr>
              <w:t>Histology Law,</w:t>
            </w:r>
            <w:r>
              <w:rPr>
                <w:spacing w:val="-13"/>
                <w:sz w:val="21"/>
              </w:rPr>
              <w:t xml:space="preserve"> </w:t>
            </w:r>
            <w:r>
              <w:rPr>
                <w:sz w:val="21"/>
              </w:rPr>
              <w:t>Grounds</w:t>
            </w:r>
            <w:r>
              <w:rPr>
                <w:spacing w:val="-13"/>
                <w:sz w:val="21"/>
              </w:rPr>
              <w:t xml:space="preserve"> </w:t>
            </w:r>
            <w:r>
              <w:rPr>
                <w:sz w:val="21"/>
              </w:rPr>
              <w:t>for</w:t>
            </w:r>
            <w:r>
              <w:rPr>
                <w:spacing w:val="-13"/>
                <w:sz w:val="21"/>
              </w:rPr>
              <w:t xml:space="preserve"> </w:t>
            </w:r>
            <w:r>
              <w:rPr>
                <w:sz w:val="21"/>
              </w:rPr>
              <w:t>Dismissal,</w:t>
            </w:r>
            <w:r>
              <w:rPr>
                <w:spacing w:val="-12"/>
                <w:sz w:val="21"/>
              </w:rPr>
              <w:t xml:space="preserve"> </w:t>
            </w:r>
            <w:r>
              <w:rPr>
                <w:sz w:val="21"/>
              </w:rPr>
              <w:t>Student</w:t>
            </w:r>
            <w:r>
              <w:rPr>
                <w:spacing w:val="-13"/>
                <w:sz w:val="21"/>
              </w:rPr>
              <w:t xml:space="preserve"> </w:t>
            </w:r>
            <w:r>
              <w:rPr>
                <w:sz w:val="21"/>
              </w:rPr>
              <w:t>handbook</w:t>
            </w:r>
            <w:r>
              <w:rPr>
                <w:spacing w:val="-13"/>
                <w:sz w:val="21"/>
              </w:rPr>
              <w:t xml:space="preserve"> </w:t>
            </w:r>
            <w:r>
              <w:rPr>
                <w:sz w:val="21"/>
              </w:rPr>
              <w:t>agreement,</w:t>
            </w:r>
            <w:r>
              <w:rPr>
                <w:spacing w:val="-13"/>
                <w:sz w:val="21"/>
              </w:rPr>
              <w:t xml:space="preserve"> </w:t>
            </w:r>
            <w:r>
              <w:rPr>
                <w:sz w:val="21"/>
              </w:rPr>
              <w:t>honor</w:t>
            </w:r>
            <w:r>
              <w:rPr>
                <w:spacing w:val="-13"/>
                <w:sz w:val="21"/>
              </w:rPr>
              <w:t xml:space="preserve"> </w:t>
            </w:r>
            <w:r>
              <w:rPr>
                <w:sz w:val="21"/>
              </w:rPr>
              <w:t>code statement and Checklist) on file.</w:t>
            </w:r>
          </w:p>
        </w:tc>
        <w:tc>
          <w:tcPr>
            <w:tcW w:w="3895" w:type="dxa"/>
          </w:tcPr>
          <w:p w:rsidR="00504CCB" w:rsidP="0039349A" w:rsidRDefault="00504CCB" w14:paraId="6C2AD1D5" w14:textId="77777777">
            <w:pPr>
              <w:pStyle w:val="TableParagraph"/>
              <w:spacing w:line="240" w:lineRule="auto"/>
              <w:ind w:left="0" w:right="720"/>
              <w:rPr>
                <w:sz w:val="20"/>
              </w:rPr>
            </w:pPr>
          </w:p>
        </w:tc>
      </w:tr>
      <w:tr w:rsidR="00504CCB" w:rsidTr="000518C2" w14:paraId="076556E5" w14:textId="77777777">
        <w:trPr>
          <w:trHeight w:val="270"/>
        </w:trPr>
        <w:tc>
          <w:tcPr>
            <w:tcW w:w="6186" w:type="dxa"/>
          </w:tcPr>
          <w:p w:rsidR="00504CCB" w:rsidP="0039349A" w:rsidRDefault="00103C2C" w14:paraId="19BE11DE" w14:textId="5FD80A39">
            <w:pPr>
              <w:pStyle w:val="TableParagraph"/>
              <w:spacing w:line="239" w:lineRule="exact"/>
              <w:ind w:right="720"/>
              <w:rPr>
                <w:sz w:val="21"/>
              </w:rPr>
            </w:pPr>
            <w:r>
              <w:rPr>
                <w:sz w:val="21"/>
              </w:rPr>
              <w:t>Copy</w:t>
            </w:r>
            <w:r>
              <w:rPr>
                <w:spacing w:val="-9"/>
                <w:sz w:val="21"/>
              </w:rPr>
              <w:t xml:space="preserve"> </w:t>
            </w:r>
            <w:r>
              <w:rPr>
                <w:sz w:val="21"/>
              </w:rPr>
              <w:t>of</w:t>
            </w:r>
            <w:r>
              <w:rPr>
                <w:spacing w:val="-8"/>
                <w:sz w:val="21"/>
              </w:rPr>
              <w:t xml:space="preserve"> </w:t>
            </w:r>
            <w:r>
              <w:rPr>
                <w:sz w:val="21"/>
              </w:rPr>
              <w:t>Drug</w:t>
            </w:r>
            <w:r>
              <w:rPr>
                <w:spacing w:val="-9"/>
                <w:sz w:val="21"/>
              </w:rPr>
              <w:t xml:space="preserve"> </w:t>
            </w:r>
            <w:r>
              <w:rPr>
                <w:sz w:val="21"/>
              </w:rPr>
              <w:t>Screen</w:t>
            </w:r>
            <w:r>
              <w:rPr>
                <w:spacing w:val="-7"/>
                <w:sz w:val="21"/>
              </w:rPr>
              <w:t xml:space="preserve"> </w:t>
            </w:r>
            <w:r>
              <w:rPr>
                <w:sz w:val="21"/>
              </w:rPr>
              <w:t>results</w:t>
            </w:r>
            <w:r w:rsidR="008230C7">
              <w:rPr>
                <w:sz w:val="21"/>
              </w:rPr>
              <w:t xml:space="preserve"> </w:t>
            </w:r>
            <w:r>
              <w:rPr>
                <w:sz w:val="21"/>
              </w:rPr>
              <w:t>(prior</w:t>
            </w:r>
            <w:r>
              <w:rPr>
                <w:spacing w:val="-7"/>
                <w:sz w:val="21"/>
              </w:rPr>
              <w:t xml:space="preserve"> </w:t>
            </w:r>
            <w:r>
              <w:rPr>
                <w:sz w:val="21"/>
              </w:rPr>
              <w:t>to</w:t>
            </w:r>
            <w:r>
              <w:rPr>
                <w:spacing w:val="-7"/>
                <w:sz w:val="21"/>
              </w:rPr>
              <w:t xml:space="preserve"> </w:t>
            </w:r>
            <w:r>
              <w:rPr>
                <w:sz w:val="21"/>
              </w:rPr>
              <w:t>going</w:t>
            </w:r>
            <w:r>
              <w:rPr>
                <w:spacing w:val="-9"/>
                <w:sz w:val="21"/>
              </w:rPr>
              <w:t xml:space="preserve"> </w:t>
            </w:r>
            <w:r>
              <w:rPr>
                <w:sz w:val="21"/>
              </w:rPr>
              <w:t>to</w:t>
            </w:r>
            <w:r>
              <w:rPr>
                <w:spacing w:val="-7"/>
                <w:sz w:val="21"/>
              </w:rPr>
              <w:t xml:space="preserve"> </w:t>
            </w:r>
            <w:r>
              <w:rPr>
                <w:spacing w:val="-2"/>
                <w:sz w:val="21"/>
              </w:rPr>
              <w:t>clinical)</w:t>
            </w:r>
            <w:r w:rsidR="008230C7">
              <w:rPr>
                <w:spacing w:val="-2"/>
                <w:sz w:val="21"/>
              </w:rPr>
              <w:t>.</w:t>
            </w:r>
          </w:p>
        </w:tc>
        <w:tc>
          <w:tcPr>
            <w:tcW w:w="3895" w:type="dxa"/>
          </w:tcPr>
          <w:p w:rsidR="00504CCB" w:rsidP="0039349A" w:rsidRDefault="00504CCB" w14:paraId="2BC032B0" w14:textId="77777777">
            <w:pPr>
              <w:pStyle w:val="TableParagraph"/>
              <w:spacing w:line="240" w:lineRule="auto"/>
              <w:ind w:left="0" w:right="720"/>
              <w:rPr>
                <w:sz w:val="20"/>
              </w:rPr>
            </w:pPr>
          </w:p>
        </w:tc>
      </w:tr>
      <w:tr w:rsidR="00504CCB" w:rsidTr="000518C2" w14:paraId="0ADAC39D" w14:textId="77777777">
        <w:trPr>
          <w:trHeight w:val="474"/>
        </w:trPr>
        <w:tc>
          <w:tcPr>
            <w:tcW w:w="6186" w:type="dxa"/>
          </w:tcPr>
          <w:p w:rsidR="00504CCB" w:rsidP="0039349A" w:rsidRDefault="00103C2C" w14:paraId="55C33135" w14:textId="7E0D1C46">
            <w:pPr>
              <w:pStyle w:val="TableParagraph"/>
              <w:spacing w:line="238" w:lineRule="exact"/>
              <w:ind w:right="720"/>
              <w:rPr>
                <w:sz w:val="21"/>
              </w:rPr>
            </w:pPr>
            <w:r>
              <w:rPr>
                <w:sz w:val="21"/>
              </w:rPr>
              <w:t>Complete</w:t>
            </w:r>
            <w:r>
              <w:rPr>
                <w:spacing w:val="-14"/>
                <w:sz w:val="21"/>
              </w:rPr>
              <w:t xml:space="preserve"> </w:t>
            </w:r>
            <w:r>
              <w:rPr>
                <w:sz w:val="21"/>
              </w:rPr>
              <w:t>Criminal</w:t>
            </w:r>
            <w:r>
              <w:rPr>
                <w:spacing w:val="-13"/>
                <w:sz w:val="21"/>
              </w:rPr>
              <w:t xml:space="preserve"> </w:t>
            </w:r>
            <w:r>
              <w:rPr>
                <w:sz w:val="21"/>
              </w:rPr>
              <w:t>Background</w:t>
            </w:r>
            <w:r>
              <w:rPr>
                <w:spacing w:val="-13"/>
                <w:sz w:val="21"/>
              </w:rPr>
              <w:t xml:space="preserve"> </w:t>
            </w:r>
            <w:r>
              <w:rPr>
                <w:sz w:val="21"/>
              </w:rPr>
              <w:t>Check</w:t>
            </w:r>
            <w:r>
              <w:rPr>
                <w:spacing w:val="-13"/>
                <w:sz w:val="21"/>
              </w:rPr>
              <w:t xml:space="preserve"> </w:t>
            </w:r>
            <w:r>
              <w:rPr>
                <w:sz w:val="21"/>
              </w:rPr>
              <w:t>(complete</w:t>
            </w:r>
            <w:r>
              <w:rPr>
                <w:spacing w:val="-13"/>
                <w:sz w:val="21"/>
              </w:rPr>
              <w:t xml:space="preserve"> </w:t>
            </w:r>
            <w:r>
              <w:rPr>
                <w:sz w:val="21"/>
              </w:rPr>
              <w:t>prior</w:t>
            </w:r>
            <w:r>
              <w:rPr>
                <w:spacing w:val="-13"/>
                <w:sz w:val="21"/>
              </w:rPr>
              <w:t xml:space="preserve"> </w:t>
            </w:r>
            <w:r>
              <w:rPr>
                <w:sz w:val="21"/>
              </w:rPr>
              <w:t>to</w:t>
            </w:r>
            <w:r>
              <w:rPr>
                <w:spacing w:val="-13"/>
                <w:sz w:val="21"/>
              </w:rPr>
              <w:t xml:space="preserve"> </w:t>
            </w:r>
            <w:r>
              <w:rPr>
                <w:sz w:val="21"/>
              </w:rPr>
              <w:t xml:space="preserve">going </w:t>
            </w:r>
            <w:r>
              <w:rPr>
                <w:spacing w:val="-2"/>
                <w:sz w:val="21"/>
              </w:rPr>
              <w:t>clinical)</w:t>
            </w:r>
            <w:r w:rsidR="008230C7">
              <w:rPr>
                <w:spacing w:val="-2"/>
                <w:sz w:val="21"/>
              </w:rPr>
              <w:t>.</w:t>
            </w:r>
          </w:p>
        </w:tc>
        <w:tc>
          <w:tcPr>
            <w:tcW w:w="3895" w:type="dxa"/>
          </w:tcPr>
          <w:p w:rsidR="00504CCB" w:rsidP="0039349A" w:rsidRDefault="00504CCB" w14:paraId="3C43A9ED" w14:textId="77777777">
            <w:pPr>
              <w:pStyle w:val="TableParagraph"/>
              <w:spacing w:line="240" w:lineRule="auto"/>
              <w:ind w:left="0" w:right="720"/>
              <w:rPr>
                <w:sz w:val="20"/>
              </w:rPr>
            </w:pPr>
          </w:p>
        </w:tc>
      </w:tr>
      <w:tr w:rsidR="00504CCB" w:rsidTr="000518C2" w14:paraId="7E3D5C1C" w14:textId="77777777">
        <w:trPr>
          <w:trHeight w:val="269"/>
        </w:trPr>
        <w:tc>
          <w:tcPr>
            <w:tcW w:w="6186" w:type="dxa"/>
          </w:tcPr>
          <w:p w:rsidR="00504CCB" w:rsidP="0039349A" w:rsidRDefault="00103C2C" w14:paraId="058F21B3" w14:textId="58029507">
            <w:pPr>
              <w:pStyle w:val="TableParagraph"/>
              <w:spacing w:line="238" w:lineRule="exact"/>
              <w:ind w:right="720"/>
              <w:rPr>
                <w:sz w:val="21"/>
              </w:rPr>
            </w:pPr>
            <w:r>
              <w:rPr>
                <w:sz w:val="21"/>
              </w:rPr>
              <w:t>Copy</w:t>
            </w:r>
            <w:r>
              <w:rPr>
                <w:spacing w:val="-9"/>
                <w:sz w:val="21"/>
              </w:rPr>
              <w:t xml:space="preserve"> </w:t>
            </w:r>
            <w:r>
              <w:rPr>
                <w:sz w:val="21"/>
              </w:rPr>
              <w:t>of</w:t>
            </w:r>
            <w:r>
              <w:rPr>
                <w:spacing w:val="-9"/>
                <w:sz w:val="21"/>
              </w:rPr>
              <w:t xml:space="preserve"> </w:t>
            </w:r>
            <w:r>
              <w:rPr>
                <w:sz w:val="21"/>
              </w:rPr>
              <w:t>HIPAA</w:t>
            </w:r>
            <w:r>
              <w:rPr>
                <w:spacing w:val="-7"/>
                <w:sz w:val="21"/>
              </w:rPr>
              <w:t xml:space="preserve"> </w:t>
            </w:r>
            <w:r>
              <w:rPr>
                <w:sz w:val="21"/>
              </w:rPr>
              <w:t>Training</w:t>
            </w:r>
            <w:r>
              <w:rPr>
                <w:spacing w:val="-10"/>
                <w:sz w:val="21"/>
              </w:rPr>
              <w:t xml:space="preserve"> </w:t>
            </w:r>
            <w:r>
              <w:rPr>
                <w:sz w:val="21"/>
              </w:rPr>
              <w:t>(prior</w:t>
            </w:r>
            <w:r>
              <w:rPr>
                <w:spacing w:val="-9"/>
                <w:sz w:val="21"/>
              </w:rPr>
              <w:t xml:space="preserve"> </w:t>
            </w:r>
            <w:r>
              <w:rPr>
                <w:sz w:val="21"/>
              </w:rPr>
              <w:t>to</w:t>
            </w:r>
            <w:r>
              <w:rPr>
                <w:spacing w:val="-9"/>
                <w:sz w:val="21"/>
              </w:rPr>
              <w:t xml:space="preserve"> </w:t>
            </w:r>
            <w:r>
              <w:rPr>
                <w:spacing w:val="-2"/>
                <w:sz w:val="21"/>
              </w:rPr>
              <w:t>clinical)</w:t>
            </w:r>
            <w:r w:rsidR="008230C7">
              <w:rPr>
                <w:spacing w:val="-2"/>
                <w:sz w:val="21"/>
              </w:rPr>
              <w:t>.</w:t>
            </w:r>
          </w:p>
        </w:tc>
        <w:tc>
          <w:tcPr>
            <w:tcW w:w="3895" w:type="dxa"/>
          </w:tcPr>
          <w:p w:rsidR="00504CCB" w:rsidP="0039349A" w:rsidRDefault="00504CCB" w14:paraId="5F0C8453" w14:textId="77777777">
            <w:pPr>
              <w:pStyle w:val="TableParagraph"/>
              <w:spacing w:line="240" w:lineRule="auto"/>
              <w:ind w:left="0" w:right="720"/>
              <w:rPr>
                <w:sz w:val="18"/>
              </w:rPr>
            </w:pPr>
          </w:p>
        </w:tc>
      </w:tr>
      <w:tr w:rsidR="00504CCB" w:rsidTr="000518C2" w14:paraId="53FDD313" w14:textId="77777777">
        <w:trPr>
          <w:trHeight w:val="269"/>
        </w:trPr>
        <w:tc>
          <w:tcPr>
            <w:tcW w:w="6186" w:type="dxa"/>
          </w:tcPr>
          <w:p w:rsidR="00504CCB" w:rsidP="0039349A" w:rsidRDefault="00103C2C" w14:paraId="130396F6" w14:textId="761C0116">
            <w:pPr>
              <w:pStyle w:val="TableParagraph"/>
              <w:spacing w:line="238" w:lineRule="exact"/>
              <w:ind w:right="720"/>
              <w:rPr>
                <w:sz w:val="21"/>
              </w:rPr>
            </w:pPr>
            <w:r>
              <w:rPr>
                <w:sz w:val="21"/>
              </w:rPr>
              <w:t>Copy</w:t>
            </w:r>
            <w:r>
              <w:rPr>
                <w:spacing w:val="-11"/>
                <w:sz w:val="21"/>
              </w:rPr>
              <w:t xml:space="preserve"> </w:t>
            </w:r>
            <w:r>
              <w:rPr>
                <w:sz w:val="21"/>
              </w:rPr>
              <w:t>of</w:t>
            </w:r>
            <w:r>
              <w:rPr>
                <w:spacing w:val="-9"/>
                <w:sz w:val="21"/>
              </w:rPr>
              <w:t xml:space="preserve"> </w:t>
            </w:r>
            <w:r>
              <w:rPr>
                <w:sz w:val="21"/>
              </w:rPr>
              <w:t>Student</w:t>
            </w:r>
            <w:r>
              <w:rPr>
                <w:spacing w:val="-9"/>
                <w:sz w:val="21"/>
              </w:rPr>
              <w:t xml:space="preserve"> </w:t>
            </w:r>
            <w:r>
              <w:rPr>
                <w:sz w:val="21"/>
              </w:rPr>
              <w:t>Curriculum</w:t>
            </w:r>
            <w:r>
              <w:rPr>
                <w:spacing w:val="-9"/>
                <w:sz w:val="21"/>
              </w:rPr>
              <w:t xml:space="preserve"> </w:t>
            </w:r>
            <w:r>
              <w:rPr>
                <w:sz w:val="21"/>
              </w:rPr>
              <w:t>Plan</w:t>
            </w:r>
            <w:r>
              <w:rPr>
                <w:spacing w:val="-8"/>
                <w:sz w:val="21"/>
              </w:rPr>
              <w:t xml:space="preserve"> </w:t>
            </w:r>
            <w:r>
              <w:rPr>
                <w:sz w:val="21"/>
              </w:rPr>
              <w:t>for</w:t>
            </w:r>
            <w:r>
              <w:rPr>
                <w:spacing w:val="-11"/>
                <w:sz w:val="21"/>
              </w:rPr>
              <w:t xml:space="preserve"> </w:t>
            </w:r>
            <w:r>
              <w:rPr>
                <w:sz w:val="21"/>
              </w:rPr>
              <w:t>each</w:t>
            </w:r>
            <w:r>
              <w:rPr>
                <w:spacing w:val="-9"/>
                <w:sz w:val="21"/>
              </w:rPr>
              <w:t xml:space="preserve"> </w:t>
            </w:r>
            <w:r>
              <w:rPr>
                <w:spacing w:val="-2"/>
                <w:sz w:val="21"/>
              </w:rPr>
              <w:t>semester</w:t>
            </w:r>
            <w:r w:rsidR="008230C7">
              <w:rPr>
                <w:spacing w:val="-2"/>
                <w:sz w:val="21"/>
              </w:rPr>
              <w:t>.</w:t>
            </w:r>
          </w:p>
        </w:tc>
        <w:tc>
          <w:tcPr>
            <w:tcW w:w="3895" w:type="dxa"/>
          </w:tcPr>
          <w:p w:rsidR="00504CCB" w:rsidP="0039349A" w:rsidRDefault="00504CCB" w14:paraId="0BC3075B" w14:textId="77777777">
            <w:pPr>
              <w:pStyle w:val="TableParagraph"/>
              <w:spacing w:line="240" w:lineRule="auto"/>
              <w:ind w:left="0" w:right="720"/>
              <w:rPr>
                <w:sz w:val="18"/>
              </w:rPr>
            </w:pPr>
          </w:p>
        </w:tc>
      </w:tr>
      <w:tr w:rsidR="00504CCB" w:rsidTr="000518C2" w14:paraId="25B83425" w14:textId="77777777">
        <w:trPr>
          <w:trHeight w:val="475"/>
        </w:trPr>
        <w:tc>
          <w:tcPr>
            <w:tcW w:w="6186" w:type="dxa"/>
          </w:tcPr>
          <w:p w:rsidR="00504CCB" w:rsidP="0039349A" w:rsidRDefault="00103C2C" w14:paraId="4B974F67" w14:textId="77777777">
            <w:pPr>
              <w:pStyle w:val="TableParagraph"/>
              <w:spacing w:line="238" w:lineRule="exact"/>
              <w:ind w:right="720"/>
              <w:rPr>
                <w:sz w:val="21"/>
              </w:rPr>
            </w:pPr>
            <w:r>
              <w:rPr>
                <w:sz w:val="21"/>
              </w:rPr>
              <w:t>Complete</w:t>
            </w:r>
            <w:r>
              <w:rPr>
                <w:spacing w:val="-14"/>
                <w:sz w:val="21"/>
              </w:rPr>
              <w:t xml:space="preserve"> </w:t>
            </w:r>
            <w:r>
              <w:rPr>
                <w:sz w:val="21"/>
              </w:rPr>
              <w:t>the</w:t>
            </w:r>
            <w:r>
              <w:rPr>
                <w:spacing w:val="-13"/>
                <w:sz w:val="21"/>
              </w:rPr>
              <w:t xml:space="preserve"> </w:t>
            </w:r>
            <w:r>
              <w:rPr>
                <w:sz w:val="21"/>
              </w:rPr>
              <w:t>Curriculum</w:t>
            </w:r>
            <w:r>
              <w:rPr>
                <w:spacing w:val="-13"/>
                <w:sz w:val="21"/>
              </w:rPr>
              <w:t xml:space="preserve"> </w:t>
            </w:r>
            <w:r>
              <w:rPr>
                <w:sz w:val="21"/>
              </w:rPr>
              <w:t>Application</w:t>
            </w:r>
            <w:r>
              <w:rPr>
                <w:spacing w:val="-13"/>
                <w:sz w:val="21"/>
              </w:rPr>
              <w:t xml:space="preserve"> </w:t>
            </w:r>
            <w:r>
              <w:rPr>
                <w:sz w:val="21"/>
              </w:rPr>
              <w:t>for</w:t>
            </w:r>
            <w:r>
              <w:rPr>
                <w:spacing w:val="-13"/>
                <w:sz w:val="21"/>
              </w:rPr>
              <w:t xml:space="preserve"> </w:t>
            </w:r>
            <w:r>
              <w:rPr>
                <w:sz w:val="21"/>
              </w:rPr>
              <w:t>Graduation</w:t>
            </w:r>
            <w:r>
              <w:rPr>
                <w:spacing w:val="-13"/>
                <w:sz w:val="21"/>
              </w:rPr>
              <w:t xml:space="preserve"> </w:t>
            </w:r>
            <w:r>
              <w:rPr>
                <w:sz w:val="21"/>
              </w:rPr>
              <w:t>form Pay Fee and return form to VGCC registrar.</w:t>
            </w:r>
          </w:p>
        </w:tc>
        <w:tc>
          <w:tcPr>
            <w:tcW w:w="3895" w:type="dxa"/>
          </w:tcPr>
          <w:p w:rsidR="00504CCB" w:rsidP="0039349A" w:rsidRDefault="00504CCB" w14:paraId="06CDF18C" w14:textId="77777777">
            <w:pPr>
              <w:pStyle w:val="TableParagraph"/>
              <w:spacing w:line="240" w:lineRule="auto"/>
              <w:ind w:left="0" w:right="720"/>
              <w:rPr>
                <w:sz w:val="20"/>
              </w:rPr>
            </w:pPr>
          </w:p>
        </w:tc>
      </w:tr>
    </w:tbl>
    <w:p w:rsidR="00504CCB" w:rsidP="0039349A" w:rsidRDefault="00504CCB" w14:paraId="26B53055" w14:textId="77777777">
      <w:pPr>
        <w:pStyle w:val="TableParagraph"/>
        <w:spacing w:line="240" w:lineRule="auto"/>
        <w:ind w:right="720"/>
        <w:rPr>
          <w:sz w:val="20"/>
        </w:rPr>
        <w:sectPr w:rsidR="00504CCB">
          <w:pgSz w:w="12240" w:h="15840" w:orient="portrait"/>
          <w:pgMar w:top="1820" w:right="0" w:bottom="2960" w:left="360" w:header="0" w:footer="2776" w:gutter="0"/>
          <w:cols w:space="720"/>
          <w:headerReference w:type="default" r:id="Reee724887f2f478b"/>
        </w:sectPr>
      </w:pPr>
    </w:p>
    <w:p w:rsidR="00504CCB" w:rsidP="0039349A" w:rsidRDefault="00504CCB" w14:paraId="3EECA4D1" w14:textId="7B884B1C">
      <w:pPr>
        <w:pStyle w:val="BodyText"/>
        <w:ind w:right="720"/>
        <w:rPr>
          <w:b/>
          <w:sz w:val="21"/>
        </w:rPr>
      </w:pPr>
    </w:p>
    <w:p w:rsidR="00504CCB" w:rsidP="0039349A" w:rsidRDefault="00103C2C" w14:paraId="177BBCD8" w14:textId="77777777">
      <w:pPr>
        <w:pStyle w:val="Heading2"/>
        <w:spacing w:before="1"/>
        <w:ind w:left="1484" w:right="720"/>
      </w:pPr>
      <w:bookmarkStart w:name="_bookmark115" w:id="113"/>
      <w:bookmarkEnd w:id="113"/>
      <w:r>
        <w:rPr>
          <w:spacing w:val="-2"/>
          <w:u w:val="single"/>
        </w:rPr>
        <w:t>Histotechnology</w:t>
      </w:r>
      <w:r>
        <w:rPr>
          <w:spacing w:val="2"/>
          <w:u w:val="single"/>
        </w:rPr>
        <w:t xml:space="preserve"> </w:t>
      </w:r>
      <w:r>
        <w:rPr>
          <w:spacing w:val="-2"/>
          <w:u w:val="single"/>
        </w:rPr>
        <w:t>Program</w:t>
      </w:r>
      <w:r>
        <w:rPr>
          <w:spacing w:val="3"/>
          <w:u w:val="single"/>
        </w:rPr>
        <w:t xml:space="preserve"> </w:t>
      </w:r>
      <w:r>
        <w:rPr>
          <w:spacing w:val="-2"/>
          <w:u w:val="single"/>
        </w:rPr>
        <w:t>Criminal</w:t>
      </w:r>
      <w:r>
        <w:rPr>
          <w:spacing w:val="3"/>
          <w:u w:val="single"/>
        </w:rPr>
        <w:t xml:space="preserve"> </w:t>
      </w:r>
      <w:r>
        <w:rPr>
          <w:spacing w:val="-2"/>
          <w:u w:val="single"/>
        </w:rPr>
        <w:t>Background</w:t>
      </w:r>
      <w:r>
        <w:rPr>
          <w:spacing w:val="1"/>
          <w:u w:val="single"/>
        </w:rPr>
        <w:t xml:space="preserve"> </w:t>
      </w:r>
      <w:r>
        <w:rPr>
          <w:spacing w:val="-2"/>
          <w:u w:val="single"/>
        </w:rPr>
        <w:t>Notification</w:t>
      </w:r>
    </w:p>
    <w:p w:rsidR="00504CCB" w:rsidP="0039349A" w:rsidRDefault="00504CCB" w14:paraId="010878EC" w14:textId="77777777">
      <w:pPr>
        <w:pStyle w:val="BodyText"/>
        <w:ind w:right="720"/>
        <w:rPr>
          <w:b/>
        </w:rPr>
      </w:pPr>
    </w:p>
    <w:p w:rsidR="00504CCB" w:rsidP="0039349A" w:rsidRDefault="00504CCB" w14:paraId="3D13B007" w14:textId="77777777">
      <w:pPr>
        <w:pStyle w:val="BodyText"/>
        <w:ind w:right="720"/>
        <w:rPr>
          <w:b/>
        </w:rPr>
      </w:pPr>
    </w:p>
    <w:p w:rsidR="00504CCB" w:rsidP="0039349A" w:rsidRDefault="00504CCB" w14:paraId="3754E286" w14:textId="77777777">
      <w:pPr>
        <w:pStyle w:val="BodyText"/>
        <w:spacing w:before="67"/>
        <w:ind w:right="720"/>
        <w:rPr>
          <w:b/>
        </w:rPr>
      </w:pPr>
    </w:p>
    <w:p w:rsidR="00504CCB" w:rsidP="0039349A" w:rsidRDefault="00103C2C" w14:paraId="4E82F5C9" w14:textId="4FCA8B59">
      <w:pPr>
        <w:pStyle w:val="BodyText"/>
        <w:spacing w:line="501" w:lineRule="auto"/>
        <w:ind w:left="441" w:right="720"/>
        <w:jc w:val="both"/>
      </w:pPr>
      <w:r w:rsidR="00103C2C">
        <w:rPr>
          <w:w w:val="105"/>
        </w:rPr>
        <w:t>The</w:t>
      </w:r>
      <w:r w:rsidR="00103C2C">
        <w:rPr>
          <w:spacing w:val="-5"/>
          <w:w w:val="105"/>
        </w:rPr>
        <w:t xml:space="preserve"> </w:t>
      </w:r>
      <w:r w:rsidR="00103C2C">
        <w:rPr>
          <w:w w:val="105"/>
        </w:rPr>
        <w:t>clinical</w:t>
      </w:r>
      <w:r w:rsidR="00103C2C">
        <w:rPr>
          <w:spacing w:val="-4"/>
          <w:w w:val="105"/>
        </w:rPr>
        <w:t xml:space="preserve"> </w:t>
      </w:r>
      <w:r w:rsidR="00103C2C">
        <w:rPr>
          <w:w w:val="105"/>
        </w:rPr>
        <w:t>sites</w:t>
      </w:r>
      <w:r w:rsidR="00103C2C">
        <w:rPr>
          <w:spacing w:val="-4"/>
          <w:w w:val="105"/>
        </w:rPr>
        <w:t xml:space="preserve"> </w:t>
      </w:r>
      <w:r w:rsidR="00103C2C">
        <w:rPr>
          <w:w w:val="105"/>
        </w:rPr>
        <w:t>used</w:t>
      </w:r>
      <w:r w:rsidR="00103C2C">
        <w:rPr>
          <w:spacing w:val="-5"/>
          <w:w w:val="105"/>
        </w:rPr>
        <w:t xml:space="preserve"> </w:t>
      </w:r>
      <w:r w:rsidR="00103C2C">
        <w:rPr>
          <w:w w:val="105"/>
        </w:rPr>
        <w:t>by</w:t>
      </w:r>
      <w:r w:rsidR="00103C2C">
        <w:rPr>
          <w:spacing w:val="-6"/>
          <w:w w:val="105"/>
        </w:rPr>
        <w:t xml:space="preserve"> </w:t>
      </w:r>
      <w:r w:rsidR="00103C2C">
        <w:rPr>
          <w:w w:val="105"/>
        </w:rPr>
        <w:t>the</w:t>
      </w:r>
      <w:r w:rsidR="00103C2C">
        <w:rPr>
          <w:spacing w:val="-3"/>
          <w:w w:val="105"/>
        </w:rPr>
        <w:t xml:space="preserve"> </w:t>
      </w:r>
      <w:r w:rsidR="00103C2C">
        <w:rPr>
          <w:w w:val="105"/>
        </w:rPr>
        <w:t>Histotechnology</w:t>
      </w:r>
      <w:r w:rsidR="00103C2C">
        <w:rPr>
          <w:spacing w:val="-6"/>
          <w:w w:val="105"/>
        </w:rPr>
        <w:t xml:space="preserve"> </w:t>
      </w:r>
      <w:r w:rsidR="00103C2C">
        <w:rPr>
          <w:w w:val="105"/>
        </w:rPr>
        <w:t>Program</w:t>
      </w:r>
      <w:r w:rsidR="00103C2C">
        <w:rPr>
          <w:spacing w:val="-4"/>
          <w:w w:val="105"/>
        </w:rPr>
        <w:t xml:space="preserve"> </w:t>
      </w:r>
      <w:r w:rsidR="00103C2C">
        <w:rPr>
          <w:w w:val="105"/>
        </w:rPr>
        <w:t>will</w:t>
      </w:r>
      <w:r w:rsidR="00103C2C">
        <w:rPr>
          <w:spacing w:val="-4"/>
          <w:w w:val="105"/>
        </w:rPr>
        <w:t xml:space="preserve"> </w:t>
      </w:r>
      <w:r w:rsidR="00103C2C">
        <w:rPr>
          <w:w w:val="105"/>
        </w:rPr>
        <w:t>not</w:t>
      </w:r>
      <w:r w:rsidR="00103C2C">
        <w:rPr>
          <w:spacing w:val="-4"/>
          <w:w w:val="105"/>
        </w:rPr>
        <w:t xml:space="preserve"> </w:t>
      </w:r>
      <w:r w:rsidR="00103C2C">
        <w:rPr>
          <w:w w:val="105"/>
        </w:rPr>
        <w:t>accept</w:t>
      </w:r>
      <w:r w:rsidR="00103C2C">
        <w:rPr>
          <w:spacing w:val="-4"/>
          <w:w w:val="105"/>
        </w:rPr>
        <w:t xml:space="preserve"> </w:t>
      </w:r>
      <w:r w:rsidR="00103C2C">
        <w:rPr>
          <w:w w:val="105"/>
        </w:rPr>
        <w:t>students</w:t>
      </w:r>
      <w:r w:rsidR="00103C2C">
        <w:rPr>
          <w:spacing w:val="-4"/>
          <w:w w:val="105"/>
        </w:rPr>
        <w:t xml:space="preserve"> </w:t>
      </w:r>
      <w:r w:rsidR="00103C2C">
        <w:rPr>
          <w:w w:val="105"/>
        </w:rPr>
        <w:t>who</w:t>
      </w:r>
      <w:r w:rsidR="00103C2C">
        <w:rPr>
          <w:spacing w:val="-5"/>
          <w:w w:val="105"/>
        </w:rPr>
        <w:t xml:space="preserve"> </w:t>
      </w:r>
      <w:r w:rsidR="00103C2C">
        <w:rPr>
          <w:w w:val="105"/>
        </w:rPr>
        <w:t>have</w:t>
      </w:r>
      <w:r w:rsidR="00103C2C">
        <w:rPr>
          <w:spacing w:val="-6"/>
          <w:w w:val="105"/>
        </w:rPr>
        <w:t xml:space="preserve"> </w:t>
      </w:r>
      <w:r w:rsidR="00103C2C">
        <w:rPr>
          <w:w w:val="105"/>
        </w:rPr>
        <w:t>prior</w:t>
      </w:r>
      <w:r w:rsidR="00103C2C">
        <w:rPr>
          <w:spacing w:val="-5"/>
          <w:w w:val="105"/>
        </w:rPr>
        <w:t xml:space="preserve"> </w:t>
      </w:r>
      <w:r w:rsidR="00103C2C">
        <w:rPr>
          <w:w w:val="105"/>
        </w:rPr>
        <w:t>criminal convictions on</w:t>
      </w:r>
      <w:r w:rsidR="00103C2C">
        <w:rPr>
          <w:spacing w:val="-2"/>
          <w:w w:val="105"/>
        </w:rPr>
        <w:t xml:space="preserve"> </w:t>
      </w:r>
      <w:r w:rsidR="00103C2C">
        <w:rPr>
          <w:w w:val="105"/>
        </w:rPr>
        <w:t>their</w:t>
      </w:r>
      <w:r w:rsidR="00103C2C">
        <w:rPr>
          <w:spacing w:val="-2"/>
          <w:w w:val="105"/>
        </w:rPr>
        <w:t xml:space="preserve"> </w:t>
      </w:r>
      <w:r w:rsidR="00103C2C">
        <w:rPr>
          <w:w w:val="105"/>
        </w:rPr>
        <w:t>criminal</w:t>
      </w:r>
      <w:r w:rsidR="00103C2C">
        <w:rPr>
          <w:spacing w:val="-1"/>
          <w:w w:val="105"/>
        </w:rPr>
        <w:t xml:space="preserve"> </w:t>
      </w:r>
      <w:r w:rsidR="00103C2C">
        <w:rPr>
          <w:w w:val="105"/>
        </w:rPr>
        <w:t>background</w:t>
      </w:r>
      <w:r w:rsidR="00103C2C">
        <w:rPr>
          <w:spacing w:val="-2"/>
          <w:w w:val="105"/>
        </w:rPr>
        <w:t xml:space="preserve"> </w:t>
      </w:r>
      <w:r w:rsidR="00103C2C">
        <w:rPr>
          <w:w w:val="105"/>
        </w:rPr>
        <w:t>check.</w:t>
      </w:r>
      <w:r w:rsidR="00103C2C">
        <w:rPr>
          <w:spacing w:val="40"/>
          <w:w w:val="105"/>
        </w:rPr>
        <w:t xml:space="preserve"> </w:t>
      </w:r>
      <w:r w:rsidR="00103C2C">
        <w:rPr>
          <w:w w:val="105"/>
        </w:rPr>
        <w:t>Any</w:t>
      </w:r>
      <w:r w:rsidR="00103C2C">
        <w:rPr>
          <w:spacing w:val="-5"/>
          <w:w w:val="105"/>
        </w:rPr>
        <w:t xml:space="preserve"> </w:t>
      </w:r>
      <w:bookmarkStart w:name="_Int_B42RNsKl" w:id="1285607920"/>
      <w:r w:rsidR="47C752C1">
        <w:rPr>
          <w:w w:val="105"/>
        </w:rPr>
        <w:t>student</w:t>
      </w:r>
      <w:bookmarkEnd w:id="1285607920"/>
      <w:r w:rsidR="47C752C1">
        <w:rPr/>
        <w:t xml:space="preserve"> </w:t>
      </w:r>
      <w:r w:rsidR="00103C2C">
        <w:rPr/>
        <w:t>refused admission</w:t>
      </w:r>
      <w:r w:rsidR="00103C2C">
        <w:rPr/>
        <w:t xml:space="preserve"> </w:t>
      </w:r>
      <w:r w:rsidR="00103C2C">
        <w:rPr/>
        <w:t>to</w:t>
      </w:r>
      <w:r w:rsidR="00103C2C">
        <w:rPr/>
        <w:t xml:space="preserve"> </w:t>
      </w:r>
      <w:r w:rsidR="00103C2C">
        <w:rPr/>
        <w:t>any</w:t>
      </w:r>
      <w:r w:rsidR="00103C2C">
        <w:rPr/>
        <w:t xml:space="preserve"> </w:t>
      </w:r>
      <w:r w:rsidR="00103C2C">
        <w:rPr/>
        <w:t>clinical</w:t>
      </w:r>
      <w:r w:rsidR="00103C2C">
        <w:rPr/>
        <w:t xml:space="preserve"> </w:t>
      </w:r>
      <w:r w:rsidR="00103C2C">
        <w:rPr/>
        <w:t>affiliate will be dismissed from the Program without opportunity for readmission.</w:t>
      </w:r>
    </w:p>
    <w:p w:rsidR="00504CCB" w:rsidP="0039349A" w:rsidRDefault="00504CCB" w14:paraId="111C0853" w14:textId="77777777">
      <w:pPr>
        <w:pStyle w:val="BodyText"/>
        <w:ind w:right="720"/>
      </w:pPr>
    </w:p>
    <w:p w:rsidR="00504CCB" w:rsidP="0039349A" w:rsidRDefault="00504CCB" w14:paraId="7B7805A1" w14:textId="77777777">
      <w:pPr>
        <w:pStyle w:val="BodyText"/>
        <w:spacing w:before="21"/>
        <w:ind w:right="720"/>
      </w:pPr>
    </w:p>
    <w:p w:rsidR="00504CCB" w:rsidP="0039349A" w:rsidRDefault="00103C2C" w14:paraId="467CFB82" w14:textId="77777777">
      <w:pPr>
        <w:pStyle w:val="BodyText"/>
        <w:spacing w:line="491" w:lineRule="auto"/>
        <w:ind w:left="441" w:right="720"/>
        <w:jc w:val="both"/>
        <w:rPr>
          <w:sz w:val="21"/>
        </w:rPr>
      </w:pPr>
      <w:r>
        <w:rPr>
          <w:w w:val="105"/>
        </w:rPr>
        <w:t>For</w:t>
      </w:r>
      <w:r>
        <w:rPr>
          <w:spacing w:val="-5"/>
          <w:w w:val="105"/>
        </w:rPr>
        <w:t xml:space="preserve"> </w:t>
      </w:r>
      <w:r>
        <w:rPr>
          <w:w w:val="105"/>
        </w:rPr>
        <w:t>these</w:t>
      </w:r>
      <w:r>
        <w:rPr>
          <w:spacing w:val="-3"/>
          <w:w w:val="105"/>
        </w:rPr>
        <w:t xml:space="preserve"> </w:t>
      </w:r>
      <w:r>
        <w:rPr>
          <w:w w:val="105"/>
        </w:rPr>
        <w:t>reasons,</w:t>
      </w:r>
      <w:r>
        <w:rPr>
          <w:spacing w:val="-5"/>
          <w:w w:val="105"/>
        </w:rPr>
        <w:t xml:space="preserve"> </w:t>
      </w:r>
      <w:r>
        <w:rPr>
          <w:w w:val="105"/>
        </w:rPr>
        <w:t>the</w:t>
      </w:r>
      <w:r>
        <w:rPr>
          <w:spacing w:val="-5"/>
          <w:w w:val="105"/>
        </w:rPr>
        <w:t xml:space="preserve"> </w:t>
      </w:r>
      <w:r>
        <w:rPr>
          <w:w w:val="105"/>
        </w:rPr>
        <w:t>faculty</w:t>
      </w:r>
      <w:r>
        <w:rPr>
          <w:spacing w:val="-8"/>
          <w:w w:val="105"/>
        </w:rPr>
        <w:t xml:space="preserve"> </w:t>
      </w:r>
      <w:r>
        <w:rPr>
          <w:w w:val="105"/>
        </w:rPr>
        <w:t>of</w:t>
      </w:r>
      <w:r>
        <w:rPr>
          <w:spacing w:val="-5"/>
          <w:w w:val="105"/>
        </w:rPr>
        <w:t xml:space="preserve"> </w:t>
      </w:r>
      <w:r>
        <w:rPr>
          <w:w w:val="105"/>
        </w:rPr>
        <w:t>the</w:t>
      </w:r>
      <w:r>
        <w:rPr>
          <w:spacing w:val="-3"/>
          <w:w w:val="105"/>
        </w:rPr>
        <w:t xml:space="preserve"> </w:t>
      </w:r>
      <w:r>
        <w:rPr>
          <w:w w:val="105"/>
        </w:rPr>
        <w:t>Histotechnology</w:t>
      </w:r>
      <w:r>
        <w:rPr>
          <w:spacing w:val="-6"/>
          <w:w w:val="105"/>
        </w:rPr>
        <w:t xml:space="preserve"> </w:t>
      </w:r>
      <w:r>
        <w:rPr>
          <w:w w:val="105"/>
        </w:rPr>
        <w:t>Program</w:t>
      </w:r>
      <w:r>
        <w:rPr>
          <w:spacing w:val="-4"/>
          <w:w w:val="105"/>
        </w:rPr>
        <w:t xml:space="preserve"> </w:t>
      </w:r>
      <w:r>
        <w:rPr>
          <w:w w:val="105"/>
        </w:rPr>
        <w:t>strongly</w:t>
      </w:r>
      <w:r>
        <w:rPr>
          <w:spacing w:val="-7"/>
          <w:w w:val="105"/>
        </w:rPr>
        <w:t xml:space="preserve"> </w:t>
      </w:r>
      <w:r>
        <w:rPr>
          <w:w w:val="105"/>
        </w:rPr>
        <w:t>advises</w:t>
      </w:r>
      <w:r>
        <w:rPr>
          <w:spacing w:val="-4"/>
          <w:w w:val="105"/>
        </w:rPr>
        <w:t xml:space="preserve"> </w:t>
      </w:r>
      <w:r>
        <w:rPr>
          <w:w w:val="105"/>
        </w:rPr>
        <w:t>that</w:t>
      </w:r>
      <w:r>
        <w:rPr>
          <w:spacing w:val="-4"/>
          <w:w w:val="105"/>
        </w:rPr>
        <w:t xml:space="preserve"> </w:t>
      </w:r>
      <w:r>
        <w:rPr>
          <w:w w:val="105"/>
        </w:rPr>
        <w:t>students</w:t>
      </w:r>
      <w:r>
        <w:rPr>
          <w:spacing w:val="-4"/>
          <w:w w:val="105"/>
        </w:rPr>
        <w:t xml:space="preserve"> </w:t>
      </w:r>
      <w:r>
        <w:rPr>
          <w:w w:val="105"/>
        </w:rPr>
        <w:t>not</w:t>
      </w:r>
      <w:r>
        <w:rPr>
          <w:spacing w:val="-4"/>
          <w:w w:val="105"/>
        </w:rPr>
        <w:t xml:space="preserve"> </w:t>
      </w:r>
      <w:r>
        <w:rPr>
          <w:w w:val="105"/>
        </w:rPr>
        <w:t>choose to enter the Histology Program if they have felony on their criminal background check</w:t>
      </w:r>
      <w:r>
        <w:rPr>
          <w:w w:val="105"/>
          <w:sz w:val="21"/>
        </w:rPr>
        <w:t>.</w:t>
      </w:r>
    </w:p>
    <w:p w:rsidR="00504CCB" w:rsidP="0039349A" w:rsidRDefault="00504CCB" w14:paraId="43C9742E" w14:textId="77777777">
      <w:pPr>
        <w:pStyle w:val="BodyText"/>
        <w:ind w:right="720"/>
        <w:rPr>
          <w:sz w:val="20"/>
        </w:rPr>
      </w:pPr>
    </w:p>
    <w:p w:rsidR="00504CCB" w:rsidP="0039349A" w:rsidRDefault="00504CCB" w14:paraId="227AED44" w14:textId="77777777">
      <w:pPr>
        <w:pStyle w:val="BodyText"/>
        <w:ind w:right="720"/>
        <w:rPr>
          <w:sz w:val="20"/>
        </w:rPr>
      </w:pPr>
    </w:p>
    <w:p w:rsidR="00504CCB" w:rsidP="38D7EEDA" w:rsidRDefault="00504CCB" w14:paraId="0C01B909" w14:textId="6D271D23">
      <w:pPr>
        <w:tabs>
          <w:tab w:val="left" w:leader="none" w:pos="5247"/>
        </w:tabs>
        <w:ind w:left="441" w:right="720"/>
        <w:rPr>
          <w:sz w:val="21"/>
          <w:szCs w:val="21"/>
        </w:rPr>
      </w:pPr>
      <w:r w:rsidRPr="38D7EEDA" w:rsidR="37C6D206">
        <w:rPr>
          <w:sz w:val="21"/>
          <w:szCs w:val="21"/>
        </w:rPr>
        <w:t>Student</w:t>
      </w:r>
      <w:r w:rsidRPr="38D7EEDA" w:rsidR="37C6D206">
        <w:rPr>
          <w:sz w:val="21"/>
          <w:szCs w:val="21"/>
        </w:rPr>
        <w:t xml:space="preserve"> </w:t>
      </w:r>
      <w:r w:rsidRPr="38D7EEDA" w:rsidR="37C6D206">
        <w:rPr>
          <w:sz w:val="21"/>
          <w:szCs w:val="21"/>
        </w:rPr>
        <w:t>Signature ___________________________</w:t>
      </w:r>
      <w:r>
        <w:tab/>
      </w:r>
      <w:r w:rsidRPr="38D7EEDA" w:rsidR="37C6D206">
        <w:rPr>
          <w:sz w:val="21"/>
          <w:szCs w:val="21"/>
        </w:rPr>
        <w:t>Date ___________________</w:t>
      </w:r>
    </w:p>
    <w:p w:rsidR="00504CCB" w:rsidP="38D7EEDA" w:rsidRDefault="00504CCB" w14:paraId="60ED1A66" w14:textId="1E074556">
      <w:pPr>
        <w:pStyle w:val="BodyText"/>
        <w:ind w:right="720"/>
        <w:rPr>
          <w:sz w:val="20"/>
          <w:szCs w:val="20"/>
        </w:rPr>
      </w:pPr>
    </w:p>
    <w:p w:rsidR="00504CCB" w:rsidP="0039349A" w:rsidRDefault="00504CCB" w14:paraId="031AACF3" w14:textId="77777777">
      <w:pPr>
        <w:pStyle w:val="BodyText"/>
        <w:ind w:right="720"/>
        <w:rPr>
          <w:sz w:val="20"/>
        </w:rPr>
      </w:pPr>
    </w:p>
    <w:p w:rsidR="00504CCB" w:rsidP="0039349A" w:rsidRDefault="00504CCB" w14:paraId="31699D5A" w14:textId="77777777">
      <w:pPr>
        <w:pStyle w:val="BodyText"/>
        <w:ind w:right="720"/>
        <w:rPr>
          <w:sz w:val="20"/>
        </w:rPr>
      </w:pPr>
    </w:p>
    <w:p w:rsidR="00504CCB" w:rsidP="0039349A" w:rsidRDefault="00504CCB" w14:paraId="35308667" w14:textId="77777777">
      <w:pPr>
        <w:ind w:right="720"/>
        <w:rPr>
          <w:sz w:val="21"/>
        </w:rPr>
        <w:sectPr w:rsidR="00504CCB">
          <w:pgSz w:w="12240" w:h="15840" w:orient="portrait"/>
          <w:pgMar w:top="1440" w:right="1440" w:bottom="1440" w:left="1440" w:header="0" w:footer="2776" w:gutter="0"/>
          <w:cols w:space="720"/>
          <w:headerReference w:type="default" r:id="R505cc52baba64a17"/>
        </w:sectPr>
      </w:pPr>
    </w:p>
    <w:p w:rsidR="00504CCB" w:rsidP="0039349A" w:rsidRDefault="00103C2C" w14:paraId="32ADB965" w14:textId="77777777">
      <w:pPr>
        <w:pStyle w:val="Heading1"/>
        <w:ind w:right="720"/>
      </w:pPr>
      <w:bookmarkStart w:name="_bookmark116" w:id="114"/>
      <w:bookmarkEnd w:id="114"/>
      <w:r>
        <w:rPr>
          <w:spacing w:val="-2"/>
          <w:u w:val="single"/>
        </w:rPr>
        <w:t>GROUNDS FOR</w:t>
      </w:r>
      <w:r>
        <w:rPr>
          <w:spacing w:val="-3"/>
          <w:u w:val="single"/>
        </w:rPr>
        <w:t xml:space="preserve"> </w:t>
      </w:r>
      <w:r>
        <w:rPr>
          <w:spacing w:val="-2"/>
          <w:u w:val="single"/>
        </w:rPr>
        <w:t>DISMISSAL-CLINICAL/CLASSROOM</w:t>
      </w:r>
    </w:p>
    <w:p w:rsidR="00504CCB" w:rsidP="0039349A" w:rsidRDefault="00504CCB" w14:paraId="4DAE2F6F" w14:textId="77777777">
      <w:pPr>
        <w:pStyle w:val="BodyText"/>
        <w:spacing w:before="15"/>
        <w:ind w:right="720"/>
        <w:rPr>
          <w:b/>
        </w:rPr>
      </w:pPr>
    </w:p>
    <w:p w:rsidR="00504CCB" w:rsidP="0039349A" w:rsidRDefault="00103C2C" w14:paraId="2E5E83B3" w14:textId="77777777">
      <w:pPr>
        <w:pStyle w:val="BodyText"/>
        <w:spacing w:line="252" w:lineRule="auto"/>
        <w:ind w:left="441" w:right="720"/>
        <w:jc w:val="both"/>
      </w:pPr>
      <w:r>
        <w:rPr>
          <w:w w:val="105"/>
        </w:rPr>
        <w:t>The</w:t>
      </w:r>
      <w:r>
        <w:rPr>
          <w:spacing w:val="-6"/>
          <w:w w:val="105"/>
        </w:rPr>
        <w:t xml:space="preserve"> </w:t>
      </w:r>
      <w:r>
        <w:rPr>
          <w:w w:val="105"/>
        </w:rPr>
        <w:t>grounds</w:t>
      </w:r>
      <w:r>
        <w:rPr>
          <w:spacing w:val="-6"/>
          <w:w w:val="105"/>
        </w:rPr>
        <w:t xml:space="preserve"> </w:t>
      </w:r>
      <w:r>
        <w:rPr>
          <w:w w:val="105"/>
        </w:rPr>
        <w:t>for</w:t>
      </w:r>
      <w:r>
        <w:rPr>
          <w:spacing w:val="-6"/>
          <w:w w:val="105"/>
        </w:rPr>
        <w:t xml:space="preserve"> </w:t>
      </w:r>
      <w:r>
        <w:rPr>
          <w:w w:val="105"/>
        </w:rPr>
        <w:t>immediate</w:t>
      </w:r>
      <w:r>
        <w:rPr>
          <w:spacing w:val="-6"/>
          <w:w w:val="105"/>
        </w:rPr>
        <w:t xml:space="preserve"> </w:t>
      </w:r>
      <w:r>
        <w:rPr>
          <w:w w:val="105"/>
        </w:rPr>
        <w:t>dismissal</w:t>
      </w:r>
      <w:r>
        <w:rPr>
          <w:spacing w:val="-6"/>
          <w:w w:val="105"/>
        </w:rPr>
        <w:t xml:space="preserve"> </w:t>
      </w:r>
      <w:r>
        <w:rPr>
          <w:w w:val="105"/>
        </w:rPr>
        <w:t>from</w:t>
      </w:r>
      <w:r>
        <w:rPr>
          <w:spacing w:val="-6"/>
          <w:w w:val="105"/>
        </w:rPr>
        <w:t xml:space="preserve"> </w:t>
      </w:r>
      <w:r>
        <w:rPr>
          <w:w w:val="105"/>
        </w:rPr>
        <w:t>the</w:t>
      </w:r>
      <w:r>
        <w:rPr>
          <w:spacing w:val="-2"/>
          <w:w w:val="105"/>
        </w:rPr>
        <w:t xml:space="preserve"> </w:t>
      </w:r>
      <w:r>
        <w:rPr>
          <w:w w:val="105"/>
        </w:rPr>
        <w:t>Histotechnology</w:t>
      </w:r>
      <w:r>
        <w:rPr>
          <w:spacing w:val="-7"/>
          <w:w w:val="105"/>
        </w:rPr>
        <w:t xml:space="preserve"> </w:t>
      </w:r>
      <w:r>
        <w:rPr>
          <w:w w:val="105"/>
        </w:rPr>
        <w:t>Program</w:t>
      </w:r>
      <w:r>
        <w:rPr>
          <w:spacing w:val="-6"/>
          <w:w w:val="105"/>
        </w:rPr>
        <w:t xml:space="preserve"> </w:t>
      </w:r>
      <w:r>
        <w:rPr>
          <w:w w:val="105"/>
        </w:rPr>
        <w:t>at</w:t>
      </w:r>
      <w:r>
        <w:rPr>
          <w:spacing w:val="-6"/>
          <w:w w:val="105"/>
        </w:rPr>
        <w:t xml:space="preserve"> </w:t>
      </w:r>
      <w:r>
        <w:rPr>
          <w:w w:val="105"/>
        </w:rPr>
        <w:t>Vance-Granville</w:t>
      </w:r>
      <w:r>
        <w:rPr>
          <w:spacing w:val="-6"/>
          <w:w w:val="105"/>
        </w:rPr>
        <w:t xml:space="preserve"> </w:t>
      </w:r>
      <w:r>
        <w:rPr>
          <w:w w:val="105"/>
        </w:rPr>
        <w:t>Community College are listed below:</w:t>
      </w:r>
    </w:p>
    <w:p w:rsidR="00504CCB" w:rsidP="0039349A" w:rsidRDefault="00504CCB" w14:paraId="7AEF43B7" w14:textId="77777777">
      <w:pPr>
        <w:pStyle w:val="BodyText"/>
        <w:spacing w:before="8"/>
        <w:ind w:right="720"/>
      </w:pPr>
    </w:p>
    <w:p w:rsidR="00504CCB" w:rsidP="0039349A" w:rsidRDefault="00103C2C" w14:paraId="4805AD94" w14:textId="77777777">
      <w:pPr>
        <w:pStyle w:val="BodyText"/>
        <w:spacing w:before="1" w:line="252" w:lineRule="auto"/>
        <w:ind w:left="441" w:right="720"/>
        <w:jc w:val="both"/>
      </w:pPr>
      <w:r>
        <w:rPr>
          <w:w w:val="105"/>
        </w:rPr>
        <w:t>I realize I can be dismissed from the program at any</w:t>
      </w:r>
      <w:r>
        <w:rPr>
          <w:spacing w:val="-1"/>
          <w:w w:val="105"/>
        </w:rPr>
        <w:t xml:space="preserve"> </w:t>
      </w:r>
      <w:r>
        <w:rPr>
          <w:w w:val="105"/>
        </w:rPr>
        <w:t>time during training for violation of any</w:t>
      </w:r>
      <w:r>
        <w:rPr>
          <w:spacing w:val="-1"/>
          <w:w w:val="105"/>
        </w:rPr>
        <w:t xml:space="preserve"> </w:t>
      </w:r>
      <w:r>
        <w:rPr>
          <w:w w:val="105"/>
        </w:rPr>
        <w:t>one of the grounds listed below.</w:t>
      </w:r>
      <w:r>
        <w:rPr>
          <w:spacing w:val="80"/>
          <w:w w:val="105"/>
        </w:rPr>
        <w:t xml:space="preserve"> </w:t>
      </w:r>
      <w:r>
        <w:rPr>
          <w:w w:val="105"/>
        </w:rPr>
        <w:t>Violations 3 – 15 noted below will result in dismissal from the program without opportunity for readmission.</w:t>
      </w:r>
    </w:p>
    <w:p w:rsidR="00504CCB" w:rsidP="0039349A" w:rsidRDefault="00103C2C" w14:paraId="1CE0E866" w14:textId="77777777">
      <w:pPr>
        <w:pStyle w:val="ListParagraph"/>
        <w:numPr>
          <w:ilvl w:val="0"/>
          <w:numId w:val="1"/>
        </w:numPr>
        <w:tabs>
          <w:tab w:val="left" w:pos="1775"/>
        </w:tabs>
        <w:spacing w:before="0" w:line="178" w:lineRule="exact"/>
        <w:ind w:left="1775" w:right="720" w:hanging="266"/>
        <w:jc w:val="both"/>
        <w:rPr>
          <w:sz w:val="17"/>
        </w:rPr>
      </w:pPr>
      <w:r>
        <w:rPr>
          <w:w w:val="105"/>
          <w:sz w:val="17"/>
        </w:rPr>
        <w:t>Any</w:t>
      </w:r>
      <w:r>
        <w:rPr>
          <w:spacing w:val="-7"/>
          <w:w w:val="105"/>
          <w:sz w:val="17"/>
        </w:rPr>
        <w:t xml:space="preserve"> </w:t>
      </w:r>
      <w:r>
        <w:rPr>
          <w:w w:val="105"/>
          <w:sz w:val="17"/>
        </w:rPr>
        <w:t>grade</w:t>
      </w:r>
      <w:r>
        <w:rPr>
          <w:spacing w:val="-6"/>
          <w:w w:val="105"/>
          <w:sz w:val="17"/>
        </w:rPr>
        <w:t xml:space="preserve"> </w:t>
      </w:r>
      <w:r>
        <w:rPr>
          <w:w w:val="105"/>
          <w:sz w:val="17"/>
        </w:rPr>
        <w:t>in</w:t>
      </w:r>
      <w:r>
        <w:rPr>
          <w:spacing w:val="-3"/>
          <w:w w:val="105"/>
          <w:sz w:val="17"/>
        </w:rPr>
        <w:t xml:space="preserve"> </w:t>
      </w:r>
      <w:r>
        <w:rPr>
          <w:w w:val="105"/>
          <w:sz w:val="17"/>
        </w:rPr>
        <w:t>the</w:t>
      </w:r>
      <w:r>
        <w:rPr>
          <w:spacing w:val="-4"/>
          <w:w w:val="105"/>
          <w:sz w:val="17"/>
        </w:rPr>
        <w:t xml:space="preserve"> </w:t>
      </w:r>
      <w:r>
        <w:rPr>
          <w:w w:val="105"/>
          <w:sz w:val="17"/>
        </w:rPr>
        <w:t>required</w:t>
      </w:r>
      <w:r>
        <w:rPr>
          <w:spacing w:val="-3"/>
          <w:w w:val="105"/>
          <w:sz w:val="17"/>
        </w:rPr>
        <w:t xml:space="preserve"> </w:t>
      </w:r>
      <w:r>
        <w:rPr>
          <w:w w:val="105"/>
          <w:sz w:val="17"/>
        </w:rPr>
        <w:t>Histology</w:t>
      </w:r>
      <w:r>
        <w:rPr>
          <w:spacing w:val="-7"/>
          <w:w w:val="105"/>
          <w:sz w:val="17"/>
        </w:rPr>
        <w:t xml:space="preserve"> </w:t>
      </w:r>
      <w:r>
        <w:rPr>
          <w:w w:val="105"/>
          <w:sz w:val="17"/>
        </w:rPr>
        <w:t>curriculum</w:t>
      </w:r>
      <w:r>
        <w:rPr>
          <w:spacing w:val="-3"/>
          <w:w w:val="105"/>
          <w:sz w:val="17"/>
        </w:rPr>
        <w:t xml:space="preserve"> </w:t>
      </w:r>
      <w:r>
        <w:rPr>
          <w:w w:val="105"/>
          <w:sz w:val="17"/>
        </w:rPr>
        <w:t>is</w:t>
      </w:r>
      <w:r>
        <w:rPr>
          <w:spacing w:val="-4"/>
          <w:w w:val="105"/>
          <w:sz w:val="17"/>
        </w:rPr>
        <w:t xml:space="preserve"> </w:t>
      </w:r>
      <w:r>
        <w:rPr>
          <w:w w:val="105"/>
          <w:sz w:val="17"/>
        </w:rPr>
        <w:t>below</w:t>
      </w:r>
      <w:r>
        <w:rPr>
          <w:spacing w:val="-5"/>
          <w:w w:val="105"/>
          <w:sz w:val="17"/>
        </w:rPr>
        <w:t xml:space="preserve"> </w:t>
      </w:r>
      <w:r>
        <w:rPr>
          <w:w w:val="105"/>
          <w:sz w:val="17"/>
        </w:rPr>
        <w:t>a</w:t>
      </w:r>
      <w:r>
        <w:rPr>
          <w:spacing w:val="-5"/>
          <w:w w:val="105"/>
          <w:sz w:val="17"/>
        </w:rPr>
        <w:t xml:space="preserve"> </w:t>
      </w:r>
      <w:r>
        <w:rPr>
          <w:spacing w:val="-4"/>
          <w:w w:val="105"/>
          <w:sz w:val="17"/>
        </w:rPr>
        <w:t>“C”.</w:t>
      </w:r>
    </w:p>
    <w:p w:rsidR="00504CCB" w:rsidP="0039349A" w:rsidRDefault="00103C2C" w14:paraId="7B405E87" w14:textId="77777777">
      <w:pPr>
        <w:pStyle w:val="ListParagraph"/>
        <w:numPr>
          <w:ilvl w:val="0"/>
          <w:numId w:val="1"/>
        </w:numPr>
        <w:tabs>
          <w:tab w:val="left" w:pos="1775"/>
        </w:tabs>
        <w:spacing w:before="173"/>
        <w:ind w:left="1775" w:right="720" w:hanging="266"/>
        <w:rPr>
          <w:sz w:val="17"/>
        </w:rPr>
      </w:pPr>
      <w:r>
        <w:rPr>
          <w:w w:val="105"/>
          <w:sz w:val="17"/>
        </w:rPr>
        <w:t>Failure</w:t>
      </w:r>
      <w:r>
        <w:rPr>
          <w:spacing w:val="-8"/>
          <w:w w:val="105"/>
          <w:sz w:val="17"/>
        </w:rPr>
        <w:t xml:space="preserve"> </w:t>
      </w:r>
      <w:r>
        <w:rPr>
          <w:w w:val="105"/>
          <w:sz w:val="17"/>
        </w:rPr>
        <w:t>to</w:t>
      </w:r>
      <w:r>
        <w:rPr>
          <w:spacing w:val="-7"/>
          <w:w w:val="105"/>
          <w:sz w:val="17"/>
        </w:rPr>
        <w:t xml:space="preserve"> </w:t>
      </w:r>
      <w:r>
        <w:rPr>
          <w:w w:val="105"/>
          <w:sz w:val="17"/>
        </w:rPr>
        <w:t>accomplish</w:t>
      </w:r>
      <w:r>
        <w:rPr>
          <w:spacing w:val="-7"/>
          <w:w w:val="105"/>
          <w:sz w:val="17"/>
        </w:rPr>
        <w:t xml:space="preserve"> </w:t>
      </w:r>
      <w:r>
        <w:rPr>
          <w:w w:val="105"/>
          <w:sz w:val="17"/>
        </w:rPr>
        <w:t>clinical</w:t>
      </w:r>
      <w:r>
        <w:rPr>
          <w:spacing w:val="-7"/>
          <w:w w:val="105"/>
          <w:sz w:val="17"/>
        </w:rPr>
        <w:t xml:space="preserve"> </w:t>
      </w:r>
      <w:r>
        <w:rPr>
          <w:w w:val="105"/>
          <w:sz w:val="17"/>
        </w:rPr>
        <w:t>assignments</w:t>
      </w:r>
      <w:r>
        <w:rPr>
          <w:spacing w:val="-6"/>
          <w:w w:val="105"/>
          <w:sz w:val="17"/>
        </w:rPr>
        <w:t xml:space="preserve"> </w:t>
      </w:r>
      <w:r>
        <w:rPr>
          <w:w w:val="105"/>
          <w:sz w:val="17"/>
        </w:rPr>
        <w:t>and</w:t>
      </w:r>
      <w:r>
        <w:rPr>
          <w:spacing w:val="-8"/>
          <w:w w:val="105"/>
          <w:sz w:val="17"/>
        </w:rPr>
        <w:t xml:space="preserve"> </w:t>
      </w:r>
      <w:r>
        <w:rPr>
          <w:spacing w:val="-2"/>
          <w:w w:val="105"/>
          <w:sz w:val="17"/>
        </w:rPr>
        <w:t>objectives.</w:t>
      </w:r>
    </w:p>
    <w:p w:rsidR="00504CCB" w:rsidP="0039349A" w:rsidRDefault="00103C2C" w14:paraId="6F775A33" w14:textId="77777777">
      <w:pPr>
        <w:pStyle w:val="ListParagraph"/>
        <w:numPr>
          <w:ilvl w:val="0"/>
          <w:numId w:val="1"/>
        </w:numPr>
        <w:tabs>
          <w:tab w:val="left" w:pos="1775"/>
        </w:tabs>
        <w:spacing w:before="173"/>
        <w:ind w:left="1775" w:right="720" w:hanging="266"/>
        <w:rPr>
          <w:sz w:val="17"/>
        </w:rPr>
      </w:pPr>
      <w:r>
        <w:rPr>
          <w:spacing w:val="-2"/>
          <w:w w:val="105"/>
          <w:sz w:val="17"/>
        </w:rPr>
        <w:t>Insubordination.</w:t>
      </w:r>
    </w:p>
    <w:p w:rsidR="00504CCB" w:rsidP="38D7EEDA" w:rsidRDefault="00103C2C" w14:paraId="50CC4BCA" w14:textId="77777777">
      <w:pPr>
        <w:pStyle w:val="ListParagraph"/>
        <w:numPr>
          <w:ilvl w:val="0"/>
          <w:numId w:val="1"/>
        </w:numPr>
        <w:tabs>
          <w:tab w:val="left" w:pos="1774"/>
          <w:tab w:val="left" w:pos="1776"/>
        </w:tabs>
        <w:spacing w:before="182" w:line="225" w:lineRule="auto"/>
        <w:ind w:right="0"/>
        <w:rPr>
          <w:sz w:val="17"/>
          <w:szCs w:val="17"/>
        </w:rPr>
      </w:pPr>
      <w:r w:rsidRPr="38D7EEDA" w:rsidR="00103C2C">
        <w:rPr>
          <w:w w:val="105"/>
          <w:sz w:val="17"/>
          <w:szCs w:val="17"/>
        </w:rPr>
        <w:t>The conviction and/or known use of, distribution of, or possession of illegal drugs or controlled substances.</w:t>
      </w:r>
    </w:p>
    <w:p w:rsidR="00504CCB" w:rsidP="0039349A" w:rsidRDefault="00103C2C" w14:paraId="48846890" w14:textId="77777777">
      <w:pPr>
        <w:pStyle w:val="ListParagraph"/>
        <w:numPr>
          <w:ilvl w:val="0"/>
          <w:numId w:val="1"/>
        </w:numPr>
        <w:tabs>
          <w:tab w:val="left" w:pos="1774"/>
          <w:tab w:val="left" w:pos="1776"/>
        </w:tabs>
        <w:spacing w:before="183" w:line="228" w:lineRule="auto"/>
        <w:ind w:right="720"/>
        <w:rPr>
          <w:sz w:val="17"/>
        </w:rPr>
      </w:pPr>
      <w:r>
        <w:rPr>
          <w:w w:val="105"/>
          <w:sz w:val="17"/>
        </w:rPr>
        <w:t>The</w:t>
      </w:r>
      <w:r>
        <w:rPr>
          <w:spacing w:val="-12"/>
          <w:w w:val="105"/>
          <w:sz w:val="17"/>
        </w:rPr>
        <w:t xml:space="preserve"> </w:t>
      </w:r>
      <w:r>
        <w:rPr>
          <w:w w:val="105"/>
          <w:sz w:val="17"/>
        </w:rPr>
        <w:t>possession</w:t>
      </w:r>
      <w:r>
        <w:rPr>
          <w:spacing w:val="-11"/>
          <w:w w:val="105"/>
          <w:sz w:val="17"/>
        </w:rPr>
        <w:t xml:space="preserve"> </w:t>
      </w:r>
      <w:r>
        <w:rPr>
          <w:w w:val="105"/>
          <w:sz w:val="17"/>
        </w:rPr>
        <w:t>and/or</w:t>
      </w:r>
      <w:r>
        <w:rPr>
          <w:spacing w:val="-11"/>
          <w:w w:val="105"/>
          <w:sz w:val="17"/>
        </w:rPr>
        <w:t xml:space="preserve"> </w:t>
      </w:r>
      <w:r>
        <w:rPr>
          <w:w w:val="105"/>
          <w:sz w:val="17"/>
        </w:rPr>
        <w:t>use</w:t>
      </w:r>
      <w:r>
        <w:rPr>
          <w:spacing w:val="-11"/>
          <w:w w:val="105"/>
          <w:sz w:val="17"/>
        </w:rPr>
        <w:t xml:space="preserve"> </w:t>
      </w:r>
      <w:r>
        <w:rPr>
          <w:w w:val="105"/>
          <w:sz w:val="17"/>
        </w:rPr>
        <w:t>of</w:t>
      </w:r>
      <w:r>
        <w:rPr>
          <w:spacing w:val="-11"/>
          <w:w w:val="105"/>
          <w:sz w:val="17"/>
        </w:rPr>
        <w:t xml:space="preserve"> </w:t>
      </w:r>
      <w:r>
        <w:rPr>
          <w:w w:val="105"/>
          <w:sz w:val="17"/>
        </w:rPr>
        <w:t>alcoholic</w:t>
      </w:r>
      <w:r>
        <w:rPr>
          <w:spacing w:val="-11"/>
          <w:w w:val="105"/>
          <w:sz w:val="17"/>
        </w:rPr>
        <w:t xml:space="preserve"> </w:t>
      </w:r>
      <w:r>
        <w:rPr>
          <w:w w:val="105"/>
          <w:sz w:val="17"/>
        </w:rPr>
        <w:t>beverages</w:t>
      </w:r>
      <w:r>
        <w:rPr>
          <w:spacing w:val="-12"/>
          <w:w w:val="105"/>
          <w:sz w:val="17"/>
        </w:rPr>
        <w:t xml:space="preserve"> </w:t>
      </w:r>
      <w:r>
        <w:rPr>
          <w:w w:val="105"/>
          <w:sz w:val="17"/>
        </w:rPr>
        <w:t>before</w:t>
      </w:r>
      <w:r>
        <w:rPr>
          <w:spacing w:val="-11"/>
          <w:w w:val="105"/>
          <w:sz w:val="17"/>
        </w:rPr>
        <w:t xml:space="preserve"> </w:t>
      </w:r>
      <w:r>
        <w:rPr>
          <w:w w:val="105"/>
          <w:sz w:val="17"/>
        </w:rPr>
        <w:t>or</w:t>
      </w:r>
      <w:r>
        <w:rPr>
          <w:spacing w:val="-11"/>
          <w:w w:val="105"/>
          <w:sz w:val="17"/>
        </w:rPr>
        <w:t xml:space="preserve"> </w:t>
      </w:r>
      <w:r>
        <w:rPr>
          <w:w w:val="105"/>
          <w:sz w:val="17"/>
        </w:rPr>
        <w:t>during</w:t>
      </w:r>
      <w:r>
        <w:rPr>
          <w:spacing w:val="-11"/>
          <w:w w:val="105"/>
          <w:sz w:val="17"/>
        </w:rPr>
        <w:t xml:space="preserve"> </w:t>
      </w:r>
      <w:r>
        <w:rPr>
          <w:w w:val="105"/>
          <w:sz w:val="17"/>
        </w:rPr>
        <w:t>classroom</w:t>
      </w:r>
      <w:r>
        <w:rPr>
          <w:spacing w:val="-11"/>
          <w:w w:val="105"/>
          <w:sz w:val="17"/>
        </w:rPr>
        <w:t xml:space="preserve"> </w:t>
      </w:r>
      <w:r>
        <w:rPr>
          <w:w w:val="105"/>
          <w:sz w:val="17"/>
        </w:rPr>
        <w:t>or</w:t>
      </w:r>
      <w:r>
        <w:rPr>
          <w:spacing w:val="-11"/>
          <w:w w:val="105"/>
          <w:sz w:val="17"/>
        </w:rPr>
        <w:t xml:space="preserve"> </w:t>
      </w:r>
      <w:r>
        <w:rPr>
          <w:w w:val="105"/>
          <w:sz w:val="17"/>
        </w:rPr>
        <w:t xml:space="preserve">clinical </w:t>
      </w:r>
      <w:r>
        <w:rPr>
          <w:spacing w:val="-2"/>
          <w:w w:val="105"/>
          <w:sz w:val="17"/>
        </w:rPr>
        <w:t>experiences.</w:t>
      </w:r>
    </w:p>
    <w:p w:rsidR="00504CCB" w:rsidP="0039349A" w:rsidRDefault="00103C2C" w14:paraId="1AAC3089" w14:textId="77777777">
      <w:pPr>
        <w:pStyle w:val="ListParagraph"/>
        <w:numPr>
          <w:ilvl w:val="0"/>
          <w:numId w:val="1"/>
        </w:numPr>
        <w:tabs>
          <w:tab w:val="left" w:pos="1775"/>
        </w:tabs>
        <w:spacing w:before="174"/>
        <w:ind w:left="1775" w:right="720" w:hanging="266"/>
        <w:rPr>
          <w:sz w:val="17"/>
        </w:rPr>
      </w:pPr>
      <w:r>
        <w:rPr>
          <w:spacing w:val="-2"/>
          <w:w w:val="105"/>
          <w:sz w:val="17"/>
        </w:rPr>
        <w:t>Unprofessional</w:t>
      </w:r>
      <w:r>
        <w:rPr>
          <w:spacing w:val="13"/>
          <w:w w:val="105"/>
          <w:sz w:val="17"/>
        </w:rPr>
        <w:t xml:space="preserve"> </w:t>
      </w:r>
      <w:r>
        <w:rPr>
          <w:spacing w:val="-2"/>
          <w:w w:val="105"/>
          <w:sz w:val="17"/>
        </w:rPr>
        <w:t>conduct.</w:t>
      </w:r>
    </w:p>
    <w:p w:rsidR="00504CCB" w:rsidP="0039349A" w:rsidRDefault="00103C2C" w14:paraId="5ACEB18A" w14:textId="77777777">
      <w:pPr>
        <w:pStyle w:val="ListParagraph"/>
        <w:numPr>
          <w:ilvl w:val="0"/>
          <w:numId w:val="1"/>
        </w:numPr>
        <w:tabs>
          <w:tab w:val="left" w:pos="1775"/>
        </w:tabs>
        <w:spacing w:before="173"/>
        <w:ind w:left="1775" w:right="720" w:hanging="266"/>
        <w:rPr>
          <w:sz w:val="17"/>
        </w:rPr>
      </w:pPr>
      <w:r>
        <w:rPr>
          <w:w w:val="105"/>
          <w:sz w:val="17"/>
        </w:rPr>
        <w:t>Unethical</w:t>
      </w:r>
      <w:r>
        <w:rPr>
          <w:spacing w:val="-10"/>
          <w:w w:val="105"/>
          <w:sz w:val="17"/>
        </w:rPr>
        <w:t xml:space="preserve"> </w:t>
      </w:r>
      <w:r>
        <w:rPr>
          <w:spacing w:val="-2"/>
          <w:w w:val="105"/>
          <w:sz w:val="17"/>
        </w:rPr>
        <w:t>conduct.</w:t>
      </w:r>
    </w:p>
    <w:p w:rsidR="00504CCB" w:rsidP="0039349A" w:rsidRDefault="00103C2C" w14:paraId="467DD6B2" w14:textId="77777777">
      <w:pPr>
        <w:pStyle w:val="ListParagraph"/>
        <w:numPr>
          <w:ilvl w:val="0"/>
          <w:numId w:val="1"/>
        </w:numPr>
        <w:tabs>
          <w:tab w:val="left" w:pos="1775"/>
        </w:tabs>
        <w:spacing w:before="173"/>
        <w:ind w:left="1775" w:right="720" w:hanging="266"/>
        <w:rPr>
          <w:sz w:val="17"/>
        </w:rPr>
      </w:pPr>
      <w:r>
        <w:rPr>
          <w:w w:val="105"/>
          <w:sz w:val="17"/>
        </w:rPr>
        <w:t>Cheating</w:t>
      </w:r>
      <w:r>
        <w:rPr>
          <w:spacing w:val="-6"/>
          <w:w w:val="105"/>
          <w:sz w:val="17"/>
        </w:rPr>
        <w:t xml:space="preserve"> </w:t>
      </w:r>
      <w:r>
        <w:rPr>
          <w:w w:val="105"/>
          <w:sz w:val="17"/>
        </w:rPr>
        <w:t>in</w:t>
      </w:r>
      <w:r>
        <w:rPr>
          <w:spacing w:val="-4"/>
          <w:w w:val="105"/>
          <w:sz w:val="17"/>
        </w:rPr>
        <w:t xml:space="preserve"> </w:t>
      </w:r>
      <w:r>
        <w:rPr>
          <w:w w:val="105"/>
          <w:sz w:val="17"/>
        </w:rPr>
        <w:t>any</w:t>
      </w:r>
      <w:r>
        <w:rPr>
          <w:spacing w:val="-6"/>
          <w:w w:val="105"/>
          <w:sz w:val="17"/>
        </w:rPr>
        <w:t xml:space="preserve"> </w:t>
      </w:r>
      <w:r>
        <w:rPr>
          <w:spacing w:val="-2"/>
          <w:w w:val="105"/>
          <w:sz w:val="17"/>
        </w:rPr>
        <w:t>courses.</w:t>
      </w:r>
    </w:p>
    <w:p w:rsidR="00504CCB" w:rsidP="0039349A" w:rsidRDefault="00103C2C" w14:paraId="64A24327" w14:textId="77777777">
      <w:pPr>
        <w:pStyle w:val="ListParagraph"/>
        <w:numPr>
          <w:ilvl w:val="0"/>
          <w:numId w:val="1"/>
        </w:numPr>
        <w:tabs>
          <w:tab w:val="left" w:pos="1774"/>
          <w:tab w:val="left" w:pos="1776"/>
        </w:tabs>
        <w:spacing w:before="183" w:line="225" w:lineRule="auto"/>
        <w:ind w:right="720"/>
        <w:rPr>
          <w:sz w:val="17"/>
        </w:rPr>
      </w:pPr>
      <w:r>
        <w:rPr>
          <w:w w:val="105"/>
          <w:sz w:val="17"/>
        </w:rPr>
        <w:t>If a clinical affiliate refuses to allow a student on site due to violations such as theft, misconduct,</w:t>
      </w:r>
      <w:r>
        <w:rPr>
          <w:spacing w:val="-4"/>
          <w:w w:val="105"/>
          <w:sz w:val="17"/>
        </w:rPr>
        <w:t xml:space="preserve"> </w:t>
      </w:r>
      <w:r>
        <w:rPr>
          <w:w w:val="105"/>
          <w:sz w:val="17"/>
        </w:rPr>
        <w:t>poor</w:t>
      </w:r>
      <w:r>
        <w:rPr>
          <w:spacing w:val="-6"/>
          <w:w w:val="105"/>
          <w:sz w:val="17"/>
        </w:rPr>
        <w:t xml:space="preserve"> </w:t>
      </w:r>
      <w:r>
        <w:rPr>
          <w:w w:val="105"/>
          <w:sz w:val="17"/>
        </w:rPr>
        <w:t>performance</w:t>
      </w:r>
      <w:r>
        <w:rPr>
          <w:spacing w:val="-4"/>
          <w:w w:val="105"/>
          <w:sz w:val="17"/>
        </w:rPr>
        <w:t xml:space="preserve"> </w:t>
      </w:r>
      <w:r>
        <w:rPr>
          <w:w w:val="105"/>
          <w:sz w:val="17"/>
        </w:rPr>
        <w:t>or</w:t>
      </w:r>
      <w:r>
        <w:rPr>
          <w:spacing w:val="-5"/>
          <w:w w:val="105"/>
          <w:sz w:val="17"/>
        </w:rPr>
        <w:t xml:space="preserve"> </w:t>
      </w:r>
      <w:r>
        <w:rPr>
          <w:w w:val="105"/>
          <w:sz w:val="17"/>
        </w:rPr>
        <w:t>any</w:t>
      </w:r>
      <w:r>
        <w:rPr>
          <w:spacing w:val="-8"/>
          <w:w w:val="105"/>
          <w:sz w:val="17"/>
        </w:rPr>
        <w:t xml:space="preserve"> </w:t>
      </w:r>
      <w:r>
        <w:rPr>
          <w:w w:val="105"/>
          <w:sz w:val="17"/>
        </w:rPr>
        <w:t>other</w:t>
      </w:r>
      <w:r>
        <w:rPr>
          <w:spacing w:val="-4"/>
          <w:w w:val="105"/>
          <w:sz w:val="17"/>
        </w:rPr>
        <w:t xml:space="preserve"> </w:t>
      </w:r>
      <w:r>
        <w:rPr>
          <w:w w:val="105"/>
          <w:sz w:val="17"/>
        </w:rPr>
        <w:t>reason,</w:t>
      </w:r>
      <w:r>
        <w:rPr>
          <w:spacing w:val="-5"/>
          <w:w w:val="105"/>
          <w:sz w:val="17"/>
        </w:rPr>
        <w:t xml:space="preserve"> </w:t>
      </w:r>
      <w:r>
        <w:rPr>
          <w:w w:val="105"/>
          <w:sz w:val="17"/>
        </w:rPr>
        <w:t>the</w:t>
      </w:r>
      <w:r>
        <w:rPr>
          <w:spacing w:val="-6"/>
          <w:w w:val="105"/>
          <w:sz w:val="17"/>
        </w:rPr>
        <w:t xml:space="preserve"> </w:t>
      </w:r>
      <w:r>
        <w:rPr>
          <w:w w:val="105"/>
          <w:sz w:val="17"/>
        </w:rPr>
        <w:t>student</w:t>
      </w:r>
      <w:r>
        <w:rPr>
          <w:spacing w:val="-4"/>
          <w:w w:val="105"/>
          <w:sz w:val="17"/>
        </w:rPr>
        <w:t xml:space="preserve"> </w:t>
      </w:r>
      <w:r>
        <w:rPr>
          <w:w w:val="105"/>
          <w:sz w:val="17"/>
        </w:rPr>
        <w:t>will</w:t>
      </w:r>
      <w:r>
        <w:rPr>
          <w:spacing w:val="-5"/>
          <w:w w:val="105"/>
          <w:sz w:val="17"/>
        </w:rPr>
        <w:t xml:space="preserve"> </w:t>
      </w:r>
      <w:r>
        <w:rPr>
          <w:w w:val="105"/>
          <w:sz w:val="17"/>
        </w:rPr>
        <w:t>be</w:t>
      </w:r>
      <w:r>
        <w:rPr>
          <w:spacing w:val="-6"/>
          <w:w w:val="105"/>
          <w:sz w:val="17"/>
        </w:rPr>
        <w:t xml:space="preserve"> </w:t>
      </w:r>
      <w:r>
        <w:rPr>
          <w:w w:val="105"/>
          <w:sz w:val="17"/>
        </w:rPr>
        <w:t>dismissed</w:t>
      </w:r>
      <w:r>
        <w:rPr>
          <w:spacing w:val="-6"/>
          <w:w w:val="105"/>
          <w:sz w:val="17"/>
        </w:rPr>
        <w:t xml:space="preserve"> </w:t>
      </w:r>
      <w:r>
        <w:rPr>
          <w:w w:val="105"/>
          <w:sz w:val="17"/>
        </w:rPr>
        <w:t>from the program without opportunity for re-admission.</w:t>
      </w:r>
    </w:p>
    <w:p w:rsidR="00504CCB" w:rsidP="0039349A" w:rsidRDefault="00103C2C" w14:paraId="3FF71CDD" w14:textId="77777777">
      <w:pPr>
        <w:pStyle w:val="ListParagraph"/>
        <w:numPr>
          <w:ilvl w:val="0"/>
          <w:numId w:val="1"/>
        </w:numPr>
        <w:tabs>
          <w:tab w:val="left" w:pos="1775"/>
        </w:tabs>
        <w:spacing w:before="176"/>
        <w:ind w:left="1775" w:right="720" w:hanging="266"/>
        <w:rPr>
          <w:sz w:val="17"/>
        </w:rPr>
      </w:pPr>
      <w:r>
        <w:rPr>
          <w:w w:val="105"/>
          <w:sz w:val="17"/>
        </w:rPr>
        <w:t>Falsification</w:t>
      </w:r>
      <w:r>
        <w:rPr>
          <w:spacing w:val="-9"/>
          <w:w w:val="105"/>
          <w:sz w:val="17"/>
        </w:rPr>
        <w:t xml:space="preserve"> </w:t>
      </w:r>
      <w:r>
        <w:rPr>
          <w:w w:val="105"/>
          <w:sz w:val="17"/>
        </w:rPr>
        <w:t>of</w:t>
      </w:r>
      <w:r>
        <w:rPr>
          <w:spacing w:val="-7"/>
          <w:w w:val="105"/>
          <w:sz w:val="17"/>
        </w:rPr>
        <w:t xml:space="preserve"> </w:t>
      </w:r>
      <w:r>
        <w:rPr>
          <w:w w:val="105"/>
          <w:sz w:val="17"/>
        </w:rPr>
        <w:t>clinical</w:t>
      </w:r>
      <w:r>
        <w:rPr>
          <w:spacing w:val="-8"/>
          <w:w w:val="105"/>
          <w:sz w:val="17"/>
        </w:rPr>
        <w:t xml:space="preserve"> </w:t>
      </w:r>
      <w:r>
        <w:rPr>
          <w:spacing w:val="-2"/>
          <w:w w:val="105"/>
          <w:sz w:val="17"/>
        </w:rPr>
        <w:t>records.</w:t>
      </w:r>
    </w:p>
    <w:p w:rsidR="00504CCB" w:rsidP="0039349A" w:rsidRDefault="00103C2C" w14:paraId="061B2122" w14:textId="77777777">
      <w:pPr>
        <w:pStyle w:val="ListParagraph"/>
        <w:numPr>
          <w:ilvl w:val="0"/>
          <w:numId w:val="1"/>
        </w:numPr>
        <w:tabs>
          <w:tab w:val="left" w:pos="1775"/>
        </w:tabs>
        <w:spacing w:before="173"/>
        <w:ind w:left="1775" w:right="720" w:hanging="266"/>
        <w:rPr>
          <w:sz w:val="17"/>
        </w:rPr>
      </w:pPr>
      <w:r>
        <w:rPr>
          <w:w w:val="105"/>
          <w:sz w:val="17"/>
        </w:rPr>
        <w:t>Violation</w:t>
      </w:r>
      <w:r>
        <w:rPr>
          <w:spacing w:val="-6"/>
          <w:w w:val="105"/>
          <w:sz w:val="17"/>
        </w:rPr>
        <w:t xml:space="preserve"> </w:t>
      </w:r>
      <w:r>
        <w:rPr>
          <w:w w:val="105"/>
          <w:sz w:val="17"/>
        </w:rPr>
        <w:t>of</w:t>
      </w:r>
      <w:r>
        <w:rPr>
          <w:spacing w:val="-6"/>
          <w:w w:val="105"/>
          <w:sz w:val="17"/>
        </w:rPr>
        <w:t xml:space="preserve"> </w:t>
      </w:r>
      <w:r>
        <w:rPr>
          <w:w w:val="105"/>
          <w:sz w:val="17"/>
        </w:rPr>
        <w:t>HIPAA</w:t>
      </w:r>
      <w:r>
        <w:rPr>
          <w:spacing w:val="-5"/>
          <w:w w:val="105"/>
          <w:sz w:val="17"/>
        </w:rPr>
        <w:t xml:space="preserve"> </w:t>
      </w:r>
      <w:r>
        <w:rPr>
          <w:w w:val="105"/>
          <w:sz w:val="17"/>
        </w:rPr>
        <w:t>guidelines</w:t>
      </w:r>
      <w:r>
        <w:rPr>
          <w:spacing w:val="-5"/>
          <w:w w:val="105"/>
          <w:sz w:val="17"/>
        </w:rPr>
        <w:t xml:space="preserve"> </w:t>
      </w:r>
      <w:r>
        <w:rPr>
          <w:w w:val="105"/>
          <w:sz w:val="17"/>
        </w:rPr>
        <w:t>or</w:t>
      </w:r>
      <w:r>
        <w:rPr>
          <w:spacing w:val="-6"/>
          <w:w w:val="105"/>
          <w:sz w:val="17"/>
        </w:rPr>
        <w:t xml:space="preserve"> </w:t>
      </w:r>
      <w:r>
        <w:rPr>
          <w:spacing w:val="-2"/>
          <w:w w:val="105"/>
          <w:sz w:val="17"/>
        </w:rPr>
        <w:t>regulations.</w:t>
      </w:r>
    </w:p>
    <w:p w:rsidR="00504CCB" w:rsidP="0039349A" w:rsidRDefault="00103C2C" w14:paraId="59D2B678" w14:textId="77777777">
      <w:pPr>
        <w:pStyle w:val="ListParagraph"/>
        <w:numPr>
          <w:ilvl w:val="0"/>
          <w:numId w:val="1"/>
        </w:numPr>
        <w:tabs>
          <w:tab w:val="left" w:pos="1775"/>
        </w:tabs>
        <w:spacing w:before="173"/>
        <w:ind w:left="1775" w:right="720" w:hanging="266"/>
        <w:rPr>
          <w:sz w:val="17"/>
        </w:rPr>
      </w:pPr>
      <w:r>
        <w:rPr>
          <w:w w:val="105"/>
          <w:sz w:val="17"/>
        </w:rPr>
        <w:t>Abuse</w:t>
      </w:r>
      <w:r>
        <w:rPr>
          <w:spacing w:val="-4"/>
          <w:w w:val="105"/>
          <w:sz w:val="17"/>
        </w:rPr>
        <w:t xml:space="preserve"> </w:t>
      </w:r>
      <w:r>
        <w:rPr>
          <w:w w:val="105"/>
          <w:sz w:val="17"/>
        </w:rPr>
        <w:t>of</w:t>
      </w:r>
      <w:r>
        <w:rPr>
          <w:spacing w:val="-3"/>
          <w:w w:val="105"/>
          <w:sz w:val="17"/>
        </w:rPr>
        <w:t xml:space="preserve"> </w:t>
      </w:r>
      <w:r>
        <w:rPr>
          <w:w w:val="105"/>
          <w:sz w:val="17"/>
        </w:rPr>
        <w:t>any</w:t>
      </w:r>
      <w:r>
        <w:rPr>
          <w:spacing w:val="-7"/>
          <w:w w:val="105"/>
          <w:sz w:val="17"/>
        </w:rPr>
        <w:t xml:space="preserve"> </w:t>
      </w:r>
      <w:r>
        <w:rPr>
          <w:w w:val="105"/>
          <w:sz w:val="17"/>
        </w:rPr>
        <w:t>lab</w:t>
      </w:r>
      <w:r>
        <w:rPr>
          <w:spacing w:val="-1"/>
          <w:w w:val="105"/>
          <w:sz w:val="17"/>
        </w:rPr>
        <w:t xml:space="preserve"> </w:t>
      </w:r>
      <w:r>
        <w:rPr>
          <w:spacing w:val="-2"/>
          <w:w w:val="105"/>
          <w:sz w:val="17"/>
        </w:rPr>
        <w:t>equipment.</w:t>
      </w:r>
    </w:p>
    <w:p w:rsidR="00504CCB" w:rsidP="0039349A" w:rsidRDefault="00103C2C" w14:paraId="03AEFE60" w14:textId="77777777">
      <w:pPr>
        <w:pStyle w:val="ListParagraph"/>
        <w:numPr>
          <w:ilvl w:val="0"/>
          <w:numId w:val="1"/>
        </w:numPr>
        <w:tabs>
          <w:tab w:val="left" w:pos="1775"/>
        </w:tabs>
        <w:spacing w:before="173"/>
        <w:ind w:left="1775" w:right="720" w:hanging="266"/>
        <w:rPr>
          <w:sz w:val="17"/>
        </w:rPr>
      </w:pPr>
      <w:r>
        <w:rPr>
          <w:w w:val="105"/>
          <w:sz w:val="17"/>
        </w:rPr>
        <w:t>Removing</w:t>
      </w:r>
      <w:r>
        <w:rPr>
          <w:spacing w:val="-12"/>
          <w:w w:val="105"/>
          <w:sz w:val="17"/>
        </w:rPr>
        <w:t xml:space="preserve"> </w:t>
      </w:r>
      <w:r>
        <w:rPr>
          <w:w w:val="105"/>
          <w:sz w:val="17"/>
        </w:rPr>
        <w:t>or</w:t>
      </w:r>
      <w:r>
        <w:rPr>
          <w:spacing w:val="-9"/>
          <w:w w:val="105"/>
          <w:sz w:val="17"/>
        </w:rPr>
        <w:t xml:space="preserve"> </w:t>
      </w:r>
      <w:r>
        <w:rPr>
          <w:w w:val="105"/>
          <w:sz w:val="17"/>
        </w:rPr>
        <w:t>consuming</w:t>
      </w:r>
      <w:r>
        <w:rPr>
          <w:spacing w:val="-8"/>
          <w:w w:val="105"/>
          <w:sz w:val="17"/>
        </w:rPr>
        <w:t xml:space="preserve"> </w:t>
      </w:r>
      <w:r>
        <w:rPr>
          <w:w w:val="105"/>
          <w:sz w:val="17"/>
        </w:rPr>
        <w:t>medications,</w:t>
      </w:r>
      <w:r>
        <w:rPr>
          <w:spacing w:val="-9"/>
          <w:w w:val="105"/>
          <w:sz w:val="17"/>
        </w:rPr>
        <w:t xml:space="preserve"> </w:t>
      </w:r>
      <w:r>
        <w:rPr>
          <w:w w:val="105"/>
          <w:sz w:val="17"/>
        </w:rPr>
        <w:t>chemicals,</w:t>
      </w:r>
      <w:r>
        <w:rPr>
          <w:spacing w:val="-9"/>
          <w:w w:val="105"/>
          <w:sz w:val="17"/>
        </w:rPr>
        <w:t xml:space="preserve"> </w:t>
      </w:r>
      <w:r>
        <w:rPr>
          <w:w w:val="105"/>
          <w:sz w:val="17"/>
        </w:rPr>
        <w:t>or</w:t>
      </w:r>
      <w:r>
        <w:rPr>
          <w:spacing w:val="-9"/>
          <w:w w:val="105"/>
          <w:sz w:val="17"/>
        </w:rPr>
        <w:t xml:space="preserve"> </w:t>
      </w:r>
      <w:r>
        <w:rPr>
          <w:w w:val="105"/>
          <w:sz w:val="17"/>
        </w:rPr>
        <w:t>equipment</w:t>
      </w:r>
      <w:r>
        <w:rPr>
          <w:spacing w:val="-9"/>
          <w:w w:val="105"/>
          <w:sz w:val="17"/>
        </w:rPr>
        <w:t xml:space="preserve"> </w:t>
      </w:r>
      <w:r>
        <w:rPr>
          <w:w w:val="105"/>
          <w:sz w:val="17"/>
        </w:rPr>
        <w:t>from</w:t>
      </w:r>
      <w:r>
        <w:rPr>
          <w:spacing w:val="-8"/>
          <w:w w:val="105"/>
          <w:sz w:val="17"/>
        </w:rPr>
        <w:t xml:space="preserve"> </w:t>
      </w:r>
      <w:r>
        <w:rPr>
          <w:w w:val="105"/>
          <w:sz w:val="17"/>
        </w:rPr>
        <w:t>the</w:t>
      </w:r>
      <w:r>
        <w:rPr>
          <w:spacing w:val="-3"/>
          <w:w w:val="105"/>
          <w:sz w:val="17"/>
        </w:rPr>
        <w:t xml:space="preserve"> </w:t>
      </w:r>
      <w:r>
        <w:rPr>
          <w:w w:val="105"/>
          <w:sz w:val="17"/>
        </w:rPr>
        <w:t>histology</w:t>
      </w:r>
      <w:r>
        <w:rPr>
          <w:spacing w:val="-11"/>
          <w:w w:val="105"/>
          <w:sz w:val="17"/>
        </w:rPr>
        <w:t xml:space="preserve"> </w:t>
      </w:r>
      <w:r>
        <w:rPr>
          <w:spacing w:val="-4"/>
          <w:w w:val="105"/>
          <w:sz w:val="17"/>
        </w:rPr>
        <w:t>lab.</w:t>
      </w:r>
    </w:p>
    <w:p w:rsidR="00504CCB" w:rsidP="0039349A" w:rsidRDefault="00103C2C" w14:paraId="6B61681D" w14:textId="77777777">
      <w:pPr>
        <w:pStyle w:val="ListParagraph"/>
        <w:numPr>
          <w:ilvl w:val="0"/>
          <w:numId w:val="1"/>
        </w:numPr>
        <w:tabs>
          <w:tab w:val="left" w:pos="1775"/>
        </w:tabs>
        <w:spacing w:before="173"/>
        <w:ind w:left="1775" w:right="720" w:hanging="266"/>
        <w:rPr>
          <w:sz w:val="17"/>
        </w:rPr>
      </w:pPr>
      <w:r>
        <w:rPr>
          <w:w w:val="105"/>
          <w:sz w:val="17"/>
        </w:rPr>
        <w:t>Use</w:t>
      </w:r>
      <w:r>
        <w:rPr>
          <w:spacing w:val="-5"/>
          <w:w w:val="105"/>
          <w:sz w:val="17"/>
        </w:rPr>
        <w:t xml:space="preserve"> </w:t>
      </w:r>
      <w:r>
        <w:rPr>
          <w:w w:val="105"/>
          <w:sz w:val="17"/>
        </w:rPr>
        <w:t>of</w:t>
      </w:r>
      <w:r>
        <w:rPr>
          <w:spacing w:val="-5"/>
          <w:w w:val="105"/>
          <w:sz w:val="17"/>
        </w:rPr>
        <w:t xml:space="preserve"> </w:t>
      </w:r>
      <w:r>
        <w:rPr>
          <w:w w:val="105"/>
          <w:sz w:val="17"/>
        </w:rPr>
        <w:t>profanity</w:t>
      </w:r>
      <w:r>
        <w:rPr>
          <w:spacing w:val="-7"/>
          <w:w w:val="105"/>
          <w:sz w:val="17"/>
        </w:rPr>
        <w:t xml:space="preserve"> </w:t>
      </w:r>
      <w:r>
        <w:rPr>
          <w:w w:val="105"/>
          <w:sz w:val="17"/>
        </w:rPr>
        <w:t>or</w:t>
      </w:r>
      <w:r>
        <w:rPr>
          <w:spacing w:val="-5"/>
          <w:w w:val="105"/>
          <w:sz w:val="17"/>
        </w:rPr>
        <w:t xml:space="preserve"> </w:t>
      </w:r>
      <w:r>
        <w:rPr>
          <w:w w:val="105"/>
          <w:sz w:val="17"/>
        </w:rPr>
        <w:t>foul</w:t>
      </w:r>
      <w:r>
        <w:rPr>
          <w:spacing w:val="-4"/>
          <w:w w:val="105"/>
          <w:sz w:val="17"/>
        </w:rPr>
        <w:t xml:space="preserve"> </w:t>
      </w:r>
      <w:r>
        <w:rPr>
          <w:w w:val="105"/>
          <w:sz w:val="17"/>
        </w:rPr>
        <w:t>language</w:t>
      </w:r>
      <w:r>
        <w:rPr>
          <w:spacing w:val="-5"/>
          <w:w w:val="105"/>
          <w:sz w:val="17"/>
        </w:rPr>
        <w:t xml:space="preserve"> </w:t>
      </w:r>
      <w:r>
        <w:rPr>
          <w:w w:val="105"/>
          <w:sz w:val="17"/>
        </w:rPr>
        <w:t>in</w:t>
      </w:r>
      <w:r>
        <w:rPr>
          <w:spacing w:val="-5"/>
          <w:w w:val="105"/>
          <w:sz w:val="17"/>
        </w:rPr>
        <w:t xml:space="preserve"> </w:t>
      </w:r>
      <w:r>
        <w:rPr>
          <w:w w:val="105"/>
          <w:sz w:val="17"/>
        </w:rPr>
        <w:t>the</w:t>
      </w:r>
      <w:r>
        <w:rPr>
          <w:spacing w:val="-3"/>
          <w:w w:val="105"/>
          <w:sz w:val="17"/>
        </w:rPr>
        <w:t xml:space="preserve"> </w:t>
      </w:r>
      <w:r>
        <w:rPr>
          <w:w w:val="105"/>
          <w:sz w:val="17"/>
        </w:rPr>
        <w:t>classroom</w:t>
      </w:r>
      <w:r>
        <w:rPr>
          <w:spacing w:val="-2"/>
          <w:w w:val="105"/>
          <w:sz w:val="17"/>
        </w:rPr>
        <w:t xml:space="preserve"> </w:t>
      </w:r>
      <w:r>
        <w:rPr>
          <w:w w:val="105"/>
          <w:sz w:val="17"/>
        </w:rPr>
        <w:t>or</w:t>
      </w:r>
      <w:r>
        <w:rPr>
          <w:spacing w:val="-5"/>
          <w:w w:val="105"/>
          <w:sz w:val="17"/>
        </w:rPr>
        <w:t xml:space="preserve"> </w:t>
      </w:r>
      <w:r>
        <w:rPr>
          <w:w w:val="105"/>
          <w:sz w:val="17"/>
        </w:rPr>
        <w:t>in</w:t>
      </w:r>
      <w:r>
        <w:rPr>
          <w:spacing w:val="-4"/>
          <w:w w:val="105"/>
          <w:sz w:val="17"/>
        </w:rPr>
        <w:t xml:space="preserve"> </w:t>
      </w:r>
      <w:r>
        <w:rPr>
          <w:w w:val="105"/>
          <w:sz w:val="17"/>
        </w:rPr>
        <w:t>or</w:t>
      </w:r>
      <w:r>
        <w:rPr>
          <w:spacing w:val="-4"/>
          <w:w w:val="105"/>
          <w:sz w:val="17"/>
        </w:rPr>
        <w:t xml:space="preserve"> </w:t>
      </w:r>
      <w:r>
        <w:rPr>
          <w:w w:val="105"/>
          <w:sz w:val="17"/>
        </w:rPr>
        <w:t>around</w:t>
      </w:r>
      <w:r>
        <w:rPr>
          <w:spacing w:val="-5"/>
          <w:w w:val="105"/>
          <w:sz w:val="17"/>
        </w:rPr>
        <w:t xml:space="preserve"> </w:t>
      </w:r>
      <w:r>
        <w:rPr>
          <w:w w:val="105"/>
          <w:sz w:val="17"/>
        </w:rPr>
        <w:t>the</w:t>
      </w:r>
      <w:r>
        <w:rPr>
          <w:spacing w:val="-3"/>
          <w:w w:val="105"/>
          <w:sz w:val="17"/>
        </w:rPr>
        <w:t xml:space="preserve"> </w:t>
      </w:r>
      <w:r>
        <w:rPr>
          <w:w w:val="105"/>
          <w:sz w:val="17"/>
        </w:rPr>
        <w:t>clinical</w:t>
      </w:r>
      <w:r>
        <w:rPr>
          <w:spacing w:val="-4"/>
          <w:w w:val="105"/>
          <w:sz w:val="17"/>
        </w:rPr>
        <w:t xml:space="preserve"> </w:t>
      </w:r>
      <w:r>
        <w:rPr>
          <w:spacing w:val="-2"/>
          <w:w w:val="105"/>
          <w:sz w:val="17"/>
        </w:rPr>
        <w:t>sites.</w:t>
      </w:r>
    </w:p>
    <w:p w:rsidR="00504CCB" w:rsidP="0039349A" w:rsidRDefault="00103C2C" w14:paraId="12E40611" w14:textId="77777777">
      <w:pPr>
        <w:pStyle w:val="ListParagraph"/>
        <w:numPr>
          <w:ilvl w:val="0"/>
          <w:numId w:val="1"/>
        </w:numPr>
        <w:tabs>
          <w:tab w:val="left" w:pos="1774"/>
          <w:tab w:val="left" w:pos="1776"/>
        </w:tabs>
        <w:spacing w:before="183" w:line="225" w:lineRule="auto"/>
        <w:ind w:right="720"/>
        <w:jc w:val="both"/>
        <w:rPr>
          <w:sz w:val="17"/>
        </w:rPr>
      </w:pPr>
      <w:r>
        <w:rPr>
          <w:w w:val="105"/>
          <w:sz w:val="17"/>
        </w:rPr>
        <w:t>Falsification</w:t>
      </w:r>
      <w:r>
        <w:rPr>
          <w:spacing w:val="-12"/>
          <w:w w:val="105"/>
          <w:sz w:val="17"/>
        </w:rPr>
        <w:t xml:space="preserve"> </w:t>
      </w:r>
      <w:r>
        <w:rPr>
          <w:w w:val="105"/>
          <w:sz w:val="17"/>
        </w:rPr>
        <w:t>of</w:t>
      </w:r>
      <w:r>
        <w:rPr>
          <w:spacing w:val="-11"/>
          <w:w w:val="105"/>
          <w:sz w:val="17"/>
        </w:rPr>
        <w:t xml:space="preserve"> </w:t>
      </w:r>
      <w:r>
        <w:rPr>
          <w:w w:val="105"/>
          <w:sz w:val="17"/>
        </w:rPr>
        <w:t>any</w:t>
      </w:r>
      <w:r>
        <w:rPr>
          <w:spacing w:val="-11"/>
          <w:w w:val="105"/>
          <w:sz w:val="17"/>
        </w:rPr>
        <w:t xml:space="preserve"> </w:t>
      </w:r>
      <w:r>
        <w:rPr>
          <w:w w:val="105"/>
          <w:sz w:val="17"/>
        </w:rPr>
        <w:t>documents</w:t>
      </w:r>
      <w:r>
        <w:rPr>
          <w:spacing w:val="-11"/>
          <w:w w:val="105"/>
          <w:sz w:val="17"/>
        </w:rPr>
        <w:t xml:space="preserve"> </w:t>
      </w:r>
      <w:r>
        <w:rPr>
          <w:w w:val="105"/>
          <w:sz w:val="17"/>
        </w:rPr>
        <w:t>associated</w:t>
      </w:r>
      <w:r>
        <w:rPr>
          <w:spacing w:val="-11"/>
          <w:w w:val="105"/>
          <w:sz w:val="17"/>
        </w:rPr>
        <w:t xml:space="preserve"> </w:t>
      </w:r>
      <w:r>
        <w:rPr>
          <w:w w:val="105"/>
          <w:sz w:val="17"/>
        </w:rPr>
        <w:t>with</w:t>
      </w:r>
      <w:r>
        <w:rPr>
          <w:spacing w:val="-11"/>
          <w:w w:val="105"/>
          <w:sz w:val="17"/>
        </w:rPr>
        <w:t xml:space="preserve"> </w:t>
      </w:r>
      <w:r>
        <w:rPr>
          <w:w w:val="105"/>
          <w:sz w:val="17"/>
        </w:rPr>
        <w:t>any</w:t>
      </w:r>
      <w:r>
        <w:rPr>
          <w:spacing w:val="-12"/>
          <w:w w:val="105"/>
          <w:sz w:val="17"/>
        </w:rPr>
        <w:t xml:space="preserve"> </w:t>
      </w:r>
      <w:r>
        <w:rPr>
          <w:w w:val="105"/>
          <w:sz w:val="17"/>
        </w:rPr>
        <w:t>aspect</w:t>
      </w:r>
      <w:r>
        <w:rPr>
          <w:spacing w:val="-11"/>
          <w:w w:val="105"/>
          <w:sz w:val="17"/>
        </w:rPr>
        <w:t xml:space="preserve"> </w:t>
      </w:r>
      <w:r>
        <w:rPr>
          <w:w w:val="105"/>
          <w:sz w:val="17"/>
        </w:rPr>
        <w:t>of</w:t>
      </w:r>
      <w:r>
        <w:rPr>
          <w:spacing w:val="-11"/>
          <w:w w:val="105"/>
          <w:sz w:val="17"/>
        </w:rPr>
        <w:t xml:space="preserve"> </w:t>
      </w:r>
      <w:r>
        <w:rPr>
          <w:w w:val="105"/>
          <w:sz w:val="17"/>
        </w:rPr>
        <w:t>the</w:t>
      </w:r>
      <w:r>
        <w:rPr>
          <w:spacing w:val="-11"/>
          <w:w w:val="105"/>
          <w:sz w:val="17"/>
        </w:rPr>
        <w:t xml:space="preserve"> </w:t>
      </w:r>
      <w:r>
        <w:rPr>
          <w:w w:val="105"/>
          <w:sz w:val="17"/>
        </w:rPr>
        <w:t>Histology</w:t>
      </w:r>
      <w:r>
        <w:rPr>
          <w:spacing w:val="-11"/>
          <w:w w:val="105"/>
          <w:sz w:val="17"/>
        </w:rPr>
        <w:t xml:space="preserve"> </w:t>
      </w:r>
      <w:r>
        <w:rPr>
          <w:w w:val="105"/>
          <w:sz w:val="17"/>
        </w:rPr>
        <w:t>Technology Program. This would include but not be limited to timesheets, evaluations, assignments, or health information.</w:t>
      </w:r>
    </w:p>
    <w:p w:rsidR="00504CCB" w:rsidP="38D7EEDA" w:rsidRDefault="00504CCB" w14:paraId="50C97272" w14:textId="77777777">
      <w:pPr>
        <w:pStyle w:val="BodyText"/>
        <w:ind w:right="720"/>
        <w:rPr>
          <w:sz w:val="20"/>
          <w:szCs w:val="20"/>
        </w:rPr>
      </w:pPr>
    </w:p>
    <w:p w:rsidR="38D7EEDA" w:rsidP="38D7EEDA" w:rsidRDefault="38D7EEDA" w14:paraId="738A3BD1" w14:textId="3D953583">
      <w:pPr>
        <w:pStyle w:val="BodyText"/>
        <w:ind w:right="720"/>
        <w:rPr>
          <w:sz w:val="20"/>
          <w:szCs w:val="20"/>
        </w:rPr>
      </w:pPr>
    </w:p>
    <w:p w:rsidR="57857F9B" w:rsidP="38D7EEDA" w:rsidRDefault="57857F9B" w14:paraId="73A01FD9" w14:textId="71BA597C">
      <w:pPr>
        <w:pStyle w:val="BodyText"/>
        <w:tabs>
          <w:tab w:val="left" w:leader="none" w:pos="4758"/>
        </w:tabs>
        <w:spacing w:before="8"/>
        <w:ind w:left="1509" w:right="720"/>
      </w:pPr>
      <w:r w:rsidR="57857F9B">
        <w:rPr/>
        <w:t>Signed _______________________________</w:t>
      </w:r>
      <w:r>
        <w:tab/>
      </w:r>
      <w:r w:rsidR="57857F9B">
        <w:rPr/>
        <w:t>Date ______________________</w:t>
      </w:r>
    </w:p>
    <w:p w:rsidR="38D7EEDA" w:rsidP="38D7EEDA" w:rsidRDefault="38D7EEDA" w14:paraId="4A610598" w14:textId="69EFC68E">
      <w:pPr>
        <w:pStyle w:val="BodyText"/>
        <w:ind w:right="720"/>
        <w:rPr>
          <w:sz w:val="20"/>
          <w:szCs w:val="20"/>
        </w:rPr>
      </w:pPr>
    </w:p>
    <w:p w:rsidR="38D7EEDA" w:rsidP="38D7EEDA" w:rsidRDefault="38D7EEDA" w14:paraId="0374D33E" w14:textId="781DA317">
      <w:pPr>
        <w:pStyle w:val="BodyText"/>
        <w:ind w:right="720"/>
        <w:rPr>
          <w:sz w:val="20"/>
          <w:szCs w:val="20"/>
        </w:rPr>
      </w:pPr>
    </w:p>
    <w:p w:rsidR="00504CCB" w:rsidP="38D7EEDA" w:rsidRDefault="00103C2C" w14:paraId="4F7FE4D7" w14:textId="70357031">
      <w:pPr>
        <w:pStyle w:val="BodyText"/>
        <w:spacing w:before="106"/>
        <w:ind w:left="1440" w:right="720" w:hanging="540"/>
        <w:rPr>
          <w:sz w:val="20"/>
          <w:szCs w:val="20"/>
        </w:rPr>
        <w:sectPr w:rsidR="00504CCB">
          <w:pgSz w:w="12240" w:h="15840" w:orient="portrait"/>
          <w:pgMar w:top="1440" w:right="1440" w:bottom="1440" w:left="1440" w:header="0" w:footer="2776" w:gutter="0"/>
          <w:cols w:space="720"/>
          <w:headerReference w:type="default" r:id="Rb4dcf0d6d23245d8"/>
        </w:sectPr>
      </w:pPr>
      <w:r>
        <w:rPr>
          <w:noProof/>
          <w:sz w:val="20"/>
        </w:rPr>
        <mc:AlternateContent>
          <mc:Choice Requires="wps">
            <w:drawing>
              <wp:anchor distT="0" distB="0" distL="0" distR="0" simplePos="0" relativeHeight="487620608" behindDoc="1" locked="0" layoutInCell="1" allowOverlap="1" wp14:anchorId="6B31DF21" wp14:editId="7349E707">
                <wp:simplePos x="0" y="0"/>
                <wp:positionH relativeFrom="page">
                  <wp:posOffset>1186891</wp:posOffset>
                </wp:positionH>
                <wp:positionV relativeFrom="paragraph">
                  <wp:posOffset>228993</wp:posOffset>
                </wp:positionV>
                <wp:extent cx="124079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790" cy="1270"/>
                        </a:xfrm>
                        <a:custGeom>
                          <a:avLst/>
                          <a:gdLst/>
                          <a:ahLst/>
                          <a:cxnLst/>
                          <a:rect l="l" t="t" r="r" b="b"/>
                          <a:pathLst>
                            <a:path w="1240790">
                              <a:moveTo>
                                <a:pt x="0" y="0"/>
                              </a:moveTo>
                              <a:lnTo>
                                <a:pt x="1240536"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52BD3681">
              <v:shape id="Graphic 69" style="position:absolute;margin-left:93.45pt;margin-top:18.05pt;width:97.7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1240790,1270" o:spid="_x0000_s1026" filled="f" strokeweight=".1253mm" path="m,l12405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" w14:anchorId="68FDA35C">
                <v:path arrowok="t"/>
                <w10:wrap type="topAndBottom" anchorx="page"/>
              </v:shape>
            </w:pict>
          </mc:Fallback>
        </mc:AlternateContent>
      </w:r>
      <w:r>
        <w:rPr>
          <w:noProof/>
          <w:sz w:val="20"/>
        </w:rPr>
        <mc:AlternateContent>
          <mc:Choice Requires="wps">
            <w:drawing>
              <wp:anchor distT="0" distB="0" distL="0" distR="0" simplePos="0" relativeHeight="487621120" behindDoc="1" locked="0" layoutInCell="1" allowOverlap="1" wp14:anchorId="7530E310" wp14:editId="6F83CFD3">
                <wp:simplePos x="0" y="0"/>
                <wp:positionH relativeFrom="page">
                  <wp:posOffset>2882773</wp:posOffset>
                </wp:positionH>
                <wp:positionV relativeFrom="paragraph">
                  <wp:posOffset>228993</wp:posOffset>
                </wp:positionV>
                <wp:extent cx="152273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2730" cy="1270"/>
                        </a:xfrm>
                        <a:custGeom>
                          <a:avLst/>
                          <a:gdLst/>
                          <a:ahLst/>
                          <a:cxnLst/>
                          <a:rect l="l" t="t" r="r" b="b"/>
                          <a:pathLst>
                            <a:path w="1522730">
                              <a:moveTo>
                                <a:pt x="0" y="0"/>
                              </a:moveTo>
                              <a:lnTo>
                                <a:pt x="1522476" y="0"/>
                              </a:lnTo>
                            </a:path>
                          </a:pathLst>
                        </a:custGeom>
                        <a:ln w="451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3681EE0D">
              <v:shape id="Graphic 70" style="position:absolute;margin-left:227pt;margin-top:18.05pt;width:119.9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1522730,1270" o:spid="_x0000_s1026" filled="f" strokeweight=".1253mm" path="m,l15224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" w14:anchorId="33EDDBE7">
                <v:path arrowok="t"/>
                <w10:wrap type="topAndBottom" anchorx="page"/>
              </v:shape>
            </w:pict>
          </mc:Fallback>
        </mc:AlternateContent>
      </w:r>
    </w:p>
    <w:p w:rsidR="00504CCB" w:rsidP="0039349A" w:rsidRDefault="00103C2C" w14:paraId="598CC620" w14:textId="77777777">
      <w:pPr>
        <w:spacing w:before="1"/>
        <w:ind w:left="441" w:right="720"/>
        <w:rPr>
          <w:b/>
          <w:sz w:val="21"/>
        </w:rPr>
      </w:pPr>
      <w:bookmarkStart w:name="_bookmark117" w:id="115"/>
      <w:bookmarkEnd w:id="115"/>
      <w:r>
        <w:rPr>
          <w:b/>
          <w:spacing w:val="-2"/>
          <w:sz w:val="21"/>
          <w:u w:val="single"/>
        </w:rPr>
        <w:t>Clinical</w:t>
      </w:r>
      <w:r>
        <w:rPr>
          <w:b/>
          <w:spacing w:val="-1"/>
          <w:sz w:val="21"/>
          <w:u w:val="single"/>
        </w:rPr>
        <w:t xml:space="preserve"> </w:t>
      </w:r>
      <w:r>
        <w:rPr>
          <w:b/>
          <w:spacing w:val="-2"/>
          <w:sz w:val="21"/>
          <w:u w:val="single"/>
        </w:rPr>
        <w:t>Make-Up</w:t>
      </w:r>
      <w:r>
        <w:rPr>
          <w:b/>
          <w:spacing w:val="1"/>
          <w:sz w:val="21"/>
          <w:u w:val="single"/>
        </w:rPr>
        <w:t xml:space="preserve"> </w:t>
      </w:r>
      <w:r>
        <w:rPr>
          <w:b/>
          <w:spacing w:val="-4"/>
          <w:sz w:val="21"/>
          <w:u w:val="single"/>
        </w:rPr>
        <w:t>Plan</w:t>
      </w:r>
    </w:p>
    <w:p w:rsidR="00504CCB" w:rsidP="0039349A" w:rsidRDefault="00504CCB" w14:paraId="0899986A" w14:textId="77777777">
      <w:pPr>
        <w:pStyle w:val="BodyText"/>
        <w:spacing w:before="15"/>
        <w:ind w:right="720"/>
        <w:rPr>
          <w:b/>
        </w:rPr>
      </w:pPr>
    </w:p>
    <w:p w:rsidR="00504CCB" w:rsidP="0039349A" w:rsidRDefault="00103C2C" w14:paraId="0778C55F" w14:textId="77777777">
      <w:pPr>
        <w:pStyle w:val="BodyText"/>
        <w:spacing w:line="252" w:lineRule="auto"/>
        <w:ind w:left="441" w:right="720"/>
      </w:pPr>
      <w:r>
        <w:rPr>
          <w:w w:val="105"/>
        </w:rPr>
        <w:t>The</w:t>
      </w:r>
      <w:r>
        <w:rPr>
          <w:spacing w:val="-4"/>
          <w:w w:val="105"/>
        </w:rPr>
        <w:t xml:space="preserve"> </w:t>
      </w:r>
      <w:r>
        <w:rPr>
          <w:w w:val="105"/>
        </w:rPr>
        <w:t>purpose</w:t>
      </w:r>
      <w:r>
        <w:rPr>
          <w:spacing w:val="-4"/>
          <w:w w:val="105"/>
        </w:rPr>
        <w:t xml:space="preserve"> </w:t>
      </w:r>
      <w:r>
        <w:rPr>
          <w:w w:val="105"/>
        </w:rPr>
        <w:t>of</w:t>
      </w:r>
      <w:r>
        <w:rPr>
          <w:spacing w:val="-4"/>
          <w:w w:val="105"/>
        </w:rPr>
        <w:t xml:space="preserve"> </w:t>
      </w:r>
      <w:r>
        <w:rPr>
          <w:w w:val="105"/>
        </w:rPr>
        <w:t>the</w:t>
      </w:r>
      <w:r>
        <w:rPr>
          <w:spacing w:val="-4"/>
          <w:w w:val="105"/>
        </w:rPr>
        <w:t xml:space="preserve"> </w:t>
      </w:r>
      <w:r>
        <w:rPr>
          <w:w w:val="105"/>
        </w:rPr>
        <w:t>clinical</w:t>
      </w:r>
      <w:r>
        <w:rPr>
          <w:spacing w:val="-3"/>
          <w:w w:val="105"/>
        </w:rPr>
        <w:t xml:space="preserve"> </w:t>
      </w:r>
      <w:r>
        <w:rPr>
          <w:w w:val="105"/>
        </w:rPr>
        <w:t>make-up</w:t>
      </w:r>
      <w:r>
        <w:rPr>
          <w:spacing w:val="-4"/>
          <w:w w:val="105"/>
        </w:rPr>
        <w:t xml:space="preserve"> </w:t>
      </w:r>
      <w:r>
        <w:rPr>
          <w:w w:val="105"/>
        </w:rPr>
        <w:t>plan</w:t>
      </w:r>
      <w:r>
        <w:rPr>
          <w:spacing w:val="-4"/>
          <w:w w:val="105"/>
        </w:rPr>
        <w:t xml:space="preserve"> </w:t>
      </w:r>
      <w:r>
        <w:rPr>
          <w:w w:val="105"/>
        </w:rPr>
        <w:t>is</w:t>
      </w:r>
      <w:r>
        <w:rPr>
          <w:spacing w:val="-3"/>
          <w:w w:val="105"/>
        </w:rPr>
        <w:t xml:space="preserve"> </w:t>
      </w:r>
      <w:r>
        <w:rPr>
          <w:w w:val="105"/>
        </w:rPr>
        <w:t>to</w:t>
      </w:r>
      <w:r>
        <w:rPr>
          <w:spacing w:val="-4"/>
          <w:w w:val="105"/>
        </w:rPr>
        <w:t xml:space="preserve"> </w:t>
      </w:r>
      <w:r>
        <w:rPr>
          <w:w w:val="105"/>
        </w:rPr>
        <w:t>ensure</w:t>
      </w:r>
      <w:r>
        <w:rPr>
          <w:spacing w:val="-4"/>
          <w:w w:val="105"/>
        </w:rPr>
        <w:t xml:space="preserve"> </w:t>
      </w:r>
      <w:r>
        <w:rPr>
          <w:w w:val="105"/>
        </w:rPr>
        <w:t>that</w:t>
      </w:r>
      <w:r>
        <w:rPr>
          <w:spacing w:val="-3"/>
          <w:w w:val="105"/>
        </w:rPr>
        <w:t xml:space="preserve"> </w:t>
      </w:r>
      <w:r>
        <w:rPr>
          <w:w w:val="105"/>
        </w:rPr>
        <w:t>the</w:t>
      </w:r>
      <w:r>
        <w:rPr>
          <w:spacing w:val="-4"/>
          <w:w w:val="105"/>
        </w:rPr>
        <w:t xml:space="preserve"> </w:t>
      </w:r>
      <w:r>
        <w:rPr>
          <w:w w:val="105"/>
        </w:rPr>
        <w:t>clinical</w:t>
      </w:r>
      <w:r>
        <w:rPr>
          <w:spacing w:val="-3"/>
          <w:w w:val="105"/>
        </w:rPr>
        <w:t xml:space="preserve"> </w:t>
      </w:r>
      <w:r>
        <w:rPr>
          <w:w w:val="105"/>
        </w:rPr>
        <w:t>site</w:t>
      </w:r>
      <w:r>
        <w:rPr>
          <w:spacing w:val="-4"/>
          <w:w w:val="105"/>
        </w:rPr>
        <w:t xml:space="preserve"> </w:t>
      </w:r>
      <w:r>
        <w:rPr>
          <w:w w:val="105"/>
        </w:rPr>
        <w:t>and</w:t>
      </w:r>
      <w:r>
        <w:rPr>
          <w:spacing w:val="-4"/>
          <w:w w:val="105"/>
        </w:rPr>
        <w:t xml:space="preserve"> </w:t>
      </w:r>
      <w:r>
        <w:rPr>
          <w:w w:val="105"/>
        </w:rPr>
        <w:t>the</w:t>
      </w:r>
      <w:r>
        <w:rPr>
          <w:spacing w:val="-4"/>
          <w:w w:val="105"/>
        </w:rPr>
        <w:t xml:space="preserve"> </w:t>
      </w:r>
      <w:r>
        <w:rPr>
          <w:w w:val="105"/>
        </w:rPr>
        <w:t>student</w:t>
      </w:r>
      <w:r>
        <w:rPr>
          <w:spacing w:val="-3"/>
          <w:w w:val="105"/>
        </w:rPr>
        <w:t xml:space="preserve"> </w:t>
      </w:r>
      <w:r>
        <w:rPr>
          <w:w w:val="105"/>
        </w:rPr>
        <w:t xml:space="preserve">mutually agree upon set dates and times that the student will complete this missed due to clinical </w:t>
      </w:r>
      <w:proofErr w:type="spellStart"/>
      <w:r>
        <w:rPr>
          <w:w w:val="105"/>
        </w:rPr>
        <w:t>tardies</w:t>
      </w:r>
      <w:proofErr w:type="spellEnd"/>
      <w:r>
        <w:rPr>
          <w:w w:val="105"/>
        </w:rPr>
        <w:t>. The student and</w:t>
      </w:r>
      <w:r>
        <w:rPr>
          <w:spacing w:val="-3"/>
          <w:w w:val="105"/>
        </w:rPr>
        <w:t xml:space="preserve"> </w:t>
      </w:r>
      <w:r>
        <w:rPr>
          <w:w w:val="105"/>
        </w:rPr>
        <w:t>the</w:t>
      </w:r>
      <w:r>
        <w:rPr>
          <w:spacing w:val="-3"/>
          <w:w w:val="105"/>
        </w:rPr>
        <w:t xml:space="preserve"> </w:t>
      </w:r>
      <w:r>
        <w:rPr>
          <w:w w:val="105"/>
        </w:rPr>
        <w:t>Clinical</w:t>
      </w:r>
      <w:r>
        <w:rPr>
          <w:spacing w:val="-2"/>
          <w:w w:val="105"/>
        </w:rPr>
        <w:t xml:space="preserve"> </w:t>
      </w:r>
      <w:r>
        <w:rPr>
          <w:w w:val="105"/>
        </w:rPr>
        <w:t>Instructor</w:t>
      </w:r>
      <w:r>
        <w:rPr>
          <w:spacing w:val="-3"/>
          <w:w w:val="105"/>
        </w:rPr>
        <w:t xml:space="preserve"> </w:t>
      </w:r>
      <w:r>
        <w:rPr>
          <w:w w:val="105"/>
        </w:rPr>
        <w:t>will</w:t>
      </w:r>
      <w:r>
        <w:rPr>
          <w:spacing w:val="-2"/>
          <w:w w:val="105"/>
        </w:rPr>
        <w:t xml:space="preserve"> </w:t>
      </w:r>
      <w:r>
        <w:rPr>
          <w:w w:val="105"/>
        </w:rPr>
        <w:t>use</w:t>
      </w:r>
      <w:r>
        <w:rPr>
          <w:spacing w:val="-3"/>
          <w:w w:val="105"/>
        </w:rPr>
        <w:t xml:space="preserve"> </w:t>
      </w:r>
      <w:r>
        <w:rPr>
          <w:w w:val="105"/>
        </w:rPr>
        <w:t>this</w:t>
      </w:r>
      <w:r>
        <w:rPr>
          <w:spacing w:val="-2"/>
          <w:w w:val="105"/>
        </w:rPr>
        <w:t xml:space="preserve"> </w:t>
      </w:r>
      <w:r>
        <w:rPr>
          <w:w w:val="105"/>
        </w:rPr>
        <w:t>document</w:t>
      </w:r>
      <w:r>
        <w:rPr>
          <w:spacing w:val="-2"/>
          <w:w w:val="105"/>
        </w:rPr>
        <w:t xml:space="preserve"> </w:t>
      </w:r>
      <w:r>
        <w:rPr>
          <w:w w:val="105"/>
        </w:rPr>
        <w:t>as</w:t>
      </w:r>
      <w:r>
        <w:rPr>
          <w:spacing w:val="-3"/>
          <w:w w:val="105"/>
        </w:rPr>
        <w:t xml:space="preserve"> </w:t>
      </w:r>
      <w:r>
        <w:rPr>
          <w:w w:val="105"/>
        </w:rPr>
        <w:t>a</w:t>
      </w:r>
      <w:r>
        <w:rPr>
          <w:spacing w:val="-3"/>
          <w:w w:val="105"/>
        </w:rPr>
        <w:t xml:space="preserve"> </w:t>
      </w:r>
      <w:r>
        <w:rPr>
          <w:w w:val="105"/>
        </w:rPr>
        <w:t>worksheet</w:t>
      </w:r>
      <w:r>
        <w:rPr>
          <w:spacing w:val="-2"/>
          <w:w w:val="105"/>
        </w:rPr>
        <w:t xml:space="preserve"> </w:t>
      </w:r>
      <w:r>
        <w:rPr>
          <w:w w:val="105"/>
        </w:rPr>
        <w:t>to</w:t>
      </w:r>
      <w:r>
        <w:rPr>
          <w:spacing w:val="-3"/>
          <w:w w:val="105"/>
        </w:rPr>
        <w:t xml:space="preserve"> </w:t>
      </w:r>
      <w:r>
        <w:rPr>
          <w:w w:val="105"/>
        </w:rPr>
        <w:t>create</w:t>
      </w:r>
      <w:r>
        <w:rPr>
          <w:spacing w:val="-2"/>
          <w:w w:val="105"/>
        </w:rPr>
        <w:t xml:space="preserve"> </w:t>
      </w:r>
      <w:r>
        <w:rPr>
          <w:w w:val="105"/>
        </w:rPr>
        <w:t>a</w:t>
      </w:r>
      <w:r>
        <w:rPr>
          <w:spacing w:val="-3"/>
          <w:w w:val="105"/>
        </w:rPr>
        <w:t xml:space="preserve"> </w:t>
      </w:r>
      <w:r>
        <w:rPr>
          <w:w w:val="105"/>
        </w:rPr>
        <w:t>plan</w:t>
      </w:r>
      <w:r>
        <w:rPr>
          <w:spacing w:val="-3"/>
          <w:w w:val="105"/>
        </w:rPr>
        <w:t xml:space="preserve"> </w:t>
      </w:r>
      <w:r>
        <w:rPr>
          <w:w w:val="105"/>
        </w:rPr>
        <w:t>which the</w:t>
      </w:r>
      <w:r>
        <w:rPr>
          <w:spacing w:val="-3"/>
          <w:w w:val="105"/>
        </w:rPr>
        <w:t xml:space="preserve"> </w:t>
      </w:r>
      <w:r>
        <w:rPr>
          <w:w w:val="105"/>
        </w:rPr>
        <w:t>student</w:t>
      </w:r>
      <w:r>
        <w:rPr>
          <w:spacing w:val="-2"/>
          <w:w w:val="105"/>
        </w:rPr>
        <w:t xml:space="preserve"> </w:t>
      </w:r>
      <w:r>
        <w:rPr>
          <w:w w:val="105"/>
        </w:rPr>
        <w:t>must abide by.</w:t>
      </w:r>
    </w:p>
    <w:p w:rsidR="00504CCB" w:rsidP="0039349A" w:rsidRDefault="00504CCB" w14:paraId="3F387D17" w14:textId="77777777">
      <w:pPr>
        <w:pStyle w:val="BodyText"/>
        <w:spacing w:before="7"/>
        <w:ind w:right="720"/>
      </w:pPr>
    </w:p>
    <w:p w:rsidR="00504CCB" w:rsidP="0039349A" w:rsidRDefault="00103C2C" w14:paraId="7523C24E" w14:textId="77777777">
      <w:pPr>
        <w:pStyle w:val="BodyText"/>
        <w:spacing w:line="252" w:lineRule="auto"/>
        <w:ind w:left="441" w:right="720"/>
      </w:pPr>
      <w:r>
        <w:rPr>
          <w:w w:val="105"/>
        </w:rPr>
        <w:t>Tardy</w:t>
      </w:r>
      <w:r>
        <w:rPr>
          <w:spacing w:val="-2"/>
          <w:w w:val="105"/>
        </w:rPr>
        <w:t xml:space="preserve"> </w:t>
      </w:r>
      <w:r>
        <w:rPr>
          <w:w w:val="105"/>
        </w:rPr>
        <w:t>time must be made up during semester breaks or at the end of the semester as agreed upon by the student</w:t>
      </w:r>
      <w:r>
        <w:rPr>
          <w:spacing w:val="-3"/>
          <w:w w:val="105"/>
        </w:rPr>
        <w:t xml:space="preserve"> </w:t>
      </w:r>
      <w:r>
        <w:rPr>
          <w:w w:val="105"/>
        </w:rPr>
        <w:t>and</w:t>
      </w:r>
      <w:r>
        <w:rPr>
          <w:spacing w:val="-4"/>
          <w:w w:val="105"/>
        </w:rPr>
        <w:t xml:space="preserve"> </w:t>
      </w:r>
      <w:r>
        <w:rPr>
          <w:w w:val="105"/>
        </w:rPr>
        <w:t>the</w:t>
      </w:r>
      <w:r>
        <w:rPr>
          <w:spacing w:val="-4"/>
          <w:w w:val="105"/>
        </w:rPr>
        <w:t xml:space="preserve"> </w:t>
      </w:r>
      <w:r>
        <w:rPr>
          <w:w w:val="105"/>
        </w:rPr>
        <w:t>clinical</w:t>
      </w:r>
      <w:r>
        <w:rPr>
          <w:spacing w:val="-3"/>
          <w:w w:val="105"/>
        </w:rPr>
        <w:t xml:space="preserve"> </w:t>
      </w:r>
      <w:r>
        <w:rPr>
          <w:w w:val="105"/>
        </w:rPr>
        <w:t>site.</w:t>
      </w:r>
      <w:r>
        <w:rPr>
          <w:spacing w:val="-4"/>
          <w:w w:val="105"/>
        </w:rPr>
        <w:t xml:space="preserve"> </w:t>
      </w:r>
      <w:r>
        <w:rPr>
          <w:w w:val="105"/>
        </w:rPr>
        <w:t>Tardy</w:t>
      </w:r>
      <w:r>
        <w:rPr>
          <w:spacing w:val="-6"/>
          <w:w w:val="105"/>
        </w:rPr>
        <w:t xml:space="preserve"> </w:t>
      </w:r>
      <w:r>
        <w:rPr>
          <w:w w:val="105"/>
        </w:rPr>
        <w:t>time</w:t>
      </w:r>
      <w:r>
        <w:rPr>
          <w:spacing w:val="-4"/>
          <w:w w:val="105"/>
        </w:rPr>
        <w:t xml:space="preserve"> </w:t>
      </w:r>
      <w:r>
        <w:rPr>
          <w:w w:val="105"/>
        </w:rPr>
        <w:t>must</w:t>
      </w:r>
      <w:r>
        <w:rPr>
          <w:spacing w:val="-3"/>
          <w:w w:val="105"/>
        </w:rPr>
        <w:t xml:space="preserve"> </w:t>
      </w:r>
      <w:r>
        <w:rPr>
          <w:w w:val="105"/>
        </w:rPr>
        <w:t>be</w:t>
      </w:r>
      <w:r>
        <w:rPr>
          <w:spacing w:val="-4"/>
          <w:w w:val="105"/>
        </w:rPr>
        <w:t xml:space="preserve"> </w:t>
      </w:r>
      <w:r>
        <w:rPr>
          <w:w w:val="105"/>
        </w:rPr>
        <w:t>made</w:t>
      </w:r>
      <w:r>
        <w:rPr>
          <w:spacing w:val="-4"/>
          <w:w w:val="105"/>
        </w:rPr>
        <w:t xml:space="preserve"> </w:t>
      </w:r>
      <w:r>
        <w:rPr>
          <w:w w:val="105"/>
        </w:rPr>
        <w:t>up</w:t>
      </w:r>
      <w:r>
        <w:rPr>
          <w:spacing w:val="-4"/>
          <w:w w:val="105"/>
        </w:rPr>
        <w:t xml:space="preserve"> </w:t>
      </w:r>
      <w:r>
        <w:rPr>
          <w:w w:val="105"/>
        </w:rPr>
        <w:t>at</w:t>
      </w:r>
      <w:r>
        <w:rPr>
          <w:spacing w:val="-3"/>
          <w:w w:val="105"/>
        </w:rPr>
        <w:t xml:space="preserve"> </w:t>
      </w:r>
      <w:r>
        <w:rPr>
          <w:w w:val="105"/>
        </w:rPr>
        <w:t>the</w:t>
      </w:r>
      <w:r>
        <w:rPr>
          <w:spacing w:val="-4"/>
          <w:w w:val="105"/>
        </w:rPr>
        <w:t xml:space="preserve"> </w:t>
      </w:r>
      <w:r>
        <w:rPr>
          <w:w w:val="105"/>
        </w:rPr>
        <w:t>site</w:t>
      </w:r>
      <w:r>
        <w:rPr>
          <w:spacing w:val="-4"/>
          <w:w w:val="105"/>
        </w:rPr>
        <w:t xml:space="preserve"> </w:t>
      </w:r>
      <w:r>
        <w:rPr>
          <w:w w:val="105"/>
        </w:rPr>
        <w:t>in</w:t>
      </w:r>
      <w:r>
        <w:rPr>
          <w:spacing w:val="-4"/>
          <w:w w:val="105"/>
        </w:rPr>
        <w:t xml:space="preserve"> </w:t>
      </w:r>
      <w:r>
        <w:rPr>
          <w:w w:val="105"/>
        </w:rPr>
        <w:t>which</w:t>
      </w:r>
      <w:r>
        <w:rPr>
          <w:spacing w:val="-4"/>
          <w:w w:val="105"/>
        </w:rPr>
        <w:t xml:space="preserve"> </w:t>
      </w:r>
      <w:r>
        <w:rPr>
          <w:w w:val="105"/>
        </w:rPr>
        <w:t>time</w:t>
      </w:r>
      <w:r>
        <w:rPr>
          <w:spacing w:val="-4"/>
          <w:w w:val="105"/>
        </w:rPr>
        <w:t xml:space="preserve"> </w:t>
      </w:r>
      <w:r>
        <w:rPr>
          <w:w w:val="105"/>
        </w:rPr>
        <w:t>was</w:t>
      </w:r>
      <w:r>
        <w:rPr>
          <w:spacing w:val="-4"/>
          <w:w w:val="105"/>
        </w:rPr>
        <w:t xml:space="preserve"> </w:t>
      </w:r>
      <w:r>
        <w:rPr>
          <w:w w:val="105"/>
        </w:rPr>
        <w:t>originally</w:t>
      </w:r>
      <w:r>
        <w:rPr>
          <w:spacing w:val="-6"/>
          <w:w w:val="105"/>
        </w:rPr>
        <w:t xml:space="preserve"> </w:t>
      </w:r>
      <w:r>
        <w:rPr>
          <w:w w:val="105"/>
        </w:rPr>
        <w:t xml:space="preserve">missed. In the event the student does not complete all necessary make-up time before the last day of the semester, he/she will receive an incomplete until all time is made up and make-up timesheets submitted to the clinical coordinator. For more information about Incomplete grades, please see the College </w:t>
      </w:r>
      <w:r>
        <w:rPr>
          <w:spacing w:val="-2"/>
          <w:w w:val="105"/>
        </w:rPr>
        <w:t>Catalog.</w:t>
      </w:r>
    </w:p>
    <w:p w:rsidR="00504CCB" w:rsidP="0039349A" w:rsidRDefault="00504CCB" w14:paraId="77E21A33" w14:textId="77777777">
      <w:pPr>
        <w:pStyle w:val="BodyText"/>
        <w:spacing w:before="6"/>
        <w:ind w:right="720"/>
      </w:pPr>
    </w:p>
    <w:p w:rsidR="00504CCB" w:rsidP="38D7EEDA" w:rsidRDefault="00103C2C" w14:paraId="38141E13" w14:textId="73C6BF52">
      <w:pPr>
        <w:pStyle w:val="BodyText"/>
        <w:tabs>
          <w:tab w:val="left" w:pos="3337"/>
          <w:tab w:val="left" w:pos="5247"/>
          <w:tab w:val="left" w:pos="7763"/>
        </w:tabs>
        <w:ind w:left="441" w:right="720"/>
        <w:rPr>
          <w:u w:val="single"/>
        </w:rPr>
      </w:pPr>
      <w:r w:rsidR="00103C2C">
        <w:rPr>
          <w:w w:val="105"/>
        </w:rPr>
        <w:t xml:space="preserve">Student: </w:t>
      </w:r>
      <w:r w:rsidR="52C5D7A5">
        <w:rPr/>
        <w:t>___________________________</w:t>
      </w:r>
      <w:r>
        <w:tab/>
      </w:r>
      <w:r w:rsidR="00103C2C">
        <w:rPr/>
        <w:t>Semester:</w:t>
      </w:r>
      <w:r w:rsidR="4A33BB9D">
        <w:rPr/>
        <w:t xml:space="preserve"> ______________________</w:t>
      </w:r>
    </w:p>
    <w:p w:rsidR="00504CCB" w:rsidP="0039349A" w:rsidRDefault="00103C2C" w14:paraId="76D28901" w14:textId="0811B641">
      <w:pPr>
        <w:pStyle w:val="BodyText"/>
        <w:tabs>
          <w:tab w:val="left" w:pos="3412"/>
          <w:tab w:val="left" w:pos="5247"/>
          <w:tab w:val="left" w:pos="7676"/>
        </w:tabs>
        <w:spacing w:before="9"/>
        <w:ind w:left="441" w:right="720"/>
      </w:pPr>
      <w:r w:rsidR="00103C2C">
        <w:rPr>
          <w:w w:val="105"/>
        </w:rPr>
        <w:t>Clinical</w:t>
      </w:r>
      <w:r w:rsidR="00103C2C">
        <w:rPr>
          <w:spacing w:val="-2"/>
          <w:w w:val="105"/>
        </w:rPr>
        <w:t xml:space="preserve"> </w:t>
      </w:r>
      <w:r w:rsidR="00103C2C">
        <w:rPr>
          <w:w w:val="105"/>
        </w:rPr>
        <w:t>Site:</w:t>
      </w:r>
      <w:r w:rsidR="00103C2C">
        <w:rPr>
          <w:spacing w:val="-2"/>
          <w:w w:val="105"/>
        </w:rPr>
        <w:t xml:space="preserve"> </w:t>
      </w:r>
      <w:r w:rsidR="4030D436">
        <w:rPr/>
        <w:t>_______________________</w:t>
      </w:r>
      <w:r>
        <w:tab/>
      </w:r>
      <w:r>
        <w:tab/>
      </w:r>
      <w:r w:rsidR="00103C2C">
        <w:rPr/>
        <w:t>Make</w:t>
      </w:r>
      <w:r w:rsidR="00103C2C">
        <w:rPr/>
        <w:t xml:space="preserve"> </w:t>
      </w:r>
      <w:r w:rsidR="00103C2C">
        <w:rPr/>
        <w:t>Up</w:t>
      </w:r>
      <w:r w:rsidR="00103C2C">
        <w:rPr/>
        <w:t xml:space="preserve"> </w:t>
      </w:r>
      <w:r w:rsidR="00103C2C">
        <w:rPr/>
        <w:t>Time</w:t>
      </w:r>
      <w:r w:rsidR="00103C2C">
        <w:rPr/>
        <w:t xml:space="preserve"> </w:t>
      </w:r>
      <w:r w:rsidR="00103C2C">
        <w:rPr/>
        <w:t>Needed:</w:t>
      </w:r>
      <w:r w:rsidR="00103C2C">
        <w:rPr/>
        <w:t xml:space="preserve"> </w:t>
      </w:r>
      <w:r w:rsidR="0ED761E0">
        <w:rPr/>
        <w:t>_______</w:t>
      </w:r>
      <w:r>
        <w:tab/>
      </w:r>
      <w:r w:rsidR="00103C2C">
        <w:rPr/>
        <w:t>hr</w:t>
      </w:r>
      <w:r w:rsidR="0A5E70F1">
        <w:rPr/>
        <w:t xml:space="preserve"> ________</w:t>
      </w:r>
    </w:p>
    <w:p w:rsidR="00504CCB" w:rsidP="0039349A" w:rsidRDefault="00504CCB" w14:paraId="05DEDDDC" w14:textId="77777777">
      <w:pPr>
        <w:pStyle w:val="BodyText"/>
        <w:spacing w:before="20"/>
        <w:ind w:right="720"/>
      </w:pPr>
    </w:p>
    <w:p w:rsidR="00504CCB" w:rsidP="0039349A" w:rsidRDefault="00103C2C" w14:paraId="51F1E303" w14:textId="77777777">
      <w:pPr>
        <w:spacing w:line="254" w:lineRule="auto"/>
        <w:ind w:left="441" w:right="720"/>
        <w:rPr>
          <w:sz w:val="14"/>
        </w:rPr>
      </w:pPr>
      <w:r>
        <w:rPr>
          <w:w w:val="105"/>
          <w:sz w:val="14"/>
        </w:rPr>
        <w:t>Complete the grid</w:t>
      </w:r>
      <w:r>
        <w:rPr>
          <w:spacing w:val="-1"/>
          <w:w w:val="105"/>
          <w:sz w:val="14"/>
        </w:rPr>
        <w:t xml:space="preserve"> </w:t>
      </w:r>
      <w:r>
        <w:rPr>
          <w:w w:val="105"/>
          <w:sz w:val="14"/>
        </w:rPr>
        <w:t>below with suggested dates and time frames to be</w:t>
      </w:r>
      <w:r>
        <w:rPr>
          <w:spacing w:val="-1"/>
          <w:w w:val="105"/>
          <w:sz w:val="14"/>
        </w:rPr>
        <w:t xml:space="preserve"> </w:t>
      </w:r>
      <w:r>
        <w:rPr>
          <w:w w:val="105"/>
          <w:sz w:val="14"/>
        </w:rPr>
        <w:t>completed on each day you will be</w:t>
      </w:r>
      <w:r>
        <w:rPr>
          <w:spacing w:val="-1"/>
          <w:w w:val="105"/>
          <w:sz w:val="14"/>
        </w:rPr>
        <w:t xml:space="preserve"> </w:t>
      </w:r>
      <w:r>
        <w:rPr>
          <w:w w:val="105"/>
          <w:sz w:val="14"/>
        </w:rPr>
        <w:t>making up time. If</w:t>
      </w:r>
      <w:r>
        <w:rPr>
          <w:spacing w:val="40"/>
          <w:w w:val="105"/>
          <w:sz w:val="14"/>
        </w:rPr>
        <w:t xml:space="preserve"> </w:t>
      </w:r>
      <w:r>
        <w:rPr>
          <w:w w:val="105"/>
          <w:sz w:val="14"/>
        </w:rPr>
        <w:t>dates or times need to be changed, please indicate “not approve” and write in a better suited date and time in a different</w:t>
      </w:r>
      <w:r>
        <w:rPr>
          <w:spacing w:val="40"/>
          <w:w w:val="105"/>
          <w:sz w:val="14"/>
        </w:rPr>
        <w:t xml:space="preserve"> </w:t>
      </w:r>
      <w:r>
        <w:rPr>
          <w:spacing w:val="-2"/>
          <w:w w:val="105"/>
          <w:sz w:val="14"/>
        </w:rPr>
        <w:t>block.</w:t>
      </w:r>
    </w:p>
    <w:p w:rsidR="00504CCB" w:rsidP="0039349A" w:rsidRDefault="00504CCB" w14:paraId="479EDCBB" w14:textId="77777777">
      <w:pPr>
        <w:pStyle w:val="BodyText"/>
        <w:ind w:right="720"/>
      </w:pPr>
    </w:p>
    <w:tbl>
      <w:tblPr>
        <w:tblW w:w="8115" w:type="dxa"/>
        <w:tblInd w:w="116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70"/>
        <w:gridCol w:w="1663"/>
        <w:gridCol w:w="2824"/>
        <w:gridCol w:w="2458"/>
      </w:tblGrid>
      <w:tr w:rsidR="00504CCB" w:rsidTr="38D7EEDA" w14:paraId="5E0FEC2F" w14:textId="77777777">
        <w:trPr>
          <w:trHeight w:val="794"/>
        </w:trPr>
        <w:tc>
          <w:tcPr>
            <w:tcW w:w="1170" w:type="dxa"/>
            <w:shd w:val="clear" w:color="auto" w:fill="D9D9D9" w:themeFill="background1" w:themeFillShade="D9"/>
            <w:tcMar/>
          </w:tcPr>
          <w:p w:rsidR="00504CCB" w:rsidP="0039349A" w:rsidRDefault="00504CCB" w14:paraId="3486C854" w14:textId="77777777">
            <w:pPr>
              <w:pStyle w:val="TableParagraph"/>
              <w:spacing w:before="116" w:line="240" w:lineRule="auto"/>
              <w:ind w:left="0" w:right="720"/>
              <w:rPr>
                <w:sz w:val="16"/>
              </w:rPr>
            </w:pPr>
          </w:p>
          <w:p w:rsidR="00504CCB" w:rsidP="0039349A" w:rsidRDefault="00103C2C" w14:paraId="31C0028D" w14:textId="77777777">
            <w:pPr>
              <w:pStyle w:val="TableParagraph"/>
              <w:spacing w:line="240" w:lineRule="auto"/>
              <w:ind w:right="720"/>
              <w:rPr>
                <w:rFonts w:ascii="Calibri"/>
                <w:b/>
                <w:sz w:val="16"/>
              </w:rPr>
            </w:pPr>
            <w:r>
              <w:rPr>
                <w:rFonts w:ascii="Calibri"/>
                <w:b/>
                <w:spacing w:val="-4"/>
                <w:sz w:val="16"/>
              </w:rPr>
              <w:t>Date</w:t>
            </w:r>
          </w:p>
        </w:tc>
        <w:tc>
          <w:tcPr>
            <w:tcW w:w="1663" w:type="dxa"/>
            <w:shd w:val="clear" w:color="auto" w:fill="D9D9D9" w:themeFill="background1" w:themeFillShade="D9"/>
            <w:tcMar/>
          </w:tcPr>
          <w:p w:rsidR="00504CCB" w:rsidP="0039349A" w:rsidRDefault="00504CCB" w14:paraId="2E2EB25E" w14:textId="77777777">
            <w:pPr>
              <w:pStyle w:val="TableParagraph"/>
              <w:spacing w:before="116" w:line="240" w:lineRule="auto"/>
              <w:ind w:left="0" w:right="720"/>
              <w:rPr>
                <w:sz w:val="16"/>
              </w:rPr>
            </w:pPr>
          </w:p>
          <w:p w:rsidR="00504CCB" w:rsidP="0039349A" w:rsidRDefault="00103C2C" w14:paraId="507D7D24" w14:textId="77777777">
            <w:pPr>
              <w:pStyle w:val="TableParagraph"/>
              <w:spacing w:line="240" w:lineRule="auto"/>
              <w:ind w:right="720"/>
              <w:rPr>
                <w:rFonts w:ascii="Calibri"/>
                <w:b/>
                <w:sz w:val="16"/>
              </w:rPr>
            </w:pPr>
            <w:r>
              <w:rPr>
                <w:rFonts w:ascii="Calibri"/>
                <w:b/>
                <w:sz w:val="16"/>
              </w:rPr>
              <w:t>Time</w:t>
            </w:r>
            <w:r>
              <w:rPr>
                <w:rFonts w:ascii="Calibri"/>
                <w:b/>
                <w:spacing w:val="2"/>
                <w:sz w:val="16"/>
              </w:rPr>
              <w:t xml:space="preserve"> </w:t>
            </w:r>
            <w:r>
              <w:rPr>
                <w:rFonts w:ascii="Calibri"/>
                <w:b/>
                <w:spacing w:val="-2"/>
                <w:sz w:val="16"/>
              </w:rPr>
              <w:t>Frame</w:t>
            </w:r>
          </w:p>
        </w:tc>
        <w:tc>
          <w:tcPr>
            <w:tcW w:w="2824" w:type="dxa"/>
            <w:shd w:val="clear" w:color="auto" w:fill="D9D9D9" w:themeFill="background1" w:themeFillShade="D9"/>
            <w:tcMar/>
          </w:tcPr>
          <w:p w:rsidR="00504CCB" w:rsidP="0039349A" w:rsidRDefault="00103C2C" w14:paraId="7936A25F" w14:textId="77777777">
            <w:pPr>
              <w:pStyle w:val="TableParagraph"/>
              <w:spacing w:before="100" w:line="244" w:lineRule="auto"/>
              <w:ind w:left="77" w:right="720"/>
              <w:rPr>
                <w:rFonts w:ascii="Calibri"/>
                <w:sz w:val="16"/>
              </w:rPr>
            </w:pPr>
            <w:r>
              <w:rPr>
                <w:rFonts w:ascii="Calibri"/>
                <w:b/>
                <w:spacing w:val="-2"/>
                <w:sz w:val="16"/>
              </w:rPr>
              <w:t>Approve</w:t>
            </w:r>
            <w:r>
              <w:rPr>
                <w:rFonts w:ascii="Calibri"/>
                <w:b/>
                <w:spacing w:val="40"/>
                <w:sz w:val="16"/>
              </w:rPr>
              <w:t xml:space="preserve"> </w:t>
            </w:r>
            <w:r>
              <w:rPr>
                <w:rFonts w:ascii="Calibri"/>
                <w:spacing w:val="-2"/>
                <w:sz w:val="16"/>
              </w:rPr>
              <w:t>(Complete</w:t>
            </w:r>
            <w:r>
              <w:rPr>
                <w:rFonts w:ascii="Calibri"/>
                <w:spacing w:val="40"/>
                <w:sz w:val="16"/>
              </w:rPr>
              <w:t xml:space="preserve"> </w:t>
            </w:r>
            <w:r>
              <w:rPr>
                <w:rFonts w:ascii="Calibri"/>
                <w:sz w:val="16"/>
              </w:rPr>
              <w:t>by</w:t>
            </w:r>
            <w:r>
              <w:rPr>
                <w:rFonts w:ascii="Calibri"/>
                <w:spacing w:val="-7"/>
                <w:sz w:val="16"/>
              </w:rPr>
              <w:t xml:space="preserve"> </w:t>
            </w:r>
            <w:r>
              <w:rPr>
                <w:rFonts w:ascii="Calibri"/>
                <w:sz w:val="16"/>
              </w:rPr>
              <w:t>CI)</w:t>
            </w:r>
          </w:p>
        </w:tc>
        <w:tc>
          <w:tcPr>
            <w:tcW w:w="2458" w:type="dxa"/>
            <w:shd w:val="clear" w:color="auto" w:fill="D9D9D9" w:themeFill="background1" w:themeFillShade="D9"/>
            <w:tcMar/>
          </w:tcPr>
          <w:p w:rsidR="00504CCB" w:rsidP="000518C2" w:rsidRDefault="00103C2C" w14:paraId="5AB1477A" w14:textId="4EF34F9F">
            <w:pPr>
              <w:pStyle w:val="TableParagraph"/>
              <w:tabs>
                <w:tab w:val="left" w:pos="1434"/>
              </w:tabs>
              <w:spacing w:before="3" w:line="244" w:lineRule="auto"/>
              <w:ind w:left="77" w:right="720"/>
              <w:rPr>
                <w:rFonts w:ascii="Calibri"/>
                <w:sz w:val="16"/>
              </w:rPr>
            </w:pPr>
            <w:r>
              <w:rPr>
                <w:rFonts w:ascii="Calibri"/>
                <w:b/>
                <w:spacing w:val="-4"/>
                <w:sz w:val="16"/>
              </w:rPr>
              <w:t>Not</w:t>
            </w:r>
            <w:r>
              <w:rPr>
                <w:rFonts w:ascii="Calibri"/>
                <w:b/>
                <w:spacing w:val="40"/>
                <w:sz w:val="16"/>
              </w:rPr>
              <w:t xml:space="preserve"> </w:t>
            </w:r>
            <w:r>
              <w:rPr>
                <w:rFonts w:ascii="Calibri"/>
                <w:b/>
                <w:spacing w:val="-2"/>
                <w:sz w:val="16"/>
              </w:rPr>
              <w:t>Approve</w:t>
            </w:r>
            <w:r>
              <w:rPr>
                <w:rFonts w:ascii="Calibri"/>
                <w:b/>
                <w:spacing w:val="40"/>
                <w:sz w:val="16"/>
              </w:rPr>
              <w:t xml:space="preserve"> </w:t>
            </w:r>
            <w:r>
              <w:rPr>
                <w:rFonts w:ascii="Calibri"/>
                <w:spacing w:val="-2"/>
                <w:sz w:val="16"/>
              </w:rPr>
              <w:t>(Completed</w:t>
            </w:r>
            <w:r w:rsidR="000518C2">
              <w:rPr>
                <w:rFonts w:ascii="Calibri"/>
                <w:spacing w:val="-2"/>
                <w:sz w:val="16"/>
              </w:rPr>
              <w:t xml:space="preserve"> </w:t>
            </w:r>
            <w:r>
              <w:rPr>
                <w:rFonts w:ascii="Calibri"/>
                <w:sz w:val="16"/>
              </w:rPr>
              <w:t>by</w:t>
            </w:r>
            <w:r>
              <w:rPr>
                <w:rFonts w:ascii="Calibri"/>
                <w:spacing w:val="3"/>
                <w:sz w:val="16"/>
              </w:rPr>
              <w:t xml:space="preserve"> </w:t>
            </w:r>
            <w:r w:rsidR="000518C2">
              <w:rPr>
                <w:rFonts w:ascii="Calibri"/>
                <w:spacing w:val="3"/>
                <w:sz w:val="16"/>
              </w:rPr>
              <w:t>C</w:t>
            </w:r>
            <w:r>
              <w:rPr>
                <w:rFonts w:ascii="Calibri"/>
                <w:spacing w:val="-5"/>
                <w:sz w:val="16"/>
              </w:rPr>
              <w:t>I)</w:t>
            </w:r>
          </w:p>
        </w:tc>
      </w:tr>
      <w:tr w:rsidR="00504CCB" w:rsidTr="38D7EEDA" w14:paraId="11F13A2E" w14:textId="77777777">
        <w:trPr>
          <w:trHeight w:val="385"/>
        </w:trPr>
        <w:tc>
          <w:tcPr>
            <w:tcW w:w="1170" w:type="dxa"/>
            <w:tcMar/>
          </w:tcPr>
          <w:p w:rsidR="00504CCB" w:rsidP="0039349A" w:rsidRDefault="00504CCB" w14:paraId="23E4B140" w14:textId="77777777">
            <w:pPr>
              <w:pStyle w:val="TableParagraph"/>
              <w:spacing w:line="240" w:lineRule="auto"/>
              <w:ind w:left="0" w:right="720"/>
              <w:rPr>
                <w:sz w:val="16"/>
              </w:rPr>
            </w:pPr>
          </w:p>
        </w:tc>
        <w:tc>
          <w:tcPr>
            <w:tcW w:w="1663" w:type="dxa"/>
            <w:tcMar/>
          </w:tcPr>
          <w:p w:rsidR="00504CCB" w:rsidP="0039349A" w:rsidRDefault="00504CCB" w14:paraId="1770A67D" w14:textId="77777777">
            <w:pPr>
              <w:pStyle w:val="TableParagraph"/>
              <w:spacing w:line="240" w:lineRule="auto"/>
              <w:ind w:left="0" w:right="720"/>
              <w:rPr>
                <w:sz w:val="16"/>
              </w:rPr>
            </w:pPr>
          </w:p>
        </w:tc>
        <w:tc>
          <w:tcPr>
            <w:tcW w:w="2824" w:type="dxa"/>
            <w:tcMar/>
          </w:tcPr>
          <w:p w:rsidR="00504CCB" w:rsidP="0039349A" w:rsidRDefault="00504CCB" w14:paraId="57AFD2C4" w14:textId="77777777">
            <w:pPr>
              <w:pStyle w:val="TableParagraph"/>
              <w:spacing w:line="240" w:lineRule="auto"/>
              <w:ind w:left="0" w:right="720"/>
              <w:rPr>
                <w:sz w:val="16"/>
              </w:rPr>
            </w:pPr>
          </w:p>
        </w:tc>
        <w:tc>
          <w:tcPr>
            <w:tcW w:w="2458" w:type="dxa"/>
            <w:tcMar/>
          </w:tcPr>
          <w:p w:rsidR="00504CCB" w:rsidP="0039349A" w:rsidRDefault="00504CCB" w14:paraId="0F357C60" w14:textId="77777777">
            <w:pPr>
              <w:pStyle w:val="TableParagraph"/>
              <w:spacing w:line="240" w:lineRule="auto"/>
              <w:ind w:left="0" w:right="720"/>
              <w:rPr>
                <w:sz w:val="16"/>
              </w:rPr>
            </w:pPr>
          </w:p>
        </w:tc>
      </w:tr>
      <w:tr w:rsidR="00504CCB" w:rsidTr="38D7EEDA" w14:paraId="1F4C6077" w14:textId="77777777">
        <w:trPr>
          <w:trHeight w:val="384"/>
        </w:trPr>
        <w:tc>
          <w:tcPr>
            <w:tcW w:w="1170" w:type="dxa"/>
            <w:tcMar/>
          </w:tcPr>
          <w:p w:rsidR="00504CCB" w:rsidP="0039349A" w:rsidRDefault="00504CCB" w14:paraId="6E51BF3D" w14:textId="77777777">
            <w:pPr>
              <w:pStyle w:val="TableParagraph"/>
              <w:spacing w:line="240" w:lineRule="auto"/>
              <w:ind w:left="0" w:right="720"/>
              <w:rPr>
                <w:sz w:val="16"/>
              </w:rPr>
            </w:pPr>
          </w:p>
        </w:tc>
        <w:tc>
          <w:tcPr>
            <w:tcW w:w="1663" w:type="dxa"/>
            <w:tcMar/>
          </w:tcPr>
          <w:p w:rsidR="00504CCB" w:rsidP="0039349A" w:rsidRDefault="00504CCB" w14:paraId="512280C5" w14:textId="77777777">
            <w:pPr>
              <w:pStyle w:val="TableParagraph"/>
              <w:spacing w:line="240" w:lineRule="auto"/>
              <w:ind w:left="0" w:right="720"/>
              <w:rPr>
                <w:sz w:val="16"/>
              </w:rPr>
            </w:pPr>
          </w:p>
        </w:tc>
        <w:tc>
          <w:tcPr>
            <w:tcW w:w="2824" w:type="dxa"/>
            <w:tcMar/>
          </w:tcPr>
          <w:p w:rsidR="00504CCB" w:rsidP="0039349A" w:rsidRDefault="00504CCB" w14:paraId="33B2D7EA" w14:textId="77777777">
            <w:pPr>
              <w:pStyle w:val="TableParagraph"/>
              <w:spacing w:line="240" w:lineRule="auto"/>
              <w:ind w:left="0" w:right="720"/>
              <w:rPr>
                <w:sz w:val="16"/>
              </w:rPr>
            </w:pPr>
          </w:p>
        </w:tc>
        <w:tc>
          <w:tcPr>
            <w:tcW w:w="2458" w:type="dxa"/>
            <w:tcMar/>
          </w:tcPr>
          <w:p w:rsidR="00504CCB" w:rsidP="0039349A" w:rsidRDefault="00504CCB" w14:paraId="6F11F762" w14:textId="77777777">
            <w:pPr>
              <w:pStyle w:val="TableParagraph"/>
              <w:spacing w:line="240" w:lineRule="auto"/>
              <w:ind w:left="0" w:right="720"/>
              <w:rPr>
                <w:sz w:val="16"/>
              </w:rPr>
            </w:pPr>
          </w:p>
        </w:tc>
      </w:tr>
      <w:tr w:rsidR="00504CCB" w:rsidTr="38D7EEDA" w14:paraId="5B0EE425" w14:textId="77777777">
        <w:trPr>
          <w:trHeight w:val="362"/>
        </w:trPr>
        <w:tc>
          <w:tcPr>
            <w:tcW w:w="1170" w:type="dxa"/>
            <w:tcMar/>
          </w:tcPr>
          <w:p w:rsidR="00504CCB" w:rsidP="0039349A" w:rsidRDefault="00504CCB" w14:paraId="501D846E" w14:textId="77777777">
            <w:pPr>
              <w:pStyle w:val="TableParagraph"/>
              <w:spacing w:line="240" w:lineRule="auto"/>
              <w:ind w:left="0" w:right="720"/>
              <w:rPr>
                <w:sz w:val="16"/>
              </w:rPr>
            </w:pPr>
          </w:p>
        </w:tc>
        <w:tc>
          <w:tcPr>
            <w:tcW w:w="1663" w:type="dxa"/>
            <w:tcMar/>
          </w:tcPr>
          <w:p w:rsidR="00504CCB" w:rsidP="0039349A" w:rsidRDefault="00504CCB" w14:paraId="176E4994" w14:textId="77777777">
            <w:pPr>
              <w:pStyle w:val="TableParagraph"/>
              <w:spacing w:line="240" w:lineRule="auto"/>
              <w:ind w:left="0" w:right="720"/>
              <w:rPr>
                <w:sz w:val="16"/>
              </w:rPr>
            </w:pPr>
          </w:p>
        </w:tc>
        <w:tc>
          <w:tcPr>
            <w:tcW w:w="2824" w:type="dxa"/>
            <w:tcMar/>
          </w:tcPr>
          <w:p w:rsidR="00504CCB" w:rsidP="0039349A" w:rsidRDefault="00504CCB" w14:paraId="7D096F87" w14:textId="77777777">
            <w:pPr>
              <w:pStyle w:val="TableParagraph"/>
              <w:spacing w:line="240" w:lineRule="auto"/>
              <w:ind w:left="0" w:right="720"/>
              <w:rPr>
                <w:sz w:val="16"/>
              </w:rPr>
            </w:pPr>
          </w:p>
        </w:tc>
        <w:tc>
          <w:tcPr>
            <w:tcW w:w="2458" w:type="dxa"/>
            <w:tcMar/>
          </w:tcPr>
          <w:p w:rsidR="00504CCB" w:rsidP="0039349A" w:rsidRDefault="00504CCB" w14:paraId="6E089A28" w14:textId="77777777">
            <w:pPr>
              <w:pStyle w:val="TableParagraph"/>
              <w:spacing w:line="240" w:lineRule="auto"/>
              <w:ind w:left="0" w:right="720"/>
              <w:rPr>
                <w:sz w:val="16"/>
              </w:rPr>
            </w:pPr>
          </w:p>
        </w:tc>
      </w:tr>
      <w:tr w:rsidR="00504CCB" w:rsidTr="38D7EEDA" w14:paraId="0247D224" w14:textId="77777777">
        <w:trPr>
          <w:trHeight w:val="363"/>
        </w:trPr>
        <w:tc>
          <w:tcPr>
            <w:tcW w:w="1170" w:type="dxa"/>
            <w:tcMar/>
          </w:tcPr>
          <w:p w:rsidR="00504CCB" w:rsidP="0039349A" w:rsidRDefault="00504CCB" w14:paraId="655343C5" w14:textId="77777777">
            <w:pPr>
              <w:pStyle w:val="TableParagraph"/>
              <w:spacing w:line="240" w:lineRule="auto"/>
              <w:ind w:left="0" w:right="720"/>
              <w:rPr>
                <w:sz w:val="16"/>
              </w:rPr>
            </w:pPr>
          </w:p>
        </w:tc>
        <w:tc>
          <w:tcPr>
            <w:tcW w:w="1663" w:type="dxa"/>
            <w:tcMar/>
          </w:tcPr>
          <w:p w:rsidR="00504CCB" w:rsidP="0039349A" w:rsidRDefault="00504CCB" w14:paraId="465BBEB9" w14:textId="77777777">
            <w:pPr>
              <w:pStyle w:val="TableParagraph"/>
              <w:spacing w:line="240" w:lineRule="auto"/>
              <w:ind w:left="0" w:right="720"/>
              <w:rPr>
                <w:sz w:val="16"/>
              </w:rPr>
            </w:pPr>
          </w:p>
        </w:tc>
        <w:tc>
          <w:tcPr>
            <w:tcW w:w="2824" w:type="dxa"/>
            <w:tcMar/>
          </w:tcPr>
          <w:p w:rsidR="00504CCB" w:rsidP="0039349A" w:rsidRDefault="00504CCB" w14:paraId="48B09719" w14:textId="77777777">
            <w:pPr>
              <w:pStyle w:val="TableParagraph"/>
              <w:spacing w:line="240" w:lineRule="auto"/>
              <w:ind w:left="0" w:right="720"/>
              <w:rPr>
                <w:sz w:val="16"/>
              </w:rPr>
            </w:pPr>
          </w:p>
        </w:tc>
        <w:tc>
          <w:tcPr>
            <w:tcW w:w="2458" w:type="dxa"/>
            <w:tcMar/>
          </w:tcPr>
          <w:p w:rsidR="00504CCB" w:rsidP="0039349A" w:rsidRDefault="00504CCB" w14:paraId="39A17665" w14:textId="77777777">
            <w:pPr>
              <w:pStyle w:val="TableParagraph"/>
              <w:spacing w:line="240" w:lineRule="auto"/>
              <w:ind w:left="0" w:right="720"/>
              <w:rPr>
                <w:sz w:val="16"/>
              </w:rPr>
            </w:pPr>
          </w:p>
        </w:tc>
      </w:tr>
      <w:tr w:rsidR="00504CCB" w:rsidTr="38D7EEDA" w14:paraId="6080DBD2" w14:textId="77777777">
        <w:trPr>
          <w:trHeight w:val="362"/>
        </w:trPr>
        <w:tc>
          <w:tcPr>
            <w:tcW w:w="1170" w:type="dxa"/>
            <w:tcMar/>
          </w:tcPr>
          <w:p w:rsidR="00504CCB" w:rsidP="0039349A" w:rsidRDefault="00504CCB" w14:paraId="18557391" w14:textId="77777777">
            <w:pPr>
              <w:pStyle w:val="TableParagraph"/>
              <w:spacing w:line="240" w:lineRule="auto"/>
              <w:ind w:left="0" w:right="720"/>
              <w:rPr>
                <w:sz w:val="16"/>
              </w:rPr>
            </w:pPr>
          </w:p>
        </w:tc>
        <w:tc>
          <w:tcPr>
            <w:tcW w:w="1663" w:type="dxa"/>
            <w:tcMar/>
          </w:tcPr>
          <w:p w:rsidR="00504CCB" w:rsidP="0039349A" w:rsidRDefault="00504CCB" w14:paraId="213F35E8" w14:textId="77777777">
            <w:pPr>
              <w:pStyle w:val="TableParagraph"/>
              <w:spacing w:line="240" w:lineRule="auto"/>
              <w:ind w:left="0" w:right="720"/>
              <w:rPr>
                <w:sz w:val="16"/>
              </w:rPr>
            </w:pPr>
          </w:p>
        </w:tc>
        <w:tc>
          <w:tcPr>
            <w:tcW w:w="2824" w:type="dxa"/>
            <w:tcMar/>
          </w:tcPr>
          <w:p w:rsidR="00504CCB" w:rsidP="0039349A" w:rsidRDefault="00504CCB" w14:paraId="1103C08D" w14:textId="77777777">
            <w:pPr>
              <w:pStyle w:val="TableParagraph"/>
              <w:spacing w:line="240" w:lineRule="auto"/>
              <w:ind w:left="0" w:right="720"/>
              <w:rPr>
                <w:sz w:val="16"/>
              </w:rPr>
            </w:pPr>
          </w:p>
        </w:tc>
        <w:tc>
          <w:tcPr>
            <w:tcW w:w="2458" w:type="dxa"/>
            <w:tcMar/>
          </w:tcPr>
          <w:p w:rsidR="00504CCB" w:rsidP="0039349A" w:rsidRDefault="00504CCB" w14:paraId="57FEAEB3" w14:textId="77777777">
            <w:pPr>
              <w:pStyle w:val="TableParagraph"/>
              <w:spacing w:line="240" w:lineRule="auto"/>
              <w:ind w:left="0" w:right="720"/>
              <w:rPr>
                <w:sz w:val="16"/>
              </w:rPr>
            </w:pPr>
          </w:p>
        </w:tc>
      </w:tr>
      <w:tr w:rsidR="00504CCB" w:rsidTr="38D7EEDA" w14:paraId="56A07352" w14:textId="77777777">
        <w:trPr>
          <w:trHeight w:val="363"/>
        </w:trPr>
        <w:tc>
          <w:tcPr>
            <w:tcW w:w="1170" w:type="dxa"/>
            <w:tcMar/>
          </w:tcPr>
          <w:p w:rsidR="00504CCB" w:rsidP="0039349A" w:rsidRDefault="00504CCB" w14:paraId="4A7DFC7A" w14:textId="77777777">
            <w:pPr>
              <w:pStyle w:val="TableParagraph"/>
              <w:spacing w:line="240" w:lineRule="auto"/>
              <w:ind w:left="0" w:right="720"/>
              <w:rPr>
                <w:sz w:val="16"/>
              </w:rPr>
            </w:pPr>
          </w:p>
        </w:tc>
        <w:tc>
          <w:tcPr>
            <w:tcW w:w="1663" w:type="dxa"/>
            <w:tcMar/>
          </w:tcPr>
          <w:p w:rsidR="00504CCB" w:rsidP="0039349A" w:rsidRDefault="00504CCB" w14:paraId="5E4BB174" w14:textId="77777777">
            <w:pPr>
              <w:pStyle w:val="TableParagraph"/>
              <w:spacing w:line="240" w:lineRule="auto"/>
              <w:ind w:left="0" w:right="720"/>
              <w:rPr>
                <w:sz w:val="16"/>
              </w:rPr>
            </w:pPr>
          </w:p>
        </w:tc>
        <w:tc>
          <w:tcPr>
            <w:tcW w:w="2824" w:type="dxa"/>
            <w:tcMar/>
          </w:tcPr>
          <w:p w:rsidR="00504CCB" w:rsidP="0039349A" w:rsidRDefault="00504CCB" w14:paraId="18E3A6E1" w14:textId="77777777">
            <w:pPr>
              <w:pStyle w:val="TableParagraph"/>
              <w:spacing w:line="240" w:lineRule="auto"/>
              <w:ind w:left="0" w:right="720"/>
              <w:rPr>
                <w:sz w:val="16"/>
              </w:rPr>
            </w:pPr>
          </w:p>
        </w:tc>
        <w:tc>
          <w:tcPr>
            <w:tcW w:w="2458" w:type="dxa"/>
            <w:tcMar/>
          </w:tcPr>
          <w:p w:rsidR="00504CCB" w:rsidP="0039349A" w:rsidRDefault="00504CCB" w14:paraId="7085C340" w14:textId="77777777">
            <w:pPr>
              <w:pStyle w:val="TableParagraph"/>
              <w:spacing w:line="240" w:lineRule="auto"/>
              <w:ind w:left="0" w:right="720"/>
              <w:rPr>
                <w:sz w:val="16"/>
              </w:rPr>
            </w:pPr>
          </w:p>
        </w:tc>
      </w:tr>
    </w:tbl>
    <w:p w:rsidR="38D7EEDA" w:rsidP="38D7EEDA" w:rsidRDefault="38D7EEDA" w14:paraId="62F9E96B" w14:textId="59527BCF">
      <w:pPr>
        <w:pStyle w:val="BodyText"/>
        <w:spacing w:before="8"/>
        <w:ind w:left="441" w:right="720"/>
      </w:pPr>
    </w:p>
    <w:p w:rsidR="00504CCB" w:rsidP="0039349A" w:rsidRDefault="00103C2C" w14:paraId="64750168" w14:textId="77777777">
      <w:pPr>
        <w:pStyle w:val="BodyText"/>
        <w:spacing w:before="8"/>
        <w:ind w:left="441" w:right="720"/>
      </w:pPr>
      <w:r>
        <w:rPr>
          <w:spacing w:val="-2"/>
          <w:w w:val="105"/>
        </w:rPr>
        <w:t>Notes:</w:t>
      </w:r>
    </w:p>
    <w:p w:rsidR="00504CCB" w:rsidP="0039349A" w:rsidRDefault="00103C2C" w14:paraId="77C3CCD8" w14:textId="77777777">
      <w:pPr>
        <w:spacing w:before="5" w:line="247" w:lineRule="auto"/>
        <w:ind w:left="441" w:right="720"/>
        <w:rPr>
          <w:sz w:val="13"/>
        </w:rPr>
      </w:pPr>
      <w:r>
        <w:rPr>
          <w:sz w:val="13"/>
        </w:rPr>
        <w:t>By signing below,</w:t>
      </w:r>
      <w:r>
        <w:rPr>
          <w:spacing w:val="11"/>
          <w:sz w:val="13"/>
        </w:rPr>
        <w:t xml:space="preserve"> </w:t>
      </w:r>
      <w:r>
        <w:rPr>
          <w:sz w:val="13"/>
        </w:rPr>
        <w:t>all parties agree to accept</w:t>
      </w:r>
      <w:r>
        <w:rPr>
          <w:spacing w:val="11"/>
          <w:sz w:val="13"/>
        </w:rPr>
        <w:t xml:space="preserve"> </w:t>
      </w:r>
      <w:r>
        <w:rPr>
          <w:sz w:val="13"/>
        </w:rPr>
        <w:t>and follow this clinical make-up</w:t>
      </w:r>
      <w:r>
        <w:rPr>
          <w:spacing w:val="12"/>
          <w:sz w:val="13"/>
        </w:rPr>
        <w:t xml:space="preserve"> </w:t>
      </w:r>
      <w:r>
        <w:rPr>
          <w:sz w:val="13"/>
        </w:rPr>
        <w:t>plan as</w:t>
      </w:r>
      <w:r>
        <w:rPr>
          <w:spacing w:val="12"/>
          <w:sz w:val="13"/>
        </w:rPr>
        <w:t xml:space="preserve"> </w:t>
      </w:r>
      <w:r>
        <w:rPr>
          <w:sz w:val="13"/>
        </w:rPr>
        <w:t>written.</w:t>
      </w:r>
      <w:r>
        <w:rPr>
          <w:spacing w:val="11"/>
          <w:sz w:val="13"/>
        </w:rPr>
        <w:t xml:space="preserve"> </w:t>
      </w:r>
      <w:r>
        <w:rPr>
          <w:sz w:val="13"/>
        </w:rPr>
        <w:t>Failure on the student’s</w:t>
      </w:r>
      <w:r>
        <w:rPr>
          <w:spacing w:val="11"/>
          <w:sz w:val="13"/>
        </w:rPr>
        <w:t xml:space="preserve"> </w:t>
      </w:r>
      <w:r>
        <w:rPr>
          <w:sz w:val="13"/>
        </w:rPr>
        <w:t>part</w:t>
      </w:r>
      <w:r>
        <w:rPr>
          <w:spacing w:val="11"/>
          <w:sz w:val="13"/>
        </w:rPr>
        <w:t xml:space="preserve"> </w:t>
      </w:r>
      <w:r>
        <w:rPr>
          <w:sz w:val="13"/>
        </w:rPr>
        <w:t>to follow this</w:t>
      </w:r>
      <w:r>
        <w:rPr>
          <w:spacing w:val="40"/>
          <w:sz w:val="13"/>
        </w:rPr>
        <w:t xml:space="preserve"> </w:t>
      </w:r>
      <w:r>
        <w:rPr>
          <w:sz w:val="13"/>
        </w:rPr>
        <w:t>plan will result in a 10-point grade deduction from the corresponding clinical education course final grade. The student must adhere to all</w:t>
      </w:r>
      <w:r>
        <w:rPr>
          <w:spacing w:val="40"/>
          <w:sz w:val="13"/>
        </w:rPr>
        <w:t xml:space="preserve"> </w:t>
      </w:r>
      <w:r>
        <w:rPr>
          <w:sz w:val="13"/>
        </w:rPr>
        <w:t>policies and procedures as written in the Histology Student</w:t>
      </w:r>
      <w:r>
        <w:rPr>
          <w:spacing w:val="15"/>
          <w:sz w:val="13"/>
        </w:rPr>
        <w:t xml:space="preserve"> </w:t>
      </w:r>
      <w:r>
        <w:rPr>
          <w:sz w:val="13"/>
        </w:rPr>
        <w:t>Handbook at any time he/she is in the clinical setting.</w:t>
      </w:r>
    </w:p>
    <w:p w:rsidR="00504CCB" w:rsidP="38D7EEDA" w:rsidRDefault="000518C2" w14:paraId="7D15D675" w14:textId="68941B34">
      <w:pPr>
        <w:pStyle w:val="BodyText"/>
        <w:spacing w:before="10"/>
        <w:ind w:right="720"/>
        <w:rPr>
          <w:sz w:val="13"/>
          <w:szCs w:val="13"/>
        </w:rPr>
      </w:pPr>
    </w:p>
    <w:p w:rsidR="000518C2" w:rsidP="38D7EEDA" w:rsidRDefault="00103C2C" w14:paraId="4F7CF5C6" w14:textId="776363AD">
      <w:pPr>
        <w:tabs>
          <w:tab w:val="left" w:pos="4515"/>
          <w:tab w:val="left" w:pos="4616"/>
          <w:tab w:val="left" w:pos="5247"/>
          <w:tab w:val="left" w:pos="6958"/>
          <w:tab w:val="left" w:pos="7047"/>
        </w:tabs>
        <w:spacing w:before="120" w:beforeAutospacing="off" w:line="252" w:lineRule="auto"/>
        <w:ind w:left="441" w:right="720"/>
        <w:rPr>
          <w:sz w:val="17"/>
          <w:szCs w:val="17"/>
        </w:rPr>
      </w:pPr>
      <w:r w:rsidRPr="38D7EEDA" w:rsidR="00103C2C">
        <w:rPr>
          <w:w w:val="105"/>
          <w:sz w:val="17"/>
          <w:szCs w:val="17"/>
        </w:rPr>
        <w:t xml:space="preserve">Student Signature: </w:t>
      </w:r>
      <w:r w:rsidRPr="38D7EEDA" w:rsidR="5E7AD883">
        <w:rPr>
          <w:sz w:val="17"/>
          <w:szCs w:val="17"/>
        </w:rPr>
        <w:t>_______________________________</w:t>
      </w:r>
      <w:r>
        <w:tab/>
      </w:r>
      <w:r>
        <w:tab/>
      </w:r>
      <w:r>
        <w:tab/>
      </w:r>
      <w:r w:rsidRPr="38D7EEDA" w:rsidR="00103C2C">
        <w:rPr>
          <w:sz w:val="17"/>
          <w:szCs w:val="17"/>
        </w:rPr>
        <w:t xml:space="preserve">Date: </w:t>
      </w:r>
      <w:r w:rsidRPr="38D7EEDA" w:rsidR="6C8DCB3D">
        <w:rPr>
          <w:sz w:val="17"/>
          <w:szCs w:val="17"/>
        </w:rPr>
        <w:t>________________</w:t>
      </w:r>
      <w:r>
        <w:tab/>
      </w:r>
      <w:r w:rsidRPr="38D7EEDA" w:rsidR="00103C2C">
        <w:rPr>
          <w:sz w:val="17"/>
          <w:szCs w:val="17"/>
        </w:rPr>
        <w:t xml:space="preserve"> </w:t>
      </w:r>
    </w:p>
    <w:p w:rsidR="000518C2" w:rsidP="38D7EEDA" w:rsidRDefault="00103C2C" w14:paraId="3D2A32D1" w14:textId="738DE0BA">
      <w:pPr>
        <w:pStyle w:val="Normal"/>
        <w:tabs>
          <w:tab w:val="left" w:pos="4515"/>
          <w:tab w:val="left" w:pos="4616"/>
          <w:tab w:val="left" w:pos="5247"/>
          <w:tab w:val="left" w:pos="6958"/>
          <w:tab w:val="left" w:pos="7047"/>
        </w:tabs>
        <w:spacing w:before="120" w:beforeAutospacing="off" w:line="252" w:lineRule="auto"/>
        <w:ind w:left="441" w:right="720"/>
        <w:rPr>
          <w:sz w:val="17"/>
          <w:szCs w:val="17"/>
        </w:rPr>
      </w:pPr>
      <w:r w:rsidRPr="38D7EEDA" w:rsidR="00103C2C">
        <w:rPr>
          <w:w w:val="105"/>
          <w:sz w:val="17"/>
          <w:szCs w:val="17"/>
        </w:rPr>
        <w:t xml:space="preserve">Clinical Instructor: </w:t>
      </w:r>
      <w:r w:rsidRPr="38D7EEDA" w:rsidR="170EC4CA">
        <w:rPr>
          <w:sz w:val="17"/>
          <w:szCs w:val="17"/>
        </w:rPr>
        <w:t>_______________________________</w:t>
      </w:r>
      <w:r>
        <w:tab/>
      </w:r>
      <w:r>
        <w:tab/>
      </w:r>
      <w:r w:rsidRPr="38D7EEDA" w:rsidR="00103C2C">
        <w:rPr>
          <w:sz w:val="17"/>
          <w:szCs w:val="17"/>
          <w:u w:val="single"/>
        </w:rPr>
        <w:t xml:space="preserve"> </w:t>
      </w:r>
      <w:r>
        <w:tab/>
      </w:r>
      <w:r w:rsidRPr="38D7EEDA" w:rsidR="00103C2C">
        <w:rPr>
          <w:sz w:val="17"/>
          <w:szCs w:val="17"/>
        </w:rPr>
        <w:t>Date:</w:t>
      </w:r>
      <w:r w:rsidRPr="38D7EEDA" w:rsidR="65C78234">
        <w:rPr>
          <w:sz w:val="17"/>
          <w:szCs w:val="17"/>
        </w:rPr>
        <w:t xml:space="preserve"> </w:t>
      </w:r>
      <w:r w:rsidRPr="38D7EEDA" w:rsidR="65C78234">
        <w:rPr>
          <w:sz w:val="17"/>
          <w:szCs w:val="17"/>
        </w:rPr>
        <w:t>________________</w:t>
      </w:r>
      <w:r w:rsidRPr="38D7EEDA" w:rsidR="00103C2C">
        <w:rPr>
          <w:sz w:val="17"/>
          <w:szCs w:val="17"/>
        </w:rPr>
        <w:t xml:space="preserve"> </w:t>
      </w:r>
    </w:p>
    <w:p w:rsidR="000518C2" w:rsidP="38D7EEDA" w:rsidRDefault="00103C2C" w14:paraId="052CE029" w14:textId="7C60E983">
      <w:pPr>
        <w:pStyle w:val="Normal"/>
        <w:tabs>
          <w:tab w:val="left" w:pos="4515"/>
          <w:tab w:val="left" w:pos="4616"/>
          <w:tab w:val="left" w:pos="5247"/>
          <w:tab w:val="left" w:pos="6958"/>
          <w:tab w:val="left" w:pos="7047"/>
        </w:tabs>
        <w:spacing w:before="120" w:beforeAutospacing="off" w:line="252" w:lineRule="auto"/>
        <w:ind w:left="441" w:right="720"/>
      </w:pPr>
      <w:r w:rsidRPr="38D7EEDA" w:rsidR="00103C2C">
        <w:rPr>
          <w:w w:val="105"/>
          <w:sz w:val="17"/>
          <w:szCs w:val="17"/>
        </w:rPr>
        <w:t xml:space="preserve">Clinical Coordinator: </w:t>
      </w:r>
      <w:r w:rsidRPr="38D7EEDA" w:rsidR="03346FD2">
        <w:rPr>
          <w:sz w:val="17"/>
          <w:szCs w:val="17"/>
        </w:rPr>
        <w:t>_____________________________</w:t>
      </w:r>
      <w:r>
        <w:tab/>
      </w:r>
      <w:r>
        <w:tab/>
      </w:r>
      <w:r>
        <w:tab/>
      </w:r>
      <w:r w:rsidRPr="38D7EEDA" w:rsidR="00103C2C">
        <w:rPr>
          <w:sz w:val="17"/>
          <w:szCs w:val="17"/>
        </w:rPr>
        <w:t xml:space="preserve">Date: </w:t>
      </w:r>
      <w:r w:rsidRPr="38D7EEDA" w:rsidR="77D5914B">
        <w:rPr>
          <w:sz w:val="17"/>
          <w:szCs w:val="17"/>
        </w:rPr>
        <w:t>________________</w:t>
      </w:r>
      <w:r>
        <w:tab/>
      </w:r>
      <w:r>
        <w:tab/>
      </w:r>
      <w:r w:rsidRPr="38D7EEDA" w:rsidR="00103C2C">
        <w:rPr>
          <w:sz w:val="17"/>
          <w:szCs w:val="17"/>
        </w:rPr>
        <w:t xml:space="preserve"> </w:t>
      </w:r>
      <w:bookmarkStart w:name="_bookmark118" w:id="116"/>
      <w:bookmarkEnd w:id="116"/>
    </w:p>
    <w:p w:rsidR="00504CCB" w:rsidP="38D7EEDA" w:rsidRDefault="00103C2C" w14:paraId="49D1432F" w14:textId="16EC6008">
      <w:pPr>
        <w:tabs>
          <w:tab w:val="left" w:pos="4515"/>
          <w:tab w:val="left" w:pos="4616"/>
          <w:tab w:val="left" w:pos="5247"/>
          <w:tab w:val="left" w:pos="6958"/>
          <w:tab w:val="left" w:pos="7047"/>
        </w:tabs>
        <w:spacing w:before="120" w:beforeAutospacing="off" w:line="252" w:lineRule="auto"/>
        <w:ind w:left="441" w:right="720"/>
        <w:rPr>
          <w:b w:val="1"/>
          <w:bCs w:val="1"/>
          <w:sz w:val="17"/>
          <w:szCs w:val="17"/>
        </w:rPr>
      </w:pPr>
      <w:r w:rsidRPr="38D7EEDA" w:rsidR="00103C2C">
        <w:rPr>
          <w:b w:val="1"/>
          <w:bCs w:val="1"/>
          <w:w w:val="105"/>
          <w:sz w:val="17"/>
          <w:szCs w:val="17"/>
        </w:rPr>
        <w:t>Student Make-up Time Form</w:t>
      </w:r>
    </w:p>
    <w:p w:rsidR="00504CCB" w:rsidP="0039349A" w:rsidRDefault="00504CCB" w14:paraId="7C0B4580" w14:textId="77777777">
      <w:pPr>
        <w:pStyle w:val="BodyText"/>
        <w:spacing w:before="41"/>
        <w:ind w:right="720"/>
        <w:rPr>
          <w:b/>
        </w:rPr>
      </w:pPr>
    </w:p>
    <w:p w:rsidR="00504CCB" w:rsidP="38D7EEDA" w:rsidRDefault="00103C2C" w14:paraId="57764120" w14:textId="6F02E0B4">
      <w:pPr>
        <w:pStyle w:val="BodyText"/>
        <w:tabs>
          <w:tab w:val="left" w:pos="3139"/>
        </w:tabs>
        <w:ind w:left="441" w:right="720"/>
        <w:rPr>
          <w:sz w:val="17"/>
          <w:szCs w:val="17"/>
        </w:rPr>
      </w:pPr>
      <w:r w:rsidRPr="38D7EEDA" w:rsidR="00103C2C">
        <w:rPr>
          <w:b w:val="1"/>
          <w:bCs w:val="1"/>
          <w:spacing w:val="-2"/>
          <w:w w:val="105"/>
        </w:rPr>
        <w:t>Semester:</w:t>
      </w:r>
      <w:r w:rsidR="5422D138">
        <w:rPr/>
        <w:t xml:space="preserve"> </w:t>
      </w:r>
      <w:r w:rsidRPr="38D7EEDA" w:rsidR="5422D138">
        <w:rPr>
          <w:sz w:val="17"/>
          <w:szCs w:val="17"/>
        </w:rPr>
        <w:t>________________</w:t>
      </w:r>
    </w:p>
    <w:p w:rsidR="00504CCB" w:rsidP="0039349A" w:rsidRDefault="00504CCB" w14:paraId="6EAD4BC1" w14:textId="77777777">
      <w:pPr>
        <w:pStyle w:val="BodyText"/>
        <w:ind w:right="720"/>
        <w:sectPr w:rsidR="00504CCB">
          <w:pgSz w:w="12240" w:h="15840" w:orient="portrait"/>
          <w:pgMar w:top="1440" w:right="1440" w:bottom="1440" w:left="1440" w:header="0" w:footer="2776" w:gutter="0"/>
          <w:cols w:space="720"/>
          <w:headerReference w:type="default" r:id="Ra22da1a0f6a34802"/>
        </w:sectPr>
      </w:pPr>
    </w:p>
    <w:p w:rsidR="00504CCB" w:rsidP="38D7EEDA" w:rsidRDefault="00504CCB" w14:paraId="232C0298" w14:textId="315CA102">
      <w:pPr>
        <w:pStyle w:val="BodyText"/>
        <w:ind w:right="720"/>
        <w:rPr>
          <w:rFonts w:ascii="Times New Roman" w:hAnsi="Times New Roman" w:eastAsia="Times New Roman" w:cs="Times New Roman"/>
          <w:b w:val="1"/>
          <w:bCs w:val="1"/>
          <w:i w:val="0"/>
          <w:iCs w:val="0"/>
          <w:noProof w:val="0"/>
          <w:sz w:val="22"/>
          <w:szCs w:val="22"/>
          <w:u w:val="single"/>
          <w:lang w:val="en-US"/>
        </w:rPr>
      </w:pPr>
      <w:r w:rsidRPr="38D7EEDA" w:rsidR="5960F72C">
        <w:rPr>
          <w:rFonts w:ascii="Times New Roman" w:hAnsi="Times New Roman" w:eastAsia="Times New Roman" w:cs="Times New Roman"/>
          <w:b w:val="1"/>
          <w:bCs w:val="1"/>
          <w:i w:val="0"/>
          <w:iCs w:val="0"/>
          <w:noProof w:val="0"/>
          <w:sz w:val="22"/>
          <w:szCs w:val="22"/>
          <w:u w:val="single"/>
          <w:lang w:val="en-US"/>
        </w:rPr>
        <w:t>Student Make-Up Time Form</w:t>
      </w:r>
    </w:p>
    <w:p w:rsidR="38D7EEDA" w:rsidP="38D7EEDA" w:rsidRDefault="38D7EEDA" w14:paraId="34009E96" w14:textId="0EF27FF4">
      <w:pPr>
        <w:pStyle w:val="BodyText"/>
        <w:ind w:right="720"/>
        <w:rPr>
          <w:rFonts w:ascii="Times New Roman" w:hAnsi="Times New Roman" w:eastAsia="Times New Roman" w:cs="Times New Roman"/>
          <w:b w:val="0"/>
          <w:bCs w:val="0"/>
          <w:i w:val="0"/>
          <w:iCs w:val="0"/>
          <w:noProof w:val="0"/>
          <w:sz w:val="17"/>
          <w:szCs w:val="17"/>
          <w:lang w:val="en-US"/>
        </w:rPr>
      </w:pPr>
    </w:p>
    <w:p w:rsidR="00504CCB" w:rsidP="0039349A" w:rsidRDefault="00103C2C" w14:paraId="6A6C4B05" w14:textId="77777777">
      <w:pPr>
        <w:pStyle w:val="BodyText"/>
        <w:tabs>
          <w:tab w:val="left" w:pos="3161"/>
          <w:tab w:val="left" w:pos="4713"/>
          <w:tab w:val="left" w:pos="7729"/>
        </w:tabs>
        <w:ind w:left="441" w:right="720"/>
      </w:pPr>
      <w:r>
        <w:rPr>
          <w:w w:val="105"/>
        </w:rPr>
        <w:t xml:space="preserve">Student: </w:t>
      </w:r>
      <w:r>
        <w:rPr>
          <w:u w:val="single"/>
        </w:rPr>
        <w:tab/>
      </w:r>
      <w:r>
        <w:tab/>
      </w:r>
      <w:r>
        <w:rPr>
          <w:w w:val="105"/>
        </w:rPr>
        <w:t>Clinical</w:t>
      </w:r>
      <w:r>
        <w:rPr>
          <w:spacing w:val="-8"/>
          <w:w w:val="105"/>
        </w:rPr>
        <w:t xml:space="preserve"> </w:t>
      </w:r>
      <w:r>
        <w:rPr>
          <w:spacing w:val="-4"/>
          <w:w w:val="105"/>
        </w:rPr>
        <w:t>Site:</w:t>
      </w:r>
      <w:r>
        <w:rPr>
          <w:u w:val="single"/>
        </w:rPr>
        <w:tab/>
      </w:r>
    </w:p>
    <w:p w:rsidR="00504CCB" w:rsidP="0039349A" w:rsidRDefault="00504CCB" w14:paraId="5786FBCC" w14:textId="77777777">
      <w:pPr>
        <w:pStyle w:val="BodyText"/>
        <w:spacing w:before="18"/>
        <w:ind w:right="720"/>
      </w:pPr>
    </w:p>
    <w:p w:rsidR="00504CCB" w:rsidP="0039349A" w:rsidRDefault="00103C2C" w14:paraId="70769A0C" w14:textId="77777777">
      <w:pPr>
        <w:pStyle w:val="BodyText"/>
        <w:tabs>
          <w:tab w:val="left" w:pos="3112"/>
        </w:tabs>
        <w:spacing w:before="1"/>
        <w:ind w:left="441" w:right="720"/>
      </w:pPr>
      <w:r>
        <w:rPr>
          <w:w w:val="105"/>
        </w:rPr>
        <w:t>Total</w:t>
      </w:r>
      <w:r>
        <w:rPr>
          <w:spacing w:val="-3"/>
          <w:w w:val="105"/>
        </w:rPr>
        <w:t xml:space="preserve"> </w:t>
      </w:r>
      <w:r>
        <w:rPr>
          <w:w w:val="105"/>
        </w:rPr>
        <w:t>time</w:t>
      </w:r>
      <w:r>
        <w:rPr>
          <w:spacing w:val="-4"/>
          <w:w w:val="105"/>
        </w:rPr>
        <w:t xml:space="preserve"> </w:t>
      </w:r>
      <w:r>
        <w:rPr>
          <w:w w:val="105"/>
        </w:rPr>
        <w:t>to</w:t>
      </w:r>
      <w:r>
        <w:rPr>
          <w:spacing w:val="-4"/>
          <w:w w:val="105"/>
        </w:rPr>
        <w:t xml:space="preserve"> </w:t>
      </w:r>
      <w:r>
        <w:rPr>
          <w:w w:val="105"/>
        </w:rPr>
        <w:t>be</w:t>
      </w:r>
      <w:r>
        <w:rPr>
          <w:spacing w:val="-4"/>
          <w:w w:val="105"/>
        </w:rPr>
        <w:t xml:space="preserve"> </w:t>
      </w:r>
      <w:r>
        <w:rPr>
          <w:w w:val="105"/>
        </w:rPr>
        <w:t>made</w:t>
      </w:r>
      <w:r>
        <w:rPr>
          <w:spacing w:val="-3"/>
          <w:w w:val="105"/>
        </w:rPr>
        <w:t xml:space="preserve"> </w:t>
      </w:r>
      <w:r>
        <w:rPr>
          <w:spacing w:val="-5"/>
          <w:w w:val="105"/>
        </w:rPr>
        <w:t>up:</w:t>
      </w:r>
      <w:r>
        <w:rPr>
          <w:u w:val="single"/>
        </w:rPr>
        <w:tab/>
      </w:r>
    </w:p>
    <w:p w:rsidR="00504CCB" w:rsidP="0039349A" w:rsidRDefault="00504CCB" w14:paraId="1100AF81" w14:textId="77777777">
      <w:pPr>
        <w:pStyle w:val="BodyText"/>
        <w:ind w:right="720"/>
        <w:rPr>
          <w:sz w:val="20"/>
        </w:rPr>
      </w:pPr>
    </w:p>
    <w:p w:rsidR="00504CCB" w:rsidP="0039349A" w:rsidRDefault="00504CCB" w14:paraId="6259A620" w14:textId="77777777">
      <w:pPr>
        <w:pStyle w:val="BodyText"/>
        <w:spacing w:before="149"/>
        <w:ind w:right="720"/>
        <w:rPr>
          <w:sz w:val="20"/>
        </w:rPr>
      </w:pPr>
    </w:p>
    <w:tbl>
      <w:tblPr>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36"/>
        <w:gridCol w:w="2541"/>
        <w:gridCol w:w="3002"/>
      </w:tblGrid>
      <w:tr w:rsidR="00504CCB" w14:paraId="71D546DC" w14:textId="77777777">
        <w:trPr>
          <w:trHeight w:val="266"/>
        </w:trPr>
        <w:tc>
          <w:tcPr>
            <w:tcW w:w="1736" w:type="dxa"/>
            <w:tcBorders>
              <w:bottom w:val="single" w:color="000000" w:sz="12" w:space="0"/>
            </w:tcBorders>
            <w:shd w:val="clear" w:color="auto" w:fill="D9D9D9"/>
          </w:tcPr>
          <w:p w:rsidR="00504CCB" w:rsidP="0039349A" w:rsidRDefault="00103C2C" w14:paraId="244717A8" w14:textId="77777777">
            <w:pPr>
              <w:pStyle w:val="TableParagraph"/>
              <w:spacing w:before="1" w:line="240" w:lineRule="auto"/>
              <w:ind w:left="85" w:right="720"/>
              <w:rPr>
                <w:rFonts w:ascii="Calibri"/>
                <w:sz w:val="16"/>
              </w:rPr>
            </w:pPr>
            <w:r>
              <w:rPr>
                <w:rFonts w:ascii="Calibri"/>
                <w:spacing w:val="-4"/>
                <w:sz w:val="16"/>
              </w:rPr>
              <w:t>Date</w:t>
            </w:r>
          </w:p>
        </w:tc>
        <w:tc>
          <w:tcPr>
            <w:tcW w:w="2541" w:type="dxa"/>
            <w:shd w:val="clear" w:color="auto" w:fill="D9D9D9"/>
          </w:tcPr>
          <w:p w:rsidR="00504CCB" w:rsidP="0039349A" w:rsidRDefault="00103C2C" w14:paraId="56634F70" w14:textId="77777777">
            <w:pPr>
              <w:pStyle w:val="TableParagraph"/>
              <w:spacing w:before="1" w:line="240" w:lineRule="auto"/>
              <w:ind w:left="85" w:right="720"/>
              <w:rPr>
                <w:rFonts w:ascii="Calibri"/>
                <w:sz w:val="16"/>
              </w:rPr>
            </w:pPr>
            <w:r>
              <w:rPr>
                <w:rFonts w:ascii="Calibri"/>
                <w:sz w:val="16"/>
              </w:rPr>
              <w:t>Time</w:t>
            </w:r>
            <w:r>
              <w:rPr>
                <w:rFonts w:ascii="Calibri"/>
                <w:spacing w:val="3"/>
                <w:sz w:val="16"/>
              </w:rPr>
              <w:t xml:space="preserve"> </w:t>
            </w:r>
            <w:r>
              <w:rPr>
                <w:rFonts w:ascii="Calibri"/>
                <w:sz w:val="16"/>
              </w:rPr>
              <w:t>made</w:t>
            </w:r>
            <w:r>
              <w:rPr>
                <w:rFonts w:ascii="Calibri"/>
                <w:spacing w:val="3"/>
                <w:sz w:val="16"/>
              </w:rPr>
              <w:t xml:space="preserve"> </w:t>
            </w:r>
            <w:r>
              <w:rPr>
                <w:rFonts w:ascii="Calibri"/>
                <w:sz w:val="16"/>
              </w:rPr>
              <w:t>up</w:t>
            </w:r>
            <w:r>
              <w:rPr>
                <w:rFonts w:ascii="Calibri"/>
                <w:spacing w:val="5"/>
                <w:sz w:val="16"/>
              </w:rPr>
              <w:t xml:space="preserve"> </w:t>
            </w:r>
            <w:r>
              <w:rPr>
                <w:rFonts w:ascii="Calibri"/>
                <w:sz w:val="16"/>
              </w:rPr>
              <w:t>(</w:t>
            </w:r>
            <w:proofErr w:type="spellStart"/>
            <w:r>
              <w:rPr>
                <w:rFonts w:ascii="Calibri"/>
                <w:sz w:val="16"/>
              </w:rPr>
              <w:t>hr</w:t>
            </w:r>
            <w:proofErr w:type="spellEnd"/>
            <w:r>
              <w:rPr>
                <w:rFonts w:ascii="Calibri"/>
                <w:sz w:val="16"/>
              </w:rPr>
              <w:t>,</w:t>
            </w:r>
            <w:r>
              <w:rPr>
                <w:rFonts w:ascii="Calibri"/>
                <w:spacing w:val="3"/>
                <w:sz w:val="16"/>
              </w:rPr>
              <w:t xml:space="preserve"> </w:t>
            </w:r>
            <w:r>
              <w:rPr>
                <w:rFonts w:ascii="Calibri"/>
                <w:spacing w:val="-4"/>
                <w:sz w:val="16"/>
              </w:rPr>
              <w:t>min)</w:t>
            </w:r>
          </w:p>
        </w:tc>
        <w:tc>
          <w:tcPr>
            <w:tcW w:w="3002" w:type="dxa"/>
            <w:tcBorders>
              <w:right w:val="single" w:color="000000" w:sz="12" w:space="0"/>
            </w:tcBorders>
            <w:shd w:val="clear" w:color="auto" w:fill="D9D9D9"/>
          </w:tcPr>
          <w:p w:rsidR="00504CCB" w:rsidP="0039349A" w:rsidRDefault="00103C2C" w14:paraId="3AEB5980" w14:textId="77777777">
            <w:pPr>
              <w:pStyle w:val="TableParagraph"/>
              <w:spacing w:before="1" w:line="240" w:lineRule="auto"/>
              <w:ind w:left="85" w:right="720"/>
              <w:rPr>
                <w:rFonts w:ascii="Calibri"/>
                <w:sz w:val="16"/>
              </w:rPr>
            </w:pPr>
            <w:r>
              <w:rPr>
                <w:rFonts w:ascii="Calibri"/>
                <w:sz w:val="16"/>
              </w:rPr>
              <w:t>CI</w:t>
            </w:r>
            <w:r>
              <w:rPr>
                <w:rFonts w:ascii="Calibri"/>
                <w:spacing w:val="1"/>
                <w:sz w:val="16"/>
              </w:rPr>
              <w:t xml:space="preserve"> </w:t>
            </w:r>
            <w:r>
              <w:rPr>
                <w:rFonts w:ascii="Calibri"/>
                <w:spacing w:val="-2"/>
                <w:sz w:val="16"/>
              </w:rPr>
              <w:t>Signature</w:t>
            </w:r>
          </w:p>
        </w:tc>
      </w:tr>
      <w:tr w:rsidR="00504CCB" w14:paraId="7E83F4CE" w14:textId="77777777">
        <w:trPr>
          <w:trHeight w:val="1012"/>
        </w:trPr>
        <w:tc>
          <w:tcPr>
            <w:tcW w:w="1736" w:type="dxa"/>
            <w:tcBorders>
              <w:top w:val="single" w:color="000000" w:sz="12" w:space="0"/>
              <w:left w:val="single" w:color="000000" w:sz="12" w:space="0"/>
              <w:right w:val="single" w:color="000000" w:sz="12" w:space="0"/>
            </w:tcBorders>
          </w:tcPr>
          <w:p w:rsidR="00504CCB" w:rsidP="0039349A" w:rsidRDefault="00504CCB" w14:paraId="1E0C4B14" w14:textId="77777777">
            <w:pPr>
              <w:pStyle w:val="TableParagraph"/>
              <w:spacing w:line="240" w:lineRule="auto"/>
              <w:ind w:left="0" w:right="720"/>
              <w:rPr>
                <w:sz w:val="16"/>
              </w:rPr>
            </w:pPr>
          </w:p>
        </w:tc>
        <w:tc>
          <w:tcPr>
            <w:tcW w:w="2541" w:type="dxa"/>
            <w:tcBorders>
              <w:left w:val="single" w:color="000000" w:sz="12" w:space="0"/>
            </w:tcBorders>
          </w:tcPr>
          <w:p w:rsidR="00504CCB" w:rsidP="0039349A" w:rsidRDefault="00504CCB" w14:paraId="58A8FA22" w14:textId="77777777">
            <w:pPr>
              <w:pStyle w:val="TableParagraph"/>
              <w:spacing w:line="240" w:lineRule="auto"/>
              <w:ind w:left="0" w:right="720"/>
              <w:rPr>
                <w:sz w:val="16"/>
              </w:rPr>
            </w:pPr>
          </w:p>
        </w:tc>
        <w:tc>
          <w:tcPr>
            <w:tcW w:w="3002" w:type="dxa"/>
            <w:tcBorders>
              <w:right w:val="single" w:color="000000" w:sz="12" w:space="0"/>
            </w:tcBorders>
          </w:tcPr>
          <w:p w:rsidR="00504CCB" w:rsidP="0039349A" w:rsidRDefault="00504CCB" w14:paraId="6590C935" w14:textId="77777777">
            <w:pPr>
              <w:pStyle w:val="TableParagraph"/>
              <w:spacing w:line="240" w:lineRule="auto"/>
              <w:ind w:left="0" w:right="720"/>
              <w:rPr>
                <w:sz w:val="16"/>
              </w:rPr>
            </w:pPr>
          </w:p>
        </w:tc>
      </w:tr>
      <w:tr w:rsidR="00504CCB" w14:paraId="71871519" w14:textId="77777777">
        <w:trPr>
          <w:trHeight w:val="1013"/>
        </w:trPr>
        <w:tc>
          <w:tcPr>
            <w:tcW w:w="1736" w:type="dxa"/>
            <w:tcBorders>
              <w:left w:val="single" w:color="000000" w:sz="12" w:space="0"/>
              <w:right w:val="single" w:color="000000" w:sz="12" w:space="0"/>
            </w:tcBorders>
          </w:tcPr>
          <w:p w:rsidR="00504CCB" w:rsidP="0039349A" w:rsidRDefault="00504CCB" w14:paraId="27537B06" w14:textId="77777777">
            <w:pPr>
              <w:pStyle w:val="TableParagraph"/>
              <w:spacing w:line="240" w:lineRule="auto"/>
              <w:ind w:left="0" w:right="720"/>
              <w:rPr>
                <w:sz w:val="16"/>
              </w:rPr>
            </w:pPr>
          </w:p>
        </w:tc>
        <w:tc>
          <w:tcPr>
            <w:tcW w:w="2541" w:type="dxa"/>
            <w:tcBorders>
              <w:left w:val="single" w:color="000000" w:sz="12" w:space="0"/>
            </w:tcBorders>
          </w:tcPr>
          <w:p w:rsidR="00504CCB" w:rsidP="0039349A" w:rsidRDefault="00504CCB" w14:paraId="48A35624" w14:textId="77777777">
            <w:pPr>
              <w:pStyle w:val="TableParagraph"/>
              <w:spacing w:line="240" w:lineRule="auto"/>
              <w:ind w:left="0" w:right="720"/>
              <w:rPr>
                <w:sz w:val="16"/>
              </w:rPr>
            </w:pPr>
          </w:p>
        </w:tc>
        <w:tc>
          <w:tcPr>
            <w:tcW w:w="3002" w:type="dxa"/>
            <w:tcBorders>
              <w:right w:val="single" w:color="000000" w:sz="12" w:space="0"/>
            </w:tcBorders>
          </w:tcPr>
          <w:p w:rsidR="00504CCB" w:rsidP="0039349A" w:rsidRDefault="00504CCB" w14:paraId="3D2C8F6D" w14:textId="77777777">
            <w:pPr>
              <w:pStyle w:val="TableParagraph"/>
              <w:spacing w:line="240" w:lineRule="auto"/>
              <w:ind w:left="0" w:right="720"/>
              <w:rPr>
                <w:sz w:val="16"/>
              </w:rPr>
            </w:pPr>
          </w:p>
        </w:tc>
      </w:tr>
      <w:tr w:rsidR="00504CCB" w14:paraId="18ACBC9B" w14:textId="77777777">
        <w:trPr>
          <w:trHeight w:val="503"/>
        </w:trPr>
        <w:tc>
          <w:tcPr>
            <w:tcW w:w="1736" w:type="dxa"/>
            <w:tcBorders>
              <w:left w:val="single" w:color="000000" w:sz="12" w:space="0"/>
              <w:bottom w:val="single" w:color="000000" w:sz="12" w:space="0"/>
              <w:right w:val="single" w:color="000000" w:sz="12" w:space="0"/>
            </w:tcBorders>
          </w:tcPr>
          <w:p w:rsidR="00504CCB" w:rsidP="0039349A" w:rsidRDefault="00504CCB" w14:paraId="66414B61" w14:textId="77777777">
            <w:pPr>
              <w:pStyle w:val="TableParagraph"/>
              <w:spacing w:line="240" w:lineRule="auto"/>
              <w:ind w:left="0" w:right="720"/>
              <w:rPr>
                <w:sz w:val="16"/>
              </w:rPr>
            </w:pPr>
          </w:p>
        </w:tc>
        <w:tc>
          <w:tcPr>
            <w:tcW w:w="2541" w:type="dxa"/>
            <w:tcBorders>
              <w:left w:val="single" w:color="000000" w:sz="12" w:space="0"/>
              <w:bottom w:val="single" w:color="000000" w:sz="12" w:space="0"/>
            </w:tcBorders>
          </w:tcPr>
          <w:p w:rsidR="00504CCB" w:rsidP="0039349A" w:rsidRDefault="00504CCB" w14:paraId="71F5A645" w14:textId="77777777">
            <w:pPr>
              <w:pStyle w:val="TableParagraph"/>
              <w:spacing w:line="240" w:lineRule="auto"/>
              <w:ind w:left="0" w:right="720"/>
              <w:rPr>
                <w:sz w:val="16"/>
              </w:rPr>
            </w:pPr>
          </w:p>
        </w:tc>
        <w:tc>
          <w:tcPr>
            <w:tcW w:w="3002" w:type="dxa"/>
            <w:tcBorders>
              <w:bottom w:val="single" w:color="000000" w:sz="12" w:space="0"/>
              <w:right w:val="single" w:color="000000" w:sz="12" w:space="0"/>
            </w:tcBorders>
          </w:tcPr>
          <w:p w:rsidR="00504CCB" w:rsidP="0039349A" w:rsidRDefault="00504CCB" w14:paraId="77F8A3B1" w14:textId="77777777">
            <w:pPr>
              <w:pStyle w:val="TableParagraph"/>
              <w:spacing w:line="240" w:lineRule="auto"/>
              <w:ind w:left="0" w:right="720"/>
              <w:rPr>
                <w:sz w:val="16"/>
              </w:rPr>
            </w:pPr>
          </w:p>
        </w:tc>
      </w:tr>
    </w:tbl>
    <w:p w:rsidR="00504CCB" w:rsidP="0039349A" w:rsidRDefault="00103C2C" w14:paraId="35CC512A" w14:textId="77777777">
      <w:pPr>
        <w:pStyle w:val="BodyText"/>
        <w:spacing w:before="10"/>
        <w:ind w:left="441" w:right="720"/>
      </w:pPr>
      <w:r>
        <w:rPr>
          <w:w w:val="105"/>
        </w:rPr>
        <w:t>Please</w:t>
      </w:r>
      <w:r>
        <w:rPr>
          <w:spacing w:val="-5"/>
          <w:w w:val="105"/>
        </w:rPr>
        <w:t xml:space="preserve"> </w:t>
      </w:r>
      <w:r>
        <w:rPr>
          <w:w w:val="105"/>
        </w:rPr>
        <w:t>note:</w:t>
      </w:r>
      <w:r>
        <w:rPr>
          <w:spacing w:val="-4"/>
          <w:w w:val="105"/>
        </w:rPr>
        <w:t xml:space="preserve"> </w:t>
      </w:r>
      <w:r>
        <w:rPr>
          <w:w w:val="105"/>
        </w:rPr>
        <w:t>Any</w:t>
      </w:r>
      <w:r>
        <w:rPr>
          <w:spacing w:val="-8"/>
          <w:w w:val="105"/>
        </w:rPr>
        <w:t xml:space="preserve"> </w:t>
      </w:r>
      <w:r>
        <w:rPr>
          <w:w w:val="105"/>
        </w:rPr>
        <w:t>make</w:t>
      </w:r>
      <w:r>
        <w:rPr>
          <w:spacing w:val="-5"/>
          <w:w w:val="105"/>
        </w:rPr>
        <w:t xml:space="preserve"> </w:t>
      </w:r>
      <w:r>
        <w:rPr>
          <w:w w:val="105"/>
        </w:rPr>
        <w:t>up</w:t>
      </w:r>
      <w:r>
        <w:rPr>
          <w:spacing w:val="-5"/>
          <w:w w:val="105"/>
        </w:rPr>
        <w:t xml:space="preserve"> </w:t>
      </w:r>
      <w:r>
        <w:rPr>
          <w:w w:val="105"/>
        </w:rPr>
        <w:t>time</w:t>
      </w:r>
      <w:r>
        <w:rPr>
          <w:spacing w:val="-5"/>
          <w:w w:val="105"/>
        </w:rPr>
        <w:t xml:space="preserve"> </w:t>
      </w:r>
      <w:r>
        <w:rPr>
          <w:w w:val="105"/>
        </w:rPr>
        <w:t>must</w:t>
      </w:r>
      <w:r>
        <w:rPr>
          <w:spacing w:val="-4"/>
          <w:w w:val="105"/>
        </w:rPr>
        <w:t xml:space="preserve"> </w:t>
      </w:r>
      <w:r>
        <w:rPr>
          <w:w w:val="105"/>
        </w:rPr>
        <w:t>be</w:t>
      </w:r>
      <w:r>
        <w:rPr>
          <w:spacing w:val="-5"/>
          <w:w w:val="105"/>
        </w:rPr>
        <w:t xml:space="preserve"> </w:t>
      </w:r>
      <w:r>
        <w:rPr>
          <w:w w:val="105"/>
        </w:rPr>
        <w:t>made</w:t>
      </w:r>
      <w:r>
        <w:rPr>
          <w:spacing w:val="-5"/>
          <w:w w:val="105"/>
        </w:rPr>
        <w:t xml:space="preserve"> </w:t>
      </w:r>
      <w:r>
        <w:rPr>
          <w:w w:val="105"/>
        </w:rPr>
        <w:t>up</w:t>
      </w:r>
      <w:r>
        <w:rPr>
          <w:spacing w:val="-5"/>
          <w:w w:val="105"/>
        </w:rPr>
        <w:t xml:space="preserve"> </w:t>
      </w:r>
      <w:r>
        <w:rPr>
          <w:w w:val="105"/>
        </w:rPr>
        <w:t>after</w:t>
      </w:r>
      <w:r>
        <w:rPr>
          <w:spacing w:val="-5"/>
          <w:w w:val="105"/>
        </w:rPr>
        <w:t xml:space="preserve"> </w:t>
      </w:r>
      <w:r>
        <w:rPr>
          <w:w w:val="105"/>
        </w:rPr>
        <w:t>regularly</w:t>
      </w:r>
      <w:r>
        <w:rPr>
          <w:spacing w:val="-7"/>
          <w:w w:val="105"/>
        </w:rPr>
        <w:t xml:space="preserve"> </w:t>
      </w:r>
      <w:r>
        <w:rPr>
          <w:w w:val="105"/>
        </w:rPr>
        <w:t>scheduled</w:t>
      </w:r>
      <w:r>
        <w:rPr>
          <w:spacing w:val="-3"/>
          <w:w w:val="105"/>
        </w:rPr>
        <w:t xml:space="preserve"> </w:t>
      </w:r>
      <w:r>
        <w:rPr>
          <w:w w:val="105"/>
        </w:rPr>
        <w:t>clinic</w:t>
      </w:r>
      <w:r>
        <w:rPr>
          <w:spacing w:val="-5"/>
          <w:w w:val="105"/>
        </w:rPr>
        <w:t xml:space="preserve"> </w:t>
      </w:r>
      <w:r>
        <w:rPr>
          <w:spacing w:val="-2"/>
          <w:w w:val="105"/>
        </w:rPr>
        <w:t>hours.</w:t>
      </w:r>
    </w:p>
    <w:p w:rsidR="00504CCB" w:rsidP="0039349A" w:rsidRDefault="00504CCB" w14:paraId="7A527D57" w14:textId="77777777">
      <w:pPr>
        <w:pStyle w:val="BodyText"/>
        <w:ind w:right="720"/>
      </w:pPr>
    </w:p>
    <w:p w:rsidR="00504CCB" w:rsidP="0039349A" w:rsidRDefault="00504CCB" w14:paraId="40F8B5CB" w14:textId="77777777">
      <w:pPr>
        <w:pStyle w:val="BodyText"/>
        <w:spacing w:before="46"/>
        <w:ind w:right="720"/>
      </w:pPr>
    </w:p>
    <w:p w:rsidR="00504CCB" w:rsidP="000518C2" w:rsidRDefault="00103C2C" w14:paraId="206304CB" w14:textId="754EC9D5">
      <w:pPr>
        <w:pStyle w:val="BodyText"/>
        <w:tabs>
          <w:tab w:val="left" w:pos="7952"/>
        </w:tabs>
        <w:ind w:left="450" w:right="720"/>
      </w:pPr>
      <w:r>
        <w:rPr>
          <w:w w:val="105"/>
        </w:rPr>
        <w:t>Total</w:t>
      </w:r>
      <w:r>
        <w:rPr>
          <w:spacing w:val="-5"/>
          <w:w w:val="105"/>
        </w:rPr>
        <w:t xml:space="preserve"> </w:t>
      </w:r>
      <w:r>
        <w:rPr>
          <w:w w:val="105"/>
        </w:rPr>
        <w:t>Time</w:t>
      </w:r>
      <w:r>
        <w:rPr>
          <w:spacing w:val="-5"/>
          <w:w w:val="105"/>
        </w:rPr>
        <w:t xml:space="preserve"> </w:t>
      </w:r>
      <w:r>
        <w:rPr>
          <w:w w:val="105"/>
        </w:rPr>
        <w:t>Made</w:t>
      </w:r>
      <w:r>
        <w:rPr>
          <w:spacing w:val="-5"/>
          <w:w w:val="105"/>
        </w:rPr>
        <w:t xml:space="preserve"> Up:</w:t>
      </w:r>
      <w:r>
        <w:rPr>
          <w:u w:val="single"/>
        </w:rPr>
        <w:tab/>
      </w:r>
    </w:p>
    <w:p w:rsidR="00504CCB" w:rsidP="0039349A" w:rsidRDefault="00504CCB" w14:paraId="11BB9446" w14:textId="77777777">
      <w:pPr>
        <w:pStyle w:val="BodyText"/>
        <w:ind w:right="720"/>
      </w:pPr>
    </w:p>
    <w:p w:rsidR="00504CCB" w:rsidP="0039349A" w:rsidRDefault="00504CCB" w14:paraId="64340191" w14:textId="77777777">
      <w:pPr>
        <w:pStyle w:val="BodyText"/>
        <w:spacing w:before="28"/>
        <w:ind w:right="720"/>
      </w:pPr>
    </w:p>
    <w:p w:rsidR="00504CCB" w:rsidP="0039349A" w:rsidRDefault="00103C2C" w14:paraId="3A2D0419" w14:textId="77777777">
      <w:pPr>
        <w:pStyle w:val="BodyText"/>
        <w:spacing w:line="252" w:lineRule="auto"/>
        <w:ind w:left="441" w:right="720"/>
      </w:pPr>
      <w:r>
        <w:rPr>
          <w:w w:val="105"/>
        </w:rPr>
        <w:t>By</w:t>
      </w:r>
      <w:r>
        <w:rPr>
          <w:spacing w:val="-7"/>
          <w:w w:val="105"/>
        </w:rPr>
        <w:t xml:space="preserve"> </w:t>
      </w:r>
      <w:r>
        <w:rPr>
          <w:w w:val="105"/>
        </w:rPr>
        <w:t>signing</w:t>
      </w:r>
      <w:r>
        <w:rPr>
          <w:spacing w:val="-6"/>
          <w:w w:val="105"/>
        </w:rPr>
        <w:t xml:space="preserve"> </w:t>
      </w:r>
      <w:r>
        <w:rPr>
          <w:w w:val="105"/>
        </w:rPr>
        <w:t>below,</w:t>
      </w:r>
      <w:r>
        <w:rPr>
          <w:spacing w:val="-5"/>
          <w:w w:val="105"/>
        </w:rPr>
        <w:t xml:space="preserve"> </w:t>
      </w:r>
      <w:r>
        <w:rPr>
          <w:w w:val="105"/>
        </w:rPr>
        <w:t>all</w:t>
      </w:r>
      <w:r>
        <w:rPr>
          <w:spacing w:val="-4"/>
          <w:w w:val="105"/>
        </w:rPr>
        <w:t xml:space="preserve"> </w:t>
      </w:r>
      <w:r>
        <w:rPr>
          <w:w w:val="105"/>
        </w:rPr>
        <w:t>parties</w:t>
      </w:r>
      <w:r>
        <w:rPr>
          <w:spacing w:val="-4"/>
          <w:w w:val="105"/>
        </w:rPr>
        <w:t xml:space="preserve"> </w:t>
      </w:r>
      <w:r>
        <w:rPr>
          <w:w w:val="105"/>
        </w:rPr>
        <w:t>hereby</w:t>
      </w:r>
      <w:r>
        <w:rPr>
          <w:spacing w:val="-7"/>
          <w:w w:val="105"/>
        </w:rPr>
        <w:t xml:space="preserve"> </w:t>
      </w:r>
      <w:r>
        <w:rPr>
          <w:w w:val="105"/>
        </w:rPr>
        <w:t>acknowledge</w:t>
      </w:r>
      <w:r>
        <w:rPr>
          <w:spacing w:val="-4"/>
          <w:w w:val="105"/>
        </w:rPr>
        <w:t xml:space="preserve"> </w:t>
      </w:r>
      <w:r>
        <w:rPr>
          <w:w w:val="105"/>
        </w:rPr>
        <w:t>that</w:t>
      </w:r>
      <w:r>
        <w:rPr>
          <w:spacing w:val="-4"/>
          <w:w w:val="105"/>
        </w:rPr>
        <w:t xml:space="preserve"> </w:t>
      </w:r>
      <w:r>
        <w:rPr>
          <w:w w:val="105"/>
        </w:rPr>
        <w:t>all</w:t>
      </w:r>
      <w:r>
        <w:rPr>
          <w:spacing w:val="-4"/>
          <w:w w:val="105"/>
        </w:rPr>
        <w:t xml:space="preserve"> </w:t>
      </w:r>
      <w:r>
        <w:rPr>
          <w:w w:val="105"/>
        </w:rPr>
        <w:t>time</w:t>
      </w:r>
      <w:r>
        <w:rPr>
          <w:spacing w:val="-5"/>
          <w:w w:val="105"/>
        </w:rPr>
        <w:t xml:space="preserve"> </w:t>
      </w:r>
      <w:r>
        <w:rPr>
          <w:w w:val="105"/>
        </w:rPr>
        <w:t>documented</w:t>
      </w:r>
      <w:r>
        <w:rPr>
          <w:spacing w:val="-5"/>
          <w:w w:val="105"/>
        </w:rPr>
        <w:t xml:space="preserve"> </w:t>
      </w:r>
      <w:r>
        <w:rPr>
          <w:w w:val="105"/>
        </w:rPr>
        <w:t>above</w:t>
      </w:r>
      <w:r>
        <w:rPr>
          <w:spacing w:val="-5"/>
          <w:w w:val="105"/>
        </w:rPr>
        <w:t xml:space="preserve"> </w:t>
      </w:r>
      <w:r>
        <w:rPr>
          <w:w w:val="105"/>
        </w:rPr>
        <w:t>has</w:t>
      </w:r>
      <w:r>
        <w:rPr>
          <w:spacing w:val="-5"/>
          <w:w w:val="105"/>
        </w:rPr>
        <w:t xml:space="preserve"> </w:t>
      </w:r>
      <w:r>
        <w:rPr>
          <w:w w:val="105"/>
        </w:rPr>
        <w:t>been</w:t>
      </w:r>
      <w:r>
        <w:rPr>
          <w:spacing w:val="-5"/>
          <w:w w:val="105"/>
        </w:rPr>
        <w:t xml:space="preserve"> </w:t>
      </w:r>
      <w:r>
        <w:rPr>
          <w:w w:val="105"/>
        </w:rPr>
        <w:t>made</w:t>
      </w:r>
      <w:r>
        <w:rPr>
          <w:spacing w:val="-5"/>
          <w:w w:val="105"/>
        </w:rPr>
        <w:t xml:space="preserve"> </w:t>
      </w:r>
      <w:r>
        <w:rPr>
          <w:w w:val="105"/>
        </w:rPr>
        <w:t>up</w:t>
      </w:r>
      <w:r>
        <w:rPr>
          <w:spacing w:val="-3"/>
          <w:w w:val="105"/>
        </w:rPr>
        <w:t xml:space="preserve"> </w:t>
      </w:r>
      <w:r>
        <w:rPr>
          <w:w w:val="105"/>
        </w:rPr>
        <w:t xml:space="preserve">in </w:t>
      </w:r>
      <w:r>
        <w:rPr>
          <w:spacing w:val="-2"/>
          <w:w w:val="105"/>
        </w:rPr>
        <w:t>full.</w:t>
      </w:r>
    </w:p>
    <w:p w:rsidR="00504CCB" w:rsidP="38D7EEDA" w:rsidRDefault="00103C2C" w14:paraId="6C03068D" w14:textId="77777777">
      <w:pPr>
        <w:pStyle w:val="BodyText"/>
        <w:spacing w:before="143"/>
        <w:ind w:right="0"/>
        <w:rPr>
          <w:sz w:val="20"/>
          <w:szCs w:val="20"/>
        </w:rPr>
      </w:pPr>
    </w:p>
    <w:p w:rsidR="00504CCB" w:rsidP="0039349A" w:rsidRDefault="00103C2C" w14:paraId="04F79454" w14:textId="0003F0DF">
      <w:pPr>
        <w:pStyle w:val="BodyText"/>
        <w:tabs>
          <w:tab w:val="left" w:pos="3111"/>
          <w:tab w:val="left" w:pos="5781"/>
        </w:tabs>
        <w:spacing w:before="7"/>
        <w:ind w:left="441" w:right="720"/>
      </w:pPr>
      <w:r w:rsidR="00103C2C">
        <w:rPr>
          <w:w w:val="105"/>
        </w:rPr>
        <w:t>Clinical</w:t>
      </w:r>
      <w:r w:rsidR="00103C2C">
        <w:rPr>
          <w:spacing w:val="-6"/>
          <w:w w:val="105"/>
        </w:rPr>
        <w:t xml:space="preserve"> </w:t>
      </w:r>
      <w:r w:rsidR="00103C2C">
        <w:rPr>
          <w:spacing w:val="-2"/>
          <w:w w:val="105"/>
        </w:rPr>
        <w:t>Instructor</w:t>
      </w:r>
      <w:r w:rsidR="5AE72441">
        <w:rPr/>
        <w:t>:_</w:t>
      </w:r>
      <w:r w:rsidR="5AE72441">
        <w:rPr/>
        <w:t>_____________</w:t>
      </w:r>
      <w:r>
        <w:tab/>
      </w:r>
      <w:r w:rsidR="00103C2C">
        <w:rPr/>
        <w:t>Student</w:t>
      </w:r>
      <w:r w:rsidR="5650F35F">
        <w:rPr/>
        <w:t>:_________________</w:t>
      </w:r>
      <w:r>
        <w:tab/>
      </w:r>
      <w:r w:rsidR="00103C2C">
        <w:rPr/>
        <w:t>Clinical</w:t>
      </w:r>
      <w:r w:rsidR="00103C2C">
        <w:rPr/>
        <w:t xml:space="preserve"> </w:t>
      </w:r>
      <w:r w:rsidR="00103C2C">
        <w:rPr/>
        <w:t>Coordinator</w:t>
      </w:r>
      <w:r w:rsidR="2EBA5665">
        <w:rPr/>
        <w:t>:_</w:t>
      </w:r>
      <w:r w:rsidR="2EBA5665">
        <w:rPr/>
        <w:t>_____________</w:t>
      </w:r>
    </w:p>
    <w:p w:rsidR="00504CCB" w:rsidP="38D7EEDA" w:rsidRDefault="00103C2C" w14:paraId="08B1502D" w14:textId="43874BA4">
      <w:pPr>
        <w:pStyle w:val="BodyText"/>
        <w:spacing w:before="7" w:line="252" w:lineRule="auto"/>
        <w:ind w:left="441" w:right="720"/>
      </w:pPr>
    </w:p>
    <w:p w:rsidR="00504CCB" w:rsidP="38D7EEDA" w:rsidRDefault="00504CCB" w14:paraId="0776C58B" w14:textId="66DBEAAB">
      <w:pPr>
        <w:pStyle w:val="BodyText"/>
        <w:spacing w:before="143"/>
        <w:ind w:right="720"/>
        <w:sectPr w:rsidR="00504CCB">
          <w:pgSz w:w="12240" w:h="15840" w:orient="portrait"/>
          <w:pgMar w:top="1440" w:right="1440" w:bottom="1440" w:left="1440" w:header="0" w:footer="2776" w:gutter="0"/>
          <w:cols w:space="720"/>
          <w:headerReference w:type="default" r:id="R498363fdbf1047ca"/>
        </w:sectPr>
      </w:pPr>
    </w:p>
    <w:p w:rsidR="00504CCB" w:rsidP="38D7EEDA" w:rsidRDefault="00103C2C" w14:paraId="56B83247" w14:textId="77777777">
      <w:pPr>
        <w:pStyle w:val="Heading1"/>
        <w:spacing w:before="1"/>
        <w:ind w:right="720"/>
        <w:jc w:val="both"/>
        <w:rPr>
          <w:u w:val="single"/>
        </w:rPr>
      </w:pPr>
      <w:r w:rsidRPr="38D7EEDA" w:rsidR="00103C2C">
        <w:rPr>
          <w:spacing w:val="-2"/>
          <w:u w:val="single"/>
        </w:rPr>
        <w:t>STUDENT</w:t>
      </w:r>
      <w:r w:rsidRPr="38D7EEDA" w:rsidR="00103C2C">
        <w:rPr>
          <w:spacing w:val="-3"/>
          <w:u w:val="single"/>
        </w:rPr>
        <w:t xml:space="preserve"> </w:t>
      </w:r>
      <w:r w:rsidRPr="38D7EEDA" w:rsidR="00103C2C">
        <w:rPr>
          <w:spacing w:val="-2"/>
          <w:u w:val="single"/>
        </w:rPr>
        <w:t>HANDBOOK</w:t>
      </w:r>
      <w:r w:rsidRPr="38D7EEDA" w:rsidR="00103C2C">
        <w:rPr>
          <w:spacing w:val="-1"/>
          <w:u w:val="single"/>
        </w:rPr>
        <w:t xml:space="preserve"> </w:t>
      </w:r>
      <w:r w:rsidRPr="38D7EEDA" w:rsidR="00103C2C">
        <w:rPr>
          <w:spacing w:val="-2"/>
          <w:u w:val="single"/>
        </w:rPr>
        <w:t>AGREEMENT</w:t>
      </w:r>
    </w:p>
    <w:p w:rsidR="00504CCB" w:rsidP="0039349A" w:rsidRDefault="00504CCB" w14:paraId="736DB3FE" w14:textId="77777777">
      <w:pPr>
        <w:pStyle w:val="BodyText"/>
        <w:ind w:right="720"/>
        <w:rPr>
          <w:b/>
          <w:sz w:val="21"/>
        </w:rPr>
      </w:pPr>
    </w:p>
    <w:p w:rsidR="00504CCB" w:rsidP="0039349A" w:rsidRDefault="00504CCB" w14:paraId="529F0E2F" w14:textId="77777777">
      <w:pPr>
        <w:pStyle w:val="BodyText"/>
        <w:spacing w:before="137"/>
        <w:ind w:right="720"/>
        <w:rPr>
          <w:b/>
          <w:sz w:val="21"/>
        </w:rPr>
      </w:pPr>
    </w:p>
    <w:p w:rsidR="00504CCB" w:rsidP="0039349A" w:rsidRDefault="00103C2C" w14:paraId="3AF0051B" w14:textId="77777777">
      <w:pPr>
        <w:pStyle w:val="BodyText"/>
        <w:spacing w:line="252" w:lineRule="auto"/>
        <w:ind w:left="441" w:right="720"/>
        <w:jc w:val="both"/>
      </w:pPr>
      <w:r>
        <w:rPr>
          <w:w w:val="105"/>
        </w:rPr>
        <w:t>I have read the Student Handbook for the Histotechnology Program at Vance-Granville Community College</w:t>
      </w:r>
      <w:r>
        <w:rPr>
          <w:spacing w:val="-7"/>
          <w:w w:val="105"/>
        </w:rPr>
        <w:t xml:space="preserve"> </w:t>
      </w:r>
      <w:r>
        <w:rPr>
          <w:w w:val="105"/>
        </w:rPr>
        <w:t>in</w:t>
      </w:r>
      <w:r>
        <w:rPr>
          <w:spacing w:val="-6"/>
          <w:w w:val="105"/>
        </w:rPr>
        <w:t xml:space="preserve"> </w:t>
      </w:r>
      <w:r>
        <w:rPr>
          <w:w w:val="105"/>
        </w:rPr>
        <w:t>its</w:t>
      </w:r>
      <w:r>
        <w:rPr>
          <w:spacing w:val="-6"/>
          <w:w w:val="105"/>
        </w:rPr>
        <w:t xml:space="preserve"> </w:t>
      </w:r>
      <w:r>
        <w:rPr>
          <w:w w:val="105"/>
        </w:rPr>
        <w:t>entirety.</w:t>
      </w:r>
      <w:r>
        <w:rPr>
          <w:spacing w:val="35"/>
          <w:w w:val="105"/>
        </w:rPr>
        <w:t xml:space="preserve"> </w:t>
      </w:r>
      <w:r>
        <w:rPr>
          <w:w w:val="105"/>
        </w:rPr>
        <w:t>I</w:t>
      </w:r>
      <w:r>
        <w:rPr>
          <w:spacing w:val="-7"/>
          <w:w w:val="105"/>
        </w:rPr>
        <w:t xml:space="preserve"> </w:t>
      </w:r>
      <w:r>
        <w:rPr>
          <w:w w:val="105"/>
        </w:rPr>
        <w:t>understand</w:t>
      </w:r>
      <w:r>
        <w:rPr>
          <w:spacing w:val="-6"/>
          <w:w w:val="105"/>
        </w:rPr>
        <w:t xml:space="preserve"> </w:t>
      </w:r>
      <w:r>
        <w:rPr>
          <w:w w:val="105"/>
        </w:rPr>
        <w:t>its</w:t>
      </w:r>
      <w:r>
        <w:rPr>
          <w:spacing w:val="-6"/>
          <w:w w:val="105"/>
        </w:rPr>
        <w:t xml:space="preserve"> </w:t>
      </w:r>
      <w:r>
        <w:rPr>
          <w:w w:val="105"/>
        </w:rPr>
        <w:t>content</w:t>
      </w:r>
      <w:r>
        <w:rPr>
          <w:spacing w:val="-6"/>
          <w:w w:val="105"/>
        </w:rPr>
        <w:t xml:space="preserve"> </w:t>
      </w:r>
      <w:r>
        <w:rPr>
          <w:w w:val="105"/>
        </w:rPr>
        <w:t>and</w:t>
      </w:r>
      <w:r>
        <w:rPr>
          <w:spacing w:val="-6"/>
          <w:w w:val="105"/>
        </w:rPr>
        <w:t xml:space="preserve"> </w:t>
      </w:r>
      <w:r>
        <w:rPr>
          <w:w w:val="105"/>
        </w:rPr>
        <w:t>agree</w:t>
      </w:r>
      <w:r>
        <w:rPr>
          <w:spacing w:val="-7"/>
          <w:w w:val="105"/>
        </w:rPr>
        <w:t xml:space="preserve"> </w:t>
      </w:r>
      <w:r>
        <w:rPr>
          <w:w w:val="105"/>
        </w:rPr>
        <w:t>to</w:t>
      </w:r>
      <w:r>
        <w:rPr>
          <w:spacing w:val="-6"/>
          <w:w w:val="105"/>
        </w:rPr>
        <w:t xml:space="preserve"> </w:t>
      </w:r>
      <w:r>
        <w:rPr>
          <w:w w:val="105"/>
        </w:rPr>
        <w:t>abide</w:t>
      </w:r>
      <w:r>
        <w:rPr>
          <w:spacing w:val="-7"/>
          <w:w w:val="105"/>
        </w:rPr>
        <w:t xml:space="preserve"> </w:t>
      </w:r>
      <w:r>
        <w:rPr>
          <w:w w:val="105"/>
        </w:rPr>
        <w:t>by</w:t>
      </w:r>
      <w:r>
        <w:rPr>
          <w:spacing w:val="-9"/>
          <w:w w:val="105"/>
        </w:rPr>
        <w:t xml:space="preserve"> </w:t>
      </w:r>
      <w:r>
        <w:rPr>
          <w:w w:val="105"/>
        </w:rPr>
        <w:t>the</w:t>
      </w:r>
      <w:r>
        <w:rPr>
          <w:spacing w:val="-7"/>
          <w:w w:val="105"/>
        </w:rPr>
        <w:t xml:space="preserve"> </w:t>
      </w:r>
      <w:r>
        <w:rPr>
          <w:w w:val="105"/>
        </w:rPr>
        <w:t>policies</w:t>
      </w:r>
      <w:r>
        <w:rPr>
          <w:spacing w:val="-6"/>
          <w:w w:val="105"/>
        </w:rPr>
        <w:t xml:space="preserve"> </w:t>
      </w:r>
      <w:r>
        <w:rPr>
          <w:w w:val="105"/>
        </w:rPr>
        <w:t>and</w:t>
      </w:r>
      <w:r>
        <w:rPr>
          <w:spacing w:val="-6"/>
          <w:w w:val="105"/>
        </w:rPr>
        <w:t xml:space="preserve"> </w:t>
      </w:r>
      <w:r>
        <w:rPr>
          <w:w w:val="105"/>
        </w:rPr>
        <w:t>procedures</w:t>
      </w:r>
      <w:r>
        <w:rPr>
          <w:spacing w:val="-6"/>
          <w:w w:val="105"/>
        </w:rPr>
        <w:t xml:space="preserve"> </w:t>
      </w:r>
      <w:r>
        <w:rPr>
          <w:w w:val="105"/>
        </w:rPr>
        <w:t>set</w:t>
      </w:r>
      <w:r>
        <w:rPr>
          <w:spacing w:val="-6"/>
          <w:w w:val="105"/>
        </w:rPr>
        <w:t xml:space="preserve"> </w:t>
      </w:r>
      <w:r>
        <w:rPr>
          <w:w w:val="105"/>
        </w:rPr>
        <w:t>forth during my two-year period.</w:t>
      </w:r>
      <w:r>
        <w:rPr>
          <w:spacing w:val="40"/>
          <w:w w:val="105"/>
        </w:rPr>
        <w:t xml:space="preserve"> </w:t>
      </w:r>
      <w:r>
        <w:rPr>
          <w:w w:val="105"/>
        </w:rPr>
        <w:t>The program reserves the right to alter policies, procedures, and content.</w:t>
      </w:r>
    </w:p>
    <w:p w:rsidR="00504CCB" w:rsidP="38D7EEDA" w:rsidRDefault="00103C2C" w14:paraId="2500A318" w14:textId="77777777">
      <w:pPr>
        <w:pStyle w:val="BodyText"/>
        <w:spacing w:before="142"/>
        <w:ind w:right="720"/>
        <w:rPr>
          <w:sz w:val="20"/>
          <w:szCs w:val="20"/>
        </w:rPr>
      </w:pPr>
    </w:p>
    <w:p w:rsidR="00504CCB" w:rsidP="0039349A" w:rsidRDefault="00103C2C" w14:paraId="13E6B7EC" w14:textId="5C358B79">
      <w:pPr>
        <w:pStyle w:val="BodyText"/>
        <w:spacing w:before="8"/>
        <w:ind w:left="441" w:right="720"/>
      </w:pPr>
      <w:r w:rsidR="00103C2C">
        <w:rPr>
          <w:spacing w:val="-2"/>
          <w:w w:val="105"/>
        </w:rPr>
        <w:t>Signed</w:t>
      </w:r>
      <w:r w:rsidR="53882A35">
        <w:rPr/>
        <w:t>:</w:t>
      </w:r>
      <w:r w:rsidR="1D0C9E9A">
        <w:rPr/>
        <w:t xml:space="preserve"> ____________________________________________________</w:t>
      </w:r>
    </w:p>
    <w:p w:rsidR="00504CCB" w:rsidP="38D7EEDA" w:rsidRDefault="00103C2C" w14:paraId="152AA2EB" w14:textId="77777777">
      <w:pPr>
        <w:pStyle w:val="BodyText"/>
        <w:spacing w:before="102"/>
        <w:ind w:right="720"/>
        <w:rPr>
          <w:sz w:val="20"/>
          <w:szCs w:val="20"/>
        </w:rPr>
      </w:pPr>
    </w:p>
    <w:p w:rsidR="00504CCB" w:rsidP="0039349A" w:rsidRDefault="00103C2C" w14:paraId="1FB8CC79" w14:textId="1E55EFF8">
      <w:pPr>
        <w:pStyle w:val="BodyText"/>
        <w:spacing w:before="8"/>
        <w:ind w:left="441" w:right="720"/>
      </w:pPr>
      <w:r w:rsidR="00103C2C">
        <w:rPr>
          <w:spacing w:val="-4"/>
          <w:w w:val="105"/>
        </w:rPr>
        <w:t>Date</w:t>
      </w:r>
      <w:r w:rsidR="058FACAF">
        <w:rPr/>
        <w:t>:</w:t>
      </w:r>
      <w:r w:rsidR="4248F194">
        <w:rPr/>
        <w:t xml:space="preserve"> ______________________________________________________</w:t>
      </w:r>
    </w:p>
    <w:p w:rsidR="00504CCB" w:rsidP="0039349A" w:rsidRDefault="00504CCB" w14:paraId="0F890559" w14:textId="77777777">
      <w:pPr>
        <w:pStyle w:val="BodyText"/>
        <w:ind w:right="720"/>
      </w:pPr>
    </w:p>
    <w:p w:rsidR="00504CCB" w:rsidP="0039349A" w:rsidRDefault="00504CCB" w14:paraId="169EE6A6" w14:textId="77777777">
      <w:pPr>
        <w:pStyle w:val="BodyText"/>
        <w:ind w:right="720"/>
      </w:pPr>
    </w:p>
    <w:p w:rsidR="00504CCB" w:rsidP="0039349A" w:rsidRDefault="00504CCB" w14:paraId="6903346F" w14:textId="77777777">
      <w:pPr>
        <w:pStyle w:val="BodyText"/>
        <w:ind w:right="720"/>
      </w:pPr>
    </w:p>
    <w:p w:rsidR="00504CCB" w:rsidP="0039349A" w:rsidRDefault="00504CCB" w14:paraId="3AFF8720" w14:textId="77777777">
      <w:pPr>
        <w:pStyle w:val="BodyText"/>
        <w:ind w:right="720"/>
      </w:pPr>
    </w:p>
    <w:p w:rsidR="00504CCB" w:rsidP="0039349A" w:rsidRDefault="00504CCB" w14:paraId="77EFB9AD" w14:textId="77777777">
      <w:pPr>
        <w:pStyle w:val="BodyText"/>
        <w:ind w:right="720"/>
      </w:pPr>
    </w:p>
    <w:p w:rsidR="00504CCB" w:rsidP="0039349A" w:rsidRDefault="00504CCB" w14:paraId="42B326FF" w14:textId="77777777">
      <w:pPr>
        <w:pStyle w:val="BodyText"/>
        <w:ind w:right="720"/>
      </w:pPr>
    </w:p>
    <w:p w:rsidR="00504CCB" w:rsidP="0039349A" w:rsidRDefault="00504CCB" w14:paraId="6DEBD5EE" w14:textId="77777777">
      <w:pPr>
        <w:pStyle w:val="BodyText"/>
        <w:spacing w:before="132"/>
        <w:ind w:right="720"/>
      </w:pPr>
    </w:p>
    <w:p w:rsidR="00504CCB" w:rsidP="0039349A" w:rsidRDefault="00103C2C" w14:paraId="0B7B0EBD" w14:textId="77777777">
      <w:pPr>
        <w:pStyle w:val="Heading1"/>
        <w:ind w:right="720"/>
      </w:pPr>
      <w:bookmarkStart w:name="_bookmark120" w:id="119"/>
      <w:bookmarkEnd w:id="119"/>
      <w:r>
        <w:rPr>
          <w:u w:val="single"/>
        </w:rPr>
        <w:t>HONOR</w:t>
      </w:r>
      <w:r>
        <w:rPr>
          <w:spacing w:val="-12"/>
          <w:u w:val="single"/>
        </w:rPr>
        <w:t xml:space="preserve"> </w:t>
      </w:r>
      <w:r>
        <w:rPr>
          <w:u w:val="single"/>
        </w:rPr>
        <w:t>CODE</w:t>
      </w:r>
      <w:r>
        <w:rPr>
          <w:spacing w:val="-9"/>
          <w:u w:val="single"/>
        </w:rPr>
        <w:t xml:space="preserve"> </w:t>
      </w:r>
      <w:r>
        <w:rPr>
          <w:spacing w:val="-2"/>
          <w:u w:val="single"/>
        </w:rPr>
        <w:t>STATEMENT</w:t>
      </w:r>
    </w:p>
    <w:p w:rsidR="00504CCB" w:rsidP="0039349A" w:rsidRDefault="00504CCB" w14:paraId="0AF12521" w14:textId="77777777">
      <w:pPr>
        <w:pStyle w:val="BodyText"/>
        <w:ind w:right="720"/>
        <w:rPr>
          <w:b/>
        </w:rPr>
      </w:pPr>
    </w:p>
    <w:p w:rsidR="00504CCB" w:rsidP="0039349A" w:rsidRDefault="00504CCB" w14:paraId="602A2CDE" w14:textId="77777777">
      <w:pPr>
        <w:pStyle w:val="BodyText"/>
        <w:spacing w:before="161"/>
        <w:ind w:right="720"/>
        <w:rPr>
          <w:b/>
        </w:rPr>
      </w:pPr>
    </w:p>
    <w:p w:rsidR="00504CCB" w:rsidP="0039349A" w:rsidRDefault="00103C2C" w14:paraId="4D081E3C" w14:textId="77777777">
      <w:pPr>
        <w:pStyle w:val="BodyText"/>
        <w:spacing w:before="1"/>
        <w:ind w:left="441" w:right="720"/>
      </w:pPr>
      <w:r>
        <w:rPr>
          <w:w w:val="105"/>
        </w:rPr>
        <w:t>By</w:t>
      </w:r>
      <w:r>
        <w:rPr>
          <w:spacing w:val="-7"/>
          <w:w w:val="105"/>
        </w:rPr>
        <w:t xml:space="preserve"> </w:t>
      </w:r>
      <w:r>
        <w:rPr>
          <w:w w:val="105"/>
        </w:rPr>
        <w:t>signing</w:t>
      </w:r>
      <w:r>
        <w:rPr>
          <w:spacing w:val="-6"/>
          <w:w w:val="105"/>
        </w:rPr>
        <w:t xml:space="preserve"> </w:t>
      </w:r>
      <w:r>
        <w:rPr>
          <w:w w:val="105"/>
        </w:rPr>
        <w:t>below,</w:t>
      </w:r>
      <w:r>
        <w:rPr>
          <w:spacing w:val="-2"/>
          <w:w w:val="105"/>
        </w:rPr>
        <w:t xml:space="preserve"> </w:t>
      </w:r>
      <w:r>
        <w:rPr>
          <w:w w:val="105"/>
        </w:rPr>
        <w:t>I</w:t>
      </w:r>
      <w:r>
        <w:rPr>
          <w:spacing w:val="-6"/>
          <w:w w:val="105"/>
        </w:rPr>
        <w:t xml:space="preserve"> </w:t>
      </w:r>
      <w:r>
        <w:rPr>
          <w:w w:val="105"/>
        </w:rPr>
        <w:t>agree</w:t>
      </w:r>
      <w:r>
        <w:rPr>
          <w:spacing w:val="-4"/>
          <w:w w:val="105"/>
        </w:rPr>
        <w:t xml:space="preserve"> </w:t>
      </w:r>
      <w:r>
        <w:rPr>
          <w:w w:val="105"/>
        </w:rPr>
        <w:t>to</w:t>
      </w:r>
      <w:r>
        <w:rPr>
          <w:spacing w:val="-2"/>
          <w:w w:val="105"/>
        </w:rPr>
        <w:t xml:space="preserve"> </w:t>
      </w:r>
      <w:r>
        <w:rPr>
          <w:w w:val="105"/>
        </w:rPr>
        <w:t>always</w:t>
      </w:r>
      <w:r>
        <w:rPr>
          <w:spacing w:val="-3"/>
          <w:w w:val="105"/>
        </w:rPr>
        <w:t xml:space="preserve"> </w:t>
      </w:r>
      <w:r>
        <w:rPr>
          <w:w w:val="105"/>
        </w:rPr>
        <w:t>uphold</w:t>
      </w:r>
      <w:r>
        <w:rPr>
          <w:spacing w:val="-4"/>
          <w:w w:val="105"/>
        </w:rPr>
        <w:t xml:space="preserve"> </w:t>
      </w:r>
      <w:r>
        <w:rPr>
          <w:w w:val="105"/>
        </w:rPr>
        <w:t>the</w:t>
      </w:r>
      <w:r>
        <w:rPr>
          <w:spacing w:val="-4"/>
          <w:w w:val="105"/>
        </w:rPr>
        <w:t xml:space="preserve"> </w:t>
      </w:r>
      <w:r>
        <w:rPr>
          <w:w w:val="105"/>
        </w:rPr>
        <w:t>honor</w:t>
      </w:r>
      <w:r>
        <w:rPr>
          <w:spacing w:val="-4"/>
          <w:w w:val="105"/>
        </w:rPr>
        <w:t xml:space="preserve"> </w:t>
      </w:r>
      <w:r>
        <w:rPr>
          <w:w w:val="105"/>
        </w:rPr>
        <w:t>code</w:t>
      </w:r>
      <w:r>
        <w:rPr>
          <w:spacing w:val="-2"/>
          <w:w w:val="105"/>
        </w:rPr>
        <w:t xml:space="preserve"> </w:t>
      </w:r>
      <w:r>
        <w:rPr>
          <w:w w:val="105"/>
        </w:rPr>
        <w:t>while</w:t>
      </w:r>
      <w:r>
        <w:rPr>
          <w:spacing w:val="-4"/>
          <w:w w:val="105"/>
        </w:rPr>
        <w:t xml:space="preserve"> </w:t>
      </w:r>
      <w:r>
        <w:rPr>
          <w:w w:val="105"/>
        </w:rPr>
        <w:t>in</w:t>
      </w:r>
      <w:r>
        <w:rPr>
          <w:spacing w:val="-4"/>
          <w:w w:val="105"/>
        </w:rPr>
        <w:t xml:space="preserve"> </w:t>
      </w:r>
      <w:r>
        <w:rPr>
          <w:spacing w:val="-2"/>
          <w:w w:val="105"/>
        </w:rPr>
        <w:t>school.</w:t>
      </w:r>
    </w:p>
    <w:p w:rsidR="00504CCB" w:rsidP="0039349A" w:rsidRDefault="00103C2C" w14:paraId="4B7CB89E" w14:textId="77777777">
      <w:pPr>
        <w:pStyle w:val="BodyText"/>
        <w:spacing w:before="9" w:line="252" w:lineRule="auto"/>
        <w:ind w:left="441" w:right="720"/>
      </w:pPr>
      <w:r>
        <w:rPr>
          <w:w w:val="105"/>
        </w:rPr>
        <w:t>I</w:t>
      </w:r>
      <w:r>
        <w:rPr>
          <w:spacing w:val="-4"/>
          <w:w w:val="105"/>
        </w:rPr>
        <w:t xml:space="preserve"> </w:t>
      </w:r>
      <w:r>
        <w:rPr>
          <w:w w:val="105"/>
        </w:rPr>
        <w:t>will</w:t>
      </w:r>
      <w:r>
        <w:rPr>
          <w:spacing w:val="-3"/>
          <w:w w:val="105"/>
        </w:rPr>
        <w:t xml:space="preserve"> </w:t>
      </w:r>
      <w:r>
        <w:rPr>
          <w:w w:val="105"/>
        </w:rPr>
        <w:t>not</w:t>
      </w:r>
      <w:r>
        <w:rPr>
          <w:spacing w:val="-3"/>
          <w:w w:val="105"/>
        </w:rPr>
        <w:t xml:space="preserve"> </w:t>
      </w:r>
      <w:r>
        <w:rPr>
          <w:w w:val="105"/>
        </w:rPr>
        <w:t>give</w:t>
      </w:r>
      <w:r>
        <w:rPr>
          <w:spacing w:val="-4"/>
          <w:w w:val="105"/>
        </w:rPr>
        <w:t xml:space="preserve"> </w:t>
      </w:r>
      <w:r>
        <w:rPr>
          <w:w w:val="105"/>
        </w:rPr>
        <w:t>or</w:t>
      </w:r>
      <w:r>
        <w:rPr>
          <w:spacing w:val="-4"/>
          <w:w w:val="105"/>
        </w:rPr>
        <w:t xml:space="preserve"> </w:t>
      </w:r>
      <w:r>
        <w:rPr>
          <w:w w:val="105"/>
        </w:rPr>
        <w:t>receive</w:t>
      </w:r>
      <w:r>
        <w:rPr>
          <w:spacing w:val="-3"/>
          <w:w w:val="105"/>
        </w:rPr>
        <w:t xml:space="preserve"> </w:t>
      </w:r>
      <w:r>
        <w:rPr>
          <w:w w:val="105"/>
        </w:rPr>
        <w:t>assistance</w:t>
      </w:r>
      <w:r>
        <w:rPr>
          <w:spacing w:val="-4"/>
          <w:w w:val="105"/>
        </w:rPr>
        <w:t xml:space="preserve"> </w:t>
      </w:r>
      <w:r>
        <w:rPr>
          <w:w w:val="105"/>
        </w:rPr>
        <w:t>with</w:t>
      </w:r>
      <w:r>
        <w:rPr>
          <w:spacing w:val="-4"/>
          <w:w w:val="105"/>
        </w:rPr>
        <w:t xml:space="preserve"> </w:t>
      </w:r>
      <w:r>
        <w:rPr>
          <w:w w:val="105"/>
        </w:rPr>
        <w:t>any</w:t>
      </w:r>
      <w:r>
        <w:rPr>
          <w:spacing w:val="-4"/>
          <w:w w:val="105"/>
        </w:rPr>
        <w:t xml:space="preserve"> </w:t>
      </w:r>
      <w:r>
        <w:rPr>
          <w:w w:val="105"/>
        </w:rPr>
        <w:t>test,</w:t>
      </w:r>
      <w:r>
        <w:rPr>
          <w:spacing w:val="-2"/>
          <w:w w:val="105"/>
        </w:rPr>
        <w:t xml:space="preserve"> </w:t>
      </w:r>
      <w:r>
        <w:rPr>
          <w:w w:val="105"/>
        </w:rPr>
        <w:t>nor</w:t>
      </w:r>
      <w:r>
        <w:rPr>
          <w:spacing w:val="-4"/>
          <w:w w:val="105"/>
        </w:rPr>
        <w:t xml:space="preserve"> </w:t>
      </w:r>
      <w:r>
        <w:rPr>
          <w:w w:val="105"/>
        </w:rPr>
        <w:t>will</w:t>
      </w:r>
      <w:r>
        <w:rPr>
          <w:spacing w:val="-2"/>
          <w:w w:val="105"/>
        </w:rPr>
        <w:t xml:space="preserve"> </w:t>
      </w:r>
      <w:r>
        <w:rPr>
          <w:w w:val="105"/>
        </w:rPr>
        <w:t>I</w:t>
      </w:r>
      <w:r>
        <w:rPr>
          <w:spacing w:val="-7"/>
          <w:w w:val="105"/>
        </w:rPr>
        <w:t xml:space="preserve"> </w:t>
      </w:r>
      <w:r>
        <w:rPr>
          <w:w w:val="105"/>
        </w:rPr>
        <w:t>observe</w:t>
      </w:r>
      <w:r>
        <w:rPr>
          <w:spacing w:val="-3"/>
          <w:w w:val="105"/>
        </w:rPr>
        <w:t xml:space="preserve"> </w:t>
      </w:r>
      <w:r>
        <w:rPr>
          <w:w w:val="105"/>
        </w:rPr>
        <w:t>any</w:t>
      </w:r>
      <w:r>
        <w:rPr>
          <w:spacing w:val="-7"/>
          <w:w w:val="105"/>
        </w:rPr>
        <w:t xml:space="preserve"> </w:t>
      </w:r>
      <w:r>
        <w:rPr>
          <w:w w:val="105"/>
        </w:rPr>
        <w:t>exchange</w:t>
      </w:r>
      <w:r>
        <w:rPr>
          <w:spacing w:val="-4"/>
          <w:w w:val="105"/>
        </w:rPr>
        <w:t xml:space="preserve"> </w:t>
      </w:r>
      <w:r>
        <w:rPr>
          <w:w w:val="105"/>
        </w:rPr>
        <w:t>of</w:t>
      </w:r>
      <w:r>
        <w:rPr>
          <w:spacing w:val="-4"/>
          <w:w w:val="105"/>
        </w:rPr>
        <w:t xml:space="preserve"> </w:t>
      </w:r>
      <w:r>
        <w:rPr>
          <w:w w:val="105"/>
        </w:rPr>
        <w:t>information</w:t>
      </w:r>
      <w:r>
        <w:rPr>
          <w:spacing w:val="-4"/>
          <w:w w:val="105"/>
        </w:rPr>
        <w:t xml:space="preserve"> </w:t>
      </w:r>
      <w:r>
        <w:rPr>
          <w:w w:val="105"/>
        </w:rPr>
        <w:t>among others without reporting this to the instructor.</w:t>
      </w:r>
    </w:p>
    <w:p w:rsidR="00504CCB" w:rsidP="0039349A" w:rsidRDefault="00504CCB" w14:paraId="0AC3508E" w14:textId="77777777">
      <w:pPr>
        <w:pStyle w:val="BodyText"/>
        <w:ind w:right="720"/>
      </w:pPr>
    </w:p>
    <w:p w:rsidR="00504CCB" w:rsidP="0039349A" w:rsidRDefault="00504CCB" w14:paraId="01F6122F" w14:textId="77777777">
      <w:pPr>
        <w:pStyle w:val="BodyText"/>
        <w:spacing w:before="17"/>
        <w:ind w:right="720"/>
      </w:pPr>
    </w:p>
    <w:p w:rsidR="00504CCB" w:rsidP="0039349A" w:rsidRDefault="00103C2C" w14:paraId="58244A32" w14:textId="19AE18AB">
      <w:pPr>
        <w:pStyle w:val="BodyText"/>
        <w:tabs>
          <w:tab w:val="left" w:pos="4758"/>
        </w:tabs>
        <w:spacing w:before="1"/>
        <w:ind w:left="441" w:right="720"/>
      </w:pPr>
      <w:r w:rsidR="00103C2C">
        <w:rPr>
          <w:w w:val="105"/>
        </w:rPr>
        <w:t xml:space="preserve">Signature</w:t>
      </w:r>
      <w:r w:rsidR="196DADC6">
        <w:rPr/>
        <w:t>: __________________</w:t>
      </w:r>
      <w:r w:rsidR="00103C2C">
        <w:rPr/>
        <w:t xml:space="preserve"> </w:t>
      </w:r>
      <w:r>
        <w:tab/>
      </w:r>
    </w:p>
    <w:p w:rsidR="00504CCB" w:rsidP="0039349A" w:rsidRDefault="00504CCB" w14:paraId="033F580E" w14:textId="77777777">
      <w:pPr>
        <w:pStyle w:val="BodyText"/>
        <w:spacing w:before="18"/>
        <w:ind w:right="720"/>
      </w:pPr>
    </w:p>
    <w:p w:rsidR="00504CCB" w:rsidP="0039349A" w:rsidRDefault="00103C2C" w14:paraId="3021CD2E" w14:textId="512F8434">
      <w:pPr>
        <w:pStyle w:val="BodyText"/>
        <w:tabs>
          <w:tab w:val="left" w:pos="1176"/>
          <w:tab w:val="left" w:pos="4777"/>
        </w:tabs>
        <w:ind w:left="441" w:right="720"/>
      </w:pPr>
      <w:r w:rsidR="00103C2C">
        <w:rPr>
          <w:spacing w:val="-4"/>
          <w:w w:val="105"/>
        </w:rPr>
        <w:t>Date</w:t>
      </w:r>
      <w:r w:rsidR="755A3B67">
        <w:rPr/>
        <w:t>: ______________________</w:t>
      </w:r>
      <w:r>
        <w:tab/>
      </w:r>
    </w:p>
    <w:p w:rsidR="00504CCB" w:rsidP="0039349A" w:rsidRDefault="00504CCB" w14:paraId="1BC92B1E" w14:textId="77777777">
      <w:pPr>
        <w:pStyle w:val="BodyText"/>
        <w:ind w:right="720"/>
        <w:sectPr w:rsidR="00504CCB">
          <w:pgSz w:w="12240" w:h="15840" w:orient="portrait"/>
          <w:pgMar w:top="1440" w:right="1440" w:bottom="1440" w:left="1440" w:header="0" w:footer="2776" w:gutter="0"/>
          <w:cols w:space="720"/>
          <w:headerReference w:type="default" r:id="Rdaad6e1aeef9499d"/>
        </w:sectPr>
      </w:pPr>
    </w:p>
    <w:p w:rsidR="00504CCB" w:rsidP="0039349A" w:rsidRDefault="00504CCB" w14:paraId="0F87DA5E" w14:textId="7F4075FF">
      <w:pPr>
        <w:pStyle w:val="BodyText"/>
        <w:ind w:right="720"/>
      </w:pPr>
    </w:p>
    <w:p w:rsidR="00504CCB" w:rsidP="38D7EEDA" w:rsidRDefault="00103C2C" w14:paraId="02CE8D4F" w14:textId="77777777">
      <w:pPr>
        <w:pStyle w:val="Heading3"/>
        <w:spacing w:line="252" w:lineRule="auto"/>
        <w:ind w:left="3143" w:right="720" w:hanging="924"/>
        <w:rPr>
          <w:sz w:val="22"/>
          <w:szCs w:val="22"/>
        </w:rPr>
      </w:pPr>
      <w:r w:rsidRPr="38D7EEDA" w:rsidR="00103C2C">
        <w:rPr>
          <w:w w:val="105"/>
          <w:sz w:val="22"/>
          <w:szCs w:val="22"/>
        </w:rPr>
        <w:t>VANCE-GRANVILLE</w:t>
      </w:r>
      <w:r w:rsidRPr="38D7EEDA" w:rsidR="00103C2C">
        <w:rPr>
          <w:spacing w:val="-12"/>
          <w:w w:val="105"/>
          <w:sz w:val="22"/>
          <w:szCs w:val="22"/>
        </w:rPr>
        <w:t xml:space="preserve"> </w:t>
      </w:r>
      <w:r w:rsidRPr="38D7EEDA" w:rsidR="00103C2C">
        <w:rPr>
          <w:w w:val="105"/>
          <w:sz w:val="22"/>
          <w:szCs w:val="22"/>
        </w:rPr>
        <w:t>COMMUNITY</w:t>
      </w:r>
      <w:r w:rsidRPr="38D7EEDA" w:rsidR="00103C2C">
        <w:rPr>
          <w:spacing w:val="-11"/>
          <w:w w:val="105"/>
          <w:sz w:val="22"/>
          <w:szCs w:val="22"/>
        </w:rPr>
        <w:t xml:space="preserve"> </w:t>
      </w:r>
      <w:r w:rsidRPr="38D7EEDA" w:rsidR="00103C2C">
        <w:rPr>
          <w:w w:val="105"/>
          <w:sz w:val="22"/>
          <w:szCs w:val="22"/>
        </w:rPr>
        <w:t xml:space="preserve">COLLEGE </w:t>
      </w:r>
      <w:bookmarkStart w:name="_bookmark122" w:id="120"/>
      <w:bookmarkEnd w:id="120"/>
      <w:r w:rsidRPr="38D7EEDA" w:rsidR="00103C2C">
        <w:rPr>
          <w:w w:val="105"/>
          <w:sz w:val="22"/>
          <w:szCs w:val="22"/>
        </w:rPr>
        <w:t>HISTOLOGY PROGRAM</w:t>
      </w:r>
    </w:p>
    <w:p w:rsidR="00504CCB" w:rsidP="0039349A" w:rsidRDefault="00504CCB" w14:paraId="490FC8CB" w14:textId="77777777">
      <w:pPr>
        <w:pStyle w:val="BodyText"/>
        <w:spacing w:before="93"/>
        <w:ind w:right="720"/>
        <w:rPr>
          <w:b/>
        </w:rPr>
      </w:pPr>
    </w:p>
    <w:p w:rsidR="00504CCB" w:rsidP="0039349A" w:rsidRDefault="00103C2C" w14:paraId="7D96FD52" w14:textId="77777777">
      <w:pPr>
        <w:ind w:left="441" w:right="720"/>
        <w:rPr>
          <w:b/>
          <w:sz w:val="17"/>
        </w:rPr>
      </w:pPr>
      <w:bookmarkStart w:name="_bookmark123" w:id="121"/>
      <w:bookmarkEnd w:id="121"/>
      <w:r>
        <w:rPr>
          <w:b/>
          <w:w w:val="105"/>
          <w:sz w:val="17"/>
          <w:u w:val="single"/>
        </w:rPr>
        <w:t>PHOTOGRAPHY,</w:t>
      </w:r>
      <w:r>
        <w:rPr>
          <w:b/>
          <w:spacing w:val="-9"/>
          <w:w w:val="105"/>
          <w:sz w:val="17"/>
          <w:u w:val="single"/>
        </w:rPr>
        <w:t xml:space="preserve"> </w:t>
      </w:r>
      <w:r>
        <w:rPr>
          <w:b/>
          <w:w w:val="105"/>
          <w:sz w:val="17"/>
          <w:u w:val="single"/>
        </w:rPr>
        <w:t>VIDEOGRAPHY</w:t>
      </w:r>
      <w:r>
        <w:rPr>
          <w:b/>
          <w:spacing w:val="-11"/>
          <w:w w:val="105"/>
          <w:sz w:val="17"/>
          <w:u w:val="single"/>
        </w:rPr>
        <w:t xml:space="preserve"> </w:t>
      </w:r>
      <w:r>
        <w:rPr>
          <w:b/>
          <w:w w:val="105"/>
          <w:sz w:val="17"/>
          <w:u w:val="single"/>
        </w:rPr>
        <w:t>&amp;</w:t>
      </w:r>
      <w:r>
        <w:rPr>
          <w:b/>
          <w:spacing w:val="-9"/>
          <w:w w:val="105"/>
          <w:sz w:val="17"/>
          <w:u w:val="single"/>
        </w:rPr>
        <w:t xml:space="preserve"> </w:t>
      </w:r>
      <w:r>
        <w:rPr>
          <w:b/>
          <w:w w:val="105"/>
          <w:sz w:val="17"/>
          <w:u w:val="single"/>
        </w:rPr>
        <w:t>QUOTE</w:t>
      </w:r>
      <w:r>
        <w:rPr>
          <w:b/>
          <w:spacing w:val="-9"/>
          <w:w w:val="105"/>
          <w:sz w:val="17"/>
          <w:u w:val="single"/>
        </w:rPr>
        <w:t xml:space="preserve"> </w:t>
      </w:r>
      <w:r>
        <w:rPr>
          <w:b/>
          <w:w w:val="105"/>
          <w:sz w:val="17"/>
          <w:u w:val="single"/>
        </w:rPr>
        <w:t>RELEASE</w:t>
      </w:r>
      <w:r>
        <w:rPr>
          <w:b/>
          <w:spacing w:val="-8"/>
          <w:w w:val="105"/>
          <w:sz w:val="17"/>
          <w:u w:val="single"/>
        </w:rPr>
        <w:t xml:space="preserve"> </w:t>
      </w:r>
      <w:r>
        <w:rPr>
          <w:b/>
          <w:spacing w:val="-4"/>
          <w:w w:val="105"/>
          <w:sz w:val="17"/>
          <w:u w:val="single"/>
        </w:rPr>
        <w:t>FORM</w:t>
      </w:r>
    </w:p>
    <w:p w:rsidR="00504CCB" w:rsidP="0039349A" w:rsidRDefault="00504CCB" w14:paraId="24812103" w14:textId="77777777">
      <w:pPr>
        <w:pStyle w:val="BodyText"/>
        <w:spacing w:before="26"/>
        <w:ind w:right="720"/>
        <w:rPr>
          <w:b/>
          <w:sz w:val="16"/>
        </w:rPr>
      </w:pPr>
    </w:p>
    <w:p w:rsidR="00504CCB" w:rsidP="0039349A" w:rsidRDefault="00103C2C" w14:paraId="08DC2B10" w14:textId="77777777">
      <w:pPr>
        <w:spacing w:line="242" w:lineRule="auto"/>
        <w:ind w:left="441" w:right="720"/>
        <w:rPr>
          <w:sz w:val="16"/>
        </w:rPr>
      </w:pPr>
      <w:r>
        <w:rPr>
          <w:sz w:val="16"/>
        </w:rPr>
        <w:t>Vance-Granville Community College regularly seeks students and alumni to feature in marketing and promotion</w:t>
      </w:r>
      <w:r>
        <w:rPr>
          <w:spacing w:val="40"/>
          <w:sz w:val="16"/>
        </w:rPr>
        <w:t xml:space="preserve"> </w:t>
      </w:r>
      <w:r>
        <w:rPr>
          <w:sz w:val="16"/>
        </w:rPr>
        <w:t>materials. Your image and/or quotes may be used in print and</w:t>
      </w:r>
    </w:p>
    <w:p w:rsidR="00504CCB" w:rsidP="0039349A" w:rsidRDefault="00103C2C" w14:paraId="016CB66B" w14:textId="77777777">
      <w:pPr>
        <w:spacing w:before="3" w:line="218" w:lineRule="auto"/>
        <w:ind w:left="441" w:right="720"/>
        <w:rPr>
          <w:sz w:val="16"/>
        </w:rPr>
      </w:pPr>
      <w:r>
        <w:rPr>
          <w:sz w:val="16"/>
        </w:rPr>
        <w:t>electronic media for Vance-Granville Community College, including, but not limited to newspaper and magazine</w:t>
      </w:r>
      <w:r>
        <w:rPr>
          <w:spacing w:val="40"/>
          <w:sz w:val="16"/>
        </w:rPr>
        <w:t xml:space="preserve"> </w:t>
      </w:r>
      <w:r>
        <w:rPr>
          <w:sz w:val="16"/>
        </w:rPr>
        <w:t>publications, billboards, radio and television advertisements, and the college Web site.</w:t>
      </w:r>
    </w:p>
    <w:p w:rsidR="00504CCB" w:rsidP="0039349A" w:rsidRDefault="00103C2C" w14:paraId="429EE3CA" w14:textId="77777777">
      <w:pPr>
        <w:spacing w:before="157"/>
        <w:ind w:left="441" w:right="720"/>
        <w:rPr>
          <w:sz w:val="16"/>
        </w:rPr>
      </w:pPr>
      <w:r>
        <w:rPr>
          <w:sz w:val="16"/>
        </w:rPr>
        <w:t>Please</w:t>
      </w:r>
      <w:r>
        <w:rPr>
          <w:spacing w:val="4"/>
          <w:sz w:val="16"/>
        </w:rPr>
        <w:t xml:space="preserve"> </w:t>
      </w:r>
      <w:r>
        <w:rPr>
          <w:sz w:val="16"/>
        </w:rPr>
        <w:t>complete</w:t>
      </w:r>
      <w:r>
        <w:rPr>
          <w:spacing w:val="6"/>
          <w:sz w:val="16"/>
        </w:rPr>
        <w:t xml:space="preserve"> </w:t>
      </w:r>
      <w:r>
        <w:rPr>
          <w:sz w:val="16"/>
        </w:rPr>
        <w:t>and</w:t>
      </w:r>
      <w:r>
        <w:rPr>
          <w:spacing w:val="5"/>
          <w:sz w:val="16"/>
        </w:rPr>
        <w:t xml:space="preserve"> </w:t>
      </w:r>
      <w:r>
        <w:rPr>
          <w:sz w:val="16"/>
        </w:rPr>
        <w:t>sign</w:t>
      </w:r>
      <w:r>
        <w:rPr>
          <w:spacing w:val="6"/>
          <w:sz w:val="16"/>
        </w:rPr>
        <w:t xml:space="preserve"> </w:t>
      </w:r>
      <w:r>
        <w:rPr>
          <w:sz w:val="16"/>
        </w:rPr>
        <w:t>the</w:t>
      </w:r>
      <w:r>
        <w:rPr>
          <w:spacing w:val="5"/>
          <w:sz w:val="16"/>
        </w:rPr>
        <w:t xml:space="preserve"> </w:t>
      </w:r>
      <w:r>
        <w:rPr>
          <w:sz w:val="16"/>
        </w:rPr>
        <w:t>following</w:t>
      </w:r>
      <w:r>
        <w:rPr>
          <w:spacing w:val="2"/>
          <w:sz w:val="16"/>
        </w:rPr>
        <w:t xml:space="preserve"> </w:t>
      </w:r>
      <w:r>
        <w:rPr>
          <w:sz w:val="16"/>
        </w:rPr>
        <w:t>release</w:t>
      </w:r>
      <w:r>
        <w:rPr>
          <w:spacing w:val="5"/>
          <w:sz w:val="16"/>
        </w:rPr>
        <w:t xml:space="preserve"> </w:t>
      </w:r>
      <w:r>
        <w:rPr>
          <w:spacing w:val="-4"/>
          <w:sz w:val="16"/>
        </w:rPr>
        <w:t>form:</w:t>
      </w:r>
    </w:p>
    <w:p w:rsidR="00504CCB" w:rsidP="0039349A" w:rsidRDefault="00103C2C" w14:paraId="649589B5" w14:textId="77777777">
      <w:pPr>
        <w:tabs>
          <w:tab w:val="left" w:pos="5072"/>
        </w:tabs>
        <w:spacing w:before="167" w:line="220" w:lineRule="auto"/>
        <w:ind w:left="441" w:right="720"/>
        <w:rPr>
          <w:sz w:val="16"/>
        </w:rPr>
      </w:pPr>
      <w:r>
        <w:rPr>
          <w:sz w:val="16"/>
        </w:rPr>
        <w:t>I,</w:t>
      </w:r>
      <w:r>
        <w:rPr>
          <w:spacing w:val="-1"/>
          <w:sz w:val="16"/>
        </w:rPr>
        <w:t xml:space="preserve"> </w:t>
      </w:r>
      <w:r>
        <w:rPr>
          <w:sz w:val="16"/>
          <w:u w:val="single"/>
        </w:rPr>
        <w:tab/>
      </w:r>
      <w:r>
        <w:rPr>
          <w:sz w:val="16"/>
        </w:rPr>
        <w:t>hereby authorize Vance-Granville</w:t>
      </w:r>
      <w:r>
        <w:rPr>
          <w:spacing w:val="40"/>
          <w:sz w:val="16"/>
        </w:rPr>
        <w:t xml:space="preserve"> </w:t>
      </w:r>
      <w:r>
        <w:rPr>
          <w:sz w:val="16"/>
        </w:rPr>
        <w:t>Community College to use my image and/or quotes for any use the college deems appropriate in the promotion</w:t>
      </w:r>
      <w:r>
        <w:rPr>
          <w:spacing w:val="40"/>
          <w:sz w:val="16"/>
        </w:rPr>
        <w:t xml:space="preserve"> </w:t>
      </w:r>
      <w:r>
        <w:rPr>
          <w:sz w:val="16"/>
        </w:rPr>
        <w:t>and marketing of Vance-Granville Community College.</w:t>
      </w:r>
    </w:p>
    <w:p w:rsidR="00504CCB" w:rsidP="0039349A" w:rsidRDefault="00103C2C" w14:paraId="57D0DB70" w14:textId="77777777">
      <w:pPr>
        <w:spacing w:before="166" w:line="220" w:lineRule="auto"/>
        <w:ind w:left="441" w:right="720"/>
        <w:rPr>
          <w:sz w:val="16"/>
        </w:rPr>
      </w:pPr>
      <w:r>
        <w:rPr>
          <w:sz w:val="16"/>
        </w:rPr>
        <w:t>I understand that my image and/or quotes may be used in various media, including, but not limited to, newspaper,</w:t>
      </w:r>
      <w:r>
        <w:rPr>
          <w:spacing w:val="40"/>
          <w:sz w:val="16"/>
        </w:rPr>
        <w:t xml:space="preserve"> </w:t>
      </w:r>
      <w:r>
        <w:rPr>
          <w:sz w:val="16"/>
        </w:rPr>
        <w:t>radio and television advertisements, billboards, and the college website.</w:t>
      </w:r>
    </w:p>
    <w:p w:rsidR="00504CCB" w:rsidP="0039349A" w:rsidRDefault="00103C2C" w14:paraId="027F4D1B" w14:textId="77777777">
      <w:pPr>
        <w:spacing w:before="157" w:line="441" w:lineRule="auto"/>
        <w:ind w:left="441" w:right="720"/>
        <w:rPr>
          <w:sz w:val="16"/>
        </w:rPr>
      </w:pPr>
      <w:r>
        <w:rPr>
          <w:sz w:val="16"/>
        </w:rPr>
        <w:t>I understand that</w:t>
      </w:r>
      <w:r>
        <w:rPr>
          <w:spacing w:val="5"/>
          <w:sz w:val="16"/>
        </w:rPr>
        <w:t xml:space="preserve"> </w:t>
      </w:r>
      <w:r>
        <w:rPr>
          <w:sz w:val="16"/>
        </w:rPr>
        <w:t>my quotes</w:t>
      </w:r>
      <w:r>
        <w:rPr>
          <w:spacing w:val="5"/>
          <w:sz w:val="16"/>
        </w:rPr>
        <w:t xml:space="preserve"> </w:t>
      </w:r>
      <w:r>
        <w:rPr>
          <w:sz w:val="16"/>
        </w:rPr>
        <w:t>may be edited for</w:t>
      </w:r>
      <w:r>
        <w:rPr>
          <w:spacing w:val="12"/>
          <w:sz w:val="16"/>
        </w:rPr>
        <w:t xml:space="preserve"> </w:t>
      </w:r>
      <w:r>
        <w:rPr>
          <w:sz w:val="16"/>
        </w:rPr>
        <w:t>content</w:t>
      </w:r>
      <w:r>
        <w:rPr>
          <w:spacing w:val="7"/>
          <w:sz w:val="16"/>
        </w:rPr>
        <w:t xml:space="preserve"> </w:t>
      </w:r>
      <w:r>
        <w:rPr>
          <w:sz w:val="16"/>
        </w:rPr>
        <w:t>but</w:t>
      </w:r>
      <w:r>
        <w:rPr>
          <w:spacing w:val="6"/>
          <w:sz w:val="16"/>
        </w:rPr>
        <w:t xml:space="preserve"> </w:t>
      </w:r>
      <w:r>
        <w:rPr>
          <w:sz w:val="16"/>
        </w:rPr>
        <w:t>will not</w:t>
      </w:r>
      <w:r>
        <w:rPr>
          <w:spacing w:val="5"/>
          <w:sz w:val="16"/>
        </w:rPr>
        <w:t xml:space="preserve"> </w:t>
      </w:r>
      <w:r>
        <w:rPr>
          <w:sz w:val="16"/>
        </w:rPr>
        <w:t>deter</w:t>
      </w:r>
      <w:r>
        <w:rPr>
          <w:spacing w:val="5"/>
          <w:sz w:val="16"/>
        </w:rPr>
        <w:t xml:space="preserve"> </w:t>
      </w:r>
      <w:r>
        <w:rPr>
          <w:sz w:val="16"/>
        </w:rPr>
        <w:t>from the true</w:t>
      </w:r>
      <w:r>
        <w:rPr>
          <w:spacing w:val="6"/>
          <w:sz w:val="16"/>
        </w:rPr>
        <w:t xml:space="preserve"> </w:t>
      </w:r>
      <w:r>
        <w:rPr>
          <w:sz w:val="16"/>
        </w:rPr>
        <w:t>spirit</w:t>
      </w:r>
      <w:r>
        <w:rPr>
          <w:spacing w:val="5"/>
          <w:sz w:val="16"/>
        </w:rPr>
        <w:t xml:space="preserve"> </w:t>
      </w:r>
      <w:r>
        <w:rPr>
          <w:sz w:val="16"/>
        </w:rPr>
        <w:t>of</w:t>
      </w:r>
      <w:r>
        <w:rPr>
          <w:spacing w:val="7"/>
          <w:sz w:val="16"/>
        </w:rPr>
        <w:t xml:space="preserve"> </w:t>
      </w:r>
      <w:r>
        <w:rPr>
          <w:sz w:val="16"/>
        </w:rPr>
        <w:t>the quotation.</w:t>
      </w:r>
      <w:r>
        <w:rPr>
          <w:spacing w:val="40"/>
          <w:sz w:val="16"/>
        </w:rPr>
        <w:t xml:space="preserve"> </w:t>
      </w:r>
      <w:r>
        <w:rPr>
          <w:sz w:val="16"/>
        </w:rPr>
        <w:t>I understand that my image may be altered (blemishes removed, red-eye reduction, etc.).</w:t>
      </w:r>
    </w:p>
    <w:p w:rsidR="00504CCB" w:rsidP="0039349A" w:rsidRDefault="00103C2C" w14:paraId="68BDAA1F" w14:textId="77777777">
      <w:pPr>
        <w:spacing w:line="182" w:lineRule="exact"/>
        <w:ind w:left="441" w:right="720"/>
        <w:rPr>
          <w:sz w:val="16"/>
        </w:rPr>
      </w:pPr>
      <w:r>
        <w:rPr>
          <w:sz w:val="16"/>
        </w:rPr>
        <w:t>I</w:t>
      </w:r>
      <w:r>
        <w:rPr>
          <w:spacing w:val="3"/>
          <w:sz w:val="16"/>
        </w:rPr>
        <w:t xml:space="preserve"> </w:t>
      </w:r>
      <w:r>
        <w:rPr>
          <w:sz w:val="16"/>
        </w:rPr>
        <w:t>understand</w:t>
      </w:r>
      <w:r>
        <w:rPr>
          <w:spacing w:val="7"/>
          <w:sz w:val="16"/>
        </w:rPr>
        <w:t xml:space="preserve"> </w:t>
      </w:r>
      <w:r>
        <w:rPr>
          <w:sz w:val="16"/>
        </w:rPr>
        <w:t>my</w:t>
      </w:r>
      <w:r>
        <w:rPr>
          <w:spacing w:val="3"/>
          <w:sz w:val="16"/>
        </w:rPr>
        <w:t xml:space="preserve"> </w:t>
      </w:r>
      <w:r>
        <w:rPr>
          <w:sz w:val="16"/>
        </w:rPr>
        <w:t>name</w:t>
      </w:r>
      <w:r>
        <w:rPr>
          <w:spacing w:val="4"/>
          <w:sz w:val="16"/>
        </w:rPr>
        <w:t xml:space="preserve"> </w:t>
      </w:r>
      <w:r>
        <w:rPr>
          <w:sz w:val="16"/>
        </w:rPr>
        <w:t>and</w:t>
      </w:r>
      <w:r>
        <w:rPr>
          <w:spacing w:val="5"/>
          <w:sz w:val="16"/>
        </w:rPr>
        <w:t xml:space="preserve"> </w:t>
      </w:r>
      <w:r>
        <w:rPr>
          <w:sz w:val="16"/>
        </w:rPr>
        <w:t>identity</w:t>
      </w:r>
      <w:r>
        <w:rPr>
          <w:spacing w:val="2"/>
          <w:sz w:val="16"/>
        </w:rPr>
        <w:t xml:space="preserve"> </w:t>
      </w:r>
      <w:r>
        <w:rPr>
          <w:sz w:val="16"/>
        </w:rPr>
        <w:t>may be</w:t>
      </w:r>
      <w:r>
        <w:rPr>
          <w:spacing w:val="4"/>
          <w:sz w:val="16"/>
        </w:rPr>
        <w:t xml:space="preserve"> </w:t>
      </w:r>
      <w:r>
        <w:rPr>
          <w:spacing w:val="-2"/>
          <w:sz w:val="16"/>
        </w:rPr>
        <w:t>revealed.</w:t>
      </w:r>
    </w:p>
    <w:p w:rsidR="00504CCB" w:rsidP="0039349A" w:rsidRDefault="00103C2C" w14:paraId="4F3452A3" w14:textId="77777777">
      <w:pPr>
        <w:spacing w:before="167" w:line="220" w:lineRule="auto"/>
        <w:ind w:left="441" w:right="720"/>
        <w:rPr>
          <w:sz w:val="16"/>
        </w:rPr>
      </w:pPr>
      <w:r>
        <w:rPr>
          <w:sz w:val="16"/>
        </w:rPr>
        <w:t>I understand that these materials may also be used by the North Carolina Community College System Office to</w:t>
      </w:r>
      <w:r>
        <w:rPr>
          <w:spacing w:val="40"/>
          <w:sz w:val="16"/>
        </w:rPr>
        <w:t xml:space="preserve"> </w:t>
      </w:r>
      <w:r>
        <w:rPr>
          <w:sz w:val="16"/>
        </w:rPr>
        <w:t>further promote community colleges throughout the state and these materials may appear in state-wide</w:t>
      </w:r>
      <w:r>
        <w:rPr>
          <w:spacing w:val="40"/>
          <w:sz w:val="16"/>
        </w:rPr>
        <w:t xml:space="preserve"> </w:t>
      </w:r>
      <w:r>
        <w:rPr>
          <w:sz w:val="16"/>
        </w:rPr>
        <w:t>publications including, but not limited to, billboards, Web sites, radio, television, newspapers, magazines, etc.</w:t>
      </w:r>
    </w:p>
    <w:p w:rsidR="00504CCB" w:rsidP="0039349A" w:rsidRDefault="00103C2C" w14:paraId="25530CDC" w14:textId="77777777">
      <w:pPr>
        <w:spacing w:before="168" w:line="220" w:lineRule="auto"/>
        <w:ind w:left="441" w:right="720"/>
        <w:rPr>
          <w:sz w:val="16"/>
        </w:rPr>
      </w:pPr>
      <w:r>
        <w:rPr>
          <w:sz w:val="16"/>
        </w:rPr>
        <w:t>I fully discharge Vance-Granville Community College, its parent and affiliated companies and the respective</w:t>
      </w:r>
      <w:r>
        <w:rPr>
          <w:spacing w:val="40"/>
          <w:sz w:val="16"/>
        </w:rPr>
        <w:t xml:space="preserve"> </w:t>
      </w:r>
      <w:r>
        <w:rPr>
          <w:sz w:val="16"/>
        </w:rPr>
        <w:t>officers, directors, trustees, employees, agents of each, including subcontractors, from any and all claims,</w:t>
      </w:r>
      <w:r>
        <w:rPr>
          <w:spacing w:val="40"/>
          <w:sz w:val="16"/>
        </w:rPr>
        <w:t xml:space="preserve"> </w:t>
      </w:r>
      <w:r>
        <w:rPr>
          <w:sz w:val="16"/>
        </w:rPr>
        <w:t>monetary and otherwise, that I may have against Vance-Granville Community College, its parent, affiliates or</w:t>
      </w:r>
      <w:r>
        <w:rPr>
          <w:spacing w:val="40"/>
          <w:sz w:val="16"/>
        </w:rPr>
        <w:t xml:space="preserve"> </w:t>
      </w:r>
      <w:r>
        <w:rPr>
          <w:sz w:val="16"/>
        </w:rPr>
        <w:t>subcontractors, arising out of the use of my image or quote.</w:t>
      </w:r>
    </w:p>
    <w:p w:rsidR="00504CCB" w:rsidP="0039349A" w:rsidRDefault="00103C2C" w14:paraId="7E211EFF" w14:textId="77777777">
      <w:pPr>
        <w:spacing w:before="155"/>
        <w:ind w:left="441" w:right="720"/>
        <w:rPr>
          <w:sz w:val="16"/>
        </w:rPr>
      </w:pPr>
      <w:r>
        <w:rPr>
          <w:sz w:val="16"/>
        </w:rPr>
        <w:t>I</w:t>
      </w:r>
      <w:r>
        <w:rPr>
          <w:spacing w:val="2"/>
          <w:sz w:val="16"/>
        </w:rPr>
        <w:t xml:space="preserve"> </w:t>
      </w:r>
      <w:r>
        <w:rPr>
          <w:sz w:val="16"/>
        </w:rPr>
        <w:t>understand</w:t>
      </w:r>
      <w:r>
        <w:rPr>
          <w:spacing w:val="4"/>
          <w:sz w:val="16"/>
        </w:rPr>
        <w:t xml:space="preserve"> </w:t>
      </w:r>
      <w:r>
        <w:rPr>
          <w:sz w:val="16"/>
        </w:rPr>
        <w:t>there is</w:t>
      </w:r>
      <w:r>
        <w:rPr>
          <w:spacing w:val="4"/>
          <w:sz w:val="16"/>
        </w:rPr>
        <w:t xml:space="preserve"> </w:t>
      </w:r>
      <w:r>
        <w:rPr>
          <w:sz w:val="16"/>
        </w:rPr>
        <w:t>no financial</w:t>
      </w:r>
      <w:r>
        <w:rPr>
          <w:spacing w:val="5"/>
          <w:sz w:val="16"/>
        </w:rPr>
        <w:t xml:space="preserve"> </w:t>
      </w:r>
      <w:r>
        <w:rPr>
          <w:sz w:val="16"/>
        </w:rPr>
        <w:t>or</w:t>
      </w:r>
      <w:r>
        <w:rPr>
          <w:spacing w:val="7"/>
          <w:sz w:val="16"/>
        </w:rPr>
        <w:t xml:space="preserve"> </w:t>
      </w:r>
      <w:r>
        <w:rPr>
          <w:sz w:val="16"/>
        </w:rPr>
        <w:t>other</w:t>
      </w:r>
      <w:r>
        <w:rPr>
          <w:spacing w:val="4"/>
          <w:sz w:val="16"/>
        </w:rPr>
        <w:t xml:space="preserve"> </w:t>
      </w:r>
      <w:r>
        <w:rPr>
          <w:sz w:val="16"/>
        </w:rPr>
        <w:t>remuneration</w:t>
      </w:r>
      <w:r>
        <w:rPr>
          <w:spacing w:val="3"/>
          <w:sz w:val="16"/>
        </w:rPr>
        <w:t xml:space="preserve"> </w:t>
      </w:r>
      <w:r>
        <w:rPr>
          <w:sz w:val="16"/>
        </w:rPr>
        <w:t>for</w:t>
      </w:r>
      <w:r>
        <w:rPr>
          <w:spacing w:val="5"/>
          <w:sz w:val="16"/>
        </w:rPr>
        <w:t xml:space="preserve"> </w:t>
      </w:r>
      <w:r>
        <w:rPr>
          <w:sz w:val="16"/>
        </w:rPr>
        <w:t>the use</w:t>
      </w:r>
      <w:r>
        <w:rPr>
          <w:spacing w:val="4"/>
          <w:sz w:val="16"/>
        </w:rPr>
        <w:t xml:space="preserve"> </w:t>
      </w:r>
      <w:r>
        <w:rPr>
          <w:sz w:val="16"/>
        </w:rPr>
        <w:t>of</w:t>
      </w:r>
      <w:r>
        <w:rPr>
          <w:spacing w:val="7"/>
          <w:sz w:val="16"/>
        </w:rPr>
        <w:t xml:space="preserve"> </w:t>
      </w:r>
      <w:r>
        <w:rPr>
          <w:sz w:val="16"/>
        </w:rPr>
        <w:t>my</w:t>
      </w:r>
      <w:r>
        <w:rPr>
          <w:spacing w:val="2"/>
          <w:sz w:val="16"/>
        </w:rPr>
        <w:t xml:space="preserve"> </w:t>
      </w:r>
      <w:r>
        <w:rPr>
          <w:sz w:val="16"/>
        </w:rPr>
        <w:t>image</w:t>
      </w:r>
      <w:r>
        <w:rPr>
          <w:spacing w:val="4"/>
          <w:sz w:val="16"/>
        </w:rPr>
        <w:t xml:space="preserve"> </w:t>
      </w:r>
      <w:r>
        <w:rPr>
          <w:sz w:val="16"/>
        </w:rPr>
        <w:t>and/or</w:t>
      </w:r>
      <w:r>
        <w:rPr>
          <w:spacing w:val="4"/>
          <w:sz w:val="16"/>
        </w:rPr>
        <w:t xml:space="preserve"> </w:t>
      </w:r>
      <w:r>
        <w:rPr>
          <w:spacing w:val="-2"/>
          <w:sz w:val="16"/>
        </w:rPr>
        <w:t>quote.</w:t>
      </w:r>
    </w:p>
    <w:p w:rsidR="00504CCB" w:rsidP="0039349A" w:rsidRDefault="00103C2C" w14:paraId="57AF1CFD" w14:textId="77777777">
      <w:pPr>
        <w:spacing w:before="168" w:line="244" w:lineRule="auto"/>
        <w:ind w:left="441" w:right="720"/>
        <w:rPr>
          <w:sz w:val="16"/>
        </w:rPr>
      </w:pPr>
      <w:r>
        <w:rPr>
          <w:sz w:val="16"/>
        </w:rPr>
        <w:t>If a current student, I declare that I have read the Vance-Granville Community College Student Code of Conduct,</w:t>
      </w:r>
      <w:r>
        <w:rPr>
          <w:spacing w:val="40"/>
          <w:sz w:val="16"/>
        </w:rPr>
        <w:t xml:space="preserve"> </w:t>
      </w:r>
      <w:r>
        <w:rPr>
          <w:sz w:val="16"/>
        </w:rPr>
        <w:t>and that I will do my best to uphold the Code and exhibit behavior that portrays a positive image as a Vance-Granville Community College student.</w:t>
      </w:r>
    </w:p>
    <w:p w:rsidR="00504CCB" w:rsidP="0039349A" w:rsidRDefault="00504CCB" w14:paraId="73F7F597" w14:textId="77777777">
      <w:pPr>
        <w:pStyle w:val="BodyText"/>
        <w:spacing w:before="26"/>
        <w:ind w:right="720"/>
        <w:rPr>
          <w:sz w:val="16"/>
        </w:rPr>
      </w:pPr>
    </w:p>
    <w:p w:rsidR="00504CCB" w:rsidP="0039349A" w:rsidRDefault="00103C2C" w14:paraId="0A95A057" w14:textId="77777777">
      <w:pPr>
        <w:pStyle w:val="BodyText"/>
        <w:tabs>
          <w:tab w:val="left" w:pos="1482"/>
          <w:tab w:val="left" w:pos="3804"/>
          <w:tab w:val="left" w:pos="3870"/>
        </w:tabs>
        <w:spacing w:line="501" w:lineRule="auto"/>
        <w:ind w:left="441" w:right="720"/>
        <w:jc w:val="both"/>
      </w:pPr>
      <w:r>
        <w:rPr>
          <w:w w:val="105"/>
        </w:rPr>
        <w:t xml:space="preserve">Printed Name </w:t>
      </w:r>
      <w:r>
        <w:rPr>
          <w:u w:val="single"/>
        </w:rPr>
        <w:tab/>
      </w:r>
      <w:r>
        <w:rPr>
          <w:u w:val="single"/>
        </w:rPr>
        <w:tab/>
      </w:r>
      <w:r>
        <w:t xml:space="preserve"> </w:t>
      </w:r>
      <w:r>
        <w:rPr>
          <w:w w:val="105"/>
        </w:rPr>
        <w:t>Signature</w:t>
      </w:r>
      <w:r>
        <w:rPr>
          <w:spacing w:val="318"/>
          <w:w w:val="105"/>
        </w:rPr>
        <w:t xml:space="preserve"> </w:t>
      </w:r>
      <w:proofErr w:type="gramStart"/>
      <w:r>
        <w:rPr>
          <w:u w:val="single"/>
        </w:rPr>
        <w:tab/>
      </w:r>
      <w:r>
        <w:rPr>
          <w:spacing w:val="-11"/>
          <w:u w:val="single"/>
        </w:rPr>
        <w:t xml:space="preserve"> </w:t>
      </w:r>
      <w:r>
        <w:rPr>
          <w:spacing w:val="-4"/>
          <w:w w:val="105"/>
        </w:rPr>
        <w:t xml:space="preserve"> Date</w:t>
      </w:r>
      <w:proofErr w:type="gramEnd"/>
      <w:r>
        <w:tab/>
      </w:r>
      <w:r>
        <w:rPr>
          <w:u w:val="single"/>
        </w:rPr>
        <w:tab/>
      </w:r>
      <w:r>
        <w:rPr>
          <w:u w:val="single"/>
        </w:rPr>
        <w:tab/>
      </w:r>
    </w:p>
    <w:p w:rsidR="00504CCB" w:rsidP="0039349A" w:rsidRDefault="00103C2C" w14:paraId="2934CE19" w14:textId="77777777">
      <w:pPr>
        <w:spacing w:before="3"/>
        <w:ind w:left="441" w:right="720"/>
      </w:pPr>
      <w:r w:rsidRPr="5A79F4CD" w:rsidR="00103C2C">
        <w:rPr>
          <w:b w:val="1"/>
          <w:bCs w:val="1"/>
          <w:i w:val="1"/>
          <w:iCs w:val="1"/>
          <w:w w:val="105"/>
          <w:sz w:val="17"/>
          <w:szCs w:val="17"/>
        </w:rPr>
        <w:t>*Applicants</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under</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the</w:t>
      </w:r>
      <w:r w:rsidRPr="5A79F4CD" w:rsidR="00103C2C">
        <w:rPr>
          <w:b w:val="1"/>
          <w:bCs w:val="1"/>
          <w:i w:val="1"/>
          <w:iCs w:val="1"/>
          <w:spacing w:val="-5"/>
          <w:w w:val="105"/>
          <w:sz w:val="17"/>
          <w:szCs w:val="17"/>
        </w:rPr>
        <w:t xml:space="preserve"> </w:t>
      </w:r>
      <w:r w:rsidRPr="5A79F4CD" w:rsidR="00103C2C">
        <w:rPr>
          <w:b w:val="1"/>
          <w:bCs w:val="1"/>
          <w:i w:val="1"/>
          <w:iCs w:val="1"/>
          <w:w w:val="105"/>
          <w:sz w:val="17"/>
          <w:szCs w:val="17"/>
        </w:rPr>
        <w:t>age</w:t>
      </w:r>
      <w:r w:rsidRPr="5A79F4CD" w:rsidR="00103C2C">
        <w:rPr>
          <w:b w:val="1"/>
          <w:bCs w:val="1"/>
          <w:i w:val="1"/>
          <w:iCs w:val="1"/>
          <w:spacing w:val="-5"/>
          <w:w w:val="105"/>
          <w:sz w:val="17"/>
          <w:szCs w:val="17"/>
        </w:rPr>
        <w:t xml:space="preserve"> </w:t>
      </w:r>
      <w:r w:rsidRPr="5A79F4CD" w:rsidR="00103C2C">
        <w:rPr>
          <w:b w:val="1"/>
          <w:bCs w:val="1"/>
          <w:i w:val="1"/>
          <w:iCs w:val="1"/>
          <w:w w:val="105"/>
          <w:sz w:val="17"/>
          <w:szCs w:val="17"/>
        </w:rPr>
        <w:t>of</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18</w:t>
      </w:r>
      <w:r w:rsidRPr="5A79F4CD" w:rsidR="00103C2C">
        <w:rPr>
          <w:b w:val="1"/>
          <w:bCs w:val="1"/>
          <w:i w:val="1"/>
          <w:iCs w:val="1"/>
          <w:spacing w:val="-5"/>
          <w:w w:val="105"/>
          <w:sz w:val="17"/>
          <w:szCs w:val="17"/>
        </w:rPr>
        <w:t xml:space="preserve"> </w:t>
      </w:r>
      <w:r w:rsidRPr="5A79F4CD" w:rsidR="00103C2C">
        <w:rPr>
          <w:b w:val="1"/>
          <w:bCs w:val="1"/>
          <w:i w:val="1"/>
          <w:iCs w:val="1"/>
          <w:w w:val="105"/>
          <w:sz w:val="17"/>
          <w:szCs w:val="17"/>
        </w:rPr>
        <w:t>must</w:t>
      </w:r>
      <w:r w:rsidRPr="5A79F4CD" w:rsidR="00103C2C">
        <w:rPr>
          <w:b w:val="1"/>
          <w:bCs w:val="1"/>
          <w:i w:val="1"/>
          <w:iCs w:val="1"/>
          <w:spacing w:val="-5"/>
          <w:w w:val="105"/>
          <w:sz w:val="17"/>
          <w:szCs w:val="17"/>
        </w:rPr>
        <w:t xml:space="preserve"> </w:t>
      </w:r>
      <w:r w:rsidRPr="5A79F4CD" w:rsidR="00103C2C">
        <w:rPr>
          <w:b w:val="1"/>
          <w:bCs w:val="1"/>
          <w:i w:val="1"/>
          <w:iCs w:val="1"/>
          <w:w w:val="105"/>
          <w:sz w:val="17"/>
          <w:szCs w:val="17"/>
        </w:rPr>
        <w:t>have</w:t>
      </w:r>
      <w:r w:rsidRPr="5A79F4CD" w:rsidR="00103C2C">
        <w:rPr>
          <w:b w:val="1"/>
          <w:bCs w:val="1"/>
          <w:i w:val="1"/>
          <w:iCs w:val="1"/>
          <w:spacing w:val="-5"/>
          <w:w w:val="105"/>
          <w:sz w:val="17"/>
          <w:szCs w:val="17"/>
        </w:rPr>
        <w:t xml:space="preserve"> </w:t>
      </w:r>
      <w:r w:rsidRPr="5A79F4CD" w:rsidR="00103C2C">
        <w:rPr>
          <w:b w:val="1"/>
          <w:bCs w:val="1"/>
          <w:i w:val="1"/>
          <w:iCs w:val="1"/>
          <w:w w:val="105"/>
          <w:sz w:val="17"/>
          <w:szCs w:val="17"/>
        </w:rPr>
        <w:t>a</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parent</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or</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guardian</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sign</w:t>
      </w:r>
      <w:r w:rsidRPr="5A79F4CD" w:rsidR="00103C2C">
        <w:rPr>
          <w:b w:val="1"/>
          <w:bCs w:val="1"/>
          <w:i w:val="1"/>
          <w:iCs w:val="1"/>
          <w:spacing w:val="-4"/>
          <w:w w:val="105"/>
          <w:sz w:val="17"/>
          <w:szCs w:val="17"/>
        </w:rPr>
        <w:t xml:space="preserve"> </w:t>
      </w:r>
      <w:r w:rsidRPr="5A79F4CD" w:rsidR="00103C2C">
        <w:rPr>
          <w:b w:val="1"/>
          <w:bCs w:val="1"/>
          <w:i w:val="1"/>
          <w:iCs w:val="1"/>
          <w:w w:val="105"/>
          <w:sz w:val="17"/>
          <w:szCs w:val="17"/>
        </w:rPr>
        <w:t>for</w:t>
      </w:r>
      <w:r w:rsidRPr="5A79F4CD" w:rsidR="00103C2C">
        <w:rPr>
          <w:b w:val="1"/>
          <w:bCs w:val="1"/>
          <w:i w:val="1"/>
          <w:iCs w:val="1"/>
          <w:spacing w:val="-5"/>
          <w:w w:val="105"/>
          <w:sz w:val="17"/>
          <w:szCs w:val="17"/>
        </w:rPr>
        <w:t xml:space="preserve"> </w:t>
      </w:r>
      <w:r w:rsidRPr="5A79F4CD" w:rsidR="00103C2C">
        <w:rPr>
          <w:b w:val="1"/>
          <w:bCs w:val="1"/>
          <w:i w:val="1"/>
          <w:iCs w:val="1"/>
          <w:spacing w:val="-4"/>
          <w:w w:val="105"/>
          <w:sz w:val="17"/>
          <w:szCs w:val="17"/>
        </w:rPr>
        <w:t>them.</w:t>
      </w:r>
    </w:p>
    <w:p w:rsidR="5A79F4CD" w:rsidP="5A79F4CD" w:rsidRDefault="5A79F4CD" w14:paraId="3BA29FAB" w14:textId="17F57B4E">
      <w:pPr>
        <w:pStyle w:val="Normal"/>
      </w:pPr>
    </w:p>
    <w:p w:rsidR="5A79F4CD" w:rsidP="5A79F4CD" w:rsidRDefault="5A79F4CD" w14:paraId="2F0B7256" w14:textId="419CF845">
      <w:pPr>
        <w:pStyle w:val="Normal"/>
        <w:spacing w:before="3"/>
        <w:ind w:left="441" w:right="720"/>
        <w:rPr>
          <w:b w:val="1"/>
          <w:bCs w:val="1"/>
          <w:i w:val="1"/>
          <w:iCs w:val="1"/>
          <w:sz w:val="17"/>
          <w:szCs w:val="17"/>
        </w:rPr>
      </w:pPr>
    </w:p>
    <w:sectPr w:rsidR="00504CCB">
      <w:pgSz w:w="12240" w:h="15840" w:orient="portrait"/>
      <w:pgMar w:top="1440" w:right="1440" w:bottom="1440" w:left="1440" w:header="0" w:footer="2776" w:gutter="0"/>
      <w:cols w:space="720"/>
      <w:headerReference w:type="default" r:id="R913df69bc7b74aa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6850" w:rsidRDefault="00103C2C" w14:paraId="4775AA17" w14:textId="77777777">
      <w:r>
        <w:separator/>
      </w:r>
    </w:p>
  </w:endnote>
  <w:endnote w:type="continuationSeparator" w:id="0">
    <w:p w:rsidR="00D46850" w:rsidRDefault="00103C2C" w14:paraId="2DCFE7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6850" w:rsidRDefault="00103C2C" w14:paraId="065FB9DD" w14:textId="77777777">
      <w:r>
        <w:separator/>
      </w:r>
    </w:p>
  </w:footnote>
  <w:footnote w:type="continuationSeparator" w:id="0">
    <w:p w:rsidR="00D46850" w:rsidRDefault="00103C2C" w14:paraId="792B142F"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079C6A0D">
      <w:trPr>
        <w:trHeight w:val="300"/>
      </w:trPr>
      <w:tc>
        <w:tcPr>
          <w:tcW w:w="3120" w:type="dxa"/>
          <w:tcMar/>
        </w:tcPr>
        <w:p w:rsidR="38D7EEDA" w:rsidP="38D7EEDA" w:rsidRDefault="38D7EEDA" w14:paraId="4C9ACF95" w14:textId="43110595">
          <w:pPr>
            <w:pStyle w:val="Header"/>
            <w:bidi w:val="0"/>
            <w:ind w:left="-115"/>
            <w:jc w:val="left"/>
          </w:pPr>
        </w:p>
      </w:tc>
      <w:tc>
        <w:tcPr>
          <w:tcW w:w="3120" w:type="dxa"/>
          <w:tcMar/>
        </w:tcPr>
        <w:p w:rsidR="38D7EEDA" w:rsidP="38D7EEDA" w:rsidRDefault="38D7EEDA" w14:paraId="2EF08E98" w14:textId="05FFE114">
          <w:pPr>
            <w:pStyle w:val="Header"/>
            <w:bidi w:val="0"/>
            <w:jc w:val="center"/>
          </w:pPr>
        </w:p>
      </w:tc>
      <w:tc>
        <w:tcPr>
          <w:tcW w:w="3120" w:type="dxa"/>
          <w:tcMar/>
        </w:tcPr>
        <w:p w:rsidR="38D7EEDA" w:rsidP="38D7EEDA" w:rsidRDefault="38D7EEDA" w14:paraId="0B1D0297" w14:textId="386AA3BE">
          <w:pPr>
            <w:pStyle w:val="Header"/>
            <w:bidi w:val="0"/>
            <w:ind w:right="-115"/>
            <w:jc w:val="right"/>
          </w:pPr>
        </w:p>
      </w:tc>
    </w:tr>
  </w:tbl>
  <w:p w:rsidR="38D7EEDA" w:rsidP="38D7EEDA" w:rsidRDefault="38D7EEDA" w14:paraId="00C44476" w14:textId="182D3947">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75D4A5F5">
      <w:trPr>
        <w:trHeight w:val="300"/>
      </w:trPr>
      <w:tc>
        <w:tcPr>
          <w:tcW w:w="3120" w:type="dxa"/>
          <w:tcMar/>
        </w:tcPr>
        <w:p w:rsidR="38D7EEDA" w:rsidP="38D7EEDA" w:rsidRDefault="38D7EEDA" w14:paraId="2366A928" w14:textId="47587508">
          <w:pPr>
            <w:pStyle w:val="Header"/>
            <w:bidi w:val="0"/>
            <w:ind w:left="-115"/>
            <w:jc w:val="left"/>
          </w:pPr>
        </w:p>
      </w:tc>
      <w:tc>
        <w:tcPr>
          <w:tcW w:w="3120" w:type="dxa"/>
          <w:tcMar/>
        </w:tcPr>
        <w:p w:rsidR="38D7EEDA" w:rsidP="38D7EEDA" w:rsidRDefault="38D7EEDA" w14:paraId="4631034A" w14:textId="404661A7">
          <w:pPr>
            <w:pStyle w:val="Header"/>
            <w:bidi w:val="0"/>
            <w:jc w:val="center"/>
          </w:pPr>
        </w:p>
      </w:tc>
      <w:tc>
        <w:tcPr>
          <w:tcW w:w="3120" w:type="dxa"/>
          <w:tcMar/>
        </w:tcPr>
        <w:p w:rsidR="38D7EEDA" w:rsidP="38D7EEDA" w:rsidRDefault="38D7EEDA" w14:paraId="673EC6D1" w14:textId="1649CFDC">
          <w:pPr>
            <w:pStyle w:val="Header"/>
            <w:bidi w:val="0"/>
            <w:ind w:right="-115"/>
            <w:jc w:val="right"/>
          </w:pPr>
        </w:p>
      </w:tc>
    </w:tr>
  </w:tbl>
  <w:p w:rsidR="38D7EEDA" w:rsidP="38D7EEDA" w:rsidRDefault="38D7EEDA" w14:paraId="132ED81F" w14:textId="09734FD1">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52CC43EB">
      <w:trPr>
        <w:trHeight w:val="300"/>
      </w:trPr>
      <w:tc>
        <w:tcPr>
          <w:tcW w:w="3120" w:type="dxa"/>
          <w:tcMar/>
        </w:tcPr>
        <w:p w:rsidR="38D7EEDA" w:rsidP="38D7EEDA" w:rsidRDefault="38D7EEDA" w14:paraId="13B2E06E" w14:textId="4AD0F6F8">
          <w:pPr>
            <w:pStyle w:val="Header"/>
            <w:bidi w:val="0"/>
            <w:ind w:left="-115"/>
            <w:jc w:val="left"/>
          </w:pPr>
        </w:p>
      </w:tc>
      <w:tc>
        <w:tcPr>
          <w:tcW w:w="3120" w:type="dxa"/>
          <w:tcMar/>
        </w:tcPr>
        <w:p w:rsidR="38D7EEDA" w:rsidP="38D7EEDA" w:rsidRDefault="38D7EEDA" w14:paraId="2FD0637A" w14:textId="534A3AB3">
          <w:pPr>
            <w:pStyle w:val="Header"/>
            <w:bidi w:val="0"/>
            <w:jc w:val="center"/>
          </w:pPr>
        </w:p>
      </w:tc>
      <w:tc>
        <w:tcPr>
          <w:tcW w:w="3120" w:type="dxa"/>
          <w:tcMar/>
        </w:tcPr>
        <w:p w:rsidR="38D7EEDA" w:rsidP="38D7EEDA" w:rsidRDefault="38D7EEDA" w14:paraId="7BCDC748" w14:textId="08C30C78">
          <w:pPr>
            <w:pStyle w:val="Header"/>
            <w:bidi w:val="0"/>
            <w:ind w:right="-115"/>
            <w:jc w:val="right"/>
          </w:pPr>
        </w:p>
      </w:tc>
    </w:tr>
  </w:tbl>
  <w:p w:rsidR="38D7EEDA" w:rsidP="38D7EEDA" w:rsidRDefault="38D7EEDA" w14:paraId="34BEEFC0" w14:textId="4D95B433">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05724C06">
      <w:trPr>
        <w:trHeight w:val="300"/>
      </w:trPr>
      <w:tc>
        <w:tcPr>
          <w:tcW w:w="3120" w:type="dxa"/>
          <w:tcMar/>
        </w:tcPr>
        <w:p w:rsidR="38D7EEDA" w:rsidP="38D7EEDA" w:rsidRDefault="38D7EEDA" w14:paraId="050BED57" w14:textId="02F9B828">
          <w:pPr>
            <w:pStyle w:val="Header"/>
            <w:bidi w:val="0"/>
            <w:ind w:left="-115"/>
            <w:jc w:val="left"/>
          </w:pPr>
        </w:p>
      </w:tc>
      <w:tc>
        <w:tcPr>
          <w:tcW w:w="3120" w:type="dxa"/>
          <w:tcMar/>
        </w:tcPr>
        <w:p w:rsidR="38D7EEDA" w:rsidP="38D7EEDA" w:rsidRDefault="38D7EEDA" w14:paraId="2D36DD60" w14:textId="08FF2773">
          <w:pPr>
            <w:pStyle w:val="Header"/>
            <w:bidi w:val="0"/>
            <w:jc w:val="center"/>
          </w:pPr>
        </w:p>
      </w:tc>
      <w:tc>
        <w:tcPr>
          <w:tcW w:w="3120" w:type="dxa"/>
          <w:tcMar/>
        </w:tcPr>
        <w:p w:rsidR="38D7EEDA" w:rsidP="38D7EEDA" w:rsidRDefault="38D7EEDA" w14:paraId="63215259" w14:textId="266B496D">
          <w:pPr>
            <w:pStyle w:val="Header"/>
            <w:bidi w:val="0"/>
            <w:ind w:right="-115"/>
            <w:jc w:val="right"/>
          </w:pPr>
        </w:p>
      </w:tc>
    </w:tr>
  </w:tbl>
  <w:p w:rsidR="38D7EEDA" w:rsidP="38D7EEDA" w:rsidRDefault="38D7EEDA" w14:paraId="32D1DEEF" w14:textId="549D1969">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134C0189">
      <w:trPr>
        <w:trHeight w:val="300"/>
      </w:trPr>
      <w:tc>
        <w:tcPr>
          <w:tcW w:w="3120" w:type="dxa"/>
          <w:tcMar/>
        </w:tcPr>
        <w:p w:rsidR="38D7EEDA" w:rsidP="38D7EEDA" w:rsidRDefault="38D7EEDA" w14:paraId="005CDBC8" w14:textId="28D4EDE3">
          <w:pPr>
            <w:pStyle w:val="Header"/>
            <w:bidi w:val="0"/>
            <w:ind w:left="-115"/>
            <w:jc w:val="left"/>
          </w:pPr>
        </w:p>
      </w:tc>
      <w:tc>
        <w:tcPr>
          <w:tcW w:w="3120" w:type="dxa"/>
          <w:tcMar/>
        </w:tcPr>
        <w:p w:rsidR="38D7EEDA" w:rsidP="38D7EEDA" w:rsidRDefault="38D7EEDA" w14:paraId="126F8108" w14:textId="686B370C">
          <w:pPr>
            <w:pStyle w:val="Header"/>
            <w:bidi w:val="0"/>
            <w:jc w:val="center"/>
          </w:pPr>
        </w:p>
      </w:tc>
      <w:tc>
        <w:tcPr>
          <w:tcW w:w="3120" w:type="dxa"/>
          <w:tcMar/>
        </w:tcPr>
        <w:p w:rsidR="38D7EEDA" w:rsidP="38D7EEDA" w:rsidRDefault="38D7EEDA" w14:paraId="708FF9DA" w14:textId="273BBF4E">
          <w:pPr>
            <w:pStyle w:val="Header"/>
            <w:bidi w:val="0"/>
            <w:ind w:right="-115"/>
            <w:jc w:val="right"/>
          </w:pPr>
        </w:p>
      </w:tc>
    </w:tr>
  </w:tbl>
  <w:p w:rsidR="38D7EEDA" w:rsidP="38D7EEDA" w:rsidRDefault="38D7EEDA" w14:paraId="7967C236" w14:textId="71D6CE80">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693636DA">
      <w:trPr>
        <w:trHeight w:val="300"/>
      </w:trPr>
      <w:tc>
        <w:tcPr>
          <w:tcW w:w="3120" w:type="dxa"/>
          <w:tcMar/>
        </w:tcPr>
        <w:p w:rsidR="38D7EEDA" w:rsidP="38D7EEDA" w:rsidRDefault="38D7EEDA" w14:paraId="7DFB9093" w14:textId="22C071F4">
          <w:pPr>
            <w:pStyle w:val="Header"/>
            <w:bidi w:val="0"/>
            <w:ind w:left="-115"/>
            <w:jc w:val="left"/>
          </w:pPr>
        </w:p>
      </w:tc>
      <w:tc>
        <w:tcPr>
          <w:tcW w:w="3120" w:type="dxa"/>
          <w:tcMar/>
        </w:tcPr>
        <w:p w:rsidR="38D7EEDA" w:rsidP="38D7EEDA" w:rsidRDefault="38D7EEDA" w14:paraId="2D9F0DCA" w14:textId="29F43135">
          <w:pPr>
            <w:pStyle w:val="Header"/>
            <w:bidi w:val="0"/>
            <w:jc w:val="center"/>
          </w:pPr>
        </w:p>
      </w:tc>
      <w:tc>
        <w:tcPr>
          <w:tcW w:w="3120" w:type="dxa"/>
          <w:tcMar/>
        </w:tcPr>
        <w:p w:rsidR="38D7EEDA" w:rsidP="38D7EEDA" w:rsidRDefault="38D7EEDA" w14:paraId="6541BE10" w14:textId="130F2973">
          <w:pPr>
            <w:pStyle w:val="Header"/>
            <w:bidi w:val="0"/>
            <w:ind w:right="-115"/>
            <w:jc w:val="right"/>
          </w:pPr>
        </w:p>
      </w:tc>
    </w:tr>
  </w:tbl>
  <w:p w:rsidR="38D7EEDA" w:rsidP="38D7EEDA" w:rsidRDefault="38D7EEDA" w14:paraId="6E100D60" w14:textId="3469ED11">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0B52B12E">
      <w:trPr>
        <w:trHeight w:val="300"/>
      </w:trPr>
      <w:tc>
        <w:tcPr>
          <w:tcW w:w="3120" w:type="dxa"/>
          <w:tcMar/>
        </w:tcPr>
        <w:p w:rsidR="38D7EEDA" w:rsidP="38D7EEDA" w:rsidRDefault="38D7EEDA" w14:paraId="67F239FB" w14:textId="75334A1D">
          <w:pPr>
            <w:pStyle w:val="Header"/>
            <w:bidi w:val="0"/>
            <w:ind w:left="-115"/>
            <w:jc w:val="left"/>
          </w:pPr>
        </w:p>
      </w:tc>
      <w:tc>
        <w:tcPr>
          <w:tcW w:w="3120" w:type="dxa"/>
          <w:tcMar/>
        </w:tcPr>
        <w:p w:rsidR="38D7EEDA" w:rsidP="38D7EEDA" w:rsidRDefault="38D7EEDA" w14:paraId="27C19111" w14:textId="2DF8FBBA">
          <w:pPr>
            <w:pStyle w:val="Header"/>
            <w:bidi w:val="0"/>
            <w:jc w:val="center"/>
          </w:pPr>
        </w:p>
      </w:tc>
      <w:tc>
        <w:tcPr>
          <w:tcW w:w="3120" w:type="dxa"/>
          <w:tcMar/>
        </w:tcPr>
        <w:p w:rsidR="38D7EEDA" w:rsidP="38D7EEDA" w:rsidRDefault="38D7EEDA" w14:paraId="1CD9EDF8" w14:textId="1F1B4126">
          <w:pPr>
            <w:pStyle w:val="Header"/>
            <w:bidi w:val="0"/>
            <w:ind w:right="-115"/>
            <w:jc w:val="right"/>
          </w:pPr>
        </w:p>
      </w:tc>
    </w:tr>
  </w:tbl>
  <w:p w:rsidR="38D7EEDA" w:rsidP="38D7EEDA" w:rsidRDefault="38D7EEDA" w14:paraId="0639CF43" w14:textId="02314E81">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19553F43">
      <w:trPr>
        <w:trHeight w:val="300"/>
      </w:trPr>
      <w:tc>
        <w:tcPr>
          <w:tcW w:w="3120" w:type="dxa"/>
          <w:tcMar/>
        </w:tcPr>
        <w:p w:rsidR="38D7EEDA" w:rsidP="38D7EEDA" w:rsidRDefault="38D7EEDA" w14:paraId="0FC9E24B" w14:textId="1381D587">
          <w:pPr>
            <w:pStyle w:val="Header"/>
            <w:bidi w:val="0"/>
            <w:ind w:left="-115"/>
            <w:jc w:val="left"/>
          </w:pPr>
        </w:p>
      </w:tc>
      <w:tc>
        <w:tcPr>
          <w:tcW w:w="3120" w:type="dxa"/>
          <w:tcMar/>
        </w:tcPr>
        <w:p w:rsidR="38D7EEDA" w:rsidP="38D7EEDA" w:rsidRDefault="38D7EEDA" w14:paraId="4E97AA39" w14:textId="63311083">
          <w:pPr>
            <w:pStyle w:val="Header"/>
            <w:bidi w:val="0"/>
            <w:jc w:val="center"/>
          </w:pPr>
        </w:p>
      </w:tc>
      <w:tc>
        <w:tcPr>
          <w:tcW w:w="3120" w:type="dxa"/>
          <w:tcMar/>
        </w:tcPr>
        <w:p w:rsidR="38D7EEDA" w:rsidP="38D7EEDA" w:rsidRDefault="38D7EEDA" w14:paraId="0BC093B6" w14:textId="1DC928FB">
          <w:pPr>
            <w:pStyle w:val="Header"/>
            <w:bidi w:val="0"/>
            <w:ind w:right="-115"/>
            <w:jc w:val="right"/>
          </w:pPr>
        </w:p>
      </w:tc>
    </w:tr>
  </w:tbl>
  <w:p w:rsidR="38D7EEDA" w:rsidP="38D7EEDA" w:rsidRDefault="38D7EEDA" w14:paraId="5562E7AE" w14:textId="1D015028">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172DD03C">
      <w:trPr>
        <w:trHeight w:val="300"/>
      </w:trPr>
      <w:tc>
        <w:tcPr>
          <w:tcW w:w="3120" w:type="dxa"/>
          <w:tcMar/>
        </w:tcPr>
        <w:p w:rsidR="38D7EEDA" w:rsidP="38D7EEDA" w:rsidRDefault="38D7EEDA" w14:paraId="77CEFDBD" w14:textId="0E9D0DB3">
          <w:pPr>
            <w:pStyle w:val="Header"/>
            <w:bidi w:val="0"/>
            <w:ind w:left="-115"/>
            <w:jc w:val="left"/>
          </w:pPr>
        </w:p>
      </w:tc>
      <w:tc>
        <w:tcPr>
          <w:tcW w:w="3120" w:type="dxa"/>
          <w:tcMar/>
        </w:tcPr>
        <w:p w:rsidR="38D7EEDA" w:rsidP="38D7EEDA" w:rsidRDefault="38D7EEDA" w14:paraId="4E4F65C5" w14:textId="3300E7DF">
          <w:pPr>
            <w:pStyle w:val="Header"/>
            <w:bidi w:val="0"/>
            <w:jc w:val="center"/>
          </w:pPr>
        </w:p>
      </w:tc>
      <w:tc>
        <w:tcPr>
          <w:tcW w:w="3120" w:type="dxa"/>
          <w:tcMar/>
        </w:tcPr>
        <w:p w:rsidR="38D7EEDA" w:rsidP="38D7EEDA" w:rsidRDefault="38D7EEDA" w14:paraId="5F275941" w14:textId="411BD17B">
          <w:pPr>
            <w:pStyle w:val="Header"/>
            <w:bidi w:val="0"/>
            <w:ind w:right="-115"/>
            <w:jc w:val="right"/>
          </w:pPr>
        </w:p>
      </w:tc>
    </w:tr>
  </w:tbl>
  <w:p w:rsidR="38D7EEDA" w:rsidP="38D7EEDA" w:rsidRDefault="38D7EEDA" w14:paraId="3FD07E51" w14:textId="4E0EF85E">
    <w:pPr>
      <w:pStyle w:val="Header"/>
      <w:bidi w:val="0"/>
    </w:pPr>
  </w:p>
</w:hdr>
</file>

<file path=word/header10.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168AA7FC">
      <w:trPr>
        <w:trHeight w:val="300"/>
      </w:trPr>
      <w:tc>
        <w:tcPr>
          <w:tcW w:w="3960" w:type="dxa"/>
          <w:tcMar/>
        </w:tcPr>
        <w:p w:rsidR="38D7EEDA" w:rsidP="38D7EEDA" w:rsidRDefault="38D7EEDA" w14:paraId="670EB8D8" w14:textId="21EC13D9">
          <w:pPr>
            <w:pStyle w:val="Header"/>
            <w:bidi w:val="0"/>
            <w:ind w:left="-115"/>
            <w:jc w:val="left"/>
          </w:pPr>
        </w:p>
      </w:tc>
      <w:tc>
        <w:tcPr>
          <w:tcW w:w="3960" w:type="dxa"/>
          <w:tcMar/>
        </w:tcPr>
        <w:p w:rsidR="38D7EEDA" w:rsidP="38D7EEDA" w:rsidRDefault="38D7EEDA" w14:paraId="6745888F" w14:textId="02DB09F4">
          <w:pPr>
            <w:pStyle w:val="Header"/>
            <w:bidi w:val="0"/>
            <w:jc w:val="center"/>
          </w:pPr>
        </w:p>
      </w:tc>
      <w:tc>
        <w:tcPr>
          <w:tcW w:w="3960" w:type="dxa"/>
          <w:tcMar/>
        </w:tcPr>
        <w:p w:rsidR="38D7EEDA" w:rsidP="38D7EEDA" w:rsidRDefault="38D7EEDA" w14:paraId="5D0CFD96" w14:textId="0C88BE45">
          <w:pPr>
            <w:pStyle w:val="Header"/>
            <w:bidi w:val="0"/>
            <w:ind w:right="-115"/>
            <w:jc w:val="right"/>
          </w:pPr>
        </w:p>
      </w:tc>
    </w:tr>
  </w:tbl>
  <w:p w:rsidR="38D7EEDA" w:rsidP="38D7EEDA" w:rsidRDefault="38D7EEDA" w14:paraId="07854BA3" w14:textId="5B8F3CAC">
    <w:pPr>
      <w:pStyle w:val="Header"/>
      <w:bidi w:val="0"/>
    </w:pPr>
  </w:p>
</w:hdr>
</file>

<file path=word/header11.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54808D1A">
      <w:trPr>
        <w:trHeight w:val="300"/>
      </w:trPr>
      <w:tc>
        <w:tcPr>
          <w:tcW w:w="3960" w:type="dxa"/>
          <w:tcMar/>
        </w:tcPr>
        <w:p w:rsidR="38D7EEDA" w:rsidP="38D7EEDA" w:rsidRDefault="38D7EEDA" w14:paraId="6A8D9852" w14:textId="642C8D05">
          <w:pPr>
            <w:pStyle w:val="Header"/>
            <w:bidi w:val="0"/>
            <w:ind w:left="-115"/>
            <w:jc w:val="left"/>
          </w:pPr>
        </w:p>
      </w:tc>
      <w:tc>
        <w:tcPr>
          <w:tcW w:w="3960" w:type="dxa"/>
          <w:tcMar/>
        </w:tcPr>
        <w:p w:rsidR="38D7EEDA" w:rsidP="38D7EEDA" w:rsidRDefault="38D7EEDA" w14:paraId="3EDCB2A5" w14:textId="5A83B2EF">
          <w:pPr>
            <w:pStyle w:val="Header"/>
            <w:bidi w:val="0"/>
            <w:jc w:val="center"/>
          </w:pPr>
        </w:p>
      </w:tc>
      <w:tc>
        <w:tcPr>
          <w:tcW w:w="3960" w:type="dxa"/>
          <w:tcMar/>
        </w:tcPr>
        <w:p w:rsidR="38D7EEDA" w:rsidP="38D7EEDA" w:rsidRDefault="38D7EEDA" w14:paraId="72A5454A" w14:textId="557829E6">
          <w:pPr>
            <w:pStyle w:val="Header"/>
            <w:bidi w:val="0"/>
            <w:ind w:right="-115"/>
            <w:jc w:val="right"/>
          </w:pPr>
        </w:p>
      </w:tc>
    </w:tr>
  </w:tbl>
  <w:p w:rsidR="38D7EEDA" w:rsidP="38D7EEDA" w:rsidRDefault="38D7EEDA" w14:paraId="37200C3C" w14:textId="24182130">
    <w:pPr>
      <w:pStyle w:val="Header"/>
      <w:bidi w:val="0"/>
    </w:pPr>
  </w:p>
</w:hdr>
</file>

<file path=word/header1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33D0A107">
      <w:trPr>
        <w:trHeight w:val="300"/>
      </w:trPr>
      <w:tc>
        <w:tcPr>
          <w:tcW w:w="3960" w:type="dxa"/>
          <w:tcMar/>
        </w:tcPr>
        <w:p w:rsidR="38D7EEDA" w:rsidP="38D7EEDA" w:rsidRDefault="38D7EEDA" w14:paraId="32DE47D0" w14:textId="01F1CB3B">
          <w:pPr>
            <w:pStyle w:val="Header"/>
            <w:bidi w:val="0"/>
            <w:ind w:left="-115"/>
            <w:jc w:val="left"/>
          </w:pPr>
        </w:p>
      </w:tc>
      <w:tc>
        <w:tcPr>
          <w:tcW w:w="3960" w:type="dxa"/>
          <w:tcMar/>
        </w:tcPr>
        <w:p w:rsidR="38D7EEDA" w:rsidP="38D7EEDA" w:rsidRDefault="38D7EEDA" w14:paraId="0846C2EF" w14:textId="32CC70E2">
          <w:pPr>
            <w:pStyle w:val="Header"/>
            <w:bidi w:val="0"/>
            <w:jc w:val="center"/>
          </w:pPr>
        </w:p>
      </w:tc>
      <w:tc>
        <w:tcPr>
          <w:tcW w:w="3960" w:type="dxa"/>
          <w:tcMar/>
        </w:tcPr>
        <w:p w:rsidR="38D7EEDA" w:rsidP="38D7EEDA" w:rsidRDefault="38D7EEDA" w14:paraId="0E4F79D2" w14:textId="4F3E5EC7">
          <w:pPr>
            <w:pStyle w:val="Header"/>
            <w:bidi w:val="0"/>
            <w:ind w:right="-115"/>
            <w:jc w:val="right"/>
          </w:pPr>
        </w:p>
      </w:tc>
    </w:tr>
  </w:tbl>
  <w:p w:rsidR="38D7EEDA" w:rsidP="38D7EEDA" w:rsidRDefault="38D7EEDA" w14:paraId="6E331A06" w14:textId="7B5EDC3C">
    <w:pPr>
      <w:pStyle w:val="Header"/>
      <w:bidi w:val="0"/>
    </w:pPr>
  </w:p>
</w:hdr>
</file>

<file path=word/header1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68D031F4">
      <w:trPr>
        <w:trHeight w:val="300"/>
      </w:trPr>
      <w:tc>
        <w:tcPr>
          <w:tcW w:w="3960" w:type="dxa"/>
          <w:tcMar/>
        </w:tcPr>
        <w:p w:rsidR="38D7EEDA" w:rsidP="38D7EEDA" w:rsidRDefault="38D7EEDA" w14:paraId="09190C34" w14:textId="191B8FB3">
          <w:pPr>
            <w:pStyle w:val="Header"/>
            <w:bidi w:val="0"/>
            <w:ind w:left="-115"/>
            <w:jc w:val="left"/>
          </w:pPr>
        </w:p>
      </w:tc>
      <w:tc>
        <w:tcPr>
          <w:tcW w:w="3960" w:type="dxa"/>
          <w:tcMar/>
        </w:tcPr>
        <w:p w:rsidR="38D7EEDA" w:rsidP="38D7EEDA" w:rsidRDefault="38D7EEDA" w14:paraId="5791D8AA" w14:textId="1187EC93">
          <w:pPr>
            <w:pStyle w:val="Header"/>
            <w:bidi w:val="0"/>
            <w:jc w:val="center"/>
          </w:pPr>
        </w:p>
      </w:tc>
      <w:tc>
        <w:tcPr>
          <w:tcW w:w="3960" w:type="dxa"/>
          <w:tcMar/>
        </w:tcPr>
        <w:p w:rsidR="38D7EEDA" w:rsidP="38D7EEDA" w:rsidRDefault="38D7EEDA" w14:paraId="43949929" w14:textId="7981959F">
          <w:pPr>
            <w:pStyle w:val="Header"/>
            <w:bidi w:val="0"/>
            <w:ind w:right="-115"/>
            <w:jc w:val="right"/>
          </w:pPr>
        </w:p>
      </w:tc>
    </w:tr>
  </w:tbl>
  <w:p w:rsidR="38D7EEDA" w:rsidP="38D7EEDA" w:rsidRDefault="38D7EEDA" w14:paraId="793C868F" w14:textId="3361C547">
    <w:pPr>
      <w:pStyle w:val="Header"/>
      <w:bidi w:val="0"/>
    </w:pPr>
  </w:p>
</w:hdr>
</file>

<file path=word/header1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2679B380">
      <w:trPr>
        <w:trHeight w:val="300"/>
      </w:trPr>
      <w:tc>
        <w:tcPr>
          <w:tcW w:w="3960" w:type="dxa"/>
          <w:tcMar/>
        </w:tcPr>
        <w:p w:rsidR="38D7EEDA" w:rsidP="38D7EEDA" w:rsidRDefault="38D7EEDA" w14:paraId="78155361" w14:textId="12E768A3">
          <w:pPr>
            <w:pStyle w:val="Header"/>
            <w:bidi w:val="0"/>
            <w:ind w:left="-115"/>
            <w:jc w:val="left"/>
          </w:pPr>
        </w:p>
      </w:tc>
      <w:tc>
        <w:tcPr>
          <w:tcW w:w="3960" w:type="dxa"/>
          <w:tcMar/>
        </w:tcPr>
        <w:p w:rsidR="38D7EEDA" w:rsidP="38D7EEDA" w:rsidRDefault="38D7EEDA" w14:paraId="46B14D5B" w14:textId="2189B2A4">
          <w:pPr>
            <w:pStyle w:val="Header"/>
            <w:bidi w:val="0"/>
            <w:jc w:val="center"/>
          </w:pPr>
        </w:p>
      </w:tc>
      <w:tc>
        <w:tcPr>
          <w:tcW w:w="3960" w:type="dxa"/>
          <w:tcMar/>
        </w:tcPr>
        <w:p w:rsidR="38D7EEDA" w:rsidP="38D7EEDA" w:rsidRDefault="38D7EEDA" w14:paraId="73B81CB1" w14:textId="00BE3C2F">
          <w:pPr>
            <w:pStyle w:val="Header"/>
            <w:bidi w:val="0"/>
            <w:ind w:right="-115"/>
            <w:jc w:val="right"/>
          </w:pPr>
        </w:p>
      </w:tc>
    </w:tr>
  </w:tbl>
  <w:p w:rsidR="38D7EEDA" w:rsidP="38D7EEDA" w:rsidRDefault="38D7EEDA" w14:paraId="19A86621" w14:textId="672D7BB5">
    <w:pPr>
      <w:pStyle w:val="Header"/>
      <w:bidi w:val="0"/>
    </w:pPr>
  </w:p>
</w:hdr>
</file>

<file path=word/header1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00EF276D">
      <w:trPr>
        <w:trHeight w:val="300"/>
      </w:trPr>
      <w:tc>
        <w:tcPr>
          <w:tcW w:w="3960" w:type="dxa"/>
          <w:tcMar/>
        </w:tcPr>
        <w:p w:rsidR="38D7EEDA" w:rsidP="38D7EEDA" w:rsidRDefault="38D7EEDA" w14:paraId="7C9C10B1" w14:textId="4E4BEF79">
          <w:pPr>
            <w:pStyle w:val="Header"/>
            <w:bidi w:val="0"/>
            <w:ind w:left="-115"/>
            <w:jc w:val="left"/>
          </w:pPr>
        </w:p>
      </w:tc>
      <w:tc>
        <w:tcPr>
          <w:tcW w:w="3960" w:type="dxa"/>
          <w:tcMar/>
        </w:tcPr>
        <w:p w:rsidR="38D7EEDA" w:rsidP="38D7EEDA" w:rsidRDefault="38D7EEDA" w14:paraId="28230576" w14:textId="6804BB97">
          <w:pPr>
            <w:pStyle w:val="Header"/>
            <w:bidi w:val="0"/>
            <w:jc w:val="center"/>
          </w:pPr>
        </w:p>
      </w:tc>
      <w:tc>
        <w:tcPr>
          <w:tcW w:w="3960" w:type="dxa"/>
          <w:tcMar/>
        </w:tcPr>
        <w:p w:rsidR="38D7EEDA" w:rsidP="38D7EEDA" w:rsidRDefault="38D7EEDA" w14:paraId="313FAC0D" w14:textId="7659EA97">
          <w:pPr>
            <w:pStyle w:val="Header"/>
            <w:bidi w:val="0"/>
            <w:ind w:right="-115"/>
            <w:jc w:val="right"/>
          </w:pPr>
        </w:p>
      </w:tc>
    </w:tr>
  </w:tbl>
  <w:p w:rsidR="38D7EEDA" w:rsidP="38D7EEDA" w:rsidRDefault="38D7EEDA" w14:paraId="7C7B5BC9" w14:textId="6A104C29">
    <w:pPr>
      <w:pStyle w:val="Header"/>
      <w:bidi w:val="0"/>
    </w:pPr>
  </w:p>
</w:hdr>
</file>

<file path=word/header1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4C5BB57E">
      <w:trPr>
        <w:trHeight w:val="300"/>
      </w:trPr>
      <w:tc>
        <w:tcPr>
          <w:tcW w:w="3960" w:type="dxa"/>
          <w:tcMar/>
        </w:tcPr>
        <w:p w:rsidR="38D7EEDA" w:rsidP="38D7EEDA" w:rsidRDefault="38D7EEDA" w14:paraId="57186449" w14:textId="4A9F78F5">
          <w:pPr>
            <w:pStyle w:val="Header"/>
            <w:bidi w:val="0"/>
            <w:ind w:left="-115"/>
            <w:jc w:val="left"/>
          </w:pPr>
        </w:p>
      </w:tc>
      <w:tc>
        <w:tcPr>
          <w:tcW w:w="3960" w:type="dxa"/>
          <w:tcMar/>
        </w:tcPr>
        <w:p w:rsidR="38D7EEDA" w:rsidP="38D7EEDA" w:rsidRDefault="38D7EEDA" w14:paraId="437C37AF" w14:textId="3B3D9659">
          <w:pPr>
            <w:pStyle w:val="Header"/>
            <w:bidi w:val="0"/>
            <w:jc w:val="center"/>
          </w:pPr>
        </w:p>
      </w:tc>
      <w:tc>
        <w:tcPr>
          <w:tcW w:w="3960" w:type="dxa"/>
          <w:tcMar/>
        </w:tcPr>
        <w:p w:rsidR="38D7EEDA" w:rsidP="38D7EEDA" w:rsidRDefault="38D7EEDA" w14:paraId="797BDECE" w14:textId="23383216">
          <w:pPr>
            <w:pStyle w:val="Header"/>
            <w:bidi w:val="0"/>
            <w:ind w:right="-115"/>
            <w:jc w:val="right"/>
          </w:pPr>
        </w:p>
      </w:tc>
    </w:tr>
  </w:tbl>
  <w:p w:rsidR="38D7EEDA" w:rsidP="38D7EEDA" w:rsidRDefault="38D7EEDA" w14:paraId="534FB19E" w14:textId="0AD198B9">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8D7EEDA" w:rsidTr="38D7EEDA" w14:paraId="4A11E074">
      <w:trPr>
        <w:trHeight w:val="300"/>
      </w:trPr>
      <w:tc>
        <w:tcPr>
          <w:tcW w:w="3120" w:type="dxa"/>
          <w:tcMar/>
        </w:tcPr>
        <w:p w:rsidR="38D7EEDA" w:rsidP="38D7EEDA" w:rsidRDefault="38D7EEDA" w14:paraId="1C2DEB30" w14:textId="1EE0C34B">
          <w:pPr>
            <w:pStyle w:val="Header"/>
            <w:bidi w:val="0"/>
            <w:ind w:left="-115"/>
            <w:jc w:val="left"/>
          </w:pPr>
        </w:p>
      </w:tc>
      <w:tc>
        <w:tcPr>
          <w:tcW w:w="3120" w:type="dxa"/>
          <w:tcMar/>
        </w:tcPr>
        <w:p w:rsidR="38D7EEDA" w:rsidP="38D7EEDA" w:rsidRDefault="38D7EEDA" w14:paraId="0D7EE760" w14:textId="6C2C1425">
          <w:pPr>
            <w:pStyle w:val="Header"/>
            <w:bidi w:val="0"/>
            <w:jc w:val="center"/>
          </w:pPr>
        </w:p>
      </w:tc>
      <w:tc>
        <w:tcPr>
          <w:tcW w:w="3120" w:type="dxa"/>
          <w:tcMar/>
        </w:tcPr>
        <w:p w:rsidR="38D7EEDA" w:rsidP="38D7EEDA" w:rsidRDefault="38D7EEDA" w14:paraId="268F3DA2" w14:textId="065D2D77">
          <w:pPr>
            <w:pStyle w:val="Header"/>
            <w:bidi w:val="0"/>
            <w:ind w:right="-115"/>
            <w:jc w:val="right"/>
          </w:pPr>
        </w:p>
      </w:tc>
    </w:tr>
  </w:tbl>
  <w:p w:rsidR="38D7EEDA" w:rsidP="38D7EEDA" w:rsidRDefault="38D7EEDA" w14:paraId="4DE4BE42" w14:textId="0648A52C">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3CD908B9">
      <w:trPr>
        <w:trHeight w:val="300"/>
      </w:trPr>
      <w:tc>
        <w:tcPr>
          <w:tcW w:w="3960" w:type="dxa"/>
          <w:tcMar/>
        </w:tcPr>
        <w:p w:rsidR="38D7EEDA" w:rsidP="38D7EEDA" w:rsidRDefault="38D7EEDA" w14:paraId="0CB0C4CB" w14:textId="2D25BF83">
          <w:pPr>
            <w:pStyle w:val="Header"/>
            <w:bidi w:val="0"/>
            <w:ind w:left="-115"/>
            <w:jc w:val="left"/>
          </w:pPr>
        </w:p>
      </w:tc>
      <w:tc>
        <w:tcPr>
          <w:tcW w:w="3960" w:type="dxa"/>
          <w:tcMar/>
        </w:tcPr>
        <w:p w:rsidR="38D7EEDA" w:rsidP="38D7EEDA" w:rsidRDefault="38D7EEDA" w14:paraId="2AB256F3" w14:textId="4F8F1ADA">
          <w:pPr>
            <w:pStyle w:val="Header"/>
            <w:bidi w:val="0"/>
            <w:jc w:val="center"/>
          </w:pPr>
        </w:p>
      </w:tc>
      <w:tc>
        <w:tcPr>
          <w:tcW w:w="3960" w:type="dxa"/>
          <w:tcMar/>
        </w:tcPr>
        <w:p w:rsidR="38D7EEDA" w:rsidP="38D7EEDA" w:rsidRDefault="38D7EEDA" w14:paraId="1F557A98" w14:textId="417E82F8">
          <w:pPr>
            <w:pStyle w:val="Header"/>
            <w:bidi w:val="0"/>
            <w:ind w:right="-115"/>
            <w:jc w:val="right"/>
          </w:pPr>
        </w:p>
      </w:tc>
    </w:tr>
  </w:tbl>
  <w:p w:rsidR="38D7EEDA" w:rsidP="38D7EEDA" w:rsidRDefault="38D7EEDA" w14:paraId="1ABAF011" w14:textId="30EEB9BA">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2B498168">
      <w:trPr>
        <w:trHeight w:val="300"/>
      </w:trPr>
      <w:tc>
        <w:tcPr>
          <w:tcW w:w="3960" w:type="dxa"/>
          <w:tcMar/>
        </w:tcPr>
        <w:p w:rsidR="38D7EEDA" w:rsidP="38D7EEDA" w:rsidRDefault="38D7EEDA" w14:paraId="2E519417" w14:textId="3702F002">
          <w:pPr>
            <w:pStyle w:val="Header"/>
            <w:bidi w:val="0"/>
            <w:ind w:left="-115"/>
            <w:jc w:val="left"/>
          </w:pPr>
        </w:p>
      </w:tc>
      <w:tc>
        <w:tcPr>
          <w:tcW w:w="3960" w:type="dxa"/>
          <w:tcMar/>
        </w:tcPr>
        <w:p w:rsidR="38D7EEDA" w:rsidP="38D7EEDA" w:rsidRDefault="38D7EEDA" w14:paraId="48DB8B5E" w14:textId="3ADA9FC7">
          <w:pPr>
            <w:pStyle w:val="Header"/>
            <w:bidi w:val="0"/>
            <w:jc w:val="center"/>
          </w:pPr>
        </w:p>
      </w:tc>
      <w:tc>
        <w:tcPr>
          <w:tcW w:w="3960" w:type="dxa"/>
          <w:tcMar/>
        </w:tcPr>
        <w:p w:rsidR="38D7EEDA" w:rsidP="38D7EEDA" w:rsidRDefault="38D7EEDA" w14:paraId="354BBF4E" w14:textId="43F73B51">
          <w:pPr>
            <w:pStyle w:val="Header"/>
            <w:bidi w:val="0"/>
            <w:ind w:right="-115"/>
            <w:jc w:val="right"/>
          </w:pPr>
        </w:p>
      </w:tc>
    </w:tr>
  </w:tbl>
  <w:p w:rsidR="38D7EEDA" w:rsidP="38D7EEDA" w:rsidRDefault="38D7EEDA" w14:paraId="6A69CEBC" w14:textId="510A4205">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6EDBB09B">
      <w:trPr>
        <w:trHeight w:val="300"/>
      </w:trPr>
      <w:tc>
        <w:tcPr>
          <w:tcW w:w="3960" w:type="dxa"/>
          <w:tcMar/>
        </w:tcPr>
        <w:p w:rsidR="38D7EEDA" w:rsidP="38D7EEDA" w:rsidRDefault="38D7EEDA" w14:paraId="1A3465AF" w14:textId="5A4BF3A2">
          <w:pPr>
            <w:pStyle w:val="Header"/>
            <w:bidi w:val="0"/>
            <w:ind w:left="-115"/>
            <w:jc w:val="left"/>
          </w:pPr>
        </w:p>
      </w:tc>
      <w:tc>
        <w:tcPr>
          <w:tcW w:w="3960" w:type="dxa"/>
          <w:tcMar/>
        </w:tcPr>
        <w:p w:rsidR="38D7EEDA" w:rsidP="38D7EEDA" w:rsidRDefault="38D7EEDA" w14:paraId="3B2DB21C" w14:textId="18054915">
          <w:pPr>
            <w:pStyle w:val="Header"/>
            <w:bidi w:val="0"/>
            <w:jc w:val="center"/>
          </w:pPr>
        </w:p>
      </w:tc>
      <w:tc>
        <w:tcPr>
          <w:tcW w:w="3960" w:type="dxa"/>
          <w:tcMar/>
        </w:tcPr>
        <w:p w:rsidR="38D7EEDA" w:rsidP="38D7EEDA" w:rsidRDefault="38D7EEDA" w14:paraId="6FCCF386" w14:textId="3CA49750">
          <w:pPr>
            <w:pStyle w:val="Header"/>
            <w:bidi w:val="0"/>
            <w:ind w:right="-115"/>
            <w:jc w:val="right"/>
          </w:pPr>
        </w:p>
      </w:tc>
    </w:tr>
  </w:tbl>
  <w:p w:rsidR="38D7EEDA" w:rsidP="38D7EEDA" w:rsidRDefault="38D7EEDA" w14:paraId="4C800FD0" w14:textId="4A23C08F">
    <w:pPr>
      <w:pStyle w:val="Header"/>
      <w:bidi w:val="0"/>
    </w:pPr>
  </w:p>
</w:hdr>
</file>

<file path=word/headere.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74318A14">
      <w:trPr>
        <w:trHeight w:val="300"/>
      </w:trPr>
      <w:tc>
        <w:tcPr>
          <w:tcW w:w="3960" w:type="dxa"/>
          <w:tcMar/>
        </w:tcPr>
        <w:p w:rsidR="38D7EEDA" w:rsidP="38D7EEDA" w:rsidRDefault="38D7EEDA" w14:paraId="0727B69A" w14:textId="78B8982E">
          <w:pPr>
            <w:pStyle w:val="Header"/>
            <w:bidi w:val="0"/>
            <w:ind w:left="-115"/>
            <w:jc w:val="left"/>
          </w:pPr>
        </w:p>
      </w:tc>
      <w:tc>
        <w:tcPr>
          <w:tcW w:w="3960" w:type="dxa"/>
          <w:tcMar/>
        </w:tcPr>
        <w:p w:rsidR="38D7EEDA" w:rsidP="38D7EEDA" w:rsidRDefault="38D7EEDA" w14:paraId="5D1B423E" w14:textId="49350485">
          <w:pPr>
            <w:pStyle w:val="Header"/>
            <w:bidi w:val="0"/>
            <w:jc w:val="center"/>
          </w:pPr>
        </w:p>
      </w:tc>
      <w:tc>
        <w:tcPr>
          <w:tcW w:w="3960" w:type="dxa"/>
          <w:tcMar/>
        </w:tcPr>
        <w:p w:rsidR="38D7EEDA" w:rsidP="38D7EEDA" w:rsidRDefault="38D7EEDA" w14:paraId="47BA21C4" w14:textId="7C320820">
          <w:pPr>
            <w:pStyle w:val="Header"/>
            <w:bidi w:val="0"/>
            <w:ind w:right="-115"/>
            <w:jc w:val="right"/>
          </w:pPr>
        </w:p>
      </w:tc>
    </w:tr>
  </w:tbl>
  <w:p w:rsidR="38D7EEDA" w:rsidP="38D7EEDA" w:rsidRDefault="38D7EEDA" w14:paraId="262A14AA" w14:textId="6E46C213">
    <w:pPr>
      <w:pStyle w:val="Header"/>
      <w:bidi w:val="0"/>
    </w:pPr>
  </w:p>
</w:hdr>
</file>

<file path=word/headerf.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60"/>
      <w:gridCol w:w="3960"/>
      <w:gridCol w:w="3960"/>
    </w:tblGrid>
    <w:tr w:rsidR="38D7EEDA" w:rsidTr="38D7EEDA" w14:paraId="51D4E7B6">
      <w:trPr>
        <w:trHeight w:val="300"/>
      </w:trPr>
      <w:tc>
        <w:tcPr>
          <w:tcW w:w="3960" w:type="dxa"/>
          <w:tcMar/>
        </w:tcPr>
        <w:p w:rsidR="38D7EEDA" w:rsidP="38D7EEDA" w:rsidRDefault="38D7EEDA" w14:paraId="27AB9251" w14:textId="0AA80B01">
          <w:pPr>
            <w:pStyle w:val="Header"/>
            <w:bidi w:val="0"/>
            <w:ind w:left="-115"/>
            <w:jc w:val="left"/>
          </w:pPr>
        </w:p>
      </w:tc>
      <w:tc>
        <w:tcPr>
          <w:tcW w:w="3960" w:type="dxa"/>
          <w:tcMar/>
        </w:tcPr>
        <w:p w:rsidR="38D7EEDA" w:rsidP="38D7EEDA" w:rsidRDefault="38D7EEDA" w14:paraId="3E574968" w14:textId="7AD8863D">
          <w:pPr>
            <w:pStyle w:val="Header"/>
            <w:bidi w:val="0"/>
            <w:jc w:val="center"/>
          </w:pPr>
        </w:p>
      </w:tc>
      <w:tc>
        <w:tcPr>
          <w:tcW w:w="3960" w:type="dxa"/>
          <w:tcMar/>
        </w:tcPr>
        <w:p w:rsidR="38D7EEDA" w:rsidP="38D7EEDA" w:rsidRDefault="38D7EEDA" w14:paraId="72FD6B89" w14:textId="20B1295E">
          <w:pPr>
            <w:pStyle w:val="Header"/>
            <w:bidi w:val="0"/>
            <w:ind w:right="-115"/>
            <w:jc w:val="right"/>
          </w:pPr>
        </w:p>
      </w:tc>
    </w:tr>
  </w:tbl>
  <w:p w:rsidR="38D7EEDA" w:rsidP="38D7EEDA" w:rsidRDefault="38D7EEDA" w14:paraId="3F3CA061" w14:textId="126452C3">
    <w:pPr>
      <w:pStyle w:val="Header"/>
      <w:bidi w:val="0"/>
    </w:pPr>
  </w:p>
</w:hdr>
</file>

<file path=word/intelligence2.xml><?xml version="1.0" encoding="utf-8"?>
<int2:intelligence xmlns:int2="http://schemas.microsoft.com/office/intelligence/2020/intelligence">
  <int2:observations>
    <int2:bookmark int2:bookmarkName="_Int_B42RNsKl" int2:invalidationBookmarkName="" int2:hashCode="IEA2oe9uc2DlNj" int2:id="OA8r7XoE">
      <int2:state int2:type="gram" int2:value="Rejected"/>
    </int2:bookmark>
    <int2:bookmark int2:bookmarkName="_Int_kxzKLAao" int2:invalidationBookmarkName="" int2:hashCode="XDFMyNFk83TuXf" int2:id="z3p55kMH">
      <int2:state int2:type="spell" int2:value="Rejected"/>
    </int2:bookmark>
    <int2:bookmark int2:bookmarkName="_Int_1tUovWAF" int2:invalidationBookmarkName="" int2:hashCode="NJjlGdURe24/mn" int2:id="GLLJAReE">
      <int2:state int2:type="spell" int2:value="Rejected"/>
    </int2:bookmark>
    <int2:bookmark int2:bookmarkName="_Int_05oS6ol1" int2:invalidationBookmarkName="" int2:hashCode="CwG0vrsvI10ywt" int2:id="vCCi2lvZ">
      <int2:state int2:type="spell" int2:value="Rejected"/>
    </int2:bookmark>
    <int2:bookmark int2:bookmarkName="_Int_Hb95hYMU" int2:invalidationBookmarkName="" int2:hashCode="CwG0vrsvI10ywt" int2:id="r8X75huM">
      <int2:state int2:type="spell" int2:value="Rejected"/>
    </int2:bookmark>
    <int2:bookmark int2:bookmarkName="_Int_00U3mX5q" int2:invalidationBookmarkName="" int2:hashCode="NJjlGdURe24/mn" int2:id="v2zjDFS6">
      <int2:state int2:type="spell" int2:value="Rejected"/>
    </int2:bookmark>
    <int2:bookmark int2:bookmarkName="_Int_rrsY2pET" int2:invalidationBookmarkName="" int2:hashCode="NJjlGdURe24/mn" int2:id="26fdbU3P">
      <int2:state int2:type="spell" int2:value="Rejected"/>
    </int2:bookmark>
    <int2:bookmark int2:bookmarkName="_Int_xJiW7Zzx" int2:invalidationBookmarkName="" int2:hashCode="2Nw5IgXMm37sXm" int2:id="9WNO5xTv">
      <int2:state int2:type="gram" int2:value="Rejected"/>
    </int2:bookmark>
    <int2:bookmark int2:bookmarkName="_Int_1LhWr41Q" int2:invalidationBookmarkName="" int2:hashCode="yuy+3/C9Muvv+N" int2:id="35PAwL9J">
      <int2:state int2:type="spell" int2:value="Rejected"/>
    </int2:bookmark>
    <int2:bookmark int2:bookmarkName="_Int_XRm4LZ81" int2:invalidationBookmarkName="" int2:hashCode="yuy+3/C9Muvv+N" int2:id="v9nqFHyT">
      <int2:state int2:type="spell" int2:value="Rejected"/>
    </int2:bookmark>
    <int2:bookmark int2:bookmarkName="_Int_PpdB4UlX" int2:invalidationBookmarkName="" int2:hashCode="XDFMyNFk83TuXf" int2:id="ku8xcjSz">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9">
    <w:nsid w:val="43bc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36bc11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391c3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18efdc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3c690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6dfa2c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3192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0518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dae78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2e11b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955d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eedb4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197df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520ba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c7dc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b215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64bf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e83d9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094a3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8bc4c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bf176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47e0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8a11c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baf29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d0b99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90054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69bc56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699f5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8c019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3E4E9C"/>
    <w:multiLevelType w:val="hybridMultilevel"/>
    <w:tmpl w:val="DBA4E34E"/>
    <w:lvl w:ilvl="0" w:tplc="C374C614">
      <w:start w:val="1"/>
      <w:numFmt w:val="decimal"/>
      <w:lvlText w:val="%1."/>
      <w:lvlJc w:val="left"/>
      <w:pPr>
        <w:ind w:left="1682" w:hanging="173"/>
      </w:pPr>
      <w:rPr>
        <w:rFonts w:hint="default"/>
        <w:spacing w:val="0"/>
        <w:w w:val="104"/>
        <w:lang w:val="en-US" w:eastAsia="en-US" w:bidi="ar-SA"/>
      </w:rPr>
    </w:lvl>
    <w:lvl w:ilvl="1" w:tplc="9F18D636">
      <w:numFmt w:val="bullet"/>
      <w:lvlText w:val="•"/>
      <w:lvlJc w:val="left"/>
      <w:pPr>
        <w:ind w:left="2700" w:hanging="173"/>
      </w:pPr>
      <w:rPr>
        <w:rFonts w:hint="default"/>
        <w:lang w:val="en-US" w:eastAsia="en-US" w:bidi="ar-SA"/>
      </w:rPr>
    </w:lvl>
    <w:lvl w:ilvl="2" w:tplc="8758A836">
      <w:numFmt w:val="bullet"/>
      <w:lvlText w:val="•"/>
      <w:lvlJc w:val="left"/>
      <w:pPr>
        <w:ind w:left="3720" w:hanging="173"/>
      </w:pPr>
      <w:rPr>
        <w:rFonts w:hint="default"/>
        <w:lang w:val="en-US" w:eastAsia="en-US" w:bidi="ar-SA"/>
      </w:rPr>
    </w:lvl>
    <w:lvl w:ilvl="3" w:tplc="A9E8DD80">
      <w:numFmt w:val="bullet"/>
      <w:lvlText w:val="•"/>
      <w:lvlJc w:val="left"/>
      <w:pPr>
        <w:ind w:left="4740" w:hanging="173"/>
      </w:pPr>
      <w:rPr>
        <w:rFonts w:hint="default"/>
        <w:lang w:val="en-US" w:eastAsia="en-US" w:bidi="ar-SA"/>
      </w:rPr>
    </w:lvl>
    <w:lvl w:ilvl="4" w:tplc="0016BCC4">
      <w:numFmt w:val="bullet"/>
      <w:lvlText w:val="•"/>
      <w:lvlJc w:val="left"/>
      <w:pPr>
        <w:ind w:left="5760" w:hanging="173"/>
      </w:pPr>
      <w:rPr>
        <w:rFonts w:hint="default"/>
        <w:lang w:val="en-US" w:eastAsia="en-US" w:bidi="ar-SA"/>
      </w:rPr>
    </w:lvl>
    <w:lvl w:ilvl="5" w:tplc="5CC45682">
      <w:numFmt w:val="bullet"/>
      <w:lvlText w:val="•"/>
      <w:lvlJc w:val="left"/>
      <w:pPr>
        <w:ind w:left="6780" w:hanging="173"/>
      </w:pPr>
      <w:rPr>
        <w:rFonts w:hint="default"/>
        <w:lang w:val="en-US" w:eastAsia="en-US" w:bidi="ar-SA"/>
      </w:rPr>
    </w:lvl>
    <w:lvl w:ilvl="6" w:tplc="39C6CF46">
      <w:numFmt w:val="bullet"/>
      <w:lvlText w:val="•"/>
      <w:lvlJc w:val="left"/>
      <w:pPr>
        <w:ind w:left="7800" w:hanging="173"/>
      </w:pPr>
      <w:rPr>
        <w:rFonts w:hint="default"/>
        <w:lang w:val="en-US" w:eastAsia="en-US" w:bidi="ar-SA"/>
      </w:rPr>
    </w:lvl>
    <w:lvl w:ilvl="7" w:tplc="56C8B19A">
      <w:numFmt w:val="bullet"/>
      <w:lvlText w:val="•"/>
      <w:lvlJc w:val="left"/>
      <w:pPr>
        <w:ind w:left="8820" w:hanging="173"/>
      </w:pPr>
      <w:rPr>
        <w:rFonts w:hint="default"/>
        <w:lang w:val="en-US" w:eastAsia="en-US" w:bidi="ar-SA"/>
      </w:rPr>
    </w:lvl>
    <w:lvl w:ilvl="8" w:tplc="D75C9C94">
      <w:numFmt w:val="bullet"/>
      <w:lvlText w:val="•"/>
      <w:lvlJc w:val="left"/>
      <w:pPr>
        <w:ind w:left="9840" w:hanging="173"/>
      </w:pPr>
      <w:rPr>
        <w:rFonts w:hint="default"/>
        <w:lang w:val="en-US" w:eastAsia="en-US" w:bidi="ar-SA"/>
      </w:rPr>
    </w:lvl>
  </w:abstractNum>
  <w:abstractNum w:abstractNumId="1" w15:restartNumberingAfterBreak="0">
    <w:nsid w:val="04D04CAF"/>
    <w:multiLevelType w:val="hybridMultilevel"/>
    <w:tmpl w:val="38B4B2EC"/>
    <w:lvl w:ilvl="0" w:tplc="A4F4D642">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1" w:tplc="585ADA12">
      <w:numFmt w:val="bullet"/>
      <w:lvlText w:val="•"/>
      <w:lvlJc w:val="left"/>
      <w:pPr>
        <w:ind w:left="2070" w:hanging="268"/>
      </w:pPr>
      <w:rPr>
        <w:rFonts w:hint="default"/>
        <w:lang w:val="en-US" w:eastAsia="en-US" w:bidi="ar-SA"/>
      </w:rPr>
    </w:lvl>
    <w:lvl w:ilvl="2" w:tplc="888A7D8E">
      <w:numFmt w:val="bullet"/>
      <w:lvlText w:val="•"/>
      <w:lvlJc w:val="left"/>
      <w:pPr>
        <w:ind w:left="3160" w:hanging="268"/>
      </w:pPr>
      <w:rPr>
        <w:rFonts w:hint="default"/>
        <w:lang w:val="en-US" w:eastAsia="en-US" w:bidi="ar-SA"/>
      </w:rPr>
    </w:lvl>
    <w:lvl w:ilvl="3" w:tplc="3774C050">
      <w:numFmt w:val="bullet"/>
      <w:lvlText w:val="•"/>
      <w:lvlJc w:val="left"/>
      <w:pPr>
        <w:ind w:left="4250" w:hanging="268"/>
      </w:pPr>
      <w:rPr>
        <w:rFonts w:hint="default"/>
        <w:lang w:val="en-US" w:eastAsia="en-US" w:bidi="ar-SA"/>
      </w:rPr>
    </w:lvl>
    <w:lvl w:ilvl="4" w:tplc="3702A986">
      <w:numFmt w:val="bullet"/>
      <w:lvlText w:val="•"/>
      <w:lvlJc w:val="left"/>
      <w:pPr>
        <w:ind w:left="5340" w:hanging="268"/>
      </w:pPr>
      <w:rPr>
        <w:rFonts w:hint="default"/>
        <w:lang w:val="en-US" w:eastAsia="en-US" w:bidi="ar-SA"/>
      </w:rPr>
    </w:lvl>
    <w:lvl w:ilvl="5" w:tplc="1FE644F4">
      <w:numFmt w:val="bullet"/>
      <w:lvlText w:val="•"/>
      <w:lvlJc w:val="left"/>
      <w:pPr>
        <w:ind w:left="6430" w:hanging="268"/>
      </w:pPr>
      <w:rPr>
        <w:rFonts w:hint="default"/>
        <w:lang w:val="en-US" w:eastAsia="en-US" w:bidi="ar-SA"/>
      </w:rPr>
    </w:lvl>
    <w:lvl w:ilvl="6" w:tplc="CDCCB4AA">
      <w:numFmt w:val="bullet"/>
      <w:lvlText w:val="•"/>
      <w:lvlJc w:val="left"/>
      <w:pPr>
        <w:ind w:left="7520" w:hanging="268"/>
      </w:pPr>
      <w:rPr>
        <w:rFonts w:hint="default"/>
        <w:lang w:val="en-US" w:eastAsia="en-US" w:bidi="ar-SA"/>
      </w:rPr>
    </w:lvl>
    <w:lvl w:ilvl="7" w:tplc="53E00E3C">
      <w:numFmt w:val="bullet"/>
      <w:lvlText w:val="•"/>
      <w:lvlJc w:val="left"/>
      <w:pPr>
        <w:ind w:left="8610" w:hanging="268"/>
      </w:pPr>
      <w:rPr>
        <w:rFonts w:hint="default"/>
        <w:lang w:val="en-US" w:eastAsia="en-US" w:bidi="ar-SA"/>
      </w:rPr>
    </w:lvl>
    <w:lvl w:ilvl="8" w:tplc="80F6DC96">
      <w:numFmt w:val="bullet"/>
      <w:lvlText w:val="•"/>
      <w:lvlJc w:val="left"/>
      <w:pPr>
        <w:ind w:left="9700" w:hanging="268"/>
      </w:pPr>
      <w:rPr>
        <w:rFonts w:hint="default"/>
        <w:lang w:val="en-US" w:eastAsia="en-US" w:bidi="ar-SA"/>
      </w:rPr>
    </w:lvl>
  </w:abstractNum>
  <w:abstractNum w:abstractNumId="2" w15:restartNumberingAfterBreak="0">
    <w:nsid w:val="05F70E44"/>
    <w:multiLevelType w:val="hybridMultilevel"/>
    <w:tmpl w:val="E07A5E6E"/>
    <w:lvl w:ilvl="0" w:tplc="376239C2">
      <w:numFmt w:val="bullet"/>
      <w:lvlText w:val=""/>
      <w:lvlJc w:val="left"/>
      <w:pPr>
        <w:ind w:left="975" w:hanging="268"/>
      </w:pPr>
      <w:rPr>
        <w:rFonts w:hint="default" w:ascii="Symbol" w:hAnsi="Symbol" w:eastAsia="Symbol" w:cs="Symbol"/>
        <w:spacing w:val="0"/>
        <w:w w:val="102"/>
        <w:lang w:val="en-US" w:eastAsia="en-US" w:bidi="ar-SA"/>
      </w:rPr>
    </w:lvl>
    <w:lvl w:ilvl="1" w:tplc="3666372A">
      <w:numFmt w:val="bullet"/>
      <w:lvlText w:val="•"/>
      <w:lvlJc w:val="left"/>
      <w:pPr>
        <w:ind w:left="2070" w:hanging="268"/>
      </w:pPr>
      <w:rPr>
        <w:rFonts w:hint="default"/>
        <w:lang w:val="en-US" w:eastAsia="en-US" w:bidi="ar-SA"/>
      </w:rPr>
    </w:lvl>
    <w:lvl w:ilvl="2" w:tplc="AB72BE24">
      <w:numFmt w:val="bullet"/>
      <w:lvlText w:val="•"/>
      <w:lvlJc w:val="left"/>
      <w:pPr>
        <w:ind w:left="3160" w:hanging="268"/>
      </w:pPr>
      <w:rPr>
        <w:rFonts w:hint="default"/>
        <w:lang w:val="en-US" w:eastAsia="en-US" w:bidi="ar-SA"/>
      </w:rPr>
    </w:lvl>
    <w:lvl w:ilvl="3" w:tplc="205CDEA8">
      <w:numFmt w:val="bullet"/>
      <w:lvlText w:val="•"/>
      <w:lvlJc w:val="left"/>
      <w:pPr>
        <w:ind w:left="4250" w:hanging="268"/>
      </w:pPr>
      <w:rPr>
        <w:rFonts w:hint="default"/>
        <w:lang w:val="en-US" w:eastAsia="en-US" w:bidi="ar-SA"/>
      </w:rPr>
    </w:lvl>
    <w:lvl w:ilvl="4" w:tplc="53265FD0">
      <w:numFmt w:val="bullet"/>
      <w:lvlText w:val="•"/>
      <w:lvlJc w:val="left"/>
      <w:pPr>
        <w:ind w:left="5340" w:hanging="268"/>
      </w:pPr>
      <w:rPr>
        <w:rFonts w:hint="default"/>
        <w:lang w:val="en-US" w:eastAsia="en-US" w:bidi="ar-SA"/>
      </w:rPr>
    </w:lvl>
    <w:lvl w:ilvl="5" w:tplc="1B667286">
      <w:numFmt w:val="bullet"/>
      <w:lvlText w:val="•"/>
      <w:lvlJc w:val="left"/>
      <w:pPr>
        <w:ind w:left="6430" w:hanging="268"/>
      </w:pPr>
      <w:rPr>
        <w:rFonts w:hint="default"/>
        <w:lang w:val="en-US" w:eastAsia="en-US" w:bidi="ar-SA"/>
      </w:rPr>
    </w:lvl>
    <w:lvl w:ilvl="6" w:tplc="E28A63E6">
      <w:numFmt w:val="bullet"/>
      <w:lvlText w:val="•"/>
      <w:lvlJc w:val="left"/>
      <w:pPr>
        <w:ind w:left="7520" w:hanging="268"/>
      </w:pPr>
      <w:rPr>
        <w:rFonts w:hint="default"/>
        <w:lang w:val="en-US" w:eastAsia="en-US" w:bidi="ar-SA"/>
      </w:rPr>
    </w:lvl>
    <w:lvl w:ilvl="7" w:tplc="F4EA58DC">
      <w:numFmt w:val="bullet"/>
      <w:lvlText w:val="•"/>
      <w:lvlJc w:val="left"/>
      <w:pPr>
        <w:ind w:left="8610" w:hanging="268"/>
      </w:pPr>
      <w:rPr>
        <w:rFonts w:hint="default"/>
        <w:lang w:val="en-US" w:eastAsia="en-US" w:bidi="ar-SA"/>
      </w:rPr>
    </w:lvl>
    <w:lvl w:ilvl="8" w:tplc="4BEC2780">
      <w:numFmt w:val="bullet"/>
      <w:lvlText w:val="•"/>
      <w:lvlJc w:val="left"/>
      <w:pPr>
        <w:ind w:left="9700" w:hanging="268"/>
      </w:pPr>
      <w:rPr>
        <w:rFonts w:hint="default"/>
        <w:lang w:val="en-US" w:eastAsia="en-US" w:bidi="ar-SA"/>
      </w:rPr>
    </w:lvl>
  </w:abstractNum>
  <w:abstractNum w:abstractNumId="3" w15:restartNumberingAfterBreak="0">
    <w:nsid w:val="08E8694E"/>
    <w:multiLevelType w:val="hybridMultilevel"/>
    <w:tmpl w:val="4A58A87A"/>
    <w:lvl w:ilvl="0" w:tplc="BBB0EF14">
      <w:start w:val="1"/>
      <w:numFmt w:val="decimal"/>
      <w:lvlText w:val="%1."/>
      <w:lvlJc w:val="left"/>
      <w:pPr>
        <w:ind w:left="975"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8FDEC474">
      <w:start w:val="1"/>
      <w:numFmt w:val="decimal"/>
      <w:lvlText w:val="%2."/>
      <w:lvlJc w:val="left"/>
      <w:pPr>
        <w:ind w:left="1509" w:hanging="534"/>
      </w:pPr>
      <w:rPr>
        <w:rFonts w:hint="default" w:ascii="Times New Roman" w:hAnsi="Times New Roman" w:eastAsia="Times New Roman" w:cs="Times New Roman"/>
        <w:b w:val="0"/>
        <w:bCs w:val="0"/>
        <w:i w:val="0"/>
        <w:iCs w:val="0"/>
        <w:spacing w:val="0"/>
        <w:w w:val="102"/>
        <w:sz w:val="16"/>
        <w:szCs w:val="16"/>
        <w:lang w:val="en-US" w:eastAsia="en-US" w:bidi="ar-SA"/>
      </w:rPr>
    </w:lvl>
    <w:lvl w:ilvl="2" w:tplc="22905086">
      <w:numFmt w:val="bullet"/>
      <w:lvlText w:val="•"/>
      <w:lvlJc w:val="left"/>
      <w:pPr>
        <w:ind w:left="2653" w:hanging="534"/>
      </w:pPr>
      <w:rPr>
        <w:rFonts w:hint="default"/>
        <w:lang w:val="en-US" w:eastAsia="en-US" w:bidi="ar-SA"/>
      </w:rPr>
    </w:lvl>
    <w:lvl w:ilvl="3" w:tplc="9244C8A6">
      <w:numFmt w:val="bullet"/>
      <w:lvlText w:val="•"/>
      <w:lvlJc w:val="left"/>
      <w:pPr>
        <w:ind w:left="3806" w:hanging="534"/>
      </w:pPr>
      <w:rPr>
        <w:rFonts w:hint="default"/>
        <w:lang w:val="en-US" w:eastAsia="en-US" w:bidi="ar-SA"/>
      </w:rPr>
    </w:lvl>
    <w:lvl w:ilvl="4" w:tplc="0A966A34">
      <w:numFmt w:val="bullet"/>
      <w:lvlText w:val="•"/>
      <w:lvlJc w:val="left"/>
      <w:pPr>
        <w:ind w:left="4960" w:hanging="534"/>
      </w:pPr>
      <w:rPr>
        <w:rFonts w:hint="default"/>
        <w:lang w:val="en-US" w:eastAsia="en-US" w:bidi="ar-SA"/>
      </w:rPr>
    </w:lvl>
    <w:lvl w:ilvl="5" w:tplc="D1BA59A6">
      <w:numFmt w:val="bullet"/>
      <w:lvlText w:val="•"/>
      <w:lvlJc w:val="left"/>
      <w:pPr>
        <w:ind w:left="6113" w:hanging="534"/>
      </w:pPr>
      <w:rPr>
        <w:rFonts w:hint="default"/>
        <w:lang w:val="en-US" w:eastAsia="en-US" w:bidi="ar-SA"/>
      </w:rPr>
    </w:lvl>
    <w:lvl w:ilvl="6" w:tplc="B45007B2">
      <w:numFmt w:val="bullet"/>
      <w:lvlText w:val="•"/>
      <w:lvlJc w:val="left"/>
      <w:pPr>
        <w:ind w:left="7266" w:hanging="534"/>
      </w:pPr>
      <w:rPr>
        <w:rFonts w:hint="default"/>
        <w:lang w:val="en-US" w:eastAsia="en-US" w:bidi="ar-SA"/>
      </w:rPr>
    </w:lvl>
    <w:lvl w:ilvl="7" w:tplc="A4DAB958">
      <w:numFmt w:val="bullet"/>
      <w:lvlText w:val="•"/>
      <w:lvlJc w:val="left"/>
      <w:pPr>
        <w:ind w:left="8420" w:hanging="534"/>
      </w:pPr>
      <w:rPr>
        <w:rFonts w:hint="default"/>
        <w:lang w:val="en-US" w:eastAsia="en-US" w:bidi="ar-SA"/>
      </w:rPr>
    </w:lvl>
    <w:lvl w:ilvl="8" w:tplc="0B643E3C">
      <w:numFmt w:val="bullet"/>
      <w:lvlText w:val="•"/>
      <w:lvlJc w:val="left"/>
      <w:pPr>
        <w:ind w:left="9573" w:hanging="534"/>
      </w:pPr>
      <w:rPr>
        <w:rFonts w:hint="default"/>
        <w:lang w:val="en-US" w:eastAsia="en-US" w:bidi="ar-SA"/>
      </w:rPr>
    </w:lvl>
  </w:abstractNum>
  <w:abstractNum w:abstractNumId="4" w15:restartNumberingAfterBreak="0">
    <w:nsid w:val="0CAB2953"/>
    <w:multiLevelType w:val="hybridMultilevel"/>
    <w:tmpl w:val="18189CAC"/>
    <w:lvl w:ilvl="0" w:tplc="F3802D88">
      <w:start w:val="1"/>
      <w:numFmt w:val="decimal"/>
      <w:lvlText w:val="%1."/>
      <w:lvlJc w:val="left"/>
      <w:pPr>
        <w:ind w:left="975" w:hanging="268"/>
      </w:pPr>
      <w:rPr>
        <w:rFonts w:hint="default"/>
        <w:spacing w:val="0"/>
        <w:w w:val="104"/>
        <w:lang w:val="en-US" w:eastAsia="en-US" w:bidi="ar-SA"/>
      </w:rPr>
    </w:lvl>
    <w:lvl w:ilvl="1" w:tplc="20246C2E">
      <w:start w:val="1"/>
      <w:numFmt w:val="lowerLetter"/>
      <w:lvlText w:val="%2."/>
      <w:lvlJc w:val="left"/>
      <w:pPr>
        <w:ind w:left="1509" w:hanging="267"/>
      </w:pPr>
      <w:rPr>
        <w:rFonts w:hint="default" w:ascii="Times New Roman" w:hAnsi="Times New Roman" w:eastAsia="Times New Roman" w:cs="Times New Roman"/>
        <w:b w:val="0"/>
        <w:bCs w:val="0"/>
        <w:i w:val="0"/>
        <w:iCs w:val="0"/>
        <w:spacing w:val="-1"/>
        <w:w w:val="104"/>
        <w:sz w:val="17"/>
        <w:szCs w:val="17"/>
        <w:lang w:val="en-US" w:eastAsia="en-US" w:bidi="ar-SA"/>
      </w:rPr>
    </w:lvl>
    <w:lvl w:ilvl="2" w:tplc="AC826FDE">
      <w:numFmt w:val="bullet"/>
      <w:lvlText w:val="•"/>
      <w:lvlJc w:val="left"/>
      <w:pPr>
        <w:ind w:left="2653" w:hanging="267"/>
      </w:pPr>
      <w:rPr>
        <w:rFonts w:hint="default"/>
        <w:lang w:val="en-US" w:eastAsia="en-US" w:bidi="ar-SA"/>
      </w:rPr>
    </w:lvl>
    <w:lvl w:ilvl="3" w:tplc="3AF09D9A">
      <w:numFmt w:val="bullet"/>
      <w:lvlText w:val="•"/>
      <w:lvlJc w:val="left"/>
      <w:pPr>
        <w:ind w:left="3806" w:hanging="267"/>
      </w:pPr>
      <w:rPr>
        <w:rFonts w:hint="default"/>
        <w:lang w:val="en-US" w:eastAsia="en-US" w:bidi="ar-SA"/>
      </w:rPr>
    </w:lvl>
    <w:lvl w:ilvl="4" w:tplc="C4A2FB24">
      <w:numFmt w:val="bullet"/>
      <w:lvlText w:val="•"/>
      <w:lvlJc w:val="left"/>
      <w:pPr>
        <w:ind w:left="4960" w:hanging="267"/>
      </w:pPr>
      <w:rPr>
        <w:rFonts w:hint="default"/>
        <w:lang w:val="en-US" w:eastAsia="en-US" w:bidi="ar-SA"/>
      </w:rPr>
    </w:lvl>
    <w:lvl w:ilvl="5" w:tplc="5F9EB8F0">
      <w:numFmt w:val="bullet"/>
      <w:lvlText w:val="•"/>
      <w:lvlJc w:val="left"/>
      <w:pPr>
        <w:ind w:left="6113" w:hanging="267"/>
      </w:pPr>
      <w:rPr>
        <w:rFonts w:hint="default"/>
        <w:lang w:val="en-US" w:eastAsia="en-US" w:bidi="ar-SA"/>
      </w:rPr>
    </w:lvl>
    <w:lvl w:ilvl="6" w:tplc="4BE29246">
      <w:numFmt w:val="bullet"/>
      <w:lvlText w:val="•"/>
      <w:lvlJc w:val="left"/>
      <w:pPr>
        <w:ind w:left="7266" w:hanging="267"/>
      </w:pPr>
      <w:rPr>
        <w:rFonts w:hint="default"/>
        <w:lang w:val="en-US" w:eastAsia="en-US" w:bidi="ar-SA"/>
      </w:rPr>
    </w:lvl>
    <w:lvl w:ilvl="7" w:tplc="1B88A2F6">
      <w:numFmt w:val="bullet"/>
      <w:lvlText w:val="•"/>
      <w:lvlJc w:val="left"/>
      <w:pPr>
        <w:ind w:left="8420" w:hanging="267"/>
      </w:pPr>
      <w:rPr>
        <w:rFonts w:hint="default"/>
        <w:lang w:val="en-US" w:eastAsia="en-US" w:bidi="ar-SA"/>
      </w:rPr>
    </w:lvl>
    <w:lvl w:ilvl="8" w:tplc="3686F97A">
      <w:numFmt w:val="bullet"/>
      <w:lvlText w:val="•"/>
      <w:lvlJc w:val="left"/>
      <w:pPr>
        <w:ind w:left="9573" w:hanging="267"/>
      </w:pPr>
      <w:rPr>
        <w:rFonts w:hint="default"/>
        <w:lang w:val="en-US" w:eastAsia="en-US" w:bidi="ar-SA"/>
      </w:rPr>
    </w:lvl>
  </w:abstractNum>
  <w:abstractNum w:abstractNumId="5" w15:restartNumberingAfterBreak="0">
    <w:nsid w:val="0DDF543B"/>
    <w:multiLevelType w:val="hybridMultilevel"/>
    <w:tmpl w:val="28AA5C6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14FD5E0A"/>
    <w:multiLevelType w:val="hybridMultilevel"/>
    <w:tmpl w:val="F3326168"/>
    <w:lvl w:ilvl="0" w:tplc="9CB8CC82">
      <w:start w:val="1"/>
      <w:numFmt w:val="decimal"/>
      <w:lvlText w:val="%1."/>
      <w:lvlJc w:val="left"/>
      <w:pPr>
        <w:ind w:left="1874" w:hanging="534"/>
      </w:pPr>
      <w:rPr>
        <w:rFonts w:hint="default"/>
        <w:spacing w:val="0"/>
        <w:w w:val="104"/>
        <w:lang w:val="en-US" w:eastAsia="en-US" w:bidi="ar-SA"/>
      </w:rPr>
    </w:lvl>
    <w:lvl w:ilvl="1" w:tplc="04090001">
      <w:start w:val="1"/>
      <w:numFmt w:val="bullet"/>
      <w:lvlText w:val=""/>
      <w:lvlJc w:val="left"/>
      <w:pPr>
        <w:ind w:left="2141" w:hanging="268"/>
      </w:pPr>
      <w:rPr>
        <w:rFonts w:hint="default" w:ascii="Symbol" w:hAnsi="Symbol"/>
        <w:b w:val="0"/>
        <w:bCs w:val="0"/>
        <w:i w:val="0"/>
        <w:iCs w:val="0"/>
        <w:spacing w:val="-1"/>
        <w:w w:val="104"/>
        <w:sz w:val="17"/>
        <w:szCs w:val="17"/>
        <w:lang w:val="en-US" w:eastAsia="en-US" w:bidi="ar-SA"/>
      </w:rPr>
    </w:lvl>
    <w:lvl w:ilvl="2" w:tplc="752EDFDE">
      <w:numFmt w:val="bullet"/>
      <w:lvlText w:val="•"/>
      <w:lvlJc w:val="left"/>
      <w:pPr>
        <w:ind w:left="3267" w:hanging="268"/>
      </w:pPr>
      <w:rPr>
        <w:rFonts w:hint="default"/>
        <w:lang w:val="en-US" w:eastAsia="en-US" w:bidi="ar-SA"/>
      </w:rPr>
    </w:lvl>
    <w:lvl w:ilvl="3" w:tplc="E4F4FC3E">
      <w:numFmt w:val="bullet"/>
      <w:lvlText w:val="•"/>
      <w:lvlJc w:val="left"/>
      <w:pPr>
        <w:ind w:left="4389" w:hanging="268"/>
      </w:pPr>
      <w:rPr>
        <w:rFonts w:hint="default"/>
        <w:lang w:val="en-US" w:eastAsia="en-US" w:bidi="ar-SA"/>
      </w:rPr>
    </w:lvl>
    <w:lvl w:ilvl="4" w:tplc="6E2E4A1E">
      <w:numFmt w:val="bullet"/>
      <w:lvlText w:val="•"/>
      <w:lvlJc w:val="left"/>
      <w:pPr>
        <w:ind w:left="5511" w:hanging="268"/>
      </w:pPr>
      <w:rPr>
        <w:rFonts w:hint="default"/>
        <w:lang w:val="en-US" w:eastAsia="en-US" w:bidi="ar-SA"/>
      </w:rPr>
    </w:lvl>
    <w:lvl w:ilvl="5" w:tplc="E91EC0C8">
      <w:numFmt w:val="bullet"/>
      <w:lvlText w:val="•"/>
      <w:lvlJc w:val="left"/>
      <w:pPr>
        <w:ind w:left="6633" w:hanging="268"/>
      </w:pPr>
      <w:rPr>
        <w:rFonts w:hint="default"/>
        <w:lang w:val="en-US" w:eastAsia="en-US" w:bidi="ar-SA"/>
      </w:rPr>
    </w:lvl>
    <w:lvl w:ilvl="6" w:tplc="74289F0C">
      <w:numFmt w:val="bullet"/>
      <w:lvlText w:val="•"/>
      <w:lvlJc w:val="left"/>
      <w:pPr>
        <w:ind w:left="7756" w:hanging="268"/>
      </w:pPr>
      <w:rPr>
        <w:rFonts w:hint="default"/>
        <w:lang w:val="en-US" w:eastAsia="en-US" w:bidi="ar-SA"/>
      </w:rPr>
    </w:lvl>
    <w:lvl w:ilvl="7" w:tplc="F7FE8432">
      <w:numFmt w:val="bullet"/>
      <w:lvlText w:val="•"/>
      <w:lvlJc w:val="left"/>
      <w:pPr>
        <w:ind w:left="8878" w:hanging="268"/>
      </w:pPr>
      <w:rPr>
        <w:rFonts w:hint="default"/>
        <w:lang w:val="en-US" w:eastAsia="en-US" w:bidi="ar-SA"/>
      </w:rPr>
    </w:lvl>
    <w:lvl w:ilvl="8" w:tplc="DC9A8436">
      <w:numFmt w:val="bullet"/>
      <w:lvlText w:val="•"/>
      <w:lvlJc w:val="left"/>
      <w:pPr>
        <w:ind w:left="10000" w:hanging="268"/>
      </w:pPr>
      <w:rPr>
        <w:rFonts w:hint="default"/>
        <w:lang w:val="en-US" w:eastAsia="en-US" w:bidi="ar-SA"/>
      </w:rPr>
    </w:lvl>
  </w:abstractNum>
  <w:abstractNum w:abstractNumId="7" w15:restartNumberingAfterBreak="0">
    <w:nsid w:val="153A0EB6"/>
    <w:multiLevelType w:val="hybridMultilevel"/>
    <w:tmpl w:val="FE30077C"/>
    <w:lvl w:ilvl="0" w:tplc="9CB8CC82">
      <w:start w:val="1"/>
      <w:numFmt w:val="decimal"/>
      <w:lvlText w:val="%1."/>
      <w:lvlJc w:val="left"/>
      <w:pPr>
        <w:ind w:left="1874" w:hanging="534"/>
      </w:pPr>
      <w:rPr>
        <w:rFonts w:hint="default"/>
        <w:spacing w:val="0"/>
        <w:w w:val="104"/>
        <w:lang w:val="en-US" w:eastAsia="en-US" w:bidi="ar-SA"/>
      </w:rPr>
    </w:lvl>
    <w:lvl w:ilvl="1" w:tplc="51D618B0">
      <w:start w:val="1"/>
      <w:numFmt w:val="lowerLetter"/>
      <w:lvlText w:val="%2."/>
      <w:lvlJc w:val="left"/>
      <w:pPr>
        <w:ind w:left="2141" w:hanging="268"/>
      </w:pPr>
      <w:rPr>
        <w:rFonts w:hint="default" w:ascii="Times New Roman" w:hAnsi="Times New Roman" w:eastAsia="Times New Roman" w:cs="Times New Roman"/>
        <w:b w:val="0"/>
        <w:bCs w:val="0"/>
        <w:i w:val="0"/>
        <w:iCs w:val="0"/>
        <w:spacing w:val="-1"/>
        <w:w w:val="104"/>
        <w:sz w:val="17"/>
        <w:szCs w:val="17"/>
        <w:lang w:val="en-US" w:eastAsia="en-US" w:bidi="ar-SA"/>
      </w:rPr>
    </w:lvl>
    <w:lvl w:ilvl="2" w:tplc="752EDFDE">
      <w:numFmt w:val="bullet"/>
      <w:lvlText w:val="•"/>
      <w:lvlJc w:val="left"/>
      <w:pPr>
        <w:ind w:left="3267" w:hanging="268"/>
      </w:pPr>
      <w:rPr>
        <w:rFonts w:hint="default"/>
        <w:lang w:val="en-US" w:eastAsia="en-US" w:bidi="ar-SA"/>
      </w:rPr>
    </w:lvl>
    <w:lvl w:ilvl="3" w:tplc="E4F4FC3E">
      <w:numFmt w:val="bullet"/>
      <w:lvlText w:val="•"/>
      <w:lvlJc w:val="left"/>
      <w:pPr>
        <w:ind w:left="4389" w:hanging="268"/>
      </w:pPr>
      <w:rPr>
        <w:rFonts w:hint="default"/>
        <w:lang w:val="en-US" w:eastAsia="en-US" w:bidi="ar-SA"/>
      </w:rPr>
    </w:lvl>
    <w:lvl w:ilvl="4" w:tplc="6E2E4A1E">
      <w:numFmt w:val="bullet"/>
      <w:lvlText w:val="•"/>
      <w:lvlJc w:val="left"/>
      <w:pPr>
        <w:ind w:left="5511" w:hanging="268"/>
      </w:pPr>
      <w:rPr>
        <w:rFonts w:hint="default"/>
        <w:lang w:val="en-US" w:eastAsia="en-US" w:bidi="ar-SA"/>
      </w:rPr>
    </w:lvl>
    <w:lvl w:ilvl="5" w:tplc="E91EC0C8">
      <w:numFmt w:val="bullet"/>
      <w:lvlText w:val="•"/>
      <w:lvlJc w:val="left"/>
      <w:pPr>
        <w:ind w:left="6633" w:hanging="268"/>
      </w:pPr>
      <w:rPr>
        <w:rFonts w:hint="default"/>
        <w:lang w:val="en-US" w:eastAsia="en-US" w:bidi="ar-SA"/>
      </w:rPr>
    </w:lvl>
    <w:lvl w:ilvl="6" w:tplc="74289F0C">
      <w:numFmt w:val="bullet"/>
      <w:lvlText w:val="•"/>
      <w:lvlJc w:val="left"/>
      <w:pPr>
        <w:ind w:left="7756" w:hanging="268"/>
      </w:pPr>
      <w:rPr>
        <w:rFonts w:hint="default"/>
        <w:lang w:val="en-US" w:eastAsia="en-US" w:bidi="ar-SA"/>
      </w:rPr>
    </w:lvl>
    <w:lvl w:ilvl="7" w:tplc="F7FE8432">
      <w:numFmt w:val="bullet"/>
      <w:lvlText w:val="•"/>
      <w:lvlJc w:val="left"/>
      <w:pPr>
        <w:ind w:left="8878" w:hanging="268"/>
      </w:pPr>
      <w:rPr>
        <w:rFonts w:hint="default"/>
        <w:lang w:val="en-US" w:eastAsia="en-US" w:bidi="ar-SA"/>
      </w:rPr>
    </w:lvl>
    <w:lvl w:ilvl="8" w:tplc="DC9A8436">
      <w:numFmt w:val="bullet"/>
      <w:lvlText w:val="•"/>
      <w:lvlJc w:val="left"/>
      <w:pPr>
        <w:ind w:left="10000" w:hanging="268"/>
      </w:pPr>
      <w:rPr>
        <w:rFonts w:hint="default"/>
        <w:lang w:val="en-US" w:eastAsia="en-US" w:bidi="ar-SA"/>
      </w:rPr>
    </w:lvl>
  </w:abstractNum>
  <w:abstractNum w:abstractNumId="8" w15:restartNumberingAfterBreak="0">
    <w:nsid w:val="18216C2D"/>
    <w:multiLevelType w:val="hybridMultilevel"/>
    <w:tmpl w:val="8E446686"/>
    <w:lvl w:ilvl="0" w:tplc="B7B29BD4">
      <w:start w:val="1"/>
      <w:numFmt w:val="decimal"/>
      <w:lvlText w:val="%1."/>
      <w:lvlJc w:val="left"/>
      <w:pPr>
        <w:ind w:left="975" w:hanging="312"/>
      </w:pPr>
      <w:rPr>
        <w:rFonts w:hint="default"/>
        <w:spacing w:val="0"/>
        <w:w w:val="104"/>
        <w:lang w:val="en-US" w:eastAsia="en-US" w:bidi="ar-SA"/>
      </w:rPr>
    </w:lvl>
    <w:lvl w:ilvl="1" w:tplc="A80EC5DE">
      <w:start w:val="1"/>
      <w:numFmt w:val="lowerLetter"/>
      <w:lvlText w:val="%2."/>
      <w:lvlJc w:val="left"/>
      <w:pPr>
        <w:ind w:left="1509" w:hanging="267"/>
      </w:pPr>
      <w:rPr>
        <w:rFonts w:hint="default" w:ascii="Times New Roman" w:hAnsi="Times New Roman" w:eastAsia="Times New Roman" w:cs="Times New Roman"/>
        <w:b w:val="0"/>
        <w:bCs w:val="0"/>
        <w:i w:val="0"/>
        <w:iCs w:val="0"/>
        <w:spacing w:val="-1"/>
        <w:w w:val="104"/>
        <w:sz w:val="17"/>
        <w:szCs w:val="17"/>
        <w:lang w:val="en-US" w:eastAsia="en-US" w:bidi="ar-SA"/>
      </w:rPr>
    </w:lvl>
    <w:lvl w:ilvl="2" w:tplc="88D2463C">
      <w:numFmt w:val="bullet"/>
      <w:lvlText w:val="•"/>
      <w:lvlJc w:val="left"/>
      <w:pPr>
        <w:ind w:left="2653" w:hanging="267"/>
      </w:pPr>
      <w:rPr>
        <w:rFonts w:hint="default"/>
        <w:lang w:val="en-US" w:eastAsia="en-US" w:bidi="ar-SA"/>
      </w:rPr>
    </w:lvl>
    <w:lvl w:ilvl="3" w:tplc="D7CAEF1A">
      <w:numFmt w:val="bullet"/>
      <w:lvlText w:val="•"/>
      <w:lvlJc w:val="left"/>
      <w:pPr>
        <w:ind w:left="3806" w:hanging="267"/>
      </w:pPr>
      <w:rPr>
        <w:rFonts w:hint="default"/>
        <w:lang w:val="en-US" w:eastAsia="en-US" w:bidi="ar-SA"/>
      </w:rPr>
    </w:lvl>
    <w:lvl w:ilvl="4" w:tplc="414C4CB6">
      <w:numFmt w:val="bullet"/>
      <w:lvlText w:val="•"/>
      <w:lvlJc w:val="left"/>
      <w:pPr>
        <w:ind w:left="4960" w:hanging="267"/>
      </w:pPr>
      <w:rPr>
        <w:rFonts w:hint="default"/>
        <w:lang w:val="en-US" w:eastAsia="en-US" w:bidi="ar-SA"/>
      </w:rPr>
    </w:lvl>
    <w:lvl w:ilvl="5" w:tplc="350C94E4">
      <w:numFmt w:val="bullet"/>
      <w:lvlText w:val="•"/>
      <w:lvlJc w:val="left"/>
      <w:pPr>
        <w:ind w:left="6113" w:hanging="267"/>
      </w:pPr>
      <w:rPr>
        <w:rFonts w:hint="default"/>
        <w:lang w:val="en-US" w:eastAsia="en-US" w:bidi="ar-SA"/>
      </w:rPr>
    </w:lvl>
    <w:lvl w:ilvl="6" w:tplc="705C0534">
      <w:numFmt w:val="bullet"/>
      <w:lvlText w:val="•"/>
      <w:lvlJc w:val="left"/>
      <w:pPr>
        <w:ind w:left="7266" w:hanging="267"/>
      </w:pPr>
      <w:rPr>
        <w:rFonts w:hint="default"/>
        <w:lang w:val="en-US" w:eastAsia="en-US" w:bidi="ar-SA"/>
      </w:rPr>
    </w:lvl>
    <w:lvl w:ilvl="7" w:tplc="D7CA08EC">
      <w:numFmt w:val="bullet"/>
      <w:lvlText w:val="•"/>
      <w:lvlJc w:val="left"/>
      <w:pPr>
        <w:ind w:left="8420" w:hanging="267"/>
      </w:pPr>
      <w:rPr>
        <w:rFonts w:hint="default"/>
        <w:lang w:val="en-US" w:eastAsia="en-US" w:bidi="ar-SA"/>
      </w:rPr>
    </w:lvl>
    <w:lvl w:ilvl="8" w:tplc="C6A088EC">
      <w:numFmt w:val="bullet"/>
      <w:lvlText w:val="•"/>
      <w:lvlJc w:val="left"/>
      <w:pPr>
        <w:ind w:left="9573" w:hanging="267"/>
      </w:pPr>
      <w:rPr>
        <w:rFonts w:hint="default"/>
        <w:lang w:val="en-US" w:eastAsia="en-US" w:bidi="ar-SA"/>
      </w:rPr>
    </w:lvl>
  </w:abstractNum>
  <w:abstractNum w:abstractNumId="9" w15:restartNumberingAfterBreak="0">
    <w:nsid w:val="1E0904D9"/>
    <w:multiLevelType w:val="hybridMultilevel"/>
    <w:tmpl w:val="699879D8"/>
    <w:lvl w:ilvl="0" w:tplc="C0CAC066">
      <w:start w:val="1"/>
      <w:numFmt w:val="decimal"/>
      <w:lvlText w:val="%1."/>
      <w:lvlJc w:val="left"/>
      <w:pPr>
        <w:ind w:left="708" w:hanging="267"/>
      </w:pPr>
      <w:rPr>
        <w:rFonts w:hint="default" w:ascii="Times New Roman" w:hAnsi="Times New Roman" w:eastAsia="Times New Roman" w:cs="Times New Roman"/>
        <w:b w:val="0"/>
        <w:bCs w:val="0"/>
        <w:i w:val="0"/>
        <w:iCs w:val="0"/>
        <w:spacing w:val="0"/>
        <w:w w:val="102"/>
        <w:sz w:val="16"/>
        <w:szCs w:val="16"/>
        <w:lang w:val="en-US" w:eastAsia="en-US" w:bidi="ar-SA"/>
      </w:rPr>
    </w:lvl>
    <w:lvl w:ilvl="1" w:tplc="8068A4FE">
      <w:numFmt w:val="bullet"/>
      <w:lvlText w:val="•"/>
      <w:lvlJc w:val="left"/>
      <w:pPr>
        <w:ind w:left="1818" w:hanging="267"/>
      </w:pPr>
      <w:rPr>
        <w:rFonts w:hint="default"/>
        <w:lang w:val="en-US" w:eastAsia="en-US" w:bidi="ar-SA"/>
      </w:rPr>
    </w:lvl>
    <w:lvl w:ilvl="2" w:tplc="54C22EF0">
      <w:numFmt w:val="bullet"/>
      <w:lvlText w:val="•"/>
      <w:lvlJc w:val="left"/>
      <w:pPr>
        <w:ind w:left="2936" w:hanging="267"/>
      </w:pPr>
      <w:rPr>
        <w:rFonts w:hint="default"/>
        <w:lang w:val="en-US" w:eastAsia="en-US" w:bidi="ar-SA"/>
      </w:rPr>
    </w:lvl>
    <w:lvl w:ilvl="3" w:tplc="2AE86A14">
      <w:numFmt w:val="bullet"/>
      <w:lvlText w:val="•"/>
      <w:lvlJc w:val="left"/>
      <w:pPr>
        <w:ind w:left="4054" w:hanging="267"/>
      </w:pPr>
      <w:rPr>
        <w:rFonts w:hint="default"/>
        <w:lang w:val="en-US" w:eastAsia="en-US" w:bidi="ar-SA"/>
      </w:rPr>
    </w:lvl>
    <w:lvl w:ilvl="4" w:tplc="21AE6CA4">
      <w:numFmt w:val="bullet"/>
      <w:lvlText w:val="•"/>
      <w:lvlJc w:val="left"/>
      <w:pPr>
        <w:ind w:left="5172" w:hanging="267"/>
      </w:pPr>
      <w:rPr>
        <w:rFonts w:hint="default"/>
        <w:lang w:val="en-US" w:eastAsia="en-US" w:bidi="ar-SA"/>
      </w:rPr>
    </w:lvl>
    <w:lvl w:ilvl="5" w:tplc="5E626C50">
      <w:numFmt w:val="bullet"/>
      <w:lvlText w:val="•"/>
      <w:lvlJc w:val="left"/>
      <w:pPr>
        <w:ind w:left="6290" w:hanging="267"/>
      </w:pPr>
      <w:rPr>
        <w:rFonts w:hint="default"/>
        <w:lang w:val="en-US" w:eastAsia="en-US" w:bidi="ar-SA"/>
      </w:rPr>
    </w:lvl>
    <w:lvl w:ilvl="6" w:tplc="BB02DB32">
      <w:numFmt w:val="bullet"/>
      <w:lvlText w:val="•"/>
      <w:lvlJc w:val="left"/>
      <w:pPr>
        <w:ind w:left="7408" w:hanging="267"/>
      </w:pPr>
      <w:rPr>
        <w:rFonts w:hint="default"/>
        <w:lang w:val="en-US" w:eastAsia="en-US" w:bidi="ar-SA"/>
      </w:rPr>
    </w:lvl>
    <w:lvl w:ilvl="7" w:tplc="B8A2BC6A">
      <w:numFmt w:val="bullet"/>
      <w:lvlText w:val="•"/>
      <w:lvlJc w:val="left"/>
      <w:pPr>
        <w:ind w:left="8526" w:hanging="267"/>
      </w:pPr>
      <w:rPr>
        <w:rFonts w:hint="default"/>
        <w:lang w:val="en-US" w:eastAsia="en-US" w:bidi="ar-SA"/>
      </w:rPr>
    </w:lvl>
    <w:lvl w:ilvl="8" w:tplc="E3CED0A2">
      <w:numFmt w:val="bullet"/>
      <w:lvlText w:val="•"/>
      <w:lvlJc w:val="left"/>
      <w:pPr>
        <w:ind w:left="9644" w:hanging="267"/>
      </w:pPr>
      <w:rPr>
        <w:rFonts w:hint="default"/>
        <w:lang w:val="en-US" w:eastAsia="en-US" w:bidi="ar-SA"/>
      </w:rPr>
    </w:lvl>
  </w:abstractNum>
  <w:abstractNum w:abstractNumId="10" w15:restartNumberingAfterBreak="0">
    <w:nsid w:val="1F3732E3"/>
    <w:multiLevelType w:val="hybridMultilevel"/>
    <w:tmpl w:val="D10C5C54"/>
    <w:lvl w:ilvl="0" w:tplc="9CB8CC82">
      <w:start w:val="1"/>
      <w:numFmt w:val="decimal"/>
      <w:lvlText w:val="%1."/>
      <w:lvlJc w:val="left"/>
      <w:pPr>
        <w:ind w:left="1874" w:hanging="534"/>
      </w:pPr>
      <w:rPr>
        <w:rFonts w:hint="default"/>
        <w:spacing w:val="0"/>
        <w:w w:val="10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D265DC"/>
    <w:multiLevelType w:val="hybridMultilevel"/>
    <w:tmpl w:val="04E87204"/>
    <w:lvl w:ilvl="0" w:tplc="85323AD8">
      <w:start w:val="1"/>
      <w:numFmt w:val="decimal"/>
      <w:lvlText w:val="%1."/>
      <w:lvlJc w:val="left"/>
      <w:pPr>
        <w:ind w:left="975"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EC6E0100">
      <w:numFmt w:val="bullet"/>
      <w:lvlText w:val="•"/>
      <w:lvlJc w:val="left"/>
      <w:pPr>
        <w:ind w:left="2070" w:hanging="268"/>
      </w:pPr>
      <w:rPr>
        <w:rFonts w:hint="default"/>
        <w:lang w:val="en-US" w:eastAsia="en-US" w:bidi="ar-SA"/>
      </w:rPr>
    </w:lvl>
    <w:lvl w:ilvl="2" w:tplc="D2F21CC6">
      <w:numFmt w:val="bullet"/>
      <w:lvlText w:val="•"/>
      <w:lvlJc w:val="left"/>
      <w:pPr>
        <w:ind w:left="3160" w:hanging="268"/>
      </w:pPr>
      <w:rPr>
        <w:rFonts w:hint="default"/>
        <w:lang w:val="en-US" w:eastAsia="en-US" w:bidi="ar-SA"/>
      </w:rPr>
    </w:lvl>
    <w:lvl w:ilvl="3" w:tplc="4A0E7632">
      <w:numFmt w:val="bullet"/>
      <w:lvlText w:val="•"/>
      <w:lvlJc w:val="left"/>
      <w:pPr>
        <w:ind w:left="4250" w:hanging="268"/>
      </w:pPr>
      <w:rPr>
        <w:rFonts w:hint="default"/>
        <w:lang w:val="en-US" w:eastAsia="en-US" w:bidi="ar-SA"/>
      </w:rPr>
    </w:lvl>
    <w:lvl w:ilvl="4" w:tplc="D480C14C">
      <w:numFmt w:val="bullet"/>
      <w:lvlText w:val="•"/>
      <w:lvlJc w:val="left"/>
      <w:pPr>
        <w:ind w:left="5340" w:hanging="268"/>
      </w:pPr>
      <w:rPr>
        <w:rFonts w:hint="default"/>
        <w:lang w:val="en-US" w:eastAsia="en-US" w:bidi="ar-SA"/>
      </w:rPr>
    </w:lvl>
    <w:lvl w:ilvl="5" w:tplc="03C26B74">
      <w:numFmt w:val="bullet"/>
      <w:lvlText w:val="•"/>
      <w:lvlJc w:val="left"/>
      <w:pPr>
        <w:ind w:left="6430" w:hanging="268"/>
      </w:pPr>
      <w:rPr>
        <w:rFonts w:hint="default"/>
        <w:lang w:val="en-US" w:eastAsia="en-US" w:bidi="ar-SA"/>
      </w:rPr>
    </w:lvl>
    <w:lvl w:ilvl="6" w:tplc="AD506320">
      <w:numFmt w:val="bullet"/>
      <w:lvlText w:val="•"/>
      <w:lvlJc w:val="left"/>
      <w:pPr>
        <w:ind w:left="7520" w:hanging="268"/>
      </w:pPr>
      <w:rPr>
        <w:rFonts w:hint="default"/>
        <w:lang w:val="en-US" w:eastAsia="en-US" w:bidi="ar-SA"/>
      </w:rPr>
    </w:lvl>
    <w:lvl w:ilvl="7" w:tplc="460C9290">
      <w:numFmt w:val="bullet"/>
      <w:lvlText w:val="•"/>
      <w:lvlJc w:val="left"/>
      <w:pPr>
        <w:ind w:left="8610" w:hanging="268"/>
      </w:pPr>
      <w:rPr>
        <w:rFonts w:hint="default"/>
        <w:lang w:val="en-US" w:eastAsia="en-US" w:bidi="ar-SA"/>
      </w:rPr>
    </w:lvl>
    <w:lvl w:ilvl="8" w:tplc="415A7B58">
      <w:numFmt w:val="bullet"/>
      <w:lvlText w:val="•"/>
      <w:lvlJc w:val="left"/>
      <w:pPr>
        <w:ind w:left="9700" w:hanging="268"/>
      </w:pPr>
      <w:rPr>
        <w:rFonts w:hint="default"/>
        <w:lang w:val="en-US" w:eastAsia="en-US" w:bidi="ar-SA"/>
      </w:rPr>
    </w:lvl>
  </w:abstractNum>
  <w:abstractNum w:abstractNumId="12" w15:restartNumberingAfterBreak="0">
    <w:nsid w:val="208F4BEA"/>
    <w:multiLevelType w:val="hybridMultilevel"/>
    <w:tmpl w:val="15083A10"/>
    <w:lvl w:ilvl="0" w:tplc="DB4A31E6">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1" w:tplc="95740EBE">
      <w:numFmt w:val="bullet"/>
      <w:lvlText w:val="•"/>
      <w:lvlJc w:val="left"/>
      <w:pPr>
        <w:ind w:left="2070" w:hanging="268"/>
      </w:pPr>
      <w:rPr>
        <w:rFonts w:hint="default"/>
        <w:lang w:val="en-US" w:eastAsia="en-US" w:bidi="ar-SA"/>
      </w:rPr>
    </w:lvl>
    <w:lvl w:ilvl="2" w:tplc="ED706770">
      <w:numFmt w:val="bullet"/>
      <w:lvlText w:val="•"/>
      <w:lvlJc w:val="left"/>
      <w:pPr>
        <w:ind w:left="3160" w:hanging="268"/>
      </w:pPr>
      <w:rPr>
        <w:rFonts w:hint="default"/>
        <w:lang w:val="en-US" w:eastAsia="en-US" w:bidi="ar-SA"/>
      </w:rPr>
    </w:lvl>
    <w:lvl w:ilvl="3" w:tplc="8B2ED09E">
      <w:numFmt w:val="bullet"/>
      <w:lvlText w:val="•"/>
      <w:lvlJc w:val="left"/>
      <w:pPr>
        <w:ind w:left="4250" w:hanging="268"/>
      </w:pPr>
      <w:rPr>
        <w:rFonts w:hint="default"/>
        <w:lang w:val="en-US" w:eastAsia="en-US" w:bidi="ar-SA"/>
      </w:rPr>
    </w:lvl>
    <w:lvl w:ilvl="4" w:tplc="BE5EAE08">
      <w:numFmt w:val="bullet"/>
      <w:lvlText w:val="•"/>
      <w:lvlJc w:val="left"/>
      <w:pPr>
        <w:ind w:left="5340" w:hanging="268"/>
      </w:pPr>
      <w:rPr>
        <w:rFonts w:hint="default"/>
        <w:lang w:val="en-US" w:eastAsia="en-US" w:bidi="ar-SA"/>
      </w:rPr>
    </w:lvl>
    <w:lvl w:ilvl="5" w:tplc="189A3C50">
      <w:numFmt w:val="bullet"/>
      <w:lvlText w:val="•"/>
      <w:lvlJc w:val="left"/>
      <w:pPr>
        <w:ind w:left="6430" w:hanging="268"/>
      </w:pPr>
      <w:rPr>
        <w:rFonts w:hint="default"/>
        <w:lang w:val="en-US" w:eastAsia="en-US" w:bidi="ar-SA"/>
      </w:rPr>
    </w:lvl>
    <w:lvl w:ilvl="6" w:tplc="450C6EF4">
      <w:numFmt w:val="bullet"/>
      <w:lvlText w:val="•"/>
      <w:lvlJc w:val="left"/>
      <w:pPr>
        <w:ind w:left="7520" w:hanging="268"/>
      </w:pPr>
      <w:rPr>
        <w:rFonts w:hint="default"/>
        <w:lang w:val="en-US" w:eastAsia="en-US" w:bidi="ar-SA"/>
      </w:rPr>
    </w:lvl>
    <w:lvl w:ilvl="7" w:tplc="1EAC14BC">
      <w:numFmt w:val="bullet"/>
      <w:lvlText w:val="•"/>
      <w:lvlJc w:val="left"/>
      <w:pPr>
        <w:ind w:left="8610" w:hanging="268"/>
      </w:pPr>
      <w:rPr>
        <w:rFonts w:hint="default"/>
        <w:lang w:val="en-US" w:eastAsia="en-US" w:bidi="ar-SA"/>
      </w:rPr>
    </w:lvl>
    <w:lvl w:ilvl="8" w:tplc="D6FC2942">
      <w:numFmt w:val="bullet"/>
      <w:lvlText w:val="•"/>
      <w:lvlJc w:val="left"/>
      <w:pPr>
        <w:ind w:left="9700" w:hanging="268"/>
      </w:pPr>
      <w:rPr>
        <w:rFonts w:hint="default"/>
        <w:lang w:val="en-US" w:eastAsia="en-US" w:bidi="ar-SA"/>
      </w:rPr>
    </w:lvl>
  </w:abstractNum>
  <w:abstractNum w:abstractNumId="13" w15:restartNumberingAfterBreak="0">
    <w:nsid w:val="232338ED"/>
    <w:multiLevelType w:val="hybridMultilevel"/>
    <w:tmpl w:val="3B102BC2"/>
    <w:lvl w:ilvl="0" w:tplc="03E482CA">
      <w:start w:val="1"/>
      <w:numFmt w:val="decimal"/>
      <w:lvlText w:val="%1."/>
      <w:lvlJc w:val="left"/>
      <w:pPr>
        <w:ind w:left="975"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1458C490">
      <w:numFmt w:val="bullet"/>
      <w:lvlText w:val="•"/>
      <w:lvlJc w:val="left"/>
      <w:pPr>
        <w:ind w:left="2070" w:hanging="268"/>
      </w:pPr>
      <w:rPr>
        <w:rFonts w:hint="default"/>
        <w:lang w:val="en-US" w:eastAsia="en-US" w:bidi="ar-SA"/>
      </w:rPr>
    </w:lvl>
    <w:lvl w:ilvl="2" w:tplc="8090A73C">
      <w:numFmt w:val="bullet"/>
      <w:lvlText w:val="•"/>
      <w:lvlJc w:val="left"/>
      <w:pPr>
        <w:ind w:left="3160" w:hanging="268"/>
      </w:pPr>
      <w:rPr>
        <w:rFonts w:hint="default"/>
        <w:lang w:val="en-US" w:eastAsia="en-US" w:bidi="ar-SA"/>
      </w:rPr>
    </w:lvl>
    <w:lvl w:ilvl="3" w:tplc="1234DA42">
      <w:numFmt w:val="bullet"/>
      <w:lvlText w:val="•"/>
      <w:lvlJc w:val="left"/>
      <w:pPr>
        <w:ind w:left="4250" w:hanging="268"/>
      </w:pPr>
      <w:rPr>
        <w:rFonts w:hint="default"/>
        <w:lang w:val="en-US" w:eastAsia="en-US" w:bidi="ar-SA"/>
      </w:rPr>
    </w:lvl>
    <w:lvl w:ilvl="4" w:tplc="BCBAAECA">
      <w:numFmt w:val="bullet"/>
      <w:lvlText w:val="•"/>
      <w:lvlJc w:val="left"/>
      <w:pPr>
        <w:ind w:left="5340" w:hanging="268"/>
      </w:pPr>
      <w:rPr>
        <w:rFonts w:hint="default"/>
        <w:lang w:val="en-US" w:eastAsia="en-US" w:bidi="ar-SA"/>
      </w:rPr>
    </w:lvl>
    <w:lvl w:ilvl="5" w:tplc="EB2807E8">
      <w:numFmt w:val="bullet"/>
      <w:lvlText w:val="•"/>
      <w:lvlJc w:val="left"/>
      <w:pPr>
        <w:ind w:left="6430" w:hanging="268"/>
      </w:pPr>
      <w:rPr>
        <w:rFonts w:hint="default"/>
        <w:lang w:val="en-US" w:eastAsia="en-US" w:bidi="ar-SA"/>
      </w:rPr>
    </w:lvl>
    <w:lvl w:ilvl="6" w:tplc="C4A6B9C4">
      <w:numFmt w:val="bullet"/>
      <w:lvlText w:val="•"/>
      <w:lvlJc w:val="left"/>
      <w:pPr>
        <w:ind w:left="7520" w:hanging="268"/>
      </w:pPr>
      <w:rPr>
        <w:rFonts w:hint="default"/>
        <w:lang w:val="en-US" w:eastAsia="en-US" w:bidi="ar-SA"/>
      </w:rPr>
    </w:lvl>
    <w:lvl w:ilvl="7" w:tplc="03AAE27E">
      <w:numFmt w:val="bullet"/>
      <w:lvlText w:val="•"/>
      <w:lvlJc w:val="left"/>
      <w:pPr>
        <w:ind w:left="8610" w:hanging="268"/>
      </w:pPr>
      <w:rPr>
        <w:rFonts w:hint="default"/>
        <w:lang w:val="en-US" w:eastAsia="en-US" w:bidi="ar-SA"/>
      </w:rPr>
    </w:lvl>
    <w:lvl w:ilvl="8" w:tplc="90823BE8">
      <w:numFmt w:val="bullet"/>
      <w:lvlText w:val="•"/>
      <w:lvlJc w:val="left"/>
      <w:pPr>
        <w:ind w:left="9700" w:hanging="268"/>
      </w:pPr>
      <w:rPr>
        <w:rFonts w:hint="default"/>
        <w:lang w:val="en-US" w:eastAsia="en-US" w:bidi="ar-SA"/>
      </w:rPr>
    </w:lvl>
  </w:abstractNum>
  <w:abstractNum w:abstractNumId="14" w15:restartNumberingAfterBreak="0">
    <w:nsid w:val="2B2C7D84"/>
    <w:multiLevelType w:val="hybridMultilevel"/>
    <w:tmpl w:val="1AA461AE"/>
    <w:lvl w:ilvl="0" w:tplc="A446A366">
      <w:start w:val="1"/>
      <w:numFmt w:val="upperRoman"/>
      <w:lvlText w:val="%1."/>
      <w:lvlJc w:val="left"/>
      <w:pPr>
        <w:ind w:left="1055" w:hanging="268"/>
        <w:jc w:val="right"/>
      </w:pPr>
      <w:rPr>
        <w:rFonts w:hint="default" w:ascii="Times New Roman" w:hAnsi="Times New Roman" w:eastAsia="Times New Roman" w:cs="Times New Roman"/>
        <w:b w:val="0"/>
        <w:bCs w:val="0"/>
        <w:i w:val="0"/>
        <w:iCs w:val="0"/>
        <w:spacing w:val="-3"/>
        <w:w w:val="104"/>
        <w:sz w:val="17"/>
        <w:szCs w:val="17"/>
        <w:lang w:val="en-US" w:eastAsia="en-US" w:bidi="ar-SA"/>
      </w:rPr>
    </w:lvl>
    <w:lvl w:ilvl="1" w:tplc="27A2C15C">
      <w:start w:val="1"/>
      <w:numFmt w:val="upperLetter"/>
      <w:lvlText w:val="%2."/>
      <w:lvlJc w:val="left"/>
      <w:pPr>
        <w:ind w:left="1272" w:hanging="218"/>
      </w:pPr>
      <w:rPr>
        <w:rFonts w:hint="default" w:ascii="Times New Roman" w:hAnsi="Times New Roman" w:eastAsia="Times New Roman" w:cs="Times New Roman"/>
        <w:b w:val="0"/>
        <w:bCs w:val="0"/>
        <w:i w:val="0"/>
        <w:iCs w:val="0"/>
        <w:spacing w:val="0"/>
        <w:w w:val="104"/>
        <w:sz w:val="17"/>
        <w:szCs w:val="17"/>
        <w:lang w:val="en-US" w:eastAsia="en-US" w:bidi="ar-SA"/>
      </w:rPr>
    </w:lvl>
    <w:lvl w:ilvl="2" w:tplc="5C8615A0">
      <w:start w:val="1"/>
      <w:numFmt w:val="decimal"/>
      <w:lvlText w:val="%3."/>
      <w:lvlJc w:val="left"/>
      <w:pPr>
        <w:ind w:left="1767" w:hanging="179"/>
      </w:pPr>
      <w:rPr>
        <w:rFonts w:hint="default"/>
        <w:spacing w:val="0"/>
        <w:w w:val="104"/>
        <w:lang w:val="en-US" w:eastAsia="en-US" w:bidi="ar-SA"/>
      </w:rPr>
    </w:lvl>
    <w:lvl w:ilvl="3" w:tplc="0AD028D0">
      <w:numFmt w:val="bullet"/>
      <w:lvlText w:val="•"/>
      <w:lvlJc w:val="left"/>
      <w:pPr>
        <w:ind w:left="3035" w:hanging="179"/>
      </w:pPr>
      <w:rPr>
        <w:rFonts w:hint="default"/>
        <w:lang w:val="en-US" w:eastAsia="en-US" w:bidi="ar-SA"/>
      </w:rPr>
    </w:lvl>
    <w:lvl w:ilvl="4" w:tplc="2A28A128">
      <w:numFmt w:val="bullet"/>
      <w:lvlText w:val="•"/>
      <w:lvlJc w:val="left"/>
      <w:pPr>
        <w:ind w:left="4310" w:hanging="179"/>
      </w:pPr>
      <w:rPr>
        <w:rFonts w:hint="default"/>
        <w:lang w:val="en-US" w:eastAsia="en-US" w:bidi="ar-SA"/>
      </w:rPr>
    </w:lvl>
    <w:lvl w:ilvl="5" w:tplc="E68E5E86">
      <w:numFmt w:val="bullet"/>
      <w:lvlText w:val="•"/>
      <w:lvlJc w:val="left"/>
      <w:pPr>
        <w:ind w:left="5585" w:hanging="179"/>
      </w:pPr>
      <w:rPr>
        <w:rFonts w:hint="default"/>
        <w:lang w:val="en-US" w:eastAsia="en-US" w:bidi="ar-SA"/>
      </w:rPr>
    </w:lvl>
    <w:lvl w:ilvl="6" w:tplc="A8F0B1AE">
      <w:numFmt w:val="bullet"/>
      <w:lvlText w:val="•"/>
      <w:lvlJc w:val="left"/>
      <w:pPr>
        <w:ind w:left="6860" w:hanging="179"/>
      </w:pPr>
      <w:rPr>
        <w:rFonts w:hint="default"/>
        <w:lang w:val="en-US" w:eastAsia="en-US" w:bidi="ar-SA"/>
      </w:rPr>
    </w:lvl>
    <w:lvl w:ilvl="7" w:tplc="D84EA7C4">
      <w:numFmt w:val="bullet"/>
      <w:lvlText w:val="•"/>
      <w:lvlJc w:val="left"/>
      <w:pPr>
        <w:ind w:left="8135" w:hanging="179"/>
      </w:pPr>
      <w:rPr>
        <w:rFonts w:hint="default"/>
        <w:lang w:val="en-US" w:eastAsia="en-US" w:bidi="ar-SA"/>
      </w:rPr>
    </w:lvl>
    <w:lvl w:ilvl="8" w:tplc="785E339E">
      <w:numFmt w:val="bullet"/>
      <w:lvlText w:val="•"/>
      <w:lvlJc w:val="left"/>
      <w:pPr>
        <w:ind w:left="9410" w:hanging="179"/>
      </w:pPr>
      <w:rPr>
        <w:rFonts w:hint="default"/>
        <w:lang w:val="en-US" w:eastAsia="en-US" w:bidi="ar-SA"/>
      </w:rPr>
    </w:lvl>
  </w:abstractNum>
  <w:abstractNum w:abstractNumId="15" w15:restartNumberingAfterBreak="0">
    <w:nsid w:val="2C697B28"/>
    <w:multiLevelType w:val="hybridMultilevel"/>
    <w:tmpl w:val="E736A1D2"/>
    <w:lvl w:ilvl="0" w:tplc="04090001">
      <w:start w:val="1"/>
      <w:numFmt w:val="bullet"/>
      <w:lvlText w:val=""/>
      <w:lvlJc w:val="left"/>
      <w:pPr>
        <w:ind w:left="1447" w:hanging="360"/>
      </w:pPr>
      <w:rPr>
        <w:rFonts w:hint="default" w:ascii="Symbol" w:hAnsi="Symbol"/>
      </w:rPr>
    </w:lvl>
    <w:lvl w:ilvl="1" w:tplc="04090003" w:tentative="1">
      <w:start w:val="1"/>
      <w:numFmt w:val="bullet"/>
      <w:lvlText w:val="o"/>
      <w:lvlJc w:val="left"/>
      <w:pPr>
        <w:ind w:left="2167" w:hanging="360"/>
      </w:pPr>
      <w:rPr>
        <w:rFonts w:hint="default" w:ascii="Courier New" w:hAnsi="Courier New" w:cs="Courier New"/>
      </w:rPr>
    </w:lvl>
    <w:lvl w:ilvl="2" w:tplc="04090005" w:tentative="1">
      <w:start w:val="1"/>
      <w:numFmt w:val="bullet"/>
      <w:lvlText w:val=""/>
      <w:lvlJc w:val="left"/>
      <w:pPr>
        <w:ind w:left="2887" w:hanging="360"/>
      </w:pPr>
      <w:rPr>
        <w:rFonts w:hint="default" w:ascii="Wingdings" w:hAnsi="Wingdings"/>
      </w:rPr>
    </w:lvl>
    <w:lvl w:ilvl="3" w:tplc="04090001" w:tentative="1">
      <w:start w:val="1"/>
      <w:numFmt w:val="bullet"/>
      <w:lvlText w:val=""/>
      <w:lvlJc w:val="left"/>
      <w:pPr>
        <w:ind w:left="3607" w:hanging="360"/>
      </w:pPr>
      <w:rPr>
        <w:rFonts w:hint="default" w:ascii="Symbol" w:hAnsi="Symbol"/>
      </w:rPr>
    </w:lvl>
    <w:lvl w:ilvl="4" w:tplc="04090003" w:tentative="1">
      <w:start w:val="1"/>
      <w:numFmt w:val="bullet"/>
      <w:lvlText w:val="o"/>
      <w:lvlJc w:val="left"/>
      <w:pPr>
        <w:ind w:left="4327" w:hanging="360"/>
      </w:pPr>
      <w:rPr>
        <w:rFonts w:hint="default" w:ascii="Courier New" w:hAnsi="Courier New" w:cs="Courier New"/>
      </w:rPr>
    </w:lvl>
    <w:lvl w:ilvl="5" w:tplc="04090005" w:tentative="1">
      <w:start w:val="1"/>
      <w:numFmt w:val="bullet"/>
      <w:lvlText w:val=""/>
      <w:lvlJc w:val="left"/>
      <w:pPr>
        <w:ind w:left="5047" w:hanging="360"/>
      </w:pPr>
      <w:rPr>
        <w:rFonts w:hint="default" w:ascii="Wingdings" w:hAnsi="Wingdings"/>
      </w:rPr>
    </w:lvl>
    <w:lvl w:ilvl="6" w:tplc="04090001" w:tentative="1">
      <w:start w:val="1"/>
      <w:numFmt w:val="bullet"/>
      <w:lvlText w:val=""/>
      <w:lvlJc w:val="left"/>
      <w:pPr>
        <w:ind w:left="5767" w:hanging="360"/>
      </w:pPr>
      <w:rPr>
        <w:rFonts w:hint="default" w:ascii="Symbol" w:hAnsi="Symbol"/>
      </w:rPr>
    </w:lvl>
    <w:lvl w:ilvl="7" w:tplc="04090003" w:tentative="1">
      <w:start w:val="1"/>
      <w:numFmt w:val="bullet"/>
      <w:lvlText w:val="o"/>
      <w:lvlJc w:val="left"/>
      <w:pPr>
        <w:ind w:left="6487" w:hanging="360"/>
      </w:pPr>
      <w:rPr>
        <w:rFonts w:hint="default" w:ascii="Courier New" w:hAnsi="Courier New" w:cs="Courier New"/>
      </w:rPr>
    </w:lvl>
    <w:lvl w:ilvl="8" w:tplc="04090005" w:tentative="1">
      <w:start w:val="1"/>
      <w:numFmt w:val="bullet"/>
      <w:lvlText w:val=""/>
      <w:lvlJc w:val="left"/>
      <w:pPr>
        <w:ind w:left="7207" w:hanging="360"/>
      </w:pPr>
      <w:rPr>
        <w:rFonts w:hint="default" w:ascii="Wingdings" w:hAnsi="Wingdings"/>
      </w:rPr>
    </w:lvl>
  </w:abstractNum>
  <w:abstractNum w:abstractNumId="16" w15:restartNumberingAfterBreak="0">
    <w:nsid w:val="2E3A2E17"/>
    <w:multiLevelType w:val="hybridMultilevel"/>
    <w:tmpl w:val="D390E142"/>
    <w:lvl w:ilvl="0" w:tplc="43EC32FA">
      <w:start w:val="1"/>
      <w:numFmt w:val="decimal"/>
      <w:lvlText w:val="%1."/>
      <w:lvlJc w:val="left"/>
      <w:pPr>
        <w:ind w:left="975"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0A98BAE8">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2" w:tplc="09C07E76">
      <w:numFmt w:val="bullet"/>
      <w:lvlText w:val="o"/>
      <w:lvlJc w:val="left"/>
      <w:pPr>
        <w:ind w:left="1509" w:hanging="267"/>
      </w:pPr>
      <w:rPr>
        <w:rFonts w:hint="default" w:ascii="Courier New" w:hAnsi="Courier New" w:eastAsia="Courier New" w:cs="Courier New"/>
        <w:b w:val="0"/>
        <w:bCs w:val="0"/>
        <w:i w:val="0"/>
        <w:iCs w:val="0"/>
        <w:spacing w:val="0"/>
        <w:w w:val="104"/>
        <w:sz w:val="17"/>
        <w:szCs w:val="17"/>
        <w:lang w:val="en-US" w:eastAsia="en-US" w:bidi="ar-SA"/>
      </w:rPr>
    </w:lvl>
    <w:lvl w:ilvl="3" w:tplc="0F1614AC">
      <w:numFmt w:val="bullet"/>
      <w:lvlText w:val="•"/>
      <w:lvlJc w:val="left"/>
      <w:pPr>
        <w:ind w:left="3806" w:hanging="267"/>
      </w:pPr>
      <w:rPr>
        <w:rFonts w:hint="default"/>
        <w:lang w:val="en-US" w:eastAsia="en-US" w:bidi="ar-SA"/>
      </w:rPr>
    </w:lvl>
    <w:lvl w:ilvl="4" w:tplc="4BE63092">
      <w:numFmt w:val="bullet"/>
      <w:lvlText w:val="•"/>
      <w:lvlJc w:val="left"/>
      <w:pPr>
        <w:ind w:left="4960" w:hanging="267"/>
      </w:pPr>
      <w:rPr>
        <w:rFonts w:hint="default"/>
        <w:lang w:val="en-US" w:eastAsia="en-US" w:bidi="ar-SA"/>
      </w:rPr>
    </w:lvl>
    <w:lvl w:ilvl="5" w:tplc="AB1AABD2">
      <w:numFmt w:val="bullet"/>
      <w:lvlText w:val="•"/>
      <w:lvlJc w:val="left"/>
      <w:pPr>
        <w:ind w:left="6113" w:hanging="267"/>
      </w:pPr>
      <w:rPr>
        <w:rFonts w:hint="default"/>
        <w:lang w:val="en-US" w:eastAsia="en-US" w:bidi="ar-SA"/>
      </w:rPr>
    </w:lvl>
    <w:lvl w:ilvl="6" w:tplc="01CEA9C2">
      <w:numFmt w:val="bullet"/>
      <w:lvlText w:val="•"/>
      <w:lvlJc w:val="left"/>
      <w:pPr>
        <w:ind w:left="7266" w:hanging="267"/>
      </w:pPr>
      <w:rPr>
        <w:rFonts w:hint="default"/>
        <w:lang w:val="en-US" w:eastAsia="en-US" w:bidi="ar-SA"/>
      </w:rPr>
    </w:lvl>
    <w:lvl w:ilvl="7" w:tplc="E960A040">
      <w:numFmt w:val="bullet"/>
      <w:lvlText w:val="•"/>
      <w:lvlJc w:val="left"/>
      <w:pPr>
        <w:ind w:left="8420" w:hanging="267"/>
      </w:pPr>
      <w:rPr>
        <w:rFonts w:hint="default"/>
        <w:lang w:val="en-US" w:eastAsia="en-US" w:bidi="ar-SA"/>
      </w:rPr>
    </w:lvl>
    <w:lvl w:ilvl="8" w:tplc="648CAC30">
      <w:numFmt w:val="bullet"/>
      <w:lvlText w:val="•"/>
      <w:lvlJc w:val="left"/>
      <w:pPr>
        <w:ind w:left="9573" w:hanging="267"/>
      </w:pPr>
      <w:rPr>
        <w:rFonts w:hint="default"/>
        <w:lang w:val="en-US" w:eastAsia="en-US" w:bidi="ar-SA"/>
      </w:rPr>
    </w:lvl>
  </w:abstractNum>
  <w:abstractNum w:abstractNumId="17" w15:restartNumberingAfterBreak="0">
    <w:nsid w:val="30FB3856"/>
    <w:multiLevelType w:val="hybridMultilevel"/>
    <w:tmpl w:val="CF4C1BAC"/>
    <w:lvl w:ilvl="0" w:tplc="9CB8CC82">
      <w:start w:val="1"/>
      <w:numFmt w:val="decimal"/>
      <w:lvlText w:val="%1."/>
      <w:lvlJc w:val="left"/>
      <w:pPr>
        <w:ind w:left="1874" w:hanging="534"/>
      </w:pPr>
      <w:rPr>
        <w:rFonts w:hint="default"/>
        <w:spacing w:val="0"/>
        <w:w w:val="104"/>
        <w:lang w:val="en-US" w:eastAsia="en-US" w:bidi="ar-SA"/>
      </w:rPr>
    </w:lvl>
    <w:lvl w:ilvl="1" w:tplc="04090001">
      <w:start w:val="1"/>
      <w:numFmt w:val="bullet"/>
      <w:lvlText w:val=""/>
      <w:lvlJc w:val="left"/>
      <w:pPr>
        <w:ind w:left="2141" w:hanging="268"/>
      </w:pPr>
      <w:rPr>
        <w:rFonts w:hint="default" w:ascii="Symbol" w:hAnsi="Symbol"/>
        <w:b w:val="0"/>
        <w:bCs w:val="0"/>
        <w:i w:val="0"/>
        <w:iCs w:val="0"/>
        <w:spacing w:val="-1"/>
        <w:w w:val="104"/>
        <w:sz w:val="17"/>
        <w:szCs w:val="17"/>
        <w:lang w:val="en-US" w:eastAsia="en-US" w:bidi="ar-SA"/>
      </w:rPr>
    </w:lvl>
    <w:lvl w:ilvl="2" w:tplc="752EDFDE">
      <w:numFmt w:val="bullet"/>
      <w:lvlText w:val="•"/>
      <w:lvlJc w:val="left"/>
      <w:pPr>
        <w:ind w:left="3267" w:hanging="268"/>
      </w:pPr>
      <w:rPr>
        <w:rFonts w:hint="default"/>
        <w:lang w:val="en-US" w:eastAsia="en-US" w:bidi="ar-SA"/>
      </w:rPr>
    </w:lvl>
    <w:lvl w:ilvl="3" w:tplc="E4F4FC3E">
      <w:numFmt w:val="bullet"/>
      <w:lvlText w:val="•"/>
      <w:lvlJc w:val="left"/>
      <w:pPr>
        <w:ind w:left="4389" w:hanging="268"/>
      </w:pPr>
      <w:rPr>
        <w:rFonts w:hint="default"/>
        <w:lang w:val="en-US" w:eastAsia="en-US" w:bidi="ar-SA"/>
      </w:rPr>
    </w:lvl>
    <w:lvl w:ilvl="4" w:tplc="6E2E4A1E">
      <w:numFmt w:val="bullet"/>
      <w:lvlText w:val="•"/>
      <w:lvlJc w:val="left"/>
      <w:pPr>
        <w:ind w:left="5511" w:hanging="268"/>
      </w:pPr>
      <w:rPr>
        <w:rFonts w:hint="default"/>
        <w:lang w:val="en-US" w:eastAsia="en-US" w:bidi="ar-SA"/>
      </w:rPr>
    </w:lvl>
    <w:lvl w:ilvl="5" w:tplc="E91EC0C8">
      <w:numFmt w:val="bullet"/>
      <w:lvlText w:val="•"/>
      <w:lvlJc w:val="left"/>
      <w:pPr>
        <w:ind w:left="6633" w:hanging="268"/>
      </w:pPr>
      <w:rPr>
        <w:rFonts w:hint="default"/>
        <w:lang w:val="en-US" w:eastAsia="en-US" w:bidi="ar-SA"/>
      </w:rPr>
    </w:lvl>
    <w:lvl w:ilvl="6" w:tplc="74289F0C">
      <w:numFmt w:val="bullet"/>
      <w:lvlText w:val="•"/>
      <w:lvlJc w:val="left"/>
      <w:pPr>
        <w:ind w:left="7756" w:hanging="268"/>
      </w:pPr>
      <w:rPr>
        <w:rFonts w:hint="default"/>
        <w:lang w:val="en-US" w:eastAsia="en-US" w:bidi="ar-SA"/>
      </w:rPr>
    </w:lvl>
    <w:lvl w:ilvl="7" w:tplc="F7FE8432">
      <w:numFmt w:val="bullet"/>
      <w:lvlText w:val="•"/>
      <w:lvlJc w:val="left"/>
      <w:pPr>
        <w:ind w:left="8878" w:hanging="268"/>
      </w:pPr>
      <w:rPr>
        <w:rFonts w:hint="default"/>
        <w:lang w:val="en-US" w:eastAsia="en-US" w:bidi="ar-SA"/>
      </w:rPr>
    </w:lvl>
    <w:lvl w:ilvl="8" w:tplc="DC9A8436">
      <w:numFmt w:val="bullet"/>
      <w:lvlText w:val="•"/>
      <w:lvlJc w:val="left"/>
      <w:pPr>
        <w:ind w:left="10000" w:hanging="268"/>
      </w:pPr>
      <w:rPr>
        <w:rFonts w:hint="default"/>
        <w:lang w:val="en-US" w:eastAsia="en-US" w:bidi="ar-SA"/>
      </w:rPr>
    </w:lvl>
  </w:abstractNum>
  <w:abstractNum w:abstractNumId="18" w15:restartNumberingAfterBreak="0">
    <w:nsid w:val="36E94A54"/>
    <w:multiLevelType w:val="hybridMultilevel"/>
    <w:tmpl w:val="74847A88"/>
    <w:lvl w:ilvl="0" w:tplc="40E04AA4">
      <w:start w:val="1"/>
      <w:numFmt w:val="decimal"/>
      <w:lvlText w:val="%1."/>
      <w:lvlJc w:val="left"/>
      <w:pPr>
        <w:ind w:left="1509" w:hanging="534"/>
      </w:pPr>
      <w:rPr>
        <w:rFonts w:hint="default" w:ascii="Times New Roman" w:hAnsi="Times New Roman" w:eastAsia="Times New Roman" w:cs="Times New Roman"/>
        <w:b w:val="0"/>
        <w:bCs w:val="0"/>
        <w:i w:val="0"/>
        <w:iCs w:val="0"/>
        <w:spacing w:val="-1"/>
        <w:w w:val="102"/>
        <w:sz w:val="16"/>
        <w:szCs w:val="16"/>
        <w:lang w:val="en-US" w:eastAsia="en-US" w:bidi="ar-SA"/>
      </w:rPr>
    </w:lvl>
    <w:lvl w:ilvl="1" w:tplc="D5966AD6">
      <w:numFmt w:val="bullet"/>
      <w:lvlText w:val="•"/>
      <w:lvlJc w:val="left"/>
      <w:pPr>
        <w:ind w:left="2538" w:hanging="534"/>
      </w:pPr>
      <w:rPr>
        <w:rFonts w:hint="default"/>
        <w:lang w:val="en-US" w:eastAsia="en-US" w:bidi="ar-SA"/>
      </w:rPr>
    </w:lvl>
    <w:lvl w:ilvl="2" w:tplc="32AA19FC">
      <w:numFmt w:val="bullet"/>
      <w:lvlText w:val="•"/>
      <w:lvlJc w:val="left"/>
      <w:pPr>
        <w:ind w:left="3576" w:hanging="534"/>
      </w:pPr>
      <w:rPr>
        <w:rFonts w:hint="default"/>
        <w:lang w:val="en-US" w:eastAsia="en-US" w:bidi="ar-SA"/>
      </w:rPr>
    </w:lvl>
    <w:lvl w:ilvl="3" w:tplc="5AAE4C78">
      <w:numFmt w:val="bullet"/>
      <w:lvlText w:val="•"/>
      <w:lvlJc w:val="left"/>
      <w:pPr>
        <w:ind w:left="4614" w:hanging="534"/>
      </w:pPr>
      <w:rPr>
        <w:rFonts w:hint="default"/>
        <w:lang w:val="en-US" w:eastAsia="en-US" w:bidi="ar-SA"/>
      </w:rPr>
    </w:lvl>
    <w:lvl w:ilvl="4" w:tplc="FF9CBE26">
      <w:numFmt w:val="bullet"/>
      <w:lvlText w:val="•"/>
      <w:lvlJc w:val="left"/>
      <w:pPr>
        <w:ind w:left="5652" w:hanging="534"/>
      </w:pPr>
      <w:rPr>
        <w:rFonts w:hint="default"/>
        <w:lang w:val="en-US" w:eastAsia="en-US" w:bidi="ar-SA"/>
      </w:rPr>
    </w:lvl>
    <w:lvl w:ilvl="5" w:tplc="4DDEB246">
      <w:numFmt w:val="bullet"/>
      <w:lvlText w:val="•"/>
      <w:lvlJc w:val="left"/>
      <w:pPr>
        <w:ind w:left="6690" w:hanging="534"/>
      </w:pPr>
      <w:rPr>
        <w:rFonts w:hint="default"/>
        <w:lang w:val="en-US" w:eastAsia="en-US" w:bidi="ar-SA"/>
      </w:rPr>
    </w:lvl>
    <w:lvl w:ilvl="6" w:tplc="C1B4B396">
      <w:numFmt w:val="bullet"/>
      <w:lvlText w:val="•"/>
      <w:lvlJc w:val="left"/>
      <w:pPr>
        <w:ind w:left="7728" w:hanging="534"/>
      </w:pPr>
      <w:rPr>
        <w:rFonts w:hint="default"/>
        <w:lang w:val="en-US" w:eastAsia="en-US" w:bidi="ar-SA"/>
      </w:rPr>
    </w:lvl>
    <w:lvl w:ilvl="7" w:tplc="F76478EE">
      <w:numFmt w:val="bullet"/>
      <w:lvlText w:val="•"/>
      <w:lvlJc w:val="left"/>
      <w:pPr>
        <w:ind w:left="8766" w:hanging="534"/>
      </w:pPr>
      <w:rPr>
        <w:rFonts w:hint="default"/>
        <w:lang w:val="en-US" w:eastAsia="en-US" w:bidi="ar-SA"/>
      </w:rPr>
    </w:lvl>
    <w:lvl w:ilvl="8" w:tplc="C50A9E9E">
      <w:numFmt w:val="bullet"/>
      <w:lvlText w:val="•"/>
      <w:lvlJc w:val="left"/>
      <w:pPr>
        <w:ind w:left="9804" w:hanging="534"/>
      </w:pPr>
      <w:rPr>
        <w:rFonts w:hint="default"/>
        <w:lang w:val="en-US" w:eastAsia="en-US" w:bidi="ar-SA"/>
      </w:rPr>
    </w:lvl>
  </w:abstractNum>
  <w:abstractNum w:abstractNumId="19" w15:restartNumberingAfterBreak="0">
    <w:nsid w:val="378E744A"/>
    <w:multiLevelType w:val="hybridMultilevel"/>
    <w:tmpl w:val="FE803726"/>
    <w:lvl w:ilvl="0" w:tplc="9CB8CC82">
      <w:start w:val="1"/>
      <w:numFmt w:val="decimal"/>
      <w:lvlText w:val="%1."/>
      <w:lvlJc w:val="left"/>
      <w:pPr>
        <w:ind w:left="3134" w:hanging="534"/>
      </w:pPr>
      <w:rPr>
        <w:rFonts w:hint="default"/>
        <w:spacing w:val="0"/>
        <w:w w:val="104"/>
        <w:lang w:val="en-US" w:eastAsia="en-US" w:bidi="ar-SA"/>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380E224F"/>
    <w:multiLevelType w:val="hybridMultilevel"/>
    <w:tmpl w:val="DFA088D4"/>
    <w:lvl w:ilvl="0" w:tplc="04090001">
      <w:start w:val="1"/>
      <w:numFmt w:val="bullet"/>
      <w:lvlText w:val=""/>
      <w:lvlJc w:val="left"/>
      <w:pPr>
        <w:ind w:left="1874" w:hanging="534"/>
      </w:pPr>
      <w:rPr>
        <w:rFonts w:hint="default" w:ascii="Symbol" w:hAnsi="Symbol"/>
        <w:spacing w:val="0"/>
        <w:w w:val="10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1B59CC"/>
    <w:multiLevelType w:val="hybridMultilevel"/>
    <w:tmpl w:val="60FE8D0C"/>
    <w:lvl w:ilvl="0" w:tplc="9CB8CC82">
      <w:start w:val="1"/>
      <w:numFmt w:val="decimal"/>
      <w:lvlText w:val="%1."/>
      <w:lvlJc w:val="left"/>
      <w:pPr>
        <w:ind w:left="1874" w:hanging="534"/>
      </w:pPr>
      <w:rPr>
        <w:rFonts w:hint="default"/>
        <w:spacing w:val="0"/>
        <w:w w:val="104"/>
        <w:lang w:val="en-US" w:eastAsia="en-US" w:bidi="ar-SA"/>
      </w:rPr>
    </w:lvl>
    <w:lvl w:ilvl="1" w:tplc="04090001">
      <w:start w:val="1"/>
      <w:numFmt w:val="bullet"/>
      <w:lvlText w:val=""/>
      <w:lvlJc w:val="left"/>
      <w:pPr>
        <w:ind w:left="2141" w:hanging="268"/>
      </w:pPr>
      <w:rPr>
        <w:rFonts w:hint="default" w:ascii="Symbol" w:hAnsi="Symbol"/>
        <w:b w:val="0"/>
        <w:bCs w:val="0"/>
        <w:i w:val="0"/>
        <w:iCs w:val="0"/>
        <w:spacing w:val="-1"/>
        <w:w w:val="104"/>
        <w:sz w:val="17"/>
        <w:szCs w:val="17"/>
        <w:lang w:val="en-US" w:eastAsia="en-US" w:bidi="ar-SA"/>
      </w:rPr>
    </w:lvl>
    <w:lvl w:ilvl="2" w:tplc="752EDFDE">
      <w:numFmt w:val="bullet"/>
      <w:lvlText w:val="•"/>
      <w:lvlJc w:val="left"/>
      <w:pPr>
        <w:ind w:left="3267" w:hanging="268"/>
      </w:pPr>
      <w:rPr>
        <w:rFonts w:hint="default"/>
        <w:lang w:val="en-US" w:eastAsia="en-US" w:bidi="ar-SA"/>
      </w:rPr>
    </w:lvl>
    <w:lvl w:ilvl="3" w:tplc="E4F4FC3E">
      <w:numFmt w:val="bullet"/>
      <w:lvlText w:val="•"/>
      <w:lvlJc w:val="left"/>
      <w:pPr>
        <w:ind w:left="4389" w:hanging="268"/>
      </w:pPr>
      <w:rPr>
        <w:rFonts w:hint="default"/>
        <w:lang w:val="en-US" w:eastAsia="en-US" w:bidi="ar-SA"/>
      </w:rPr>
    </w:lvl>
    <w:lvl w:ilvl="4" w:tplc="6E2E4A1E">
      <w:numFmt w:val="bullet"/>
      <w:lvlText w:val="•"/>
      <w:lvlJc w:val="left"/>
      <w:pPr>
        <w:ind w:left="5511" w:hanging="268"/>
      </w:pPr>
      <w:rPr>
        <w:rFonts w:hint="default"/>
        <w:lang w:val="en-US" w:eastAsia="en-US" w:bidi="ar-SA"/>
      </w:rPr>
    </w:lvl>
    <w:lvl w:ilvl="5" w:tplc="E91EC0C8">
      <w:numFmt w:val="bullet"/>
      <w:lvlText w:val="•"/>
      <w:lvlJc w:val="left"/>
      <w:pPr>
        <w:ind w:left="6633" w:hanging="268"/>
      </w:pPr>
      <w:rPr>
        <w:rFonts w:hint="default"/>
        <w:lang w:val="en-US" w:eastAsia="en-US" w:bidi="ar-SA"/>
      </w:rPr>
    </w:lvl>
    <w:lvl w:ilvl="6" w:tplc="74289F0C">
      <w:numFmt w:val="bullet"/>
      <w:lvlText w:val="•"/>
      <w:lvlJc w:val="left"/>
      <w:pPr>
        <w:ind w:left="7756" w:hanging="268"/>
      </w:pPr>
      <w:rPr>
        <w:rFonts w:hint="default"/>
        <w:lang w:val="en-US" w:eastAsia="en-US" w:bidi="ar-SA"/>
      </w:rPr>
    </w:lvl>
    <w:lvl w:ilvl="7" w:tplc="F7FE8432">
      <w:numFmt w:val="bullet"/>
      <w:lvlText w:val="•"/>
      <w:lvlJc w:val="left"/>
      <w:pPr>
        <w:ind w:left="8878" w:hanging="268"/>
      </w:pPr>
      <w:rPr>
        <w:rFonts w:hint="default"/>
        <w:lang w:val="en-US" w:eastAsia="en-US" w:bidi="ar-SA"/>
      </w:rPr>
    </w:lvl>
    <w:lvl w:ilvl="8" w:tplc="DC9A8436">
      <w:numFmt w:val="bullet"/>
      <w:lvlText w:val="•"/>
      <w:lvlJc w:val="left"/>
      <w:pPr>
        <w:ind w:left="10000" w:hanging="268"/>
      </w:pPr>
      <w:rPr>
        <w:rFonts w:hint="default"/>
        <w:lang w:val="en-US" w:eastAsia="en-US" w:bidi="ar-SA"/>
      </w:rPr>
    </w:lvl>
  </w:abstractNum>
  <w:abstractNum w:abstractNumId="22" w15:restartNumberingAfterBreak="0">
    <w:nsid w:val="43D61A1A"/>
    <w:multiLevelType w:val="hybridMultilevel"/>
    <w:tmpl w:val="3552D5B8"/>
    <w:lvl w:ilvl="0" w:tplc="86CCE144">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1" w:tplc="83BC50EE">
      <w:numFmt w:val="bullet"/>
      <w:lvlText w:val="•"/>
      <w:lvlJc w:val="left"/>
      <w:pPr>
        <w:ind w:left="2070" w:hanging="268"/>
      </w:pPr>
      <w:rPr>
        <w:rFonts w:hint="default"/>
        <w:lang w:val="en-US" w:eastAsia="en-US" w:bidi="ar-SA"/>
      </w:rPr>
    </w:lvl>
    <w:lvl w:ilvl="2" w:tplc="2BDAB81C">
      <w:numFmt w:val="bullet"/>
      <w:lvlText w:val="•"/>
      <w:lvlJc w:val="left"/>
      <w:pPr>
        <w:ind w:left="3160" w:hanging="268"/>
      </w:pPr>
      <w:rPr>
        <w:rFonts w:hint="default"/>
        <w:lang w:val="en-US" w:eastAsia="en-US" w:bidi="ar-SA"/>
      </w:rPr>
    </w:lvl>
    <w:lvl w:ilvl="3" w:tplc="859C2492">
      <w:numFmt w:val="bullet"/>
      <w:lvlText w:val="•"/>
      <w:lvlJc w:val="left"/>
      <w:pPr>
        <w:ind w:left="4250" w:hanging="268"/>
      </w:pPr>
      <w:rPr>
        <w:rFonts w:hint="default"/>
        <w:lang w:val="en-US" w:eastAsia="en-US" w:bidi="ar-SA"/>
      </w:rPr>
    </w:lvl>
    <w:lvl w:ilvl="4" w:tplc="7114A978">
      <w:numFmt w:val="bullet"/>
      <w:lvlText w:val="•"/>
      <w:lvlJc w:val="left"/>
      <w:pPr>
        <w:ind w:left="5340" w:hanging="268"/>
      </w:pPr>
      <w:rPr>
        <w:rFonts w:hint="default"/>
        <w:lang w:val="en-US" w:eastAsia="en-US" w:bidi="ar-SA"/>
      </w:rPr>
    </w:lvl>
    <w:lvl w:ilvl="5" w:tplc="D4B6CD82">
      <w:numFmt w:val="bullet"/>
      <w:lvlText w:val="•"/>
      <w:lvlJc w:val="left"/>
      <w:pPr>
        <w:ind w:left="6430" w:hanging="268"/>
      </w:pPr>
      <w:rPr>
        <w:rFonts w:hint="default"/>
        <w:lang w:val="en-US" w:eastAsia="en-US" w:bidi="ar-SA"/>
      </w:rPr>
    </w:lvl>
    <w:lvl w:ilvl="6" w:tplc="8DEE47A2">
      <w:numFmt w:val="bullet"/>
      <w:lvlText w:val="•"/>
      <w:lvlJc w:val="left"/>
      <w:pPr>
        <w:ind w:left="7520" w:hanging="268"/>
      </w:pPr>
      <w:rPr>
        <w:rFonts w:hint="default"/>
        <w:lang w:val="en-US" w:eastAsia="en-US" w:bidi="ar-SA"/>
      </w:rPr>
    </w:lvl>
    <w:lvl w:ilvl="7" w:tplc="93AEFA54">
      <w:numFmt w:val="bullet"/>
      <w:lvlText w:val="•"/>
      <w:lvlJc w:val="left"/>
      <w:pPr>
        <w:ind w:left="8610" w:hanging="268"/>
      </w:pPr>
      <w:rPr>
        <w:rFonts w:hint="default"/>
        <w:lang w:val="en-US" w:eastAsia="en-US" w:bidi="ar-SA"/>
      </w:rPr>
    </w:lvl>
    <w:lvl w:ilvl="8" w:tplc="24E24F8C">
      <w:numFmt w:val="bullet"/>
      <w:lvlText w:val="•"/>
      <w:lvlJc w:val="left"/>
      <w:pPr>
        <w:ind w:left="9700" w:hanging="268"/>
      </w:pPr>
      <w:rPr>
        <w:rFonts w:hint="default"/>
        <w:lang w:val="en-US" w:eastAsia="en-US" w:bidi="ar-SA"/>
      </w:rPr>
    </w:lvl>
  </w:abstractNum>
  <w:abstractNum w:abstractNumId="23" w15:restartNumberingAfterBreak="0">
    <w:nsid w:val="4DC3055A"/>
    <w:multiLevelType w:val="hybridMultilevel"/>
    <w:tmpl w:val="0BC4E236"/>
    <w:lvl w:ilvl="0" w:tplc="DD9079F2">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1" w:tplc="BD26FBC2">
      <w:numFmt w:val="bullet"/>
      <w:lvlText w:val="o"/>
      <w:lvlJc w:val="left"/>
      <w:pPr>
        <w:ind w:left="1509" w:hanging="267"/>
      </w:pPr>
      <w:rPr>
        <w:rFonts w:hint="default" w:ascii="Courier New" w:hAnsi="Courier New" w:eastAsia="Courier New" w:cs="Courier New"/>
        <w:b w:val="0"/>
        <w:bCs w:val="0"/>
        <w:i w:val="0"/>
        <w:iCs w:val="0"/>
        <w:spacing w:val="0"/>
        <w:w w:val="104"/>
        <w:sz w:val="17"/>
        <w:szCs w:val="17"/>
        <w:lang w:val="en-US" w:eastAsia="en-US" w:bidi="ar-SA"/>
      </w:rPr>
    </w:lvl>
    <w:lvl w:ilvl="2" w:tplc="ECF28EFA">
      <w:numFmt w:val="bullet"/>
      <w:lvlText w:val="•"/>
      <w:lvlJc w:val="left"/>
      <w:pPr>
        <w:ind w:left="2653" w:hanging="267"/>
      </w:pPr>
      <w:rPr>
        <w:rFonts w:hint="default"/>
        <w:lang w:val="en-US" w:eastAsia="en-US" w:bidi="ar-SA"/>
      </w:rPr>
    </w:lvl>
    <w:lvl w:ilvl="3" w:tplc="7B40B114">
      <w:numFmt w:val="bullet"/>
      <w:lvlText w:val="•"/>
      <w:lvlJc w:val="left"/>
      <w:pPr>
        <w:ind w:left="3806" w:hanging="267"/>
      </w:pPr>
      <w:rPr>
        <w:rFonts w:hint="default"/>
        <w:lang w:val="en-US" w:eastAsia="en-US" w:bidi="ar-SA"/>
      </w:rPr>
    </w:lvl>
    <w:lvl w:ilvl="4" w:tplc="BBF06532">
      <w:numFmt w:val="bullet"/>
      <w:lvlText w:val="•"/>
      <w:lvlJc w:val="left"/>
      <w:pPr>
        <w:ind w:left="4960" w:hanging="267"/>
      </w:pPr>
      <w:rPr>
        <w:rFonts w:hint="default"/>
        <w:lang w:val="en-US" w:eastAsia="en-US" w:bidi="ar-SA"/>
      </w:rPr>
    </w:lvl>
    <w:lvl w:ilvl="5" w:tplc="94502C30">
      <w:numFmt w:val="bullet"/>
      <w:lvlText w:val="•"/>
      <w:lvlJc w:val="left"/>
      <w:pPr>
        <w:ind w:left="6113" w:hanging="267"/>
      </w:pPr>
      <w:rPr>
        <w:rFonts w:hint="default"/>
        <w:lang w:val="en-US" w:eastAsia="en-US" w:bidi="ar-SA"/>
      </w:rPr>
    </w:lvl>
    <w:lvl w:ilvl="6" w:tplc="9B4061BA">
      <w:numFmt w:val="bullet"/>
      <w:lvlText w:val="•"/>
      <w:lvlJc w:val="left"/>
      <w:pPr>
        <w:ind w:left="7266" w:hanging="267"/>
      </w:pPr>
      <w:rPr>
        <w:rFonts w:hint="default"/>
        <w:lang w:val="en-US" w:eastAsia="en-US" w:bidi="ar-SA"/>
      </w:rPr>
    </w:lvl>
    <w:lvl w:ilvl="7" w:tplc="9DD2EDC4">
      <w:numFmt w:val="bullet"/>
      <w:lvlText w:val="•"/>
      <w:lvlJc w:val="left"/>
      <w:pPr>
        <w:ind w:left="8420" w:hanging="267"/>
      </w:pPr>
      <w:rPr>
        <w:rFonts w:hint="default"/>
        <w:lang w:val="en-US" w:eastAsia="en-US" w:bidi="ar-SA"/>
      </w:rPr>
    </w:lvl>
    <w:lvl w:ilvl="8" w:tplc="37AC4206">
      <w:numFmt w:val="bullet"/>
      <w:lvlText w:val="•"/>
      <w:lvlJc w:val="left"/>
      <w:pPr>
        <w:ind w:left="9573" w:hanging="267"/>
      </w:pPr>
      <w:rPr>
        <w:rFonts w:hint="default"/>
        <w:lang w:val="en-US" w:eastAsia="en-US" w:bidi="ar-SA"/>
      </w:rPr>
    </w:lvl>
  </w:abstractNum>
  <w:abstractNum w:abstractNumId="24" w15:restartNumberingAfterBreak="0">
    <w:nsid w:val="51F029BB"/>
    <w:multiLevelType w:val="hybridMultilevel"/>
    <w:tmpl w:val="3110AE0E"/>
    <w:lvl w:ilvl="0" w:tplc="9CB8CC82">
      <w:start w:val="1"/>
      <w:numFmt w:val="decimal"/>
      <w:lvlText w:val="%1."/>
      <w:lvlJc w:val="left"/>
      <w:pPr>
        <w:ind w:left="3134" w:hanging="534"/>
      </w:pPr>
      <w:rPr>
        <w:rFonts w:hint="default"/>
        <w:spacing w:val="0"/>
        <w:w w:val="104"/>
        <w:lang w:val="en-US" w:eastAsia="en-US" w:bidi="ar-SA"/>
      </w:rPr>
    </w:lvl>
    <w:lvl w:ilvl="1" w:tplc="9CB8CC82">
      <w:start w:val="1"/>
      <w:numFmt w:val="decimal"/>
      <w:lvlText w:val="%2."/>
      <w:lvlJc w:val="left"/>
      <w:pPr>
        <w:ind w:left="2700" w:hanging="360"/>
      </w:pPr>
      <w:rPr>
        <w:rFonts w:hint="default"/>
        <w:spacing w:val="0"/>
        <w:w w:val="104"/>
        <w:lang w:val="en-US" w:eastAsia="en-US" w:bidi="ar-SA"/>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593520D7"/>
    <w:multiLevelType w:val="hybridMultilevel"/>
    <w:tmpl w:val="155CA964"/>
    <w:lvl w:ilvl="0" w:tplc="082A9ED6">
      <w:start w:val="1"/>
      <w:numFmt w:val="decimal"/>
      <w:lvlText w:val="%1."/>
      <w:lvlJc w:val="left"/>
      <w:pPr>
        <w:ind w:left="1242" w:hanging="267"/>
      </w:pPr>
      <w:rPr>
        <w:rFonts w:hint="default" w:ascii="Times New Roman" w:hAnsi="Times New Roman" w:eastAsia="Times New Roman" w:cs="Times New Roman"/>
        <w:b w:val="0"/>
        <w:bCs w:val="0"/>
        <w:i w:val="0"/>
        <w:iCs w:val="0"/>
        <w:spacing w:val="0"/>
        <w:w w:val="104"/>
        <w:sz w:val="17"/>
        <w:szCs w:val="17"/>
        <w:lang w:val="en-US" w:eastAsia="en-US" w:bidi="ar-SA"/>
      </w:rPr>
    </w:lvl>
    <w:lvl w:ilvl="1" w:tplc="FE303336">
      <w:numFmt w:val="bullet"/>
      <w:lvlText w:val="•"/>
      <w:lvlJc w:val="left"/>
      <w:pPr>
        <w:ind w:left="2304" w:hanging="267"/>
      </w:pPr>
      <w:rPr>
        <w:rFonts w:hint="default"/>
        <w:lang w:val="en-US" w:eastAsia="en-US" w:bidi="ar-SA"/>
      </w:rPr>
    </w:lvl>
    <w:lvl w:ilvl="2" w:tplc="1F22A748">
      <w:numFmt w:val="bullet"/>
      <w:lvlText w:val="•"/>
      <w:lvlJc w:val="left"/>
      <w:pPr>
        <w:ind w:left="3368" w:hanging="267"/>
      </w:pPr>
      <w:rPr>
        <w:rFonts w:hint="default"/>
        <w:lang w:val="en-US" w:eastAsia="en-US" w:bidi="ar-SA"/>
      </w:rPr>
    </w:lvl>
    <w:lvl w:ilvl="3" w:tplc="F93AACF2">
      <w:numFmt w:val="bullet"/>
      <w:lvlText w:val="•"/>
      <w:lvlJc w:val="left"/>
      <w:pPr>
        <w:ind w:left="4432" w:hanging="267"/>
      </w:pPr>
      <w:rPr>
        <w:rFonts w:hint="default"/>
        <w:lang w:val="en-US" w:eastAsia="en-US" w:bidi="ar-SA"/>
      </w:rPr>
    </w:lvl>
    <w:lvl w:ilvl="4" w:tplc="4B5C8B6C">
      <w:numFmt w:val="bullet"/>
      <w:lvlText w:val="•"/>
      <w:lvlJc w:val="left"/>
      <w:pPr>
        <w:ind w:left="5496" w:hanging="267"/>
      </w:pPr>
      <w:rPr>
        <w:rFonts w:hint="default"/>
        <w:lang w:val="en-US" w:eastAsia="en-US" w:bidi="ar-SA"/>
      </w:rPr>
    </w:lvl>
    <w:lvl w:ilvl="5" w:tplc="1324B8E0">
      <w:numFmt w:val="bullet"/>
      <w:lvlText w:val="•"/>
      <w:lvlJc w:val="left"/>
      <w:pPr>
        <w:ind w:left="6560" w:hanging="267"/>
      </w:pPr>
      <w:rPr>
        <w:rFonts w:hint="default"/>
        <w:lang w:val="en-US" w:eastAsia="en-US" w:bidi="ar-SA"/>
      </w:rPr>
    </w:lvl>
    <w:lvl w:ilvl="6" w:tplc="FB1ACF86">
      <w:numFmt w:val="bullet"/>
      <w:lvlText w:val="•"/>
      <w:lvlJc w:val="left"/>
      <w:pPr>
        <w:ind w:left="7624" w:hanging="267"/>
      </w:pPr>
      <w:rPr>
        <w:rFonts w:hint="default"/>
        <w:lang w:val="en-US" w:eastAsia="en-US" w:bidi="ar-SA"/>
      </w:rPr>
    </w:lvl>
    <w:lvl w:ilvl="7" w:tplc="D5E07C20">
      <w:numFmt w:val="bullet"/>
      <w:lvlText w:val="•"/>
      <w:lvlJc w:val="left"/>
      <w:pPr>
        <w:ind w:left="8688" w:hanging="267"/>
      </w:pPr>
      <w:rPr>
        <w:rFonts w:hint="default"/>
        <w:lang w:val="en-US" w:eastAsia="en-US" w:bidi="ar-SA"/>
      </w:rPr>
    </w:lvl>
    <w:lvl w:ilvl="8" w:tplc="53600812">
      <w:numFmt w:val="bullet"/>
      <w:lvlText w:val="•"/>
      <w:lvlJc w:val="left"/>
      <w:pPr>
        <w:ind w:left="9752" w:hanging="267"/>
      </w:pPr>
      <w:rPr>
        <w:rFonts w:hint="default"/>
        <w:lang w:val="en-US" w:eastAsia="en-US" w:bidi="ar-SA"/>
      </w:rPr>
    </w:lvl>
  </w:abstractNum>
  <w:abstractNum w:abstractNumId="26" w15:restartNumberingAfterBreak="0">
    <w:nsid w:val="5CA0206F"/>
    <w:multiLevelType w:val="hybridMultilevel"/>
    <w:tmpl w:val="D76AC03E"/>
    <w:lvl w:ilvl="0" w:tplc="04090001">
      <w:start w:val="1"/>
      <w:numFmt w:val="bullet"/>
      <w:lvlText w:val=""/>
      <w:lvlJc w:val="left"/>
      <w:pPr>
        <w:ind w:left="1260" w:hanging="360"/>
      </w:pPr>
      <w:rPr>
        <w:rFonts w:hint="default" w:ascii="Symbol" w:hAnsi="Symbol"/>
      </w:rPr>
    </w:lvl>
    <w:lvl w:ilvl="1" w:tplc="04090003" w:tentative="1">
      <w:start w:val="1"/>
      <w:numFmt w:val="bullet"/>
      <w:lvlText w:val="o"/>
      <w:lvlJc w:val="left"/>
      <w:pPr>
        <w:ind w:left="1980" w:hanging="360"/>
      </w:pPr>
      <w:rPr>
        <w:rFonts w:hint="default" w:ascii="Courier New" w:hAnsi="Courier New" w:cs="Courier New"/>
      </w:rPr>
    </w:lvl>
    <w:lvl w:ilvl="2" w:tplc="04090005" w:tentative="1">
      <w:start w:val="1"/>
      <w:numFmt w:val="bullet"/>
      <w:lvlText w:val=""/>
      <w:lvlJc w:val="left"/>
      <w:pPr>
        <w:ind w:left="2700" w:hanging="360"/>
      </w:pPr>
      <w:rPr>
        <w:rFonts w:hint="default" w:ascii="Wingdings" w:hAnsi="Wingdings"/>
      </w:rPr>
    </w:lvl>
    <w:lvl w:ilvl="3" w:tplc="04090001" w:tentative="1">
      <w:start w:val="1"/>
      <w:numFmt w:val="bullet"/>
      <w:lvlText w:val=""/>
      <w:lvlJc w:val="left"/>
      <w:pPr>
        <w:ind w:left="3420" w:hanging="360"/>
      </w:pPr>
      <w:rPr>
        <w:rFonts w:hint="default" w:ascii="Symbol" w:hAnsi="Symbol"/>
      </w:rPr>
    </w:lvl>
    <w:lvl w:ilvl="4" w:tplc="04090003" w:tentative="1">
      <w:start w:val="1"/>
      <w:numFmt w:val="bullet"/>
      <w:lvlText w:val="o"/>
      <w:lvlJc w:val="left"/>
      <w:pPr>
        <w:ind w:left="4140" w:hanging="360"/>
      </w:pPr>
      <w:rPr>
        <w:rFonts w:hint="default" w:ascii="Courier New" w:hAnsi="Courier New" w:cs="Courier New"/>
      </w:rPr>
    </w:lvl>
    <w:lvl w:ilvl="5" w:tplc="04090005" w:tentative="1">
      <w:start w:val="1"/>
      <w:numFmt w:val="bullet"/>
      <w:lvlText w:val=""/>
      <w:lvlJc w:val="left"/>
      <w:pPr>
        <w:ind w:left="4860" w:hanging="360"/>
      </w:pPr>
      <w:rPr>
        <w:rFonts w:hint="default" w:ascii="Wingdings" w:hAnsi="Wingdings"/>
      </w:rPr>
    </w:lvl>
    <w:lvl w:ilvl="6" w:tplc="04090001" w:tentative="1">
      <w:start w:val="1"/>
      <w:numFmt w:val="bullet"/>
      <w:lvlText w:val=""/>
      <w:lvlJc w:val="left"/>
      <w:pPr>
        <w:ind w:left="5580" w:hanging="360"/>
      </w:pPr>
      <w:rPr>
        <w:rFonts w:hint="default" w:ascii="Symbol" w:hAnsi="Symbol"/>
      </w:rPr>
    </w:lvl>
    <w:lvl w:ilvl="7" w:tplc="04090003" w:tentative="1">
      <w:start w:val="1"/>
      <w:numFmt w:val="bullet"/>
      <w:lvlText w:val="o"/>
      <w:lvlJc w:val="left"/>
      <w:pPr>
        <w:ind w:left="6300" w:hanging="360"/>
      </w:pPr>
      <w:rPr>
        <w:rFonts w:hint="default" w:ascii="Courier New" w:hAnsi="Courier New" w:cs="Courier New"/>
      </w:rPr>
    </w:lvl>
    <w:lvl w:ilvl="8" w:tplc="04090005" w:tentative="1">
      <w:start w:val="1"/>
      <w:numFmt w:val="bullet"/>
      <w:lvlText w:val=""/>
      <w:lvlJc w:val="left"/>
      <w:pPr>
        <w:ind w:left="7020" w:hanging="360"/>
      </w:pPr>
      <w:rPr>
        <w:rFonts w:hint="default" w:ascii="Wingdings" w:hAnsi="Wingdings"/>
      </w:rPr>
    </w:lvl>
  </w:abstractNum>
  <w:abstractNum w:abstractNumId="27" w15:restartNumberingAfterBreak="0">
    <w:nsid w:val="5EDE2B40"/>
    <w:multiLevelType w:val="hybridMultilevel"/>
    <w:tmpl w:val="E91EC60E"/>
    <w:lvl w:ilvl="0" w:tplc="7E447C10">
      <w:start w:val="1"/>
      <w:numFmt w:val="decimal"/>
      <w:lvlText w:val="%1."/>
      <w:lvlJc w:val="left"/>
      <w:pPr>
        <w:ind w:left="1152" w:hanging="178"/>
      </w:pPr>
      <w:rPr>
        <w:rFonts w:hint="default" w:ascii="Times New Roman" w:hAnsi="Times New Roman" w:eastAsia="Times New Roman" w:cs="Times New Roman"/>
        <w:b w:val="0"/>
        <w:bCs w:val="0"/>
        <w:i w:val="0"/>
        <w:iCs w:val="0"/>
        <w:spacing w:val="0"/>
        <w:w w:val="104"/>
        <w:sz w:val="17"/>
        <w:szCs w:val="17"/>
        <w:lang w:val="en-US" w:eastAsia="en-US" w:bidi="ar-SA"/>
      </w:rPr>
    </w:lvl>
    <w:lvl w:ilvl="1" w:tplc="0ACA5A2C">
      <w:numFmt w:val="bullet"/>
      <w:lvlText w:val="•"/>
      <w:lvlJc w:val="left"/>
      <w:pPr>
        <w:ind w:left="2232" w:hanging="178"/>
      </w:pPr>
      <w:rPr>
        <w:rFonts w:hint="default"/>
        <w:lang w:val="en-US" w:eastAsia="en-US" w:bidi="ar-SA"/>
      </w:rPr>
    </w:lvl>
    <w:lvl w:ilvl="2" w:tplc="BD86462E">
      <w:numFmt w:val="bullet"/>
      <w:lvlText w:val="•"/>
      <w:lvlJc w:val="left"/>
      <w:pPr>
        <w:ind w:left="3304" w:hanging="178"/>
      </w:pPr>
      <w:rPr>
        <w:rFonts w:hint="default"/>
        <w:lang w:val="en-US" w:eastAsia="en-US" w:bidi="ar-SA"/>
      </w:rPr>
    </w:lvl>
    <w:lvl w:ilvl="3" w:tplc="D7FC587A">
      <w:numFmt w:val="bullet"/>
      <w:lvlText w:val="•"/>
      <w:lvlJc w:val="left"/>
      <w:pPr>
        <w:ind w:left="4376" w:hanging="178"/>
      </w:pPr>
      <w:rPr>
        <w:rFonts w:hint="default"/>
        <w:lang w:val="en-US" w:eastAsia="en-US" w:bidi="ar-SA"/>
      </w:rPr>
    </w:lvl>
    <w:lvl w:ilvl="4" w:tplc="CAD61CBA">
      <w:numFmt w:val="bullet"/>
      <w:lvlText w:val="•"/>
      <w:lvlJc w:val="left"/>
      <w:pPr>
        <w:ind w:left="5448" w:hanging="178"/>
      </w:pPr>
      <w:rPr>
        <w:rFonts w:hint="default"/>
        <w:lang w:val="en-US" w:eastAsia="en-US" w:bidi="ar-SA"/>
      </w:rPr>
    </w:lvl>
    <w:lvl w:ilvl="5" w:tplc="7376140C">
      <w:numFmt w:val="bullet"/>
      <w:lvlText w:val="•"/>
      <w:lvlJc w:val="left"/>
      <w:pPr>
        <w:ind w:left="6520" w:hanging="178"/>
      </w:pPr>
      <w:rPr>
        <w:rFonts w:hint="default"/>
        <w:lang w:val="en-US" w:eastAsia="en-US" w:bidi="ar-SA"/>
      </w:rPr>
    </w:lvl>
    <w:lvl w:ilvl="6" w:tplc="59E6432C">
      <w:numFmt w:val="bullet"/>
      <w:lvlText w:val="•"/>
      <w:lvlJc w:val="left"/>
      <w:pPr>
        <w:ind w:left="7592" w:hanging="178"/>
      </w:pPr>
      <w:rPr>
        <w:rFonts w:hint="default"/>
        <w:lang w:val="en-US" w:eastAsia="en-US" w:bidi="ar-SA"/>
      </w:rPr>
    </w:lvl>
    <w:lvl w:ilvl="7" w:tplc="42A2B49E">
      <w:numFmt w:val="bullet"/>
      <w:lvlText w:val="•"/>
      <w:lvlJc w:val="left"/>
      <w:pPr>
        <w:ind w:left="8664" w:hanging="178"/>
      </w:pPr>
      <w:rPr>
        <w:rFonts w:hint="default"/>
        <w:lang w:val="en-US" w:eastAsia="en-US" w:bidi="ar-SA"/>
      </w:rPr>
    </w:lvl>
    <w:lvl w:ilvl="8" w:tplc="81E81BE2">
      <w:numFmt w:val="bullet"/>
      <w:lvlText w:val="•"/>
      <w:lvlJc w:val="left"/>
      <w:pPr>
        <w:ind w:left="9736" w:hanging="178"/>
      </w:pPr>
      <w:rPr>
        <w:rFonts w:hint="default"/>
        <w:lang w:val="en-US" w:eastAsia="en-US" w:bidi="ar-SA"/>
      </w:rPr>
    </w:lvl>
  </w:abstractNum>
  <w:abstractNum w:abstractNumId="28" w15:restartNumberingAfterBreak="0">
    <w:nsid w:val="6A83677C"/>
    <w:multiLevelType w:val="hybridMultilevel"/>
    <w:tmpl w:val="9C4A2D78"/>
    <w:lvl w:ilvl="0" w:tplc="BAAAAEF6">
      <w:start w:val="1"/>
      <w:numFmt w:val="decimal"/>
      <w:lvlText w:val="%1."/>
      <w:lvlJc w:val="left"/>
      <w:pPr>
        <w:ind w:left="975"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86A25802">
      <w:start w:val="1"/>
      <w:numFmt w:val="lowerLetter"/>
      <w:lvlText w:val="%2."/>
      <w:lvlJc w:val="left"/>
      <w:pPr>
        <w:ind w:left="1509" w:hanging="267"/>
      </w:pPr>
      <w:rPr>
        <w:rFonts w:hint="default" w:ascii="Times New Roman" w:hAnsi="Times New Roman" w:eastAsia="Times New Roman" w:cs="Times New Roman"/>
        <w:b w:val="0"/>
        <w:bCs w:val="0"/>
        <w:i w:val="0"/>
        <w:iCs w:val="0"/>
        <w:spacing w:val="-1"/>
        <w:w w:val="104"/>
        <w:sz w:val="17"/>
        <w:szCs w:val="17"/>
        <w:lang w:val="en-US" w:eastAsia="en-US" w:bidi="ar-SA"/>
      </w:rPr>
    </w:lvl>
    <w:lvl w:ilvl="2" w:tplc="B6D0D202">
      <w:numFmt w:val="bullet"/>
      <w:lvlText w:val="•"/>
      <w:lvlJc w:val="left"/>
      <w:pPr>
        <w:ind w:left="2653" w:hanging="267"/>
      </w:pPr>
      <w:rPr>
        <w:rFonts w:hint="default"/>
        <w:lang w:val="en-US" w:eastAsia="en-US" w:bidi="ar-SA"/>
      </w:rPr>
    </w:lvl>
    <w:lvl w:ilvl="3" w:tplc="31F86494">
      <w:numFmt w:val="bullet"/>
      <w:lvlText w:val="•"/>
      <w:lvlJc w:val="left"/>
      <w:pPr>
        <w:ind w:left="3806" w:hanging="267"/>
      </w:pPr>
      <w:rPr>
        <w:rFonts w:hint="default"/>
        <w:lang w:val="en-US" w:eastAsia="en-US" w:bidi="ar-SA"/>
      </w:rPr>
    </w:lvl>
    <w:lvl w:ilvl="4" w:tplc="0EAE6EF8">
      <w:numFmt w:val="bullet"/>
      <w:lvlText w:val="•"/>
      <w:lvlJc w:val="left"/>
      <w:pPr>
        <w:ind w:left="4960" w:hanging="267"/>
      </w:pPr>
      <w:rPr>
        <w:rFonts w:hint="default"/>
        <w:lang w:val="en-US" w:eastAsia="en-US" w:bidi="ar-SA"/>
      </w:rPr>
    </w:lvl>
    <w:lvl w:ilvl="5" w:tplc="B622DA8A">
      <w:numFmt w:val="bullet"/>
      <w:lvlText w:val="•"/>
      <w:lvlJc w:val="left"/>
      <w:pPr>
        <w:ind w:left="6113" w:hanging="267"/>
      </w:pPr>
      <w:rPr>
        <w:rFonts w:hint="default"/>
        <w:lang w:val="en-US" w:eastAsia="en-US" w:bidi="ar-SA"/>
      </w:rPr>
    </w:lvl>
    <w:lvl w:ilvl="6" w:tplc="5C5804C2">
      <w:numFmt w:val="bullet"/>
      <w:lvlText w:val="•"/>
      <w:lvlJc w:val="left"/>
      <w:pPr>
        <w:ind w:left="7266" w:hanging="267"/>
      </w:pPr>
      <w:rPr>
        <w:rFonts w:hint="default"/>
        <w:lang w:val="en-US" w:eastAsia="en-US" w:bidi="ar-SA"/>
      </w:rPr>
    </w:lvl>
    <w:lvl w:ilvl="7" w:tplc="C7629932">
      <w:numFmt w:val="bullet"/>
      <w:lvlText w:val="•"/>
      <w:lvlJc w:val="left"/>
      <w:pPr>
        <w:ind w:left="8420" w:hanging="267"/>
      </w:pPr>
      <w:rPr>
        <w:rFonts w:hint="default"/>
        <w:lang w:val="en-US" w:eastAsia="en-US" w:bidi="ar-SA"/>
      </w:rPr>
    </w:lvl>
    <w:lvl w:ilvl="8" w:tplc="9C8E5AEA">
      <w:numFmt w:val="bullet"/>
      <w:lvlText w:val="•"/>
      <w:lvlJc w:val="left"/>
      <w:pPr>
        <w:ind w:left="9573" w:hanging="267"/>
      </w:pPr>
      <w:rPr>
        <w:rFonts w:hint="default"/>
        <w:lang w:val="en-US" w:eastAsia="en-US" w:bidi="ar-SA"/>
      </w:rPr>
    </w:lvl>
  </w:abstractNum>
  <w:abstractNum w:abstractNumId="29" w15:restartNumberingAfterBreak="0">
    <w:nsid w:val="6C6B0901"/>
    <w:multiLevelType w:val="hybridMultilevel"/>
    <w:tmpl w:val="1A4C16A8"/>
    <w:lvl w:ilvl="0" w:tplc="9AB8FA12">
      <w:start w:val="1"/>
      <w:numFmt w:val="decimal"/>
      <w:lvlText w:val="%1."/>
      <w:lvlJc w:val="left"/>
      <w:pPr>
        <w:ind w:left="1776" w:hanging="268"/>
      </w:pPr>
      <w:rPr>
        <w:rFonts w:hint="default" w:ascii="Times New Roman" w:hAnsi="Times New Roman" w:eastAsia="Times New Roman" w:cs="Times New Roman"/>
        <w:b w:val="0"/>
        <w:bCs w:val="0"/>
        <w:i w:val="0"/>
        <w:iCs w:val="0"/>
        <w:spacing w:val="0"/>
        <w:w w:val="104"/>
        <w:sz w:val="17"/>
        <w:szCs w:val="17"/>
        <w:lang w:val="en-US" w:eastAsia="en-US" w:bidi="ar-SA"/>
      </w:rPr>
    </w:lvl>
    <w:lvl w:ilvl="1" w:tplc="37C8807C">
      <w:numFmt w:val="bullet"/>
      <w:lvlText w:val="•"/>
      <w:lvlJc w:val="left"/>
      <w:pPr>
        <w:ind w:left="2790" w:hanging="268"/>
      </w:pPr>
      <w:rPr>
        <w:rFonts w:hint="default"/>
        <w:lang w:val="en-US" w:eastAsia="en-US" w:bidi="ar-SA"/>
      </w:rPr>
    </w:lvl>
    <w:lvl w:ilvl="2" w:tplc="A4D64134">
      <w:numFmt w:val="bullet"/>
      <w:lvlText w:val="•"/>
      <w:lvlJc w:val="left"/>
      <w:pPr>
        <w:ind w:left="3800" w:hanging="268"/>
      </w:pPr>
      <w:rPr>
        <w:rFonts w:hint="default"/>
        <w:lang w:val="en-US" w:eastAsia="en-US" w:bidi="ar-SA"/>
      </w:rPr>
    </w:lvl>
    <w:lvl w:ilvl="3" w:tplc="C6C2A0A2">
      <w:numFmt w:val="bullet"/>
      <w:lvlText w:val="•"/>
      <w:lvlJc w:val="left"/>
      <w:pPr>
        <w:ind w:left="4810" w:hanging="268"/>
      </w:pPr>
      <w:rPr>
        <w:rFonts w:hint="default"/>
        <w:lang w:val="en-US" w:eastAsia="en-US" w:bidi="ar-SA"/>
      </w:rPr>
    </w:lvl>
    <w:lvl w:ilvl="4" w:tplc="052CBC62">
      <w:numFmt w:val="bullet"/>
      <w:lvlText w:val="•"/>
      <w:lvlJc w:val="left"/>
      <w:pPr>
        <w:ind w:left="5820" w:hanging="268"/>
      </w:pPr>
      <w:rPr>
        <w:rFonts w:hint="default"/>
        <w:lang w:val="en-US" w:eastAsia="en-US" w:bidi="ar-SA"/>
      </w:rPr>
    </w:lvl>
    <w:lvl w:ilvl="5" w:tplc="9586C2D6">
      <w:numFmt w:val="bullet"/>
      <w:lvlText w:val="•"/>
      <w:lvlJc w:val="left"/>
      <w:pPr>
        <w:ind w:left="6830" w:hanging="268"/>
      </w:pPr>
      <w:rPr>
        <w:rFonts w:hint="default"/>
        <w:lang w:val="en-US" w:eastAsia="en-US" w:bidi="ar-SA"/>
      </w:rPr>
    </w:lvl>
    <w:lvl w:ilvl="6" w:tplc="3AD69366">
      <w:numFmt w:val="bullet"/>
      <w:lvlText w:val="•"/>
      <w:lvlJc w:val="left"/>
      <w:pPr>
        <w:ind w:left="7840" w:hanging="268"/>
      </w:pPr>
      <w:rPr>
        <w:rFonts w:hint="default"/>
        <w:lang w:val="en-US" w:eastAsia="en-US" w:bidi="ar-SA"/>
      </w:rPr>
    </w:lvl>
    <w:lvl w:ilvl="7" w:tplc="128CE796">
      <w:numFmt w:val="bullet"/>
      <w:lvlText w:val="•"/>
      <w:lvlJc w:val="left"/>
      <w:pPr>
        <w:ind w:left="8850" w:hanging="268"/>
      </w:pPr>
      <w:rPr>
        <w:rFonts w:hint="default"/>
        <w:lang w:val="en-US" w:eastAsia="en-US" w:bidi="ar-SA"/>
      </w:rPr>
    </w:lvl>
    <w:lvl w:ilvl="8" w:tplc="E89401D8">
      <w:numFmt w:val="bullet"/>
      <w:lvlText w:val="•"/>
      <w:lvlJc w:val="left"/>
      <w:pPr>
        <w:ind w:left="9860" w:hanging="268"/>
      </w:pPr>
      <w:rPr>
        <w:rFonts w:hint="default"/>
        <w:lang w:val="en-US" w:eastAsia="en-US" w:bidi="ar-SA"/>
      </w:rPr>
    </w:lvl>
  </w:abstractNum>
  <w:abstractNum w:abstractNumId="30" w15:restartNumberingAfterBreak="0">
    <w:nsid w:val="7C367A1E"/>
    <w:multiLevelType w:val="hybridMultilevel"/>
    <w:tmpl w:val="58368364"/>
    <w:lvl w:ilvl="0" w:tplc="14823BAA">
      <w:numFmt w:val="bullet"/>
      <w:lvlText w:val=""/>
      <w:lvlJc w:val="left"/>
      <w:pPr>
        <w:ind w:left="975" w:hanging="268"/>
      </w:pPr>
      <w:rPr>
        <w:rFonts w:hint="default" w:ascii="Symbol" w:hAnsi="Symbol" w:eastAsia="Symbol" w:cs="Symbol"/>
        <w:b w:val="0"/>
        <w:bCs w:val="0"/>
        <w:i w:val="0"/>
        <w:iCs w:val="0"/>
        <w:spacing w:val="0"/>
        <w:w w:val="104"/>
        <w:sz w:val="17"/>
        <w:szCs w:val="17"/>
        <w:lang w:val="en-US" w:eastAsia="en-US" w:bidi="ar-SA"/>
      </w:rPr>
    </w:lvl>
    <w:lvl w:ilvl="1" w:tplc="5F5824A2">
      <w:numFmt w:val="bullet"/>
      <w:lvlText w:val="o"/>
      <w:lvlJc w:val="left"/>
      <w:pPr>
        <w:ind w:left="1509" w:hanging="267"/>
      </w:pPr>
      <w:rPr>
        <w:rFonts w:hint="default" w:ascii="Courier New" w:hAnsi="Courier New" w:eastAsia="Courier New" w:cs="Courier New"/>
        <w:b w:val="0"/>
        <w:bCs w:val="0"/>
        <w:i w:val="0"/>
        <w:iCs w:val="0"/>
        <w:spacing w:val="0"/>
        <w:w w:val="104"/>
        <w:sz w:val="17"/>
        <w:szCs w:val="17"/>
        <w:lang w:val="en-US" w:eastAsia="en-US" w:bidi="ar-SA"/>
      </w:rPr>
    </w:lvl>
    <w:lvl w:ilvl="2" w:tplc="A6A0FBCE">
      <w:numFmt w:val="bullet"/>
      <w:lvlText w:val="•"/>
      <w:lvlJc w:val="left"/>
      <w:pPr>
        <w:ind w:left="2653" w:hanging="267"/>
      </w:pPr>
      <w:rPr>
        <w:rFonts w:hint="default"/>
        <w:lang w:val="en-US" w:eastAsia="en-US" w:bidi="ar-SA"/>
      </w:rPr>
    </w:lvl>
    <w:lvl w:ilvl="3" w:tplc="90CA3D6E">
      <w:numFmt w:val="bullet"/>
      <w:lvlText w:val="•"/>
      <w:lvlJc w:val="left"/>
      <w:pPr>
        <w:ind w:left="3806" w:hanging="267"/>
      </w:pPr>
      <w:rPr>
        <w:rFonts w:hint="default"/>
        <w:lang w:val="en-US" w:eastAsia="en-US" w:bidi="ar-SA"/>
      </w:rPr>
    </w:lvl>
    <w:lvl w:ilvl="4" w:tplc="F2BCBAC2">
      <w:numFmt w:val="bullet"/>
      <w:lvlText w:val="•"/>
      <w:lvlJc w:val="left"/>
      <w:pPr>
        <w:ind w:left="4960" w:hanging="267"/>
      </w:pPr>
      <w:rPr>
        <w:rFonts w:hint="default"/>
        <w:lang w:val="en-US" w:eastAsia="en-US" w:bidi="ar-SA"/>
      </w:rPr>
    </w:lvl>
    <w:lvl w:ilvl="5" w:tplc="267CABFE">
      <w:numFmt w:val="bullet"/>
      <w:lvlText w:val="•"/>
      <w:lvlJc w:val="left"/>
      <w:pPr>
        <w:ind w:left="6113" w:hanging="267"/>
      </w:pPr>
      <w:rPr>
        <w:rFonts w:hint="default"/>
        <w:lang w:val="en-US" w:eastAsia="en-US" w:bidi="ar-SA"/>
      </w:rPr>
    </w:lvl>
    <w:lvl w:ilvl="6" w:tplc="E55CA436">
      <w:numFmt w:val="bullet"/>
      <w:lvlText w:val="•"/>
      <w:lvlJc w:val="left"/>
      <w:pPr>
        <w:ind w:left="7266" w:hanging="267"/>
      </w:pPr>
      <w:rPr>
        <w:rFonts w:hint="default"/>
        <w:lang w:val="en-US" w:eastAsia="en-US" w:bidi="ar-SA"/>
      </w:rPr>
    </w:lvl>
    <w:lvl w:ilvl="7" w:tplc="1BA603D6">
      <w:numFmt w:val="bullet"/>
      <w:lvlText w:val="•"/>
      <w:lvlJc w:val="left"/>
      <w:pPr>
        <w:ind w:left="8420" w:hanging="267"/>
      </w:pPr>
      <w:rPr>
        <w:rFonts w:hint="default"/>
        <w:lang w:val="en-US" w:eastAsia="en-US" w:bidi="ar-SA"/>
      </w:rPr>
    </w:lvl>
    <w:lvl w:ilvl="8" w:tplc="6C1E25BE">
      <w:numFmt w:val="bullet"/>
      <w:lvlText w:val="•"/>
      <w:lvlJc w:val="left"/>
      <w:pPr>
        <w:ind w:left="9573" w:hanging="267"/>
      </w:pPr>
      <w:rPr>
        <w:rFonts w:hint="default"/>
        <w:lang w:val="en-US" w:eastAsia="en-US" w:bidi="ar-SA"/>
      </w:rPr>
    </w:lvl>
  </w:abstract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abstractNumId w:val="29"/>
  </w:num>
  <w:num w:numId="2">
    <w:abstractNumId w:val="9"/>
  </w:num>
  <w:num w:numId="3">
    <w:abstractNumId w:val="18"/>
  </w:num>
  <w:num w:numId="4">
    <w:abstractNumId w:val="25"/>
  </w:num>
  <w:num w:numId="5">
    <w:abstractNumId w:val="1"/>
  </w:num>
  <w:num w:numId="6">
    <w:abstractNumId w:val="3"/>
  </w:num>
  <w:num w:numId="7">
    <w:abstractNumId w:val="30"/>
  </w:num>
  <w:num w:numId="8">
    <w:abstractNumId w:val="8"/>
  </w:num>
  <w:num w:numId="9">
    <w:abstractNumId w:val="16"/>
  </w:num>
  <w:num w:numId="10">
    <w:abstractNumId w:val="12"/>
  </w:num>
  <w:num w:numId="11">
    <w:abstractNumId w:val="4"/>
  </w:num>
  <w:num w:numId="12">
    <w:abstractNumId w:val="13"/>
  </w:num>
  <w:num w:numId="13">
    <w:abstractNumId w:val="23"/>
  </w:num>
  <w:num w:numId="14">
    <w:abstractNumId w:val="7"/>
  </w:num>
  <w:num w:numId="15">
    <w:abstractNumId w:val="22"/>
  </w:num>
  <w:num w:numId="16">
    <w:abstractNumId w:val="0"/>
  </w:num>
  <w:num w:numId="17">
    <w:abstractNumId w:val="14"/>
  </w:num>
  <w:num w:numId="18">
    <w:abstractNumId w:val="27"/>
  </w:num>
  <w:num w:numId="19">
    <w:abstractNumId w:val="2"/>
  </w:num>
  <w:num w:numId="20">
    <w:abstractNumId w:val="28"/>
  </w:num>
  <w:num w:numId="21">
    <w:abstractNumId w:val="11"/>
  </w:num>
  <w:num w:numId="22">
    <w:abstractNumId w:val="10"/>
  </w:num>
  <w:num w:numId="23">
    <w:abstractNumId w:val="21"/>
  </w:num>
  <w:num w:numId="24">
    <w:abstractNumId w:val="6"/>
  </w:num>
  <w:num w:numId="25">
    <w:abstractNumId w:val="20"/>
  </w:num>
  <w:num w:numId="26">
    <w:abstractNumId w:val="17"/>
  </w:num>
  <w:num w:numId="27">
    <w:abstractNumId w:val="26"/>
  </w:num>
  <w:num w:numId="28">
    <w:abstractNumId w:val="5"/>
  </w:num>
  <w:num w:numId="29">
    <w:abstractNumId w:val="15"/>
  </w:num>
  <w:num w:numId="30">
    <w:abstractNumId w:val="19"/>
  </w:num>
  <w:num w:numId="31">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4"/>
  <w:proofState w:spelling="clean" w:grammar="dirty"/>
  <w:revisionView w:markup="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CCB"/>
    <w:rsid w:val="00032520"/>
    <w:rsid w:val="00046EEF"/>
    <w:rsid w:val="000518C2"/>
    <w:rsid w:val="00053A2C"/>
    <w:rsid w:val="0008203F"/>
    <w:rsid w:val="00085F41"/>
    <w:rsid w:val="00093254"/>
    <w:rsid w:val="00096076"/>
    <w:rsid w:val="000E152D"/>
    <w:rsid w:val="000E1C01"/>
    <w:rsid w:val="000E2CD0"/>
    <w:rsid w:val="00101E47"/>
    <w:rsid w:val="00103C2C"/>
    <w:rsid w:val="0014504C"/>
    <w:rsid w:val="00150F94"/>
    <w:rsid w:val="00163452"/>
    <w:rsid w:val="001A268F"/>
    <w:rsid w:val="00231083"/>
    <w:rsid w:val="00234AFC"/>
    <w:rsid w:val="00243951"/>
    <w:rsid w:val="00263A01"/>
    <w:rsid w:val="002665DE"/>
    <w:rsid w:val="0028543F"/>
    <w:rsid w:val="002B6390"/>
    <w:rsid w:val="002C029D"/>
    <w:rsid w:val="002E19A4"/>
    <w:rsid w:val="002F37C4"/>
    <w:rsid w:val="00330FA6"/>
    <w:rsid w:val="00350D71"/>
    <w:rsid w:val="003833CD"/>
    <w:rsid w:val="0039349A"/>
    <w:rsid w:val="003D67F1"/>
    <w:rsid w:val="003D72F4"/>
    <w:rsid w:val="003E1EC2"/>
    <w:rsid w:val="0040709A"/>
    <w:rsid w:val="00407FDC"/>
    <w:rsid w:val="004301D4"/>
    <w:rsid w:val="00455C38"/>
    <w:rsid w:val="00462406"/>
    <w:rsid w:val="00481148"/>
    <w:rsid w:val="0048354D"/>
    <w:rsid w:val="004D0155"/>
    <w:rsid w:val="004E2632"/>
    <w:rsid w:val="004F1979"/>
    <w:rsid w:val="004F742B"/>
    <w:rsid w:val="00504CCB"/>
    <w:rsid w:val="005051E6"/>
    <w:rsid w:val="0057372E"/>
    <w:rsid w:val="005C23E4"/>
    <w:rsid w:val="00645B9A"/>
    <w:rsid w:val="006469DF"/>
    <w:rsid w:val="00663153"/>
    <w:rsid w:val="00667893"/>
    <w:rsid w:val="00695A30"/>
    <w:rsid w:val="006A3687"/>
    <w:rsid w:val="006A670D"/>
    <w:rsid w:val="006C0AF4"/>
    <w:rsid w:val="006C482B"/>
    <w:rsid w:val="006C655D"/>
    <w:rsid w:val="006D5224"/>
    <w:rsid w:val="006E419F"/>
    <w:rsid w:val="007031CA"/>
    <w:rsid w:val="00720033"/>
    <w:rsid w:val="00723713"/>
    <w:rsid w:val="007659EC"/>
    <w:rsid w:val="00770E8A"/>
    <w:rsid w:val="007D0893"/>
    <w:rsid w:val="007D7667"/>
    <w:rsid w:val="00806C88"/>
    <w:rsid w:val="008230C7"/>
    <w:rsid w:val="00830F6E"/>
    <w:rsid w:val="00840CF3"/>
    <w:rsid w:val="0088060A"/>
    <w:rsid w:val="008A477D"/>
    <w:rsid w:val="008F7FEE"/>
    <w:rsid w:val="00920310"/>
    <w:rsid w:val="0094213F"/>
    <w:rsid w:val="00945C2D"/>
    <w:rsid w:val="00946578"/>
    <w:rsid w:val="009515EC"/>
    <w:rsid w:val="009817D9"/>
    <w:rsid w:val="00987197"/>
    <w:rsid w:val="00987FC0"/>
    <w:rsid w:val="009A4B94"/>
    <w:rsid w:val="009C71E2"/>
    <w:rsid w:val="00A41AB7"/>
    <w:rsid w:val="00A65937"/>
    <w:rsid w:val="00A80C77"/>
    <w:rsid w:val="00AD1EDE"/>
    <w:rsid w:val="00AE5D13"/>
    <w:rsid w:val="00B22DA9"/>
    <w:rsid w:val="00B356FF"/>
    <w:rsid w:val="00B722F1"/>
    <w:rsid w:val="00B76012"/>
    <w:rsid w:val="00BC210A"/>
    <w:rsid w:val="00BD79E7"/>
    <w:rsid w:val="00BF4916"/>
    <w:rsid w:val="00C4390B"/>
    <w:rsid w:val="00C90CCC"/>
    <w:rsid w:val="00C92287"/>
    <w:rsid w:val="00C943D8"/>
    <w:rsid w:val="00C94B5D"/>
    <w:rsid w:val="00CA3A5A"/>
    <w:rsid w:val="00CC5C9E"/>
    <w:rsid w:val="00CE3D9A"/>
    <w:rsid w:val="00CF4192"/>
    <w:rsid w:val="00D03AE3"/>
    <w:rsid w:val="00D10C42"/>
    <w:rsid w:val="00D20BA3"/>
    <w:rsid w:val="00D21AB7"/>
    <w:rsid w:val="00D378E9"/>
    <w:rsid w:val="00D46850"/>
    <w:rsid w:val="00D822A3"/>
    <w:rsid w:val="00DA1E7E"/>
    <w:rsid w:val="00E25BDD"/>
    <w:rsid w:val="00F26DF6"/>
    <w:rsid w:val="00F3350E"/>
    <w:rsid w:val="00F40D2A"/>
    <w:rsid w:val="00F77999"/>
    <w:rsid w:val="00F81528"/>
    <w:rsid w:val="00F90419"/>
    <w:rsid w:val="00FD3D0C"/>
    <w:rsid w:val="00FD4B3B"/>
    <w:rsid w:val="00FE607E"/>
    <w:rsid w:val="0146752A"/>
    <w:rsid w:val="01C422AA"/>
    <w:rsid w:val="01D8B0D1"/>
    <w:rsid w:val="02DCEE3C"/>
    <w:rsid w:val="031652D3"/>
    <w:rsid w:val="03346FD2"/>
    <w:rsid w:val="035A8E7B"/>
    <w:rsid w:val="03D07277"/>
    <w:rsid w:val="04226362"/>
    <w:rsid w:val="043EE8BE"/>
    <w:rsid w:val="0505E2E6"/>
    <w:rsid w:val="058FACAF"/>
    <w:rsid w:val="05E3C949"/>
    <w:rsid w:val="072BF96A"/>
    <w:rsid w:val="0752A0CC"/>
    <w:rsid w:val="086037A7"/>
    <w:rsid w:val="086FF41E"/>
    <w:rsid w:val="08C48D63"/>
    <w:rsid w:val="098AB43F"/>
    <w:rsid w:val="09CFAC4E"/>
    <w:rsid w:val="0A4AA233"/>
    <w:rsid w:val="0A5E70F1"/>
    <w:rsid w:val="0A9B93E2"/>
    <w:rsid w:val="0AC7B0BA"/>
    <w:rsid w:val="0AD5E864"/>
    <w:rsid w:val="0B77D95C"/>
    <w:rsid w:val="0C616EE4"/>
    <w:rsid w:val="0C775508"/>
    <w:rsid w:val="0CFAB78D"/>
    <w:rsid w:val="0E2C10F4"/>
    <w:rsid w:val="0E4BEC71"/>
    <w:rsid w:val="0ED761E0"/>
    <w:rsid w:val="101E5D0E"/>
    <w:rsid w:val="1174CF33"/>
    <w:rsid w:val="1324B2D2"/>
    <w:rsid w:val="147CC1CE"/>
    <w:rsid w:val="149CFCE6"/>
    <w:rsid w:val="154ECDE3"/>
    <w:rsid w:val="15B0A3FE"/>
    <w:rsid w:val="15D5383B"/>
    <w:rsid w:val="16A4BEF4"/>
    <w:rsid w:val="16D281A4"/>
    <w:rsid w:val="16F152CF"/>
    <w:rsid w:val="1706EF38"/>
    <w:rsid w:val="170EC4CA"/>
    <w:rsid w:val="1734712C"/>
    <w:rsid w:val="1752B3D3"/>
    <w:rsid w:val="17A4385E"/>
    <w:rsid w:val="17B28320"/>
    <w:rsid w:val="18233AC1"/>
    <w:rsid w:val="18E3C364"/>
    <w:rsid w:val="18E3E34F"/>
    <w:rsid w:val="196DADC6"/>
    <w:rsid w:val="19FB9654"/>
    <w:rsid w:val="1ADF9AB4"/>
    <w:rsid w:val="1B7FD300"/>
    <w:rsid w:val="1D0C9E9A"/>
    <w:rsid w:val="1D2F64C3"/>
    <w:rsid w:val="1E291690"/>
    <w:rsid w:val="1E982A7E"/>
    <w:rsid w:val="1EFE7071"/>
    <w:rsid w:val="1FA8C884"/>
    <w:rsid w:val="20015363"/>
    <w:rsid w:val="20140588"/>
    <w:rsid w:val="202E795E"/>
    <w:rsid w:val="2057E4EA"/>
    <w:rsid w:val="20D5864F"/>
    <w:rsid w:val="22F7C8F9"/>
    <w:rsid w:val="231471F0"/>
    <w:rsid w:val="23179EBF"/>
    <w:rsid w:val="234A3FD2"/>
    <w:rsid w:val="2356C7DA"/>
    <w:rsid w:val="2436F23D"/>
    <w:rsid w:val="254556BD"/>
    <w:rsid w:val="268AB27F"/>
    <w:rsid w:val="26D3F26B"/>
    <w:rsid w:val="2707308C"/>
    <w:rsid w:val="27327545"/>
    <w:rsid w:val="2750A769"/>
    <w:rsid w:val="27554499"/>
    <w:rsid w:val="27A4BB7C"/>
    <w:rsid w:val="27F09296"/>
    <w:rsid w:val="283CD125"/>
    <w:rsid w:val="28A325C0"/>
    <w:rsid w:val="29626892"/>
    <w:rsid w:val="299E9C64"/>
    <w:rsid w:val="2A68C644"/>
    <w:rsid w:val="2A81789A"/>
    <w:rsid w:val="2B1CC278"/>
    <w:rsid w:val="2B95A379"/>
    <w:rsid w:val="2C8F680C"/>
    <w:rsid w:val="2CD47594"/>
    <w:rsid w:val="2D702D76"/>
    <w:rsid w:val="2E34CE3E"/>
    <w:rsid w:val="2E9D91E6"/>
    <w:rsid w:val="2EBA5665"/>
    <w:rsid w:val="2F27FF7B"/>
    <w:rsid w:val="304AC0FB"/>
    <w:rsid w:val="3086A334"/>
    <w:rsid w:val="312191B5"/>
    <w:rsid w:val="316453E4"/>
    <w:rsid w:val="31C06111"/>
    <w:rsid w:val="31C9957D"/>
    <w:rsid w:val="31DF3B4A"/>
    <w:rsid w:val="320108B2"/>
    <w:rsid w:val="32C44C59"/>
    <w:rsid w:val="32D227EC"/>
    <w:rsid w:val="32E89638"/>
    <w:rsid w:val="3382AD0F"/>
    <w:rsid w:val="339DFF27"/>
    <w:rsid w:val="3428EC62"/>
    <w:rsid w:val="34FD94BC"/>
    <w:rsid w:val="356BCBB8"/>
    <w:rsid w:val="35CFA727"/>
    <w:rsid w:val="35D9A160"/>
    <w:rsid w:val="35DA6105"/>
    <w:rsid w:val="369A5052"/>
    <w:rsid w:val="3701FAA9"/>
    <w:rsid w:val="371690F3"/>
    <w:rsid w:val="378D9163"/>
    <w:rsid w:val="37C6D206"/>
    <w:rsid w:val="388E2AF7"/>
    <w:rsid w:val="38D7EEDA"/>
    <w:rsid w:val="39C3EBFB"/>
    <w:rsid w:val="3B5DB0CE"/>
    <w:rsid w:val="3B78C76A"/>
    <w:rsid w:val="3C9BB9DC"/>
    <w:rsid w:val="4030D436"/>
    <w:rsid w:val="4078C0DD"/>
    <w:rsid w:val="40E2299B"/>
    <w:rsid w:val="415F773E"/>
    <w:rsid w:val="41EA5A71"/>
    <w:rsid w:val="4210D487"/>
    <w:rsid w:val="4248F194"/>
    <w:rsid w:val="42D7FB42"/>
    <w:rsid w:val="4377E092"/>
    <w:rsid w:val="4488AAFB"/>
    <w:rsid w:val="44BF3712"/>
    <w:rsid w:val="454FB8DF"/>
    <w:rsid w:val="45828130"/>
    <w:rsid w:val="45D4DC5C"/>
    <w:rsid w:val="4664FB82"/>
    <w:rsid w:val="47059ABB"/>
    <w:rsid w:val="47C752C1"/>
    <w:rsid w:val="48DEB6A7"/>
    <w:rsid w:val="49005F2E"/>
    <w:rsid w:val="493F3CC2"/>
    <w:rsid w:val="49F64087"/>
    <w:rsid w:val="4A33BB9D"/>
    <w:rsid w:val="4A589436"/>
    <w:rsid w:val="4AAD2DF9"/>
    <w:rsid w:val="4B4E1C00"/>
    <w:rsid w:val="4B5156C9"/>
    <w:rsid w:val="4BCC0593"/>
    <w:rsid w:val="4C1F9377"/>
    <w:rsid w:val="4CB913BF"/>
    <w:rsid w:val="4CE1D925"/>
    <w:rsid w:val="4D0B292F"/>
    <w:rsid w:val="4D2179D7"/>
    <w:rsid w:val="4F00EFB2"/>
    <w:rsid w:val="518669A8"/>
    <w:rsid w:val="52C5D7A5"/>
    <w:rsid w:val="53882A35"/>
    <w:rsid w:val="5422D138"/>
    <w:rsid w:val="544E9030"/>
    <w:rsid w:val="5460E7FF"/>
    <w:rsid w:val="54638E72"/>
    <w:rsid w:val="5530B24E"/>
    <w:rsid w:val="5562A1AB"/>
    <w:rsid w:val="5573A689"/>
    <w:rsid w:val="558A019F"/>
    <w:rsid w:val="55AC6A38"/>
    <w:rsid w:val="5650F35F"/>
    <w:rsid w:val="5713D584"/>
    <w:rsid w:val="5761D843"/>
    <w:rsid w:val="57857F9B"/>
    <w:rsid w:val="5960F72C"/>
    <w:rsid w:val="599AAEB4"/>
    <w:rsid w:val="59A3C2FC"/>
    <w:rsid w:val="5A2D01B9"/>
    <w:rsid w:val="5A79F4CD"/>
    <w:rsid w:val="5AE72441"/>
    <w:rsid w:val="5CA7A56B"/>
    <w:rsid w:val="5D1AB8A8"/>
    <w:rsid w:val="5E6D40A0"/>
    <w:rsid w:val="5E7AD883"/>
    <w:rsid w:val="5EA83D6E"/>
    <w:rsid w:val="5FE4BCBB"/>
    <w:rsid w:val="5FEC3D4E"/>
    <w:rsid w:val="60504635"/>
    <w:rsid w:val="607DE5F0"/>
    <w:rsid w:val="60A2F773"/>
    <w:rsid w:val="611E7C69"/>
    <w:rsid w:val="619DF282"/>
    <w:rsid w:val="61B82CB0"/>
    <w:rsid w:val="61F18A55"/>
    <w:rsid w:val="61F467B2"/>
    <w:rsid w:val="620ECFB4"/>
    <w:rsid w:val="623E64ED"/>
    <w:rsid w:val="62684C7D"/>
    <w:rsid w:val="630AC4BB"/>
    <w:rsid w:val="63871942"/>
    <w:rsid w:val="64C3A91E"/>
    <w:rsid w:val="65C78234"/>
    <w:rsid w:val="66B1A327"/>
    <w:rsid w:val="67090B95"/>
    <w:rsid w:val="670CE755"/>
    <w:rsid w:val="680FF7CD"/>
    <w:rsid w:val="684F856B"/>
    <w:rsid w:val="69217674"/>
    <w:rsid w:val="69658FA6"/>
    <w:rsid w:val="69B0F2BF"/>
    <w:rsid w:val="69DEF961"/>
    <w:rsid w:val="69FE06D3"/>
    <w:rsid w:val="6A8A8165"/>
    <w:rsid w:val="6B44C1B5"/>
    <w:rsid w:val="6C148D36"/>
    <w:rsid w:val="6C1E2522"/>
    <w:rsid w:val="6C8DCB3D"/>
    <w:rsid w:val="6D02A62C"/>
    <w:rsid w:val="6E42DD2F"/>
    <w:rsid w:val="6E524DE7"/>
    <w:rsid w:val="6E945BDD"/>
    <w:rsid w:val="6E993ABC"/>
    <w:rsid w:val="6F03EC53"/>
    <w:rsid w:val="6F5B6CDE"/>
    <w:rsid w:val="6FCDF28C"/>
    <w:rsid w:val="704EB40B"/>
    <w:rsid w:val="70ABAAF6"/>
    <w:rsid w:val="70ADEB07"/>
    <w:rsid w:val="70F69A3F"/>
    <w:rsid w:val="71002F31"/>
    <w:rsid w:val="71407540"/>
    <w:rsid w:val="719D7FEB"/>
    <w:rsid w:val="719ECA5C"/>
    <w:rsid w:val="7220F374"/>
    <w:rsid w:val="7389D5BB"/>
    <w:rsid w:val="74436B1B"/>
    <w:rsid w:val="755A3B67"/>
    <w:rsid w:val="761985CC"/>
    <w:rsid w:val="776BC6AC"/>
    <w:rsid w:val="77D5914B"/>
    <w:rsid w:val="77DFA4AD"/>
    <w:rsid w:val="7831DE51"/>
    <w:rsid w:val="78870BD0"/>
    <w:rsid w:val="789493CA"/>
    <w:rsid w:val="78B8FA8D"/>
    <w:rsid w:val="7937C88E"/>
    <w:rsid w:val="797DF44F"/>
    <w:rsid w:val="79A40320"/>
    <w:rsid w:val="7ABDEBAD"/>
    <w:rsid w:val="7AF19591"/>
    <w:rsid w:val="7D341B31"/>
    <w:rsid w:val="7D4665CA"/>
    <w:rsid w:val="7D4EE6A5"/>
    <w:rsid w:val="7D5B997A"/>
    <w:rsid w:val="7DAFAC72"/>
    <w:rsid w:val="7DB44889"/>
    <w:rsid w:val="7DBCBAB2"/>
    <w:rsid w:val="7DD3C183"/>
    <w:rsid w:val="7E0F1F12"/>
    <w:rsid w:val="7E11F5FB"/>
    <w:rsid w:val="7E1704DA"/>
    <w:rsid w:val="7EF2D20E"/>
    <w:rsid w:val="7F5C5913"/>
    <w:rsid w:val="7F8DB42A"/>
    <w:rsid w:val="7FE54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7BE8"/>
  <w15:docId w15:val="{73375BCA-7D2B-448A-A4B3-A151B6F339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ind w:left="441"/>
      <w:outlineLvl w:val="0"/>
    </w:pPr>
    <w:rPr>
      <w:b/>
      <w:bCs/>
      <w:sz w:val="21"/>
      <w:szCs w:val="21"/>
    </w:rPr>
  </w:style>
  <w:style w:type="paragraph" w:styleId="Heading2">
    <w:name w:val="heading 2"/>
    <w:basedOn w:val="Normal"/>
    <w:uiPriority w:val="9"/>
    <w:unhideWhenUsed/>
    <w:qFormat/>
    <w:pPr>
      <w:ind w:left="441"/>
      <w:outlineLvl w:val="1"/>
    </w:pPr>
    <w:rPr>
      <w:b/>
      <w:bCs/>
      <w:sz w:val="21"/>
      <w:szCs w:val="21"/>
    </w:rPr>
  </w:style>
  <w:style w:type="paragraph" w:styleId="Heading3">
    <w:name w:val="heading 3"/>
    <w:basedOn w:val="Normal"/>
    <w:uiPriority w:val="9"/>
    <w:unhideWhenUsed/>
    <w:qFormat/>
    <w:pPr>
      <w:ind w:left="441"/>
      <w:outlineLvl w:val="2"/>
    </w:pPr>
    <w:rPr>
      <w:b/>
      <w:bCs/>
      <w:sz w:val="17"/>
      <w:szCs w:val="17"/>
    </w:rPr>
  </w:style>
  <w:style w:type="paragraph" w:styleId="Heading4">
    <w:name w:val="heading 4"/>
    <w:basedOn w:val="Normal"/>
    <w:uiPriority w:val="9"/>
    <w:unhideWhenUsed/>
    <w:qFormat/>
    <w:pPr>
      <w:ind w:left="441"/>
      <w:outlineLvl w:val="3"/>
    </w:pPr>
    <w:rPr>
      <w:b/>
      <w:bCs/>
      <w:sz w:val="17"/>
      <w:szCs w:val="1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99"/>
      <w:ind w:left="441"/>
    </w:pPr>
    <w:rPr>
      <w:b/>
      <w:bCs/>
      <w:sz w:val="14"/>
      <w:szCs w:val="14"/>
    </w:rPr>
  </w:style>
  <w:style w:type="paragraph" w:styleId="TOC2">
    <w:name w:val="toc 2"/>
    <w:basedOn w:val="Normal"/>
    <w:uiPriority w:val="1"/>
    <w:qFormat/>
    <w:pPr>
      <w:spacing w:before="10"/>
      <w:ind w:left="619"/>
    </w:pPr>
    <w:rPr>
      <w:sz w:val="14"/>
      <w:szCs w:val="14"/>
    </w:rPr>
  </w:style>
  <w:style w:type="paragraph" w:styleId="TOC3">
    <w:name w:val="toc 3"/>
    <w:basedOn w:val="Normal"/>
    <w:uiPriority w:val="1"/>
    <w:qFormat/>
    <w:pPr>
      <w:spacing w:before="10"/>
      <w:ind w:left="619"/>
    </w:pPr>
    <w:rPr>
      <w:sz w:val="12"/>
      <w:szCs w:val="12"/>
    </w:rPr>
  </w:style>
  <w:style w:type="paragraph" w:styleId="TOC4">
    <w:name w:val="toc 4"/>
    <w:basedOn w:val="Normal"/>
    <w:uiPriority w:val="1"/>
    <w:qFormat/>
    <w:pPr>
      <w:spacing w:before="10"/>
      <w:ind w:left="619"/>
    </w:pPr>
    <w:rPr>
      <w:b/>
      <w:bCs/>
      <w:i/>
      <w:iCs/>
    </w:rPr>
  </w:style>
  <w:style w:type="paragraph" w:styleId="TOC5">
    <w:name w:val="toc 5"/>
    <w:basedOn w:val="Normal"/>
    <w:uiPriority w:val="1"/>
    <w:qFormat/>
    <w:pPr>
      <w:spacing w:before="10"/>
      <w:ind w:left="797"/>
    </w:pPr>
    <w:rPr>
      <w:i/>
      <w:iCs/>
      <w:sz w:val="14"/>
      <w:szCs w:val="14"/>
    </w:rPr>
  </w:style>
  <w:style w:type="paragraph" w:styleId="BodyText">
    <w:name w:val="Body Text"/>
    <w:basedOn w:val="Normal"/>
    <w:link w:val="BodyTextChar"/>
    <w:uiPriority w:val="1"/>
    <w:qFormat/>
    <w:rPr>
      <w:sz w:val="17"/>
      <w:szCs w:val="17"/>
    </w:rPr>
  </w:style>
  <w:style w:type="paragraph" w:styleId="Title">
    <w:name w:val="Title"/>
    <w:basedOn w:val="Normal"/>
    <w:uiPriority w:val="10"/>
    <w:qFormat/>
    <w:pPr>
      <w:ind w:left="458"/>
      <w:jc w:val="center"/>
    </w:pPr>
    <w:rPr>
      <w:sz w:val="53"/>
      <w:szCs w:val="53"/>
    </w:rPr>
  </w:style>
  <w:style w:type="paragraph" w:styleId="ListParagraph">
    <w:name w:val="List Paragraph"/>
    <w:basedOn w:val="Normal"/>
    <w:uiPriority w:val="1"/>
    <w:qFormat/>
    <w:pPr>
      <w:spacing w:before="9"/>
      <w:ind w:left="975" w:hanging="266"/>
    </w:pPr>
  </w:style>
  <w:style w:type="paragraph" w:styleId="TableParagraph" w:customStyle="1">
    <w:name w:val="Table Paragraph"/>
    <w:basedOn w:val="Normal"/>
    <w:uiPriority w:val="1"/>
    <w:qFormat/>
    <w:pPr>
      <w:spacing w:line="195" w:lineRule="exact"/>
      <w:ind w:left="78"/>
    </w:pPr>
  </w:style>
  <w:style w:type="character" w:styleId="CommentReference">
    <w:name w:val="Comment Reference"/>
    <w:basedOn w:val="DefaultParagraphFont"/>
    <w:uiPriority w:val="99"/>
    <w:semiHidden/>
    <w:unhideWhenUsed/>
    <w:rsid w:val="00B22DA9"/>
    <w:rPr>
      <w:sz w:val="16"/>
      <w:szCs w:val="16"/>
    </w:rPr>
  </w:style>
  <w:style w:type="paragraph" w:styleId="CommentText">
    <w:name w:val="Comment Text"/>
    <w:basedOn w:val="Normal"/>
    <w:link w:val="CommentTextChar"/>
    <w:uiPriority w:val="99"/>
    <w:semiHidden/>
    <w:unhideWhenUsed/>
    <w:rsid w:val="00B22DA9"/>
    <w:rPr>
      <w:sz w:val="20"/>
      <w:szCs w:val="20"/>
    </w:rPr>
  </w:style>
  <w:style w:type="character" w:styleId="CommentTextChar" w:customStyle="1">
    <w:name w:val="Comment Text Char"/>
    <w:basedOn w:val="DefaultParagraphFont"/>
    <w:link w:val="CommentText"/>
    <w:uiPriority w:val="99"/>
    <w:semiHidden/>
    <w:rsid w:val="00B22DA9"/>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B22DA9"/>
    <w:rPr>
      <w:b/>
      <w:bCs/>
    </w:rPr>
  </w:style>
  <w:style w:type="character" w:styleId="CommentSubjectChar" w:customStyle="1">
    <w:name w:val="Comment Subject Char"/>
    <w:basedOn w:val="CommentTextChar"/>
    <w:link w:val="CommentSubject"/>
    <w:uiPriority w:val="99"/>
    <w:semiHidden/>
    <w:rsid w:val="00B22DA9"/>
    <w:rPr>
      <w:rFonts w:ascii="Times New Roman" w:hAnsi="Times New Roman" w:eastAsia="Times New Roman" w:cs="Times New Roman"/>
      <w:b/>
      <w:bCs/>
      <w:sz w:val="20"/>
      <w:szCs w:val="20"/>
    </w:rPr>
  </w:style>
  <w:style w:type="paragraph" w:styleId="Revision">
    <w:name w:val="Revision"/>
    <w:hidden/>
    <w:uiPriority w:val="99"/>
    <w:semiHidden/>
    <w:rsid w:val="00B22DA9"/>
    <w:pPr>
      <w:widowControl/>
      <w:autoSpaceDE/>
      <w:autoSpaceDN/>
    </w:pPr>
    <w:rPr>
      <w:rFonts w:ascii="Times New Roman" w:hAnsi="Times New Roman" w:eastAsia="Times New Roman" w:cs="Times New Roman"/>
    </w:rPr>
  </w:style>
  <w:style w:type="character" w:styleId="BodyTextChar" w:customStyle="1">
    <w:name w:val="Body Text Char"/>
    <w:basedOn w:val="DefaultParagraphFont"/>
    <w:link w:val="BodyText"/>
    <w:uiPriority w:val="1"/>
    <w:rsid w:val="00234AFC"/>
    <w:rPr>
      <w:rFonts w:ascii="Times New Roman" w:hAnsi="Times New Roman" w:eastAsia="Times New Roman" w:cs="Times New Roman"/>
      <w:sz w:val="17"/>
      <w:szCs w:val="17"/>
    </w:rPr>
  </w:style>
  <w:style w:type="paragraph" w:styleId="Heading5">
    <w:uiPriority w:val="9"/>
    <w:name w:val="heading 5"/>
    <w:basedOn w:val="Normal"/>
    <w:next w:val="Normal"/>
    <w:unhideWhenUsed/>
    <w:qFormat/>
    <w:rsid w:val="38D7EEDA"/>
    <w:rPr>
      <w:rFonts w:eastAsia="" w:cs="" w:eastAsiaTheme="majorEastAsia" w:cstheme="majorBidi"/>
      <w:color w:val="365F91" w:themeColor="accent1" w:themeTint="FF" w:themeShade="BF"/>
    </w:rPr>
    <w:pPr>
      <w:keepNext w:val="1"/>
      <w:keepLines w:val="1"/>
      <w:spacing w:before="80" w:after="40"/>
      <w:outlineLvl w:val="4"/>
    </w:pPr>
  </w:style>
  <w:style w:type="paragraph" w:styleId="Header">
    <w:uiPriority w:val="99"/>
    <w:name w:val="header"/>
    <w:basedOn w:val="Normal"/>
    <w:unhideWhenUsed/>
    <w:rsid w:val="38D7EEDA"/>
    <w:pPr>
      <w:tabs>
        <w:tab w:val="center" w:leader="none" w:pos="4680"/>
        <w:tab w:val="right" w:leader="none" w:pos="9360"/>
      </w:tabs>
      <w:spacing w:after="0" w:line="240" w:lineRule="auto"/>
    </w:pPr>
  </w:style>
  <w:style w:type="paragraph" w:styleId="Footer">
    <w:uiPriority w:val="99"/>
    <w:name w:val="footer"/>
    <w:basedOn w:val="Normal"/>
    <w:unhideWhenUsed/>
    <w:rsid w:val="38D7EED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northcarolinasocietyofhistotechnology.com/" TargetMode="External" Id="rId17" /><Relationship Type="http://schemas.openxmlformats.org/officeDocument/2006/relationships/customXml" Target="../customXml/item2.xml" Id="rId2" /><Relationship Type="http://schemas.openxmlformats.org/officeDocument/2006/relationships/hyperlink" Target="https://www.cap.org/" TargetMode="External" Id="rId16" /><Relationship Type="http://schemas.openxmlformats.org/officeDocument/2006/relationships/hyperlink" Target="http://www.vgcc.edu/academics/academic-calendar"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www.ascp.org/" TargetMode="External" Id="rId15" /><Relationship Type="http://schemas.openxmlformats.org/officeDocument/2006/relationships/endnotes" Target="endnotes.xml" Id="rId10" /><Relationship Type="http://schemas.openxmlformats.org/officeDocument/2006/relationships/hyperlink" Target="https://www.vgcc.ed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nsh.org/" TargetMode="External" Id="rId14" /><Relationship Type="http://schemas.openxmlformats.org/officeDocument/2006/relationships/theme" Target="theme/theme1.xml" Id="rId22" /><Relationship Type="http://schemas.openxmlformats.org/officeDocument/2006/relationships/header" Target="header.xml" Id="R4058ae5319174590" /><Relationship Type="http://schemas.openxmlformats.org/officeDocument/2006/relationships/header" Target="header2.xml" Id="R348f87733c064a50" /><Relationship Type="http://schemas.openxmlformats.org/officeDocument/2006/relationships/header" Target="header3.xml" Id="R33d0bf70bbde47b5" /><Relationship Type="http://schemas.openxmlformats.org/officeDocument/2006/relationships/header" Target="header4.xml" Id="Rdfc5ff13954f41d7" /><Relationship Type="http://schemas.openxmlformats.org/officeDocument/2006/relationships/header" Target="header5.xml" Id="R28ce670a6d594973" /><Relationship Type="http://schemas.openxmlformats.org/officeDocument/2006/relationships/header" Target="header6.xml" Id="Ra7f27b0a38f74bab" /><Relationship Type="http://schemas.openxmlformats.org/officeDocument/2006/relationships/header" Target="header7.xml" Id="Rca769ce7d59d42b2" /><Relationship Type="http://schemas.openxmlformats.org/officeDocument/2006/relationships/header" Target="header8.xml" Id="Rb0edaf976ef4433e" /><Relationship Type="http://schemas.openxmlformats.org/officeDocument/2006/relationships/header" Target="header9.xml" Id="R37223cf392ef4ef0" /><Relationship Type="http://schemas.openxmlformats.org/officeDocument/2006/relationships/header" Target="headera.xml" Id="Rd800a810767d45a8" /><Relationship Type="http://schemas.openxmlformats.org/officeDocument/2006/relationships/header" Target="headerb.xml" Id="R76455fc5f3ce4caf" /><Relationship Type="http://schemas.openxmlformats.org/officeDocument/2006/relationships/header" Target="headerc.xml" Id="Rdbf73df824df4801" /><Relationship Type="http://schemas.openxmlformats.org/officeDocument/2006/relationships/header" Target="headerd.xml" Id="Rf9dd949acb854b3d" /><Relationship Type="http://schemas.openxmlformats.org/officeDocument/2006/relationships/header" Target="headere.xml" Id="R3f9dfb56bf284964" /><Relationship Type="http://schemas.openxmlformats.org/officeDocument/2006/relationships/header" Target="headerf.xml" Id="R3be2122bcdf54fe0" /><Relationship Type="http://schemas.openxmlformats.org/officeDocument/2006/relationships/header" Target="header10.xml" Id="Reee724887f2f478b" /><Relationship Type="http://schemas.openxmlformats.org/officeDocument/2006/relationships/header" Target="header11.xml" Id="R505cc52baba64a17" /><Relationship Type="http://schemas.openxmlformats.org/officeDocument/2006/relationships/header" Target="header12.xml" Id="Rb4dcf0d6d23245d8" /><Relationship Type="http://schemas.openxmlformats.org/officeDocument/2006/relationships/header" Target="header13.xml" Id="Ra22da1a0f6a34802" /><Relationship Type="http://schemas.openxmlformats.org/officeDocument/2006/relationships/header" Target="header14.xml" Id="R498363fdbf1047ca" /><Relationship Type="http://schemas.openxmlformats.org/officeDocument/2006/relationships/header" Target="header15.xml" Id="Rdaad6e1aeef9499d" /><Relationship Type="http://schemas.openxmlformats.org/officeDocument/2006/relationships/header" Target="header16.xml" Id="R913df69bc7b74aac" /><Relationship Type="http://schemas.microsoft.com/office/2020/10/relationships/intelligence" Target="intelligence2.xml" Id="R8c1c3e58056342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74c864d-8ab6-4737-afb7-4583de577e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181C41E6AA84FBB824BE806C6BA13" ma:contentTypeVersion="20" ma:contentTypeDescription="Create a new document." ma:contentTypeScope="" ma:versionID="37e0316a9d66b11edb986031ca68b4c3">
  <xsd:schema xmlns:xsd="http://www.w3.org/2001/XMLSchema" xmlns:xs="http://www.w3.org/2001/XMLSchema" xmlns:p="http://schemas.microsoft.com/office/2006/metadata/properties" xmlns:ns1="http://schemas.microsoft.com/sharepoint/v3" xmlns:ns3="3f06fbe1-3562-40ce-89ff-c0ac0bc27d25" xmlns:ns4="d74c864d-8ab6-4737-afb7-4583de577e01" targetNamespace="http://schemas.microsoft.com/office/2006/metadata/properties" ma:root="true" ma:fieldsID="308c448a813132c643a114d1b49d5c7b" ns1:_="" ns3:_="" ns4:_="">
    <xsd:import namespace="http://schemas.microsoft.com/sharepoint/v3"/>
    <xsd:import namespace="3f06fbe1-3562-40ce-89ff-c0ac0bc27d25"/>
    <xsd:import namespace="d74c864d-8ab6-4737-afb7-4583de577e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06fbe1-3562-40ce-89ff-c0ac0bc27d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4c864d-8ab6-4737-afb7-4583de577e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3764C-2929-4BD7-9394-03BA5908B412}">
  <ds:schemaRefs>
    <ds:schemaRef ds:uri="3f06fbe1-3562-40ce-89ff-c0ac0bc27d25"/>
    <ds:schemaRef ds:uri="http://purl.org/dc/dcmitype/"/>
    <ds:schemaRef ds:uri="http://schemas.microsoft.com/office/2006/metadata/properties"/>
    <ds:schemaRef ds:uri="http://purl.org/dc/elements/1.1/"/>
    <ds:schemaRef ds:uri="d74c864d-8ab6-4737-afb7-4583de577e0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sharepoint/v3"/>
    <ds:schemaRef ds:uri="http://purl.org/dc/terms/"/>
  </ds:schemaRefs>
</ds:datastoreItem>
</file>

<file path=customXml/itemProps2.xml><?xml version="1.0" encoding="utf-8"?>
<ds:datastoreItem xmlns:ds="http://schemas.openxmlformats.org/officeDocument/2006/customXml" ds:itemID="{7BF35C9D-D2C9-417A-91C2-D9CAEA7FA54B}">
  <ds:schemaRefs>
    <ds:schemaRef ds:uri="http://schemas.microsoft.com/sharepoint/v3/contenttype/forms"/>
  </ds:schemaRefs>
</ds:datastoreItem>
</file>

<file path=customXml/itemProps3.xml><?xml version="1.0" encoding="utf-8"?>
<ds:datastoreItem xmlns:ds="http://schemas.openxmlformats.org/officeDocument/2006/customXml" ds:itemID="{F750D936-CDE2-420D-9077-855C46565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06fbe1-3562-40ce-89ff-c0ac0bc27d25"/>
    <ds:schemaRef ds:uri="d74c864d-8ab6-4737-afb7-4583de577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6800CE-C863-4D2D-AAA5-BF22C97381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Vance Granville Community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VANCE-GRANVILLE COMMUNITY COLLEGE PHILOSOPHY</dc:title>
  <dc:creator>VGCC</dc:creator>
  <lastModifiedBy>Erica Fleming</lastModifiedBy>
  <revision>126</revision>
  <dcterms:created xsi:type="dcterms:W3CDTF">2026-06-08T13:13:00.0000000Z</dcterms:created>
  <dcterms:modified xsi:type="dcterms:W3CDTF">2026-10-09T13:29:39.5689371Z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2025-09-19T00:00:00Z</vt:filetime>
  </property>
  <property fmtid="{D5CDD505-2E9C-101B-9397-08002B2CF9AE}" pid="3" name="Creator">
    <vt:lpwstr>Microsoft® Word 2019</vt:lpwstr>
  </property>
  <property fmtid="{D5CDD505-2E9C-101B-9397-08002B2CF9AE}" pid="4" name="LastSaved">
    <vt:filetime>2026-06-08T00:00:00Z</vt:filetime>
  </property>
  <property fmtid="{D5CDD505-2E9C-101B-9397-08002B2CF9AE}" pid="5" name="Producer">
    <vt:lpwstr>Microsoft® Word 2019</vt:lpwstr>
  </property>
  <property fmtid="{D5CDD505-2E9C-101B-9397-08002B2CF9AE}" pid="6" name="GrammarlyDocumentId">
    <vt:lpwstr>3d78b2df-6934-4888-9aae-f796464fb08a</vt:lpwstr>
  </property>
  <property fmtid="{D5CDD505-2E9C-101B-9397-08002B2CF9AE}" pid="7" name="ContentTypeId">
    <vt:lpwstr>0x0101000F3181C41E6AA84FBB824BE806C6BA13</vt:lpwstr>
  </property>
</Properties>
</file>